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9.jpeg" ContentType="image/jpeg"/>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png" ContentType="image/pn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56"/>
          <w:szCs w:val="56"/>
        </w:rPr>
      </w:pPr>
      <w:r>
        <w:rPr>
          <w:b/>
          <w:bCs/>
          <w:sz w:val="56"/>
          <w:szCs w:val="56"/>
        </w:rPr>
        <w:t xml:space="preserve">LITERARY THEORY </w:t>
      </w:r>
    </w:p>
    <w:p>
      <w:pPr>
        <w:pStyle w:val="Normal"/>
        <w:jc w:val="center"/>
        <w:rPr>
          <w:b/>
          <w:b/>
          <w:bCs/>
          <w:sz w:val="56"/>
          <w:szCs w:val="56"/>
        </w:rPr>
      </w:pPr>
      <w:r>
        <w:rPr>
          <w:b/>
          <w:bCs/>
          <w:sz w:val="56"/>
          <w:szCs w:val="56"/>
        </w:rPr>
        <w:t>FROM PLATO TO POSTMODERNISM</w:t>
      </w:r>
    </w:p>
    <w:p>
      <w:pPr>
        <w:pStyle w:val="Normal"/>
        <w:jc w:val="center"/>
        <w:rPr>
          <w:b/>
          <w:b/>
          <w:bCs/>
          <w:sz w:val="52"/>
          <w:szCs w:val="52"/>
        </w:rPr>
      </w:pPr>
      <w:r>
        <w:rPr>
          <w:b/>
          <w:bCs/>
          <w:sz w:val="52"/>
          <w:szCs w:val="52"/>
        </w:rPr>
      </w:r>
    </w:p>
    <w:p>
      <w:pPr>
        <w:pStyle w:val="Normal"/>
        <w:jc w:val="center"/>
        <w:rPr>
          <w:b/>
          <w:b/>
          <w:bCs/>
          <w:sz w:val="52"/>
          <w:szCs w:val="52"/>
        </w:rPr>
      </w:pPr>
      <w:r>
        <w:rPr>
          <w:b/>
          <w:bCs/>
          <w:sz w:val="52"/>
          <w:szCs w:val="52"/>
        </w:rPr>
      </w:r>
    </w:p>
    <w:p>
      <w:pPr>
        <w:pStyle w:val="Normal"/>
        <w:jc w:val="center"/>
        <w:rPr>
          <w:b/>
          <w:b/>
          <w:bCs/>
          <w:sz w:val="52"/>
          <w:szCs w:val="52"/>
        </w:rPr>
      </w:pPr>
      <w:r>
        <w:rPr>
          <w:rFonts w:eastAsia="Calibri" w:cs="Calibri"/>
          <w:b/>
          <w:bCs/>
          <w:sz w:val="40"/>
          <w:szCs w:val="40"/>
        </w:rPr>
        <w:t>A Chronological, Great Man, Major Work Approach</w:t>
      </w:r>
    </w:p>
    <w:p>
      <w:pPr>
        <w:pStyle w:val="Normal"/>
        <w:jc w:val="center"/>
        <w:rPr>
          <w:b/>
          <w:b/>
          <w:bCs/>
          <w:sz w:val="52"/>
          <w:szCs w:val="52"/>
        </w:rPr>
      </w:pPr>
      <w:r>
        <w:rPr>
          <w:b/>
          <w:bCs/>
          <w:sz w:val="52"/>
          <w:szCs w:val="52"/>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r>
    </w:p>
    <w:p>
      <w:pPr>
        <w:pStyle w:val="Normal"/>
        <w:jc w:val="center"/>
        <w:rPr>
          <w:b/>
          <w:b/>
          <w:bCs/>
          <w:sz w:val="36"/>
          <w:szCs w:val="36"/>
        </w:rPr>
      </w:pPr>
      <w:r>
        <w:rPr>
          <w:b/>
          <w:bCs/>
          <w:sz w:val="36"/>
          <w:szCs w:val="36"/>
        </w:rPr>
        <w:t>Dr. SAEED RANJBAR</w:t>
      </w:r>
    </w:p>
    <w:p>
      <w:pPr>
        <w:pStyle w:val="Normal"/>
        <w:jc w:val="center"/>
        <w:rPr>
          <w:b/>
          <w:b/>
          <w:bCs/>
          <w:sz w:val="36"/>
          <w:szCs w:val="36"/>
        </w:rPr>
      </w:pPr>
      <w:r>
        <w:rPr>
          <w:b/>
          <w:bCs/>
          <w:sz w:val="36"/>
          <w:szCs w:val="36"/>
        </w:rPr>
        <w:t>CONTENTS</w:t>
      </w:r>
    </w:p>
    <w:p>
      <w:pPr>
        <w:pStyle w:val="Normal"/>
        <w:rPr>
          <w:b/>
          <w:b/>
          <w:bCs/>
          <w:sz w:val="32"/>
          <w:szCs w:val="32"/>
        </w:rPr>
      </w:pPr>
      <w:r>
        <w:rPr>
          <w:b/>
          <w:bCs/>
          <w:sz w:val="32"/>
          <w:szCs w:val="32"/>
        </w:rPr>
        <w:t>Writer’s Preface........................................................................i</w:t>
      </w:r>
    </w:p>
    <w:p>
      <w:pPr>
        <w:pStyle w:val="Normal"/>
        <w:rPr>
          <w:b/>
          <w:b/>
          <w:bCs/>
          <w:sz w:val="32"/>
          <w:szCs w:val="32"/>
        </w:rPr>
      </w:pPr>
      <w:r>
        <w:rPr>
          <w:b/>
          <w:bCs/>
          <w:sz w:val="32"/>
          <w:szCs w:val="32"/>
        </w:rPr>
        <w:t>General Introduction..................................................................ii</w:t>
      </w:r>
    </w:p>
    <w:p>
      <w:pPr>
        <w:pStyle w:val="Normal"/>
        <w:rPr>
          <w:b/>
          <w:b/>
          <w:bCs/>
          <w:sz w:val="28"/>
          <w:szCs w:val="28"/>
        </w:rPr>
      </w:pPr>
      <w:bookmarkStart w:id="0" w:name="_Hlk229167953"/>
      <w:r>
        <w:rPr>
          <w:b/>
          <w:bCs/>
          <w:sz w:val="32"/>
          <w:szCs w:val="32"/>
        </w:rPr>
        <w:t>Part</w:t>
      </w:r>
      <w:bookmarkEnd w:id="0"/>
      <w:r>
        <w:rPr>
          <w:b/>
          <w:bCs/>
          <w:sz w:val="32"/>
          <w:szCs w:val="32"/>
        </w:rPr>
        <w:t xml:space="preserve"> One:</w:t>
      </w:r>
      <w:r>
        <w:rPr>
          <w:b/>
          <w:bCs/>
          <w:sz w:val="36"/>
          <w:szCs w:val="36"/>
        </w:rPr>
        <w:t xml:space="preserve"> </w:t>
      </w:r>
      <w:r>
        <w:rPr>
          <w:b/>
          <w:bCs/>
          <w:sz w:val="28"/>
          <w:szCs w:val="28"/>
        </w:rPr>
        <w:t>CLASSICAL THEORIES</w:t>
      </w:r>
    </w:p>
    <w:p>
      <w:pPr>
        <w:pStyle w:val="Normal"/>
        <w:ind w:left="720" w:hanging="0"/>
        <w:rPr>
          <w:b/>
          <w:b/>
          <w:bCs/>
          <w:sz w:val="28"/>
          <w:szCs w:val="28"/>
        </w:rPr>
      </w:pPr>
      <w:r>
        <w:rPr>
          <w:b/>
          <w:bCs/>
          <w:sz w:val="28"/>
          <w:szCs w:val="28"/>
        </w:rPr>
        <w:t xml:space="preserve">Chapter One: Thinking Theoretically.....................................3 </w:t>
      </w:r>
    </w:p>
    <w:p>
      <w:pPr>
        <w:pStyle w:val="Normal"/>
        <w:ind w:left="720" w:hanging="0"/>
        <w:rPr>
          <w:b/>
          <w:b/>
          <w:bCs/>
          <w:sz w:val="28"/>
          <w:szCs w:val="28"/>
        </w:rPr>
      </w:pPr>
      <w:r>
        <w:rPr>
          <w:b/>
          <w:bCs/>
          <w:sz w:val="28"/>
          <w:szCs w:val="28"/>
        </w:rPr>
        <w:t xml:space="preserve">Chapter Two: Plato: Kicking out the Poets............................ 5 </w:t>
      </w:r>
    </w:p>
    <w:p>
      <w:pPr>
        <w:pStyle w:val="Normal"/>
        <w:ind w:left="720" w:hanging="0"/>
        <w:rPr>
          <w:b/>
          <w:b/>
          <w:bCs/>
          <w:sz w:val="28"/>
          <w:szCs w:val="28"/>
        </w:rPr>
      </w:pPr>
      <w:r>
        <w:rPr>
          <w:b/>
          <w:bCs/>
          <w:sz w:val="28"/>
          <w:szCs w:val="28"/>
        </w:rPr>
        <w:t xml:space="preserve">Chapter Three: Aristotle’s Poetics: Mimesis and Plot.............7 </w:t>
      </w:r>
    </w:p>
    <w:p>
      <w:pPr>
        <w:pStyle w:val="Normal"/>
        <w:ind w:left="720" w:hanging="0"/>
        <w:rPr>
          <w:b/>
          <w:b/>
          <w:bCs/>
          <w:sz w:val="28"/>
          <w:szCs w:val="28"/>
        </w:rPr>
      </w:pPr>
      <w:r>
        <w:rPr>
          <w:b/>
          <w:bCs/>
          <w:sz w:val="28"/>
          <w:szCs w:val="28"/>
        </w:rPr>
        <w:t xml:space="preserve">Chapter Four: Aristotle’s Poetics: Character and Catharsis....10 </w:t>
      </w:r>
    </w:p>
    <w:p>
      <w:pPr>
        <w:pStyle w:val="Normal"/>
        <w:rPr>
          <w:b/>
          <w:b/>
          <w:bCs/>
          <w:sz w:val="28"/>
          <w:szCs w:val="28"/>
        </w:rPr>
      </w:pPr>
      <w:r>
        <w:rPr>
          <w:b/>
          <w:bCs/>
          <w:sz w:val="32"/>
          <w:szCs w:val="32"/>
        </w:rPr>
        <w:t>Part Two</w:t>
      </w:r>
      <w:r>
        <w:rPr>
          <w:b/>
          <w:bCs/>
          <w:sz w:val="36"/>
          <w:szCs w:val="36"/>
        </w:rPr>
        <w:t xml:space="preserve">: </w:t>
      </w:r>
      <w:r>
        <w:rPr>
          <w:b/>
          <w:bCs/>
          <w:sz w:val="28"/>
          <w:szCs w:val="28"/>
        </w:rPr>
        <w:t>NEOCLASSICA THEORIES</w:t>
      </w:r>
    </w:p>
    <w:p>
      <w:pPr>
        <w:pStyle w:val="Normal"/>
        <w:ind w:left="720" w:hanging="0"/>
        <w:rPr>
          <w:b/>
          <w:b/>
          <w:bCs/>
          <w:sz w:val="28"/>
          <w:szCs w:val="28"/>
        </w:rPr>
      </w:pPr>
      <w:r>
        <w:rPr>
          <w:b/>
          <w:bCs/>
          <w:sz w:val="28"/>
          <w:szCs w:val="28"/>
        </w:rPr>
        <w:t xml:space="preserve">Chapter Five: Horace’s Ars Poetica........................................13 </w:t>
      </w:r>
    </w:p>
    <w:p>
      <w:pPr>
        <w:pStyle w:val="Normal"/>
        <w:ind w:left="720" w:hanging="0"/>
        <w:rPr>
          <w:b/>
          <w:b/>
          <w:bCs/>
          <w:sz w:val="36"/>
          <w:szCs w:val="36"/>
        </w:rPr>
      </w:pPr>
      <w:r>
        <w:rPr>
          <w:b/>
          <w:bCs/>
          <w:sz w:val="28"/>
          <w:szCs w:val="28"/>
        </w:rPr>
        <w:t xml:space="preserve">Chapter Six: Longinus on the Sublime...................................16 </w:t>
      </w:r>
    </w:p>
    <w:p>
      <w:pPr>
        <w:pStyle w:val="Normal"/>
        <w:ind w:left="720" w:hanging="0"/>
        <w:rPr>
          <w:b/>
          <w:b/>
          <w:bCs/>
          <w:sz w:val="28"/>
          <w:szCs w:val="28"/>
        </w:rPr>
      </w:pPr>
      <w:r>
        <w:rPr>
          <w:b/>
          <w:bCs/>
          <w:sz w:val="28"/>
          <w:szCs w:val="28"/>
        </w:rPr>
        <w:t xml:space="preserve">Chapter Seven: Sidney’s “Apology for Poetry”......................19 </w:t>
      </w:r>
    </w:p>
    <w:p>
      <w:pPr>
        <w:pStyle w:val="Normal"/>
        <w:ind w:left="720" w:hanging="0"/>
        <w:rPr>
          <w:b/>
          <w:b/>
          <w:bCs/>
          <w:sz w:val="28"/>
          <w:szCs w:val="28"/>
        </w:rPr>
      </w:pPr>
      <w:r>
        <w:rPr>
          <w:b/>
          <w:bCs/>
          <w:sz w:val="28"/>
          <w:szCs w:val="28"/>
        </w:rPr>
        <w:t xml:space="preserve">Chapter Eight: Dryden, Pope, and Decorum..........................21 </w:t>
      </w:r>
    </w:p>
    <w:p>
      <w:pPr>
        <w:pStyle w:val="Normal"/>
        <w:rPr>
          <w:b/>
          <w:b/>
          <w:bCs/>
          <w:sz w:val="28"/>
          <w:szCs w:val="28"/>
        </w:rPr>
      </w:pPr>
      <w:r>
        <w:rPr>
          <w:b/>
          <w:bCs/>
          <w:sz w:val="32"/>
          <w:szCs w:val="32"/>
        </w:rPr>
        <w:t xml:space="preserve">Part Three: </w:t>
      </w:r>
      <w:r>
        <w:rPr>
          <w:b/>
          <w:bCs/>
          <w:sz w:val="28"/>
          <w:szCs w:val="28"/>
        </w:rPr>
        <w:t>PHILOSOPHICAL ROOTS OF ROMANTICISM</w:t>
      </w:r>
    </w:p>
    <w:p>
      <w:pPr>
        <w:pStyle w:val="Normal"/>
        <w:ind w:left="720" w:hanging="0"/>
        <w:rPr>
          <w:b/>
          <w:b/>
          <w:bCs/>
          <w:sz w:val="28"/>
          <w:szCs w:val="28"/>
        </w:rPr>
      </w:pPr>
      <w:r>
        <w:rPr>
          <w:b/>
          <w:bCs/>
          <w:sz w:val="28"/>
          <w:szCs w:val="28"/>
        </w:rPr>
        <w:t xml:space="preserve">Chapter Nine: Burke on the Sublime and Beautiful...............24 </w:t>
      </w:r>
    </w:p>
    <w:p>
      <w:pPr>
        <w:pStyle w:val="Normal"/>
        <w:ind w:left="720" w:hanging="0"/>
        <w:rPr>
          <w:b/>
          <w:b/>
          <w:bCs/>
          <w:sz w:val="28"/>
          <w:szCs w:val="28"/>
        </w:rPr>
      </w:pPr>
      <w:r>
        <w:rPr>
          <w:b/>
          <w:bCs/>
          <w:sz w:val="28"/>
          <w:szCs w:val="28"/>
        </w:rPr>
        <w:t xml:space="preserve">Chapter Ten: Kant’s Critique of Judgment.............................27 </w:t>
      </w:r>
    </w:p>
    <w:p>
      <w:pPr>
        <w:pStyle w:val="Normal"/>
        <w:ind w:left="720" w:hanging="0"/>
        <w:rPr>
          <w:b/>
          <w:b/>
          <w:bCs/>
          <w:sz w:val="28"/>
          <w:szCs w:val="28"/>
        </w:rPr>
      </w:pPr>
      <w:r>
        <w:rPr>
          <w:b/>
          <w:bCs/>
          <w:sz w:val="28"/>
          <w:szCs w:val="28"/>
        </w:rPr>
        <w:t xml:space="preserve">Chapter Eleven: Schiller on Aesthetics..................................30 </w:t>
      </w:r>
    </w:p>
    <w:p>
      <w:pPr>
        <w:pStyle w:val="Normal"/>
        <w:ind w:left="720" w:hanging="0"/>
        <w:rPr>
          <w:b/>
          <w:b/>
          <w:bCs/>
          <w:sz w:val="28"/>
          <w:szCs w:val="28"/>
        </w:rPr>
      </w:pPr>
      <w:r>
        <w:rPr>
          <w:b/>
          <w:bCs/>
          <w:sz w:val="28"/>
          <w:szCs w:val="28"/>
        </w:rPr>
        <w:t>Chapter Twelve: Hegel and the Journey of the Idea..............33</w:t>
      </w:r>
    </w:p>
    <w:p>
      <w:pPr>
        <w:pStyle w:val="Normal"/>
        <w:rPr>
          <w:b/>
          <w:b/>
          <w:bCs/>
          <w:sz w:val="28"/>
          <w:szCs w:val="28"/>
        </w:rPr>
      </w:pPr>
      <w:r>
        <w:rPr>
          <w:b/>
          <w:bCs/>
          <w:sz w:val="28"/>
          <w:szCs w:val="28"/>
        </w:rPr>
      </w:r>
    </w:p>
    <w:p>
      <w:pPr>
        <w:pStyle w:val="Normal"/>
        <w:rPr>
          <w:b/>
          <w:b/>
          <w:bCs/>
          <w:sz w:val="32"/>
          <w:szCs w:val="32"/>
        </w:rPr>
      </w:pPr>
      <w:r>
        <w:rPr>
          <w:b/>
          <w:bCs/>
          <w:sz w:val="32"/>
          <w:szCs w:val="32"/>
        </w:rPr>
        <w:t>Part</w:t>
      </w:r>
      <w:r>
        <w:rPr>
          <w:sz w:val="22"/>
          <w:szCs w:val="22"/>
        </w:rPr>
        <w:t xml:space="preserve"> </w:t>
      </w:r>
      <w:r>
        <w:rPr>
          <w:b/>
          <w:bCs/>
          <w:sz w:val="32"/>
          <w:szCs w:val="32"/>
        </w:rPr>
        <w:t>Four: MODERN THEORIES</w:t>
      </w:r>
    </w:p>
    <w:p>
      <w:pPr>
        <w:pStyle w:val="Normal"/>
        <w:ind w:left="720" w:hanging="0"/>
        <w:rPr>
          <w:b/>
          <w:b/>
          <w:bCs/>
          <w:sz w:val="28"/>
          <w:szCs w:val="28"/>
        </w:rPr>
      </w:pPr>
      <w:r>
        <w:rPr>
          <w:b/>
          <w:bCs/>
          <w:sz w:val="28"/>
          <w:szCs w:val="28"/>
        </w:rPr>
        <w:t xml:space="preserve">Chapter Thirteen: Wordsworth, Coleridge, and British Romanticism...3 </w:t>
      </w:r>
    </w:p>
    <w:p>
      <w:pPr>
        <w:pStyle w:val="Normal"/>
        <w:ind w:left="720" w:hanging="0"/>
        <w:rPr>
          <w:b/>
          <w:b/>
          <w:bCs/>
          <w:sz w:val="28"/>
          <w:szCs w:val="28"/>
        </w:rPr>
      </w:pPr>
      <w:r>
        <w:rPr>
          <w:b/>
          <w:bCs/>
          <w:sz w:val="28"/>
          <w:szCs w:val="28"/>
        </w:rPr>
        <w:t xml:space="preserve">Chapter Fourteen: Mr. Wordsworth’s “Preface”...................................6 </w:t>
      </w:r>
    </w:p>
    <w:p>
      <w:pPr>
        <w:pStyle w:val="Normal"/>
        <w:ind w:left="720" w:hanging="0"/>
        <w:rPr>
          <w:b/>
          <w:b/>
          <w:bCs/>
          <w:sz w:val="28"/>
          <w:szCs w:val="28"/>
        </w:rPr>
      </w:pPr>
      <w:r>
        <w:rPr>
          <w:b/>
          <w:bCs/>
          <w:sz w:val="28"/>
          <w:szCs w:val="28"/>
        </w:rPr>
        <w:t xml:space="preserve">Chapter Fifteen: Coleridge: Transcendental Philosopher.....................9 </w:t>
      </w:r>
    </w:p>
    <w:p>
      <w:pPr>
        <w:pStyle w:val="Normal"/>
        <w:ind w:left="720" w:hanging="0"/>
        <w:rPr>
          <w:b/>
          <w:b/>
          <w:bCs/>
          <w:sz w:val="28"/>
          <w:szCs w:val="28"/>
        </w:rPr>
      </w:pPr>
      <w:r>
        <w:rPr>
          <w:b/>
          <w:bCs/>
          <w:sz w:val="28"/>
          <w:szCs w:val="28"/>
        </w:rPr>
        <w:t xml:space="preserve">Chapter Sixteen: Shelley’s Defense of Poetry.....................................12 </w:t>
      </w:r>
    </w:p>
    <w:p>
      <w:pPr>
        <w:pStyle w:val="Normal"/>
        <w:rPr/>
      </w:pPr>
      <w:r>
        <w:rPr/>
      </w:r>
    </w:p>
    <w:p>
      <w:pPr>
        <w:pStyle w:val="Normal"/>
        <w:rPr>
          <w:b/>
          <w:b/>
          <w:bCs/>
          <w:sz w:val="32"/>
          <w:szCs w:val="32"/>
        </w:rPr>
      </w:pPr>
      <w:r>
        <w:rPr>
          <w:b/>
          <w:bCs/>
          <w:sz w:val="32"/>
          <w:szCs w:val="32"/>
        </w:rPr>
        <w:t>Part Five: POSTMODERN THEORIES</w:t>
      </w:r>
    </w:p>
    <w:p>
      <w:pPr>
        <w:pStyle w:val="Normal"/>
        <w:ind w:left="720" w:hanging="0"/>
        <w:rPr>
          <w:b/>
          <w:b/>
          <w:bCs/>
          <w:sz w:val="28"/>
          <w:szCs w:val="28"/>
        </w:rPr>
      </w:pPr>
      <w:r>
        <w:rPr>
          <w:b/>
          <w:bCs/>
          <w:sz w:val="28"/>
          <w:szCs w:val="28"/>
        </w:rPr>
        <w:t xml:space="preserve">Chapter Seventeen: The Function of Criticism: Matthew Arnold and T.S. Eliot................................................................................................15 </w:t>
      </w:r>
    </w:p>
    <w:p>
      <w:pPr>
        <w:pStyle w:val="Normal"/>
        <w:ind w:left="720" w:hanging="0"/>
        <w:rPr>
          <w:b/>
          <w:b/>
          <w:bCs/>
          <w:sz w:val="28"/>
          <w:szCs w:val="28"/>
        </w:rPr>
      </w:pPr>
      <w:r>
        <w:rPr>
          <w:b/>
          <w:bCs/>
          <w:sz w:val="28"/>
          <w:szCs w:val="28"/>
        </w:rPr>
        <w:t xml:space="preserve">Chapter Eighteen: The Status of Poetry: I. A. Richards and John Crowe Ransom…………………………………………………….....................................18 </w:t>
      </w:r>
    </w:p>
    <w:p>
      <w:pPr>
        <w:pStyle w:val="Normal"/>
        <w:ind w:left="720" w:hanging="0"/>
        <w:rPr>
          <w:b/>
          <w:b/>
          <w:bCs/>
          <w:sz w:val="28"/>
          <w:szCs w:val="28"/>
        </w:rPr>
      </w:pPr>
      <w:r>
        <w:rPr>
          <w:b/>
          <w:bCs/>
          <w:sz w:val="28"/>
          <w:szCs w:val="28"/>
        </w:rPr>
        <w:t xml:space="preserve">Chapter Nineteen Heresies and Fallacies: W. K. Wimsatt and Cleanth Brooks............................................................................................21 </w:t>
      </w:r>
    </w:p>
    <w:p>
      <w:pPr>
        <w:pStyle w:val="Normal"/>
        <w:ind w:left="720" w:hanging="0"/>
        <w:rPr>
          <w:b/>
          <w:b/>
          <w:bCs/>
          <w:sz w:val="28"/>
          <w:szCs w:val="28"/>
        </w:rPr>
      </w:pPr>
      <w:r>
        <w:rPr>
          <w:b/>
          <w:bCs/>
          <w:sz w:val="28"/>
          <w:szCs w:val="28"/>
        </w:rPr>
        <w:t xml:space="preserve">Chapter Twenty Archetypal Theory: St. Paul to Northrop Frye.........24 </w:t>
      </w:r>
    </w:p>
    <w:p>
      <w:pPr>
        <w:pStyle w:val="Normal"/>
        <w:ind w:firstLine="720"/>
        <w:rPr>
          <w:b/>
          <w:b/>
          <w:bCs/>
          <w:sz w:val="28"/>
          <w:szCs w:val="28"/>
        </w:rPr>
      </w:pPr>
      <w:r>
        <w:rPr>
          <w:b/>
          <w:bCs/>
          <w:sz w:val="28"/>
          <w:szCs w:val="28"/>
        </w:rPr>
        <w:t xml:space="preserve">Chapter Twenty-One Origins of Modernism.........................................27 </w:t>
      </w:r>
    </w:p>
    <w:p>
      <w:pPr>
        <w:pStyle w:val="Normal"/>
        <w:ind w:left="720" w:hanging="0"/>
        <w:rPr>
          <w:b/>
          <w:b/>
          <w:bCs/>
          <w:sz w:val="28"/>
          <w:szCs w:val="28"/>
        </w:rPr>
      </w:pPr>
      <w:r>
        <w:rPr>
          <w:b/>
          <w:bCs/>
          <w:sz w:val="28"/>
          <w:szCs w:val="28"/>
        </w:rPr>
        <w:t xml:space="preserve">Chapter Twenty-Two: Structuralism: Ferdinand de Saussure to Michel Foucault……………………………………………………………………………………………..30 </w:t>
      </w:r>
    </w:p>
    <w:p>
      <w:pPr>
        <w:pStyle w:val="Normal"/>
        <w:ind w:left="720" w:hanging="0"/>
        <w:rPr>
          <w:b/>
          <w:b/>
          <w:bCs/>
          <w:sz w:val="28"/>
          <w:szCs w:val="28"/>
        </w:rPr>
      </w:pPr>
      <w:r>
        <w:rPr>
          <w:b/>
          <w:bCs/>
          <w:sz w:val="28"/>
          <w:szCs w:val="28"/>
        </w:rPr>
        <w:t xml:space="preserve">Chapter Twenty-Three Jacques Derrida on Deconstruction....................33 </w:t>
      </w:r>
    </w:p>
    <w:p>
      <w:pPr>
        <w:pStyle w:val="Normal"/>
        <w:ind w:left="720" w:hanging="0"/>
        <w:rPr>
          <w:b/>
          <w:b/>
          <w:bCs/>
          <w:sz w:val="28"/>
          <w:szCs w:val="28"/>
        </w:rPr>
      </w:pPr>
      <w:r>
        <w:rPr>
          <w:b/>
          <w:bCs/>
          <w:sz w:val="28"/>
          <w:szCs w:val="28"/>
        </w:rPr>
        <w:t xml:space="preserve">Chapter Twenty-Four Varieties of Post-modernism................................36 </w:t>
      </w:r>
    </w:p>
    <w:p>
      <w:pPr>
        <w:pStyle w:val="Normal"/>
        <w:rPr>
          <w:b/>
          <w:b/>
          <w:bCs/>
          <w:sz w:val="28"/>
          <w:szCs w:val="28"/>
        </w:rPr>
      </w:pPr>
      <w:r>
        <w:rPr>
          <w:b/>
          <w:bCs/>
          <w:sz w:val="28"/>
          <w:szCs w:val="28"/>
        </w:rPr>
        <w:t xml:space="preserve">Timeline............. .......................................................................................Part I </w:t>
      </w:r>
    </w:p>
    <w:p>
      <w:pPr>
        <w:pStyle w:val="Normal"/>
        <w:rPr>
          <w:b/>
          <w:b/>
          <w:bCs/>
          <w:sz w:val="28"/>
          <w:szCs w:val="28"/>
        </w:rPr>
      </w:pPr>
      <w:r>
        <w:rPr>
          <w:b/>
          <w:bCs/>
          <w:sz w:val="28"/>
          <w:szCs w:val="28"/>
        </w:rPr>
        <w:t xml:space="preserve">Biographical Notes.........................................................................................39 </w:t>
      </w:r>
    </w:p>
    <w:p>
      <w:pPr>
        <w:pStyle w:val="Normal"/>
        <w:rPr>
          <w:b/>
          <w:b/>
          <w:bCs/>
          <w:sz w:val="28"/>
          <w:szCs w:val="28"/>
        </w:rPr>
      </w:pPr>
      <w:r>
        <w:rPr>
          <w:b/>
          <w:bCs/>
          <w:sz w:val="28"/>
          <w:szCs w:val="28"/>
        </w:rPr>
        <w:t xml:space="preserve">Glossary.........................................................................................................42 </w:t>
      </w:r>
    </w:p>
    <w:p>
      <w:pPr>
        <w:pStyle w:val="Normal"/>
        <w:rPr>
          <w:b/>
          <w:b/>
          <w:bCs/>
          <w:sz w:val="28"/>
          <w:szCs w:val="28"/>
        </w:rPr>
      </w:pPr>
      <w:r>
        <w:rPr>
          <w:b/>
          <w:bCs/>
          <w:sz w:val="28"/>
          <w:szCs w:val="28"/>
        </w:rPr>
        <w:t>Bibliography...... ............................................................................................58</w:t>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t>General Introduction</w:t>
      </w:r>
    </w:p>
    <w:p>
      <w:pPr>
        <w:pStyle w:val="Normal"/>
        <w:jc w:val="center"/>
        <w:rPr>
          <w:b/>
          <w:b/>
          <w:bCs/>
          <w:sz w:val="52"/>
          <w:szCs w:val="52"/>
        </w:rPr>
      </w:pPr>
      <w:r>
        <w:rPr>
          <w:b/>
          <w:bCs/>
          <w:sz w:val="52"/>
          <w:szCs w:val="52"/>
        </w:rPr>
        <w:t xml:space="preserve">From Plato to Post-modernism: </w:t>
      </w:r>
    </w:p>
    <w:p>
      <w:pPr>
        <w:pStyle w:val="Normal"/>
        <w:jc w:val="center"/>
        <w:rPr>
          <w:b/>
          <w:b/>
          <w:bCs/>
          <w:sz w:val="36"/>
          <w:szCs w:val="36"/>
        </w:rPr>
      </w:pPr>
      <w:r>
        <w:rPr>
          <w:b/>
          <w:bCs/>
          <w:sz w:val="36"/>
          <w:szCs w:val="36"/>
        </w:rPr>
        <w:t>Part I</w:t>
      </w:r>
    </w:p>
    <w:p>
      <w:pPr>
        <w:pStyle w:val="Normal"/>
        <w:rPr>
          <w:b/>
          <w:b/>
          <w:bCs/>
          <w:sz w:val="28"/>
          <w:szCs w:val="28"/>
        </w:rPr>
      </w:pPr>
      <w:r>
        <w:rPr>
          <w:b/>
          <w:bCs/>
          <w:sz w:val="28"/>
          <w:szCs w:val="28"/>
        </w:rPr>
        <w:t xml:space="preserve">Scope: </w:t>
      </w:r>
    </w:p>
    <w:p>
      <w:pPr>
        <w:pStyle w:val="Normal"/>
        <w:rPr/>
      </w:pPr>
      <w:r>
        <w:rPr/>
        <w:t xml:space="preserve">The latter half of twentieth century has seen a veritable explosion of critical theories. It is imperative for any modern thinker who wishes to understand fully the issues debated in the academy (particularly those surrounding the nature and status of the Great Books of Western Civilization) to be at least conversant both with the concept of critical theory and the terminology employed by various schools of literary theory. In this book of twenty-four Chapters, we will study the major critical writings since Plato so as to gain an understanding of the different theoretical structures, schools, and methodologies that have influenced our understanding and appreciation of literature. We shall seek to understand both the presuppositions upon which each theoretical system is founded and the special terminology associated with each system. If we are successful in these endeavors, we will, in the end, not only understand theory better but will become conscious of our own theoretical presuppositions, of the “baggage” (intellectual, political, ethical, etc.) that we bring with us to our readings of literature. </w:t>
      </w:r>
    </w:p>
    <w:p>
      <w:pPr>
        <w:pStyle w:val="Normal"/>
        <w:rPr/>
      </w:pPr>
      <w:r>
        <w:rPr/>
        <w:t xml:space="preserve">Rather than attempt an exhaustive survey of literary theory, the book will place three restrictions on itself: </w:t>
      </w:r>
    </w:p>
    <w:p>
      <w:pPr>
        <w:pStyle w:val="Normal"/>
        <w:ind w:firstLine="720"/>
        <w:rPr/>
      </w:pPr>
      <w:r>
        <w:rPr/>
        <w:t xml:space="preserve">(1) it will confine itself to critical appraisals of poetry; </w:t>
      </w:r>
    </w:p>
    <w:p>
      <w:pPr>
        <w:pStyle w:val="Normal"/>
        <w:ind w:left="720" w:hanging="0"/>
        <w:rPr/>
      </w:pPr>
      <w:r>
        <w:rPr/>
        <w:t xml:space="preserve">(2) it will focus on three theoretical periods/epochs (classical and neoclassical, Romantic, and twentieth century), each of which will be further subdivided into three discrete four Chapter book (classical theory/neoclassical theory, philosophical roots of Romanticism/British Romanticism, objective criticism/modern and postmodern theory), </w:t>
      </w:r>
    </w:p>
    <w:p>
      <w:pPr>
        <w:pStyle w:val="Normal"/>
        <w:ind w:left="720" w:hanging="0"/>
        <w:rPr/>
      </w:pPr>
      <w:r>
        <w:rPr/>
        <w:t xml:space="preserve">(3) it will, within these epochs, confine itself to the major critical texts by the major theorists (the milestones, if you will, of the genre). </w:t>
      </w:r>
    </w:p>
    <w:p>
      <w:pPr>
        <w:pStyle w:val="Normal"/>
        <w:rPr/>
      </w:pPr>
      <w:r>
        <w:rPr/>
        <w:t xml:space="preserve">In nearly all the Chapters, we shall focus on one such milestone and will offer a close reading of the work that locates its place in the history of theory while affording it its own integrity as a unique, often idiosyncratic work of criticism. </w:t>
      </w:r>
    </w:p>
    <w:p>
      <w:pPr>
        <w:pStyle w:val="Normal"/>
        <w:rPr/>
      </w:pPr>
      <w:r>
        <w:rPr/>
        <w:t>As we explore together each work, we shall pay particular attention to:</w:t>
      </w:r>
    </w:p>
    <w:p>
      <w:pPr>
        <w:pStyle w:val="Normal"/>
        <w:ind w:firstLine="720"/>
        <w:rPr/>
      </w:pPr>
      <w:r>
        <w:rPr/>
        <w:t xml:space="preserve">(1) the writer’s vision of the nature and status of both poet and poem, </w:t>
      </w:r>
    </w:p>
    <w:p>
      <w:pPr>
        <w:pStyle w:val="Normal"/>
        <w:ind w:left="720" w:hanging="0"/>
        <w:rPr/>
      </w:pPr>
      <w:r>
        <w:rPr/>
        <w:t xml:space="preserve">(2) the unique contributions that the work has made to the history of literary theory and to how readers interpret the poems they read, and </w:t>
      </w:r>
    </w:p>
    <w:p>
      <w:pPr>
        <w:pStyle w:val="Normal"/>
        <w:ind w:left="720" w:hanging="0"/>
        <w:rPr/>
      </w:pPr>
      <w:r>
        <w:rPr/>
        <w:t xml:space="preserve">(3) the meanings (sometimes esoteric) of the key critical terms used. Below is a synopsis of the six four-Chapter units that make up the book. </w:t>
      </w:r>
    </w:p>
    <w:p>
      <w:pPr>
        <w:pStyle w:val="Normal"/>
        <w:rPr/>
      </w:pPr>
      <w:r>
        <w:rPr/>
        <w:t>Chapters One through Four (</w:t>
      </w:r>
      <w:r>
        <w:rPr>
          <w:b/>
          <w:bCs/>
          <w:sz w:val="28"/>
          <w:szCs w:val="28"/>
        </w:rPr>
        <w:t>Classical Theory</w:t>
      </w:r>
      <w:r>
        <w:rPr/>
        <w:t xml:space="preserve">) will take up the debate between </w:t>
      </w:r>
      <w:r>
        <w:rPr>
          <w:b/>
          <w:bCs/>
        </w:rPr>
        <w:t>Plato</w:t>
      </w:r>
      <w:r>
        <w:rPr/>
        <w:t xml:space="preserve"> and </w:t>
      </w:r>
      <w:r>
        <w:rPr>
          <w:b/>
          <w:bCs/>
        </w:rPr>
        <w:t>Aristotle</w:t>
      </w:r>
      <w:r>
        <w:rPr/>
        <w:t xml:space="preserve"> over the central theoretical concept of mimesis (or imitation). We shall learn that while Plato saw poetry as a mere copy of a copy (a shadowy, insubstantial thing twice removed from the reality of the Forms), Aristotle saw the mimetic process as one that could perfect and unify what in nature was haphazard and fragmented. We shall ask ourselves why Plato kicked the poets out of his ideal republic and then attempt to refute his reasons with a book of arguments as to why Plato should in fact be considered one of the fathers of literary theory. In our discussion of Aristotle’s Poetics, we shall examine closely his concept of the perfect tragic plot, character, and pleasure and shall define the catalogue of critical terminology that he bequeathed to the history of theory. </w:t>
      </w:r>
    </w:p>
    <w:p>
      <w:pPr>
        <w:pStyle w:val="Normal"/>
        <w:rPr/>
      </w:pPr>
      <w:r>
        <w:rPr/>
        <w:t>Chapters Five through Eight (</w:t>
      </w:r>
      <w:r>
        <w:rPr>
          <w:b/>
          <w:bCs/>
          <w:sz w:val="28"/>
          <w:szCs w:val="28"/>
        </w:rPr>
        <w:t>Neoclassical Theory</w:t>
      </w:r>
      <w:r>
        <w:rPr/>
        <w:t xml:space="preserve">) will offer close readings of </w:t>
      </w:r>
      <w:r>
        <w:rPr>
          <w:b/>
          <w:bCs/>
        </w:rPr>
        <w:t>Horace’s Ars Poetica</w:t>
      </w:r>
      <w:r>
        <w:rPr/>
        <w:t xml:space="preserve">, </w:t>
      </w:r>
      <w:r>
        <w:rPr>
          <w:b/>
          <w:bCs/>
        </w:rPr>
        <w:t>Longinus’ “On the Sublime</w:t>
      </w:r>
      <w:r>
        <w:rPr/>
        <w:t xml:space="preserve">,” and </w:t>
      </w:r>
      <w:r>
        <w:rPr>
          <w:b/>
          <w:bCs/>
        </w:rPr>
        <w:t>Sidney’s “An Apology for Poetry.”</w:t>
      </w:r>
      <w:r>
        <w:rPr/>
        <w:t xml:space="preserve"> We shall explore how each one of these major critics both defended the power and truth of poetry and laid down a practical book of rules and regulations to help guide the aspiring poet to achieve literary greatness. In these works, we shall witness the age-old debate between genius and art and shall note the high premium that neoclassical critics put upon poetry’s ability to teach and to please. The unit will conclude with a look at the critical views of John Dryden and Alexander Pope, two of England’s greatest neoclassical poets. In all four of these Chapters, we shall concentrate particularly on the neoclassical concept of decorum, of what is right and proper, and on the moral and ethical responsibilities of the poet. </w:t>
      </w:r>
    </w:p>
    <w:p>
      <w:pPr>
        <w:pStyle w:val="Normal"/>
        <w:rPr/>
      </w:pPr>
      <w:r>
        <w:rPr>
          <w:b/>
          <w:bCs/>
        </w:rPr>
        <w:t>In Chapters Nine through Twelve</w:t>
      </w:r>
      <w:r>
        <w:rPr/>
        <w:t xml:space="preserve"> (</w:t>
      </w:r>
      <w:r>
        <w:rPr>
          <w:b/>
          <w:bCs/>
          <w:sz w:val="28"/>
          <w:szCs w:val="28"/>
        </w:rPr>
        <w:t>Philosophical Roots of Romanticism</w:t>
      </w:r>
      <w:r>
        <w:rPr/>
        <w:t xml:space="preserve">) we will take a sudden turn into the world of German philosophy and shall take up the difficult but rewarding theories of Kant, Schiller, and Hegel. We shall consider in particular the philosophical school of epistemology (the formal study of how we know and perceive our world). We shall also forge a link between a philosophy that tends to interiorize truth and a critical theory that posits that aesthetic beauty is a quality that resides not in the poetic object itself but in the subjective experience of the human mind that perceives and reflects upon that object. In Kant’s Critique of Judgment, we shall look closely at his paradoxical notion of critical judgment as a subjective universal: an experience that, though wholly unique to each individual (it occurs within his own subjective mind), can yet be generalized into an aesthetic concept that has universal validity. In Schiller’s Letters on the Aesthetic Education of Man, we shall learn how a theory of art can be expanded into a theory of education and how the study of poetry can help transform us into fuller, richer people. Finally, in Hegel’s Philosophy of Fine Art, we shall follow the Idea as it journeys through what Hegel terms symbolic, classical, and romantic art in search of a perfect incarnation. Before moving into the complex theories of Kant, Schiller, and Hegel, the unit will begin with a general overview of the tenets of epistemology and with a look at a British critic, Edmund Burke, who set the tone for much of German criticism in his seminal work An Inquiry into the Sublime and the Beautiful. Here we shall explore in detail the mental faculties of taste and imagination and discuss the visceral impact that sublime and beautiful objects have on our psyches. For most students, this unit will be the most difficult of the book; however, I promise that patient study of this material will yield great intellectual rewards. </w:t>
      </w:r>
    </w:p>
    <w:p>
      <w:pPr>
        <w:pStyle w:val="Normal"/>
        <w:rPr>
          <w:b/>
          <w:b/>
          <w:bCs/>
        </w:rPr>
      </w:pPr>
      <w:r>
        <w:rPr>
          <w:b/>
          <w:bCs/>
        </w:rPr>
        <w:t>With Chapters Thirteen through Sixteen</w:t>
      </w:r>
      <w:r>
        <w:rPr/>
        <w:t xml:space="preserve"> (</w:t>
      </w:r>
      <w:r>
        <w:rPr>
          <w:b/>
          <w:bCs/>
          <w:sz w:val="28"/>
          <w:szCs w:val="28"/>
        </w:rPr>
        <w:t>British Romanticism</w:t>
      </w:r>
      <w:r>
        <w:rPr/>
        <w:t xml:space="preserve">) we shall draw our feet back to the ground as we shift our focus to the great poets of the British Romantic Age: Wordsworth, Coleridge, Shelley, and Keats. We shall study closely their living and vibrant theories, all of which were informed and vitalized by their own poetic experimentation. First, we will consider Wordsworth and Coleridge’s great poetic experiment, Lyrical Ballads, and how the two poets each set themselves the task of remaking poetry. We shall explore their shared belief that poetry has the ability to defamiliarize us, to rip away, that is, the veil of familiarity and empower us to view the world through the fresh eyes of youthful wonder. Our texts will be Wordsworth’s revolutionary, epoch-making “Preface to Lyrical Ballads,” and Coleridge’s critical and philosophical autobiography, Biographia Literaria. In our study of these two major works, we shall consider such key Romantic themes as the nature of inspiration and imagination, the sensibilities of the poet, the language of poetry, and the concept of the poem as an organic whole. We shall study as well Shelley’s great synthetic essay, “A Defense of Poetry,” and several of Keats’s letters. From Shelley we shall learn of the exalted nature and function of the poet; from Keats we shall learn the poetic quality that made Shakespeare great: negative capability. And we shall learn, above all, how, for all the Romantic poets, the questions “What is a poet?” and “What is a poem?” are essentially the same. </w:t>
      </w:r>
    </w:p>
    <w:p>
      <w:pPr>
        <w:pStyle w:val="Normal"/>
        <w:rPr/>
      </w:pPr>
      <w:r>
        <w:rPr>
          <w:b/>
          <w:bCs/>
        </w:rPr>
        <w:t>Chapters Seventeen through Twenty</w:t>
      </w:r>
      <w:r>
        <w:rPr/>
        <w:t xml:space="preserve"> (</w:t>
      </w:r>
      <w:r>
        <w:rPr>
          <w:b/>
          <w:bCs/>
          <w:sz w:val="28"/>
          <w:szCs w:val="28"/>
        </w:rPr>
        <w:t>Objective Criticism</w:t>
      </w:r>
      <w:r>
        <w:rPr/>
        <w:t xml:space="preserve">) will begin with a look at a seminal essay by the great Victorian sage, Matthew Arnold: “The Function of Criticism at the Present Time.” Beginning with this essay, we shall chart a new direction that criticism begins to take in the first half of the twentieth century, a new focus on the nature of culture and tradition and a new assessment of the status of the poem. After a quick survey of T. S. Eliot’s brief but influential essay, “Tradition and the Individual Talent,” we shall take up the unique theories and powerful legacy of the American school of new criticism, particularly its central concept of the poem as a self-contained, self-referential artifact. Through a close look at various essays by I. A. Richards, John Crowe Ransom, Cleanth Brooks, and W. K. Wimsatt, we shall explore the new critical belief that poetry speaks it own special language and exists within its own special microcosm and that it should, therefore, be studied as a thing in itself apart from any considerations of authorial intent or audience response. We shall further discuss a battery of new tools and methods that the new critics taught us to use when explicating poetry. The unit will conclude with a look at the archetypal criticism of Northrop Frye, a theoretical maverick who, in his masterwork, Anatomy of Criticism, erected a vast mythic structure for understanding and interpreting the complex legacy of European culture. </w:t>
      </w:r>
    </w:p>
    <w:p>
      <w:pPr>
        <w:pStyle w:val="Normal"/>
        <w:rPr/>
      </w:pPr>
      <w:r>
        <w:rPr>
          <w:b/>
          <w:bCs/>
        </w:rPr>
        <w:t>Finally, in Chapters Twenty-One through Twenty-Four</w:t>
      </w:r>
      <w:r>
        <w:rPr/>
        <w:t xml:space="preserve"> (</w:t>
      </w:r>
      <w:r>
        <w:rPr>
          <w:b/>
          <w:bCs/>
          <w:sz w:val="28"/>
          <w:szCs w:val="28"/>
        </w:rPr>
        <w:t>Modern and Postmodern Theory</w:t>
      </w:r>
      <w:r>
        <w:rPr/>
        <w:t>), we shall turn our attention to the most recent developments in literary theory. After a look at the four great thinkers who established the philosophical foundations for modernism (Freud, Darwin, Marx, and Nietzsche), we shall survey the many variations of the modern school of structuralism: from the linguistics of Saussure to the poetic theory of Barthes to the historical analysis of Foucault. Having established in some detail the key concepts of modernism, we will then move on to contrast modernism with postmodernism. Our focus here will be the deconstructive theories of Derrida and his “pupil,” Paul De Man, as well as the postmodern leanings of the schools of new historicism, reader response, and feminism. One of the primary goals of this unit will be to define and explicate the esoteric terminology associated with modern and postmodern theory. As with unit three (Chapters Nine through Twelve), this unit should prove quite challenging to most readers; however, as before, patient study will yield rich rewards.</w:t>
      </w:r>
    </w:p>
    <w:p>
      <w:pPr>
        <w:pStyle w:val="Normal"/>
        <w:rPr>
          <w:b/>
          <w:b/>
          <w:bCs/>
          <w:sz w:val="28"/>
          <w:szCs w:val="28"/>
        </w:rPr>
      </w:pPr>
      <w:r>
        <w:rPr>
          <w:b/>
          <w:bCs/>
          <w:sz w:val="28"/>
          <w:szCs w:val="28"/>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jc w:val="center"/>
        <w:rPr>
          <w:b/>
          <w:b/>
          <w:bCs/>
          <w:sz w:val="28"/>
          <w:szCs w:val="28"/>
        </w:rPr>
      </w:pPr>
      <w:r>
        <w:rPr>
          <w:b/>
          <w:bCs/>
          <w:sz w:val="32"/>
          <w:szCs w:val="32"/>
        </w:rPr>
        <w:t>Part One:</w:t>
      </w:r>
      <w:r>
        <w:rPr>
          <w:b/>
          <w:bCs/>
          <w:sz w:val="36"/>
          <w:szCs w:val="36"/>
        </w:rPr>
        <w:t xml:space="preserve"> </w:t>
      </w:r>
      <w:r>
        <w:rPr>
          <w:b/>
          <w:bCs/>
          <w:sz w:val="28"/>
          <w:szCs w:val="28"/>
        </w:rPr>
        <w:t>CLASSICAL THEORIES</w:t>
      </w:r>
    </w:p>
    <w:p>
      <w:pPr>
        <w:pStyle w:val="Normal"/>
        <w:rPr>
          <w:b/>
          <w:b/>
          <w:bCs/>
          <w:sz w:val="28"/>
          <w:szCs w:val="28"/>
        </w:rPr>
      </w:pPr>
      <w:r>
        <w:rPr>
          <w:b/>
          <w:bCs/>
          <w:sz w:val="28"/>
          <w:szCs w:val="28"/>
        </w:rPr>
        <w:t xml:space="preserve">Chapter One: Thinking Theoretically </w:t>
      </w:r>
    </w:p>
    <w:p>
      <w:pPr>
        <w:pStyle w:val="Normal"/>
        <w:rPr>
          <w:rFonts w:ascii="Calibri" w:hAnsi="Calibri" w:eastAsia="Calibri" w:cs="Calibri"/>
        </w:rPr>
      </w:pPr>
      <w:r>
        <w:rPr>
          <w:rFonts w:eastAsia="Calibri" w:cs="Calibri"/>
        </w:rPr>
        <w:t>In this introductory Chapter, we shall take our first tentative steps towards learning to think about literature in a critical, theoretical way. The Chapter will be divided into:</w:t>
      </w:r>
    </w:p>
    <w:p>
      <w:pPr>
        <w:pStyle w:val="ListParagraph"/>
        <w:numPr>
          <w:ilvl w:val="0"/>
          <w:numId w:val="1"/>
        </w:numPr>
        <w:rPr>
          <w:rFonts w:ascii="Calibri" w:hAnsi="Calibri" w:eastAsia="Calibri" w:cs="Calibri"/>
        </w:rPr>
      </w:pPr>
      <w:r>
        <w:rPr>
          <w:rFonts w:eastAsia="Calibri" w:cs="Calibri"/>
        </w:rPr>
        <w:t xml:space="preserve">A brief overview of the nature and importance of literary theory, a summary of the approach that will be taken throughout this book, and </w:t>
      </w:r>
    </w:p>
    <w:p>
      <w:pPr>
        <w:pStyle w:val="ListParagraph"/>
        <w:numPr>
          <w:ilvl w:val="0"/>
          <w:numId w:val="1"/>
        </w:numPr>
        <w:rPr>
          <w:rFonts w:ascii="Calibri" w:hAnsi="Calibri" w:eastAsia="Calibri" w:cs="Calibri"/>
        </w:rPr>
      </w:pPr>
      <w:r>
        <w:rPr>
          <w:rFonts w:eastAsia="Calibri" w:cs="Calibri"/>
        </w:rPr>
        <w:t xml:space="preserve">A close look at a well-known four-fold system for defining and arranging various theoretical stances that was developed by </w:t>
      </w:r>
      <w:r>
        <w:rPr>
          <w:rFonts w:eastAsia="Calibri" w:cs="Calibri"/>
          <w:b/>
          <w:bCs/>
        </w:rPr>
        <w:t>M. H. Abrams.</w:t>
      </w:r>
      <w:r>
        <w:rPr>
          <w:rFonts w:eastAsia="Calibri" w:cs="Calibri"/>
        </w:rPr>
        <w:t xml:space="preserve"> </w:t>
      </w:r>
    </w:p>
    <w:p>
      <w:pPr>
        <w:pStyle w:val="ListParagraph"/>
        <w:rPr>
          <w:rFonts w:ascii="Calibri" w:hAnsi="Calibri" w:eastAsia="Calibri" w:cs="Calibri"/>
        </w:rPr>
      </w:pPr>
      <w:r>
        <w:rPr>
          <w:rFonts w:eastAsia="Calibri" w:cs="Calibri"/>
        </w:rPr>
      </w:r>
    </w:p>
    <w:p>
      <w:pPr>
        <w:pStyle w:val="Normal"/>
        <w:rPr>
          <w:rFonts w:ascii="Calibri" w:hAnsi="Calibri" w:eastAsia="Calibri" w:cs="Calibri"/>
        </w:rPr>
      </w:pPr>
      <w:r>
        <w:rPr>
          <w:rFonts w:eastAsia="Calibri" w:cs="Calibri"/>
        </w:rPr>
        <w:t>W</w:t>
      </w:r>
      <w:r>
        <w:rPr>
          <w:rFonts w:eastAsia="Calibri" w:cs="Calibri"/>
          <w:b/>
          <w:bCs/>
        </w:rPr>
        <w:t>hat is literary theory</w:t>
      </w:r>
      <w:r>
        <w:rPr>
          <w:rFonts w:eastAsia="Calibri" w:cs="Calibri"/>
        </w:rPr>
        <w:t xml:space="preserve">, and </w:t>
      </w:r>
      <w:r>
        <w:rPr>
          <w:rFonts w:eastAsia="Calibri" w:cs="Calibri"/>
          <w:b/>
          <w:bCs/>
        </w:rPr>
        <w:t>why should we study it?</w:t>
      </w:r>
      <w:r>
        <w:rPr>
          <w:rFonts w:eastAsia="Calibri" w:cs="Calibri"/>
        </w:rPr>
        <w:t xml:space="preserve"> </w:t>
      </w:r>
    </w:p>
    <w:p>
      <w:pPr>
        <w:pStyle w:val="Normal"/>
        <w:rPr>
          <w:rFonts w:ascii="Calibri" w:hAnsi="Calibri" w:eastAsia="Calibri" w:cs="Calibri"/>
        </w:rPr>
      </w:pPr>
      <w:r>
        <w:rPr>
          <w:rFonts w:eastAsia="Calibri" w:cs="Calibri"/>
        </w:rPr>
        <w:t xml:space="preserve">The phrase literary theory is synonymous with </w:t>
      </w:r>
      <w:r>
        <w:rPr>
          <w:rFonts w:eastAsia="Calibri" w:cs="Calibri"/>
          <w:b/>
          <w:bCs/>
        </w:rPr>
        <w:t>literary criticism</w:t>
      </w:r>
      <w:r>
        <w:rPr>
          <w:rFonts w:eastAsia="Calibri" w:cs="Calibri"/>
        </w:rPr>
        <w:t xml:space="preserve"> and </w:t>
      </w:r>
      <w:r>
        <w:rPr>
          <w:rFonts w:eastAsia="Calibri" w:cs="Calibri"/>
          <w:b/>
          <w:bCs/>
        </w:rPr>
        <w:t>critical theory</w:t>
      </w:r>
      <w:r>
        <w:rPr>
          <w:rFonts w:eastAsia="Calibri" w:cs="Calibri"/>
        </w:rPr>
        <w:t>.</w:t>
      </w:r>
      <w:r>
        <w:rPr/>
        <w:t xml:space="preserve"> </w:t>
      </w:r>
      <w:r>
        <w:rPr>
          <w:rFonts w:eastAsia="Calibri" w:cs="Calibri"/>
        </w:rPr>
        <w:t xml:space="preserve">Those names are used interchangeably. </w:t>
      </w:r>
    </w:p>
    <w:p>
      <w:pPr>
        <w:pStyle w:val="Normal"/>
        <w:rPr/>
      </w:pPr>
      <w:r>
        <w:rPr>
          <w:rFonts w:eastAsia="Calibri" w:cs="Calibri"/>
          <w:b/>
          <w:bCs/>
        </w:rPr>
        <w:t>What is literary theory?</w:t>
      </w:r>
      <w:r>
        <w:rPr>
          <w:rFonts w:eastAsia="Calibri" w:cs="Calibri"/>
        </w:rPr>
        <w:t xml:space="preserve"> It marks a two-and-a-half-millennia attempt on the part of artists and critics alike to define the exact nature, status, and social function of the arts.</w:t>
      </w:r>
      <w:r>
        <w:rPr/>
        <w:t xml:space="preserve"> </w:t>
      </w:r>
      <w:r>
        <w:rPr>
          <w:rFonts w:eastAsia="Calibri" w:cs="Calibri"/>
        </w:rPr>
        <w:t>To me, the best way to describe literary theory is not in a one-sentence definition, but through some questions. Literary theory is all about questions and addressing those questions. Let's look at five questions that theory asks.</w:t>
      </w:r>
    </w:p>
    <w:p>
      <w:pPr>
        <w:pStyle w:val="ListParagraph"/>
        <w:numPr>
          <w:ilvl w:val="0"/>
          <w:numId w:val="2"/>
        </w:numPr>
        <w:rPr/>
      </w:pPr>
      <w:r>
        <w:rPr>
          <w:rFonts w:eastAsia="Calibri" w:cs="Calibri"/>
          <w:b/>
          <w:bCs/>
        </w:rPr>
        <w:t>What is the ultimate source of poetry?</w:t>
      </w:r>
      <w:r>
        <w:rPr>
          <w:rFonts w:eastAsia="Calibri" w:cs="Calibri"/>
        </w:rPr>
        <w:t xml:space="preserve"> Where does poetry come from? Does it come from on high? Are we inspired by heaven or Plato's forms? Do they tell us what to write? Or maybe it's nature and the spirit of nature that inspires our poetry. Again, maybe what poetry is a form of self-expression. So maybe the source of poetry is not an external one, but an internal consciousness or an internal self-expression.</w:t>
      </w:r>
    </w:p>
    <w:p>
      <w:pPr>
        <w:pStyle w:val="ListParagraph"/>
        <w:rPr/>
      </w:pPr>
      <w:r>
        <w:rPr/>
      </w:r>
    </w:p>
    <w:p>
      <w:pPr>
        <w:pStyle w:val="ListParagraph"/>
        <w:numPr>
          <w:ilvl w:val="0"/>
          <w:numId w:val="2"/>
        </w:numPr>
        <w:rPr/>
      </w:pPr>
      <w:r>
        <w:rPr>
          <w:rFonts w:eastAsia="Calibri" w:cs="Calibri"/>
          <w:b/>
          <w:bCs/>
        </w:rPr>
        <w:t>Does poetry as a fiction draw us closer to or farther away from truth?</w:t>
      </w:r>
      <w:r>
        <w:rPr>
          <w:rFonts w:eastAsia="Calibri" w:cs="Calibri"/>
        </w:rPr>
        <w:t xml:space="preserve"> What is poetry? There are a lot of people out there that will say poetry is all lies. Why even bother reading it? And it's funny, real religious people will say that, but then sometimes real technical people will say that. It's all lies. It doesn't teach us anything. It leads us astray. On the other hand, some people say, no, not only is it not lies, actually poetry is a higher kind of truth. Think about the prophetic books of the Bible. All of those are written in poetry, as are all the wisdom books, like the book of Job or the Proverbs. So that's a debate within literary theory. Fiction or higher kind of truth? That's another question.</w:t>
      </w:r>
    </w:p>
    <w:p>
      <w:pPr>
        <w:pStyle w:val="ListParagraph"/>
        <w:rPr/>
      </w:pPr>
      <w:r>
        <w:rPr/>
      </w:r>
    </w:p>
    <w:p>
      <w:pPr>
        <w:pStyle w:val="ListParagraph"/>
        <w:numPr>
          <w:ilvl w:val="0"/>
          <w:numId w:val="2"/>
        </w:numPr>
        <w:rPr/>
      </w:pPr>
      <w:r>
        <w:rPr>
          <w:rFonts w:eastAsia="Calibri" w:cs="Calibri"/>
          <w:b/>
          <w:bCs/>
        </w:rPr>
        <w:t>Is the poet/artisan working a craft or a divinely inspired genius?</w:t>
      </w:r>
      <w:r>
        <w:rPr>
          <w:rFonts w:eastAsia="Calibri" w:cs="Calibri"/>
        </w:rPr>
        <w:t xml:space="preserve"> In other words, which is more important in the production of poetry? Genius? In other words, do you have to be born a poet, made a poet, or is it art? Is it craft? Is it skill? Is it something that we can learn? Now, really all theorists are going to say it's a little bit of each, but some are going to say more genius and some are going to say more art. That is a perennial question in literary theory.</w:t>
      </w:r>
    </w:p>
    <w:p>
      <w:pPr>
        <w:pStyle w:val="ListParagraph"/>
        <w:rPr/>
      </w:pPr>
      <w:r>
        <w:rPr/>
      </w:r>
    </w:p>
    <w:p>
      <w:pPr>
        <w:pStyle w:val="ListParagraph"/>
        <w:rPr/>
      </w:pPr>
      <w:r>
        <w:rPr/>
      </w:r>
    </w:p>
    <w:p>
      <w:pPr>
        <w:pStyle w:val="ListParagraph"/>
        <w:numPr>
          <w:ilvl w:val="0"/>
          <w:numId w:val="2"/>
        </w:numPr>
        <w:rPr/>
      </w:pPr>
      <w:r>
        <w:rPr>
          <w:rFonts w:eastAsia="Calibri" w:cs="Calibri"/>
          <w:b/>
          <w:bCs/>
        </w:rPr>
        <w:t>Does poetry and the poet serve a useful function in society?</w:t>
      </w:r>
      <w:r>
        <w:rPr>
          <w:rFonts w:eastAsia="Calibri" w:cs="Calibri"/>
        </w:rPr>
        <w:t xml:space="preserve"> Now, there's a big question. As our society becomes more and more scientific and technological, people say, poetry, that's a waste of time. There's no practical value, no pragmatic value.</w:t>
      </w:r>
    </w:p>
    <w:p>
      <w:pPr>
        <w:pStyle w:val="ListParagraph"/>
        <w:rPr/>
      </w:pPr>
      <w:r>
        <w:rPr/>
      </w:r>
    </w:p>
    <w:p>
      <w:pPr>
        <w:pStyle w:val="ListParagraph"/>
        <w:numPr>
          <w:ilvl w:val="0"/>
          <w:numId w:val="2"/>
        </w:numPr>
        <w:rPr>
          <w:rFonts w:ascii="Calibri" w:hAnsi="Calibri" w:eastAsia="Calibri" w:cs="Calibri"/>
        </w:rPr>
      </w:pPr>
      <w:r>
        <w:rPr>
          <w:rFonts w:eastAsia="Calibri" w:cs="Calibri"/>
        </w:rPr>
        <w:t>Finally, i</w:t>
      </w:r>
      <w:r>
        <w:rPr>
          <w:rFonts w:eastAsia="Calibri" w:cs="Calibri"/>
          <w:b/>
          <w:bCs/>
        </w:rPr>
        <w:t>s a poem a self-enclosed artifact whose meaning is eternal and transcendent, or a product of various social forces? W</w:t>
      </w:r>
      <w:r>
        <w:rPr>
          <w:rFonts w:eastAsia="Calibri" w:cs="Calibri"/>
        </w:rPr>
        <w:t xml:space="preserve">e won't get to that question until really later in this book, when we get to modernism and postmodernism. But the debate there is, the traditional view of poetry, is that poetry captures truths that are eternal. Like we say of </w:t>
      </w:r>
      <w:r>
        <w:rPr>
          <w:rFonts w:eastAsia="Calibri" w:cs="Calibri"/>
          <w:b/>
          <w:bCs/>
        </w:rPr>
        <w:t>Shakespeare</w:t>
      </w:r>
      <w:r>
        <w:rPr>
          <w:rFonts w:eastAsia="Calibri" w:cs="Calibri"/>
        </w:rPr>
        <w:t>, he was not for an age, but for all time. The truth of his poetry is ever relevant, ever true. Other people, though, say, no, poetry is not eternal. Poetry and the arts in general are just a product of society. Just like politics or economics or any other product of the society, poetry is just another product. And that means it's not eternal. It's temporal.</w:t>
      </w:r>
      <w:r>
        <w:rPr/>
        <w:t xml:space="preserve"> </w:t>
      </w:r>
      <w:r>
        <w:rPr>
          <w:rFonts w:eastAsia="Calibri" w:cs="Calibri"/>
        </w:rPr>
        <w:t xml:space="preserve">Again, that's a struggle. </w:t>
      </w:r>
    </w:p>
    <w:p>
      <w:pPr>
        <w:pStyle w:val="ListParagraph"/>
        <w:rPr>
          <w:rFonts w:ascii="Calibri" w:hAnsi="Calibri" w:eastAsia="Calibri" w:cs="Calibri"/>
        </w:rPr>
      </w:pPr>
      <w:r>
        <w:rPr>
          <w:rFonts w:eastAsia="Calibri" w:cs="Calibri"/>
        </w:rPr>
      </w:r>
    </w:p>
    <w:p>
      <w:pPr>
        <w:pStyle w:val="Normal"/>
        <w:rPr>
          <w:sz w:val="28"/>
          <w:szCs w:val="28"/>
        </w:rPr>
      </w:pPr>
      <w:r>
        <w:rPr>
          <w:rFonts w:eastAsia="Calibri" w:cs="Calibri"/>
        </w:rPr>
        <w:t>These questions we have gone over, I want to emphasize that they are not merely academic questions. This is not just ivory tower stuff that has no meaning outside the academy.</w:t>
      </w:r>
    </w:p>
    <w:p>
      <w:pPr>
        <w:pStyle w:val="Normal"/>
        <w:rPr>
          <w:rFonts w:ascii="Calibri" w:hAnsi="Calibri" w:eastAsia="Calibri" w:cs="Calibri"/>
        </w:rPr>
      </w:pPr>
      <w:r>
        <w:rPr>
          <w:rFonts w:eastAsia="Calibri" w:cs="Calibri"/>
          <w:i/>
          <w:iCs/>
        </w:rPr>
        <w:t>Literary theory and how we define poetry and the poet, has bearing on at least three things</w:t>
      </w:r>
      <w:r>
        <w:rPr>
          <w:rFonts w:eastAsia="Calibri" w:cs="Calibri"/>
        </w:rPr>
        <w:t xml:space="preserve">. </w:t>
      </w:r>
    </w:p>
    <w:p>
      <w:pPr>
        <w:pStyle w:val="ListParagraph"/>
        <w:numPr>
          <w:ilvl w:val="0"/>
          <w:numId w:val="4"/>
        </w:numPr>
        <w:rPr/>
      </w:pPr>
      <w:r>
        <w:rPr>
          <w:rFonts w:eastAsia="Calibri" w:cs="Calibri"/>
        </w:rPr>
        <w:t xml:space="preserve">It has bearing on the way we view ourselves and our culture. If poetry is eternal, somehow that makes us eternal. I mean, if there are ideas that are always relevant, then perhaps inside of us there are ideas that are always relevant. What about culture and society? Much of our culture is stored in our arts, our bells, letters, as they say them. So, the way we define poetry actually is going to be linked to the way we define ourselves, who we are, what our purpose is, what the purpose of culture and civilization is. Now, that's a big claim, but I hope to substantiate it as we go along. </w:t>
      </w:r>
    </w:p>
    <w:p>
      <w:pPr>
        <w:pStyle w:val="ListParagraph"/>
        <w:numPr>
          <w:ilvl w:val="0"/>
          <w:numId w:val="4"/>
        </w:numPr>
        <w:rPr/>
      </w:pPr>
      <w:r>
        <w:rPr>
          <w:rFonts w:eastAsia="Calibri" w:cs="Calibri"/>
        </w:rPr>
        <w:t xml:space="preserve">Another thing that literary theory has bearing on, our appreciation and estimation of such things as beauty and truth. Many of you have heard that famous line from </w:t>
      </w:r>
      <w:r>
        <w:rPr>
          <w:rFonts w:eastAsia="Calibri" w:cs="Calibri"/>
          <w:b/>
          <w:bCs/>
        </w:rPr>
        <w:t>Keats</w:t>
      </w:r>
      <w:r>
        <w:rPr>
          <w:rFonts w:eastAsia="Calibri" w:cs="Calibri"/>
        </w:rPr>
        <w:t xml:space="preserve">, </w:t>
      </w:r>
      <w:r>
        <w:rPr>
          <w:rFonts w:eastAsia="Calibri" w:cs="Calibri"/>
          <w:i/>
          <w:iCs/>
        </w:rPr>
        <w:t>beauty is truth, truth beauty</w:t>
      </w:r>
      <w:r>
        <w:rPr>
          <w:rFonts w:eastAsia="Calibri" w:cs="Calibri"/>
        </w:rPr>
        <w:t xml:space="preserve">. Well, I want to show you that the way we define beauty is linked to the way we define truth. Because if we look at beauty as some kind of eternal standard, beauty with a capital B, we're probably going to look at truth that way, and vice versa. So, they are related. </w:t>
      </w:r>
    </w:p>
    <w:p>
      <w:pPr>
        <w:pStyle w:val="ListParagraph"/>
        <w:numPr>
          <w:ilvl w:val="0"/>
          <w:numId w:val="4"/>
        </w:numPr>
        <w:rPr>
          <w:rFonts w:ascii="Calibri" w:hAnsi="Calibri" w:eastAsia="Calibri" w:cs="Calibri"/>
        </w:rPr>
      </w:pPr>
      <w:r>
        <w:rPr>
          <w:rFonts w:eastAsia="Calibri" w:cs="Calibri"/>
        </w:rPr>
        <w:t xml:space="preserve">Finally, another thing that literary theory has bearing on is our ability to find meaning and purpose in the midst of tragedy. Now, unless we ourselves die young, we are going to have to go through the grieving process. We are going to have to go through tragedy and despair. And how are we going to deal with that? Well, I want you to know that long before any of us dealt with it, the poets have been dealing with these issues forever. And that includes religious poetry, but it also includes secular poetry. Poetry helps us to understand why things happen to us and whether or not we have purpose. Poets got us going. </w:t>
      </w:r>
    </w:p>
    <w:p>
      <w:pPr>
        <w:pStyle w:val="Normal"/>
        <w:rPr>
          <w:rFonts w:ascii="Calibri" w:hAnsi="Calibri" w:eastAsia="Calibri" w:cs="Calibri"/>
          <w:b/>
          <w:b/>
          <w:bCs/>
          <w:i/>
          <w:i/>
          <w:iCs/>
        </w:rPr>
      </w:pPr>
      <w:r>
        <w:rPr>
          <w:rFonts w:eastAsia="Calibri" w:cs="Calibri"/>
        </w:rPr>
        <w:t xml:space="preserve">To sum up, by the end of this book you will realize that the presuppositions we bring to our reading of poetry are closely allied to our own, often unstated presuppositions about God, man, and the universe. The way you view those things, will have direct bearing on the way you view art and the status or role or nature of art. </w:t>
      </w:r>
      <w:r>
        <w:rPr>
          <w:rFonts w:eastAsia="Calibri" w:cs="Calibri"/>
          <w:b/>
          <w:bCs/>
          <w:i/>
          <w:iCs/>
        </w:rPr>
        <w:t xml:space="preserve">When you do critical theory, you can't help but bring in philosophy and theology, because our view of God, man, and the universe is viewed to our view of art. </w:t>
      </w:r>
    </w:p>
    <w:p>
      <w:pPr>
        <w:pStyle w:val="Normal"/>
        <w:rPr>
          <w:rFonts w:ascii="Calibri" w:hAnsi="Calibri" w:eastAsia="Calibri" w:cs="Calibri"/>
        </w:rPr>
      </w:pPr>
      <w:r>
        <w:rPr>
          <w:rFonts w:eastAsia="Calibri" w:cs="Calibri"/>
        </w:rPr>
      </w:r>
    </w:p>
    <w:p>
      <w:pPr>
        <w:pStyle w:val="Normal"/>
        <w:rPr>
          <w:rFonts w:ascii="Calibri" w:hAnsi="Calibri" w:eastAsia="Calibri" w:cs="Calibri"/>
          <w:b/>
          <w:b/>
          <w:bCs/>
          <w:sz w:val="28"/>
          <w:szCs w:val="28"/>
        </w:rPr>
      </w:pPr>
      <w:r>
        <w:rPr>
          <w:rFonts w:eastAsia="Calibri" w:cs="Calibri"/>
          <w:b/>
          <w:bCs/>
          <w:sz w:val="28"/>
          <w:szCs w:val="28"/>
        </w:rPr>
        <w:t xml:space="preserve">The approach: </w:t>
      </w:r>
    </w:p>
    <w:p>
      <w:pPr>
        <w:pStyle w:val="Normal"/>
        <w:rPr/>
      </w:pPr>
      <w:r>
        <w:rPr>
          <w:rFonts w:eastAsia="Calibri" w:cs="Calibri"/>
        </w:rPr>
        <w:t xml:space="preserve">I will be basically confining my survey of theory to critical appraisals of poetry. Poetry includes poetic drama, both </w:t>
      </w:r>
      <w:r>
        <w:rPr>
          <w:rFonts w:eastAsia="Calibri" w:cs="Calibri"/>
          <w:b/>
          <w:bCs/>
        </w:rPr>
        <w:t>Sophocles</w:t>
      </w:r>
      <w:r>
        <w:rPr>
          <w:rFonts w:eastAsia="Calibri" w:cs="Calibri"/>
        </w:rPr>
        <w:t xml:space="preserve">, </w:t>
      </w:r>
      <w:r>
        <w:rPr>
          <w:rFonts w:eastAsia="Calibri" w:cs="Calibri"/>
          <w:b/>
          <w:bCs/>
        </w:rPr>
        <w:t>Ancient Greece</w:t>
      </w:r>
      <w:r>
        <w:rPr>
          <w:rFonts w:eastAsia="Calibri" w:cs="Calibri"/>
        </w:rPr>
        <w:t xml:space="preserve">, and </w:t>
      </w:r>
      <w:r>
        <w:rPr>
          <w:rFonts w:eastAsia="Calibri" w:cs="Calibri"/>
          <w:b/>
          <w:bCs/>
        </w:rPr>
        <w:t>Shakespeare</w:t>
      </w:r>
      <w:r>
        <w:rPr>
          <w:rFonts w:eastAsia="Calibri" w:cs="Calibri"/>
        </w:rPr>
        <w:t xml:space="preserve">. So, a lot of times I'll just say poetry and the poet, although most of what I say will have reference to literature in general, and I will make some references to art and opera and things like that. </w:t>
      </w:r>
    </w:p>
    <w:p>
      <w:pPr>
        <w:pStyle w:val="Normal"/>
        <w:rPr>
          <w:rFonts w:ascii="Calibri" w:hAnsi="Calibri" w:eastAsia="Calibri" w:cs="Calibri"/>
        </w:rPr>
      </w:pPr>
      <w:r>
        <w:rPr>
          <w:rFonts w:eastAsia="Calibri" w:cs="Calibri"/>
        </w:rPr>
        <w:t xml:space="preserve">This is a traditional approach to theory, to focus on poetry. Indeed, until fairly recently, literary criticism was basically synonymous with the criticism of poetry. What we call narratology, in other words, theory that looks at novels and prose, that's a 20th century phenomenon. Until recently, literary theory pretty much meant poetry. Part of the reason for that is that traditionally, poetry has been privileged above prose and has been considered a higher, more spiritual form of writing. Most people see poetry as closer to truth, as more profound and meaningful. Now, maybe that's a prejudice. That is a prejudice that many are attacking. But traditionally, until the last even 50 years, poetry has been privileged. Poetry also includes epics is considered a higher genre of literature, the highest. </w:t>
      </w:r>
    </w:p>
    <w:p>
      <w:pPr>
        <w:pStyle w:val="Normal"/>
        <w:rPr/>
      </w:pPr>
      <w:r>
        <w:rPr>
          <w:rFonts w:eastAsia="Calibri" w:cs="Calibri"/>
        </w:rPr>
        <w:t xml:space="preserve">Finally, why I am looking at poetry particularly, the greatest defenses of literature have really been defenses of poetry. Much of critical theory is literally a defense or an apology for poetry and poets. It's not just in our technological age that we've had to defend poetry and the humanities. We've had to defend that all the way back. </w:t>
      </w:r>
    </w:p>
    <w:p>
      <w:pPr>
        <w:pStyle w:val="Normal"/>
        <w:rPr>
          <w:b/>
          <w:b/>
          <w:bCs/>
        </w:rPr>
      </w:pPr>
      <w:r>
        <w:rPr>
          <w:rFonts w:eastAsia="Calibri" w:cs="Calibri"/>
        </w:rPr>
        <w:t xml:space="preserve">We're going to look particularly at two very great defenses of poetry. One is </w:t>
      </w:r>
      <w:r>
        <w:rPr>
          <w:rFonts w:eastAsia="Calibri" w:cs="Calibri"/>
          <w:b/>
          <w:bCs/>
        </w:rPr>
        <w:t>Sir Philip Sidney's Apology for Poetry</w:t>
      </w:r>
      <w:r>
        <w:rPr>
          <w:rFonts w:eastAsia="Calibri" w:cs="Calibri"/>
        </w:rPr>
        <w:t xml:space="preserve">, and the other is </w:t>
      </w:r>
      <w:r>
        <w:rPr>
          <w:rFonts w:eastAsia="Calibri" w:cs="Calibri"/>
          <w:b/>
          <w:bCs/>
        </w:rPr>
        <w:t>Percy Shelley's Defense of Poetry.</w:t>
      </w:r>
    </w:p>
    <w:p>
      <w:pPr>
        <w:pStyle w:val="Normal"/>
        <w:rPr>
          <w:rFonts w:ascii="Calibri" w:hAnsi="Calibri" w:eastAsia="Calibri" w:cs="Calibri"/>
          <w:b/>
          <w:b/>
          <w:bCs/>
          <w:sz w:val="28"/>
          <w:szCs w:val="28"/>
        </w:rPr>
      </w:pPr>
      <w:r>
        <w:rPr>
          <w:rFonts w:eastAsia="Calibri" w:cs="Calibri"/>
          <w:b/>
          <w:bCs/>
          <w:sz w:val="28"/>
          <w:szCs w:val="28"/>
        </w:rPr>
      </w:r>
    </w:p>
    <w:p>
      <w:pPr>
        <w:pStyle w:val="Normal"/>
        <w:rPr>
          <w:rFonts w:ascii="Calibri" w:hAnsi="Calibri" w:eastAsia="Calibri" w:cs="Calibri"/>
          <w:b/>
          <w:b/>
          <w:bCs/>
        </w:rPr>
      </w:pPr>
      <w:r>
        <w:rPr>
          <w:rFonts w:eastAsia="Calibri" w:cs="Calibri"/>
          <w:b/>
          <w:bCs/>
          <w:sz w:val="28"/>
          <w:szCs w:val="28"/>
        </w:rPr>
        <w:t>A milestone approach</w:t>
      </w:r>
    </w:p>
    <w:p>
      <w:pPr>
        <w:pStyle w:val="Normal"/>
        <w:rPr>
          <w:rFonts w:ascii="Calibri" w:hAnsi="Calibri" w:eastAsia="Calibri" w:cs="Calibri"/>
        </w:rPr>
      </w:pPr>
      <w:r>
        <w:rPr>
          <w:rFonts w:eastAsia="Calibri" w:cs="Calibri"/>
          <w:b/>
          <w:bCs/>
        </w:rPr>
        <w:t>I'm going to take a chronological, great man, major work approach.</w:t>
      </w:r>
      <w:r>
        <w:rPr>
          <w:rFonts w:eastAsia="Calibri" w:cs="Calibri"/>
        </w:rPr>
        <w:t xml:space="preserve"> And this is very traditional, canonical, fairly typical of teaching institutions. In other words, we're going to start with </w:t>
      </w:r>
      <w:r>
        <w:rPr>
          <w:rFonts w:eastAsia="Calibri" w:cs="Calibri"/>
          <w:b/>
          <w:bCs/>
        </w:rPr>
        <w:t>Plato</w:t>
      </w:r>
      <w:r>
        <w:rPr>
          <w:rFonts w:eastAsia="Calibri" w:cs="Calibri"/>
        </w:rPr>
        <w:t xml:space="preserve">, the beginning, and go right on to </w:t>
      </w:r>
      <w:r>
        <w:rPr>
          <w:rFonts w:eastAsia="Calibri" w:cs="Calibri"/>
          <w:b/>
          <w:bCs/>
        </w:rPr>
        <w:t>postmodernism</w:t>
      </w:r>
      <w:r>
        <w:rPr>
          <w:rFonts w:eastAsia="Calibri" w:cs="Calibri"/>
        </w:rPr>
        <w:t xml:space="preserve">. And it's going to be what we call a milestone approach. I'm going to look at the great books of literary theory or essays of great essays of literary theory. </w:t>
      </w:r>
      <w:r>
        <w:rPr/>
        <w:t xml:space="preserve"> </w:t>
      </w:r>
      <w:r>
        <w:rPr>
          <w:rFonts w:eastAsia="Calibri" w:cs="Calibri"/>
        </w:rPr>
        <w:t xml:space="preserve">This is the basis of much of Western civilization. </w:t>
      </w:r>
    </w:p>
    <w:p>
      <w:pPr>
        <w:pStyle w:val="Normal"/>
        <w:rPr/>
      </w:pPr>
      <w:r>
        <w:rPr>
          <w:rFonts w:eastAsia="Calibri" w:cs="Calibri"/>
        </w:rPr>
        <w:t xml:space="preserve">The great literary theorist </w:t>
      </w:r>
      <w:r>
        <w:rPr>
          <w:rFonts w:eastAsia="Calibri" w:cs="Calibri"/>
          <w:b/>
          <w:bCs/>
        </w:rPr>
        <w:t>M.H. Abrams</w:t>
      </w:r>
      <w:r>
        <w:rPr>
          <w:rFonts w:eastAsia="Calibri" w:cs="Calibri"/>
        </w:rPr>
        <w:t xml:space="preserve">, who's still teaching at Cornell in a book called </w:t>
      </w:r>
      <w:r>
        <w:rPr>
          <w:rFonts w:eastAsia="Calibri" w:cs="Calibri"/>
          <w:b/>
          <w:bCs/>
          <w:i/>
          <w:iCs/>
        </w:rPr>
        <w:t>The Mirror and the Lamp</w:t>
      </w:r>
      <w:r>
        <w:rPr>
          <w:rFonts w:eastAsia="Calibri" w:cs="Calibri"/>
        </w:rPr>
        <w:t xml:space="preserve">, he set forth a fourfold way of looking at literary theory. In other words, he takes all the approaches and breaks them into four categories that he calls </w:t>
      </w:r>
      <w:r>
        <w:rPr>
          <w:rFonts w:eastAsia="Calibri" w:cs="Calibri"/>
          <w:b/>
          <w:bCs/>
        </w:rPr>
        <w:t>mimetic theories</w:t>
      </w:r>
      <w:r>
        <w:rPr>
          <w:rFonts w:eastAsia="Calibri" w:cs="Calibri"/>
        </w:rPr>
        <w:t xml:space="preserve">, </w:t>
      </w:r>
      <w:r>
        <w:rPr>
          <w:rFonts w:eastAsia="Calibri" w:cs="Calibri"/>
          <w:b/>
          <w:bCs/>
        </w:rPr>
        <w:t>pragmatic theories</w:t>
      </w:r>
      <w:r>
        <w:rPr>
          <w:rFonts w:eastAsia="Calibri" w:cs="Calibri"/>
        </w:rPr>
        <w:t xml:space="preserve">, </w:t>
      </w:r>
      <w:r>
        <w:rPr>
          <w:rFonts w:eastAsia="Calibri" w:cs="Calibri"/>
          <w:b/>
          <w:bCs/>
        </w:rPr>
        <w:t>expressive theories</w:t>
      </w:r>
      <w:r>
        <w:rPr>
          <w:rFonts w:eastAsia="Calibri" w:cs="Calibri"/>
        </w:rPr>
        <w:t xml:space="preserve">, and </w:t>
      </w:r>
      <w:r>
        <w:rPr>
          <w:rFonts w:eastAsia="Calibri" w:cs="Calibri"/>
          <w:b/>
          <w:bCs/>
        </w:rPr>
        <w:t>objective theories</w:t>
      </w:r>
      <w:r>
        <w:rPr>
          <w:rFonts w:eastAsia="Calibri" w:cs="Calibri"/>
        </w:rPr>
        <w:t>. And that's what I want to explain now to get you thinking in theoretical terms.</w:t>
      </w:r>
    </w:p>
    <w:p>
      <w:pPr>
        <w:pStyle w:val="ListParagraph"/>
        <w:numPr>
          <w:ilvl w:val="0"/>
          <w:numId w:val="3"/>
        </w:numPr>
        <w:rPr/>
      </w:pPr>
      <w:r>
        <w:rPr>
          <w:rFonts w:eastAsia="Calibri" w:cs="Calibri"/>
          <w:b/>
          <w:bCs/>
        </w:rPr>
        <w:t xml:space="preserve">Mimetic theories which are </w:t>
      </w:r>
      <w:r>
        <w:rPr>
          <w:rFonts w:eastAsia="Calibri" w:cs="Calibri"/>
        </w:rPr>
        <w:t>the oldest kind of theories. In other words, they're interested in the relationship between the poem and the universe. Why are they called mimetic theories? The word mimesis in Greek means imitation. Mimetic theories, who are interested again in the relationship between the poem and the universe, they explore the nature of imitation, or mimesis, and they tend to view the poem as a mirror of external realities, whether natural or supernatural.</w:t>
      </w:r>
    </w:p>
    <w:p>
      <w:pPr>
        <w:pStyle w:val="Normal"/>
        <w:rPr>
          <w:rFonts w:ascii="Calibri" w:hAnsi="Calibri" w:eastAsia="Calibri" w:cs="Calibri"/>
        </w:rPr>
      </w:pPr>
      <w:r>
        <w:rPr>
          <w:rFonts w:eastAsia="Calibri" w:cs="Calibri"/>
        </w:rPr>
        <w:t xml:space="preserve">In other words, what poetry is, is an imitation of something outside. Now, some mimetic people are religious and so they believe it's imitating God or the divine. Some are more naturalistic and so it's imitating nature. But in any sense, the idea is that poetry imitates things external to it. And that's what poetry is. That's the oldest kind of theory. And we'll explore that in our first unit, this book, through Chapter four. </w:t>
      </w:r>
    </w:p>
    <w:p>
      <w:pPr>
        <w:pStyle w:val="Normal"/>
        <w:rPr>
          <w:rFonts w:ascii="Calibri" w:hAnsi="Calibri" w:eastAsia="Calibri" w:cs="Calibri"/>
        </w:rPr>
      </w:pPr>
      <w:r>
        <w:rPr>
          <w:rFonts w:eastAsia="Calibri" w:cs="Calibri"/>
        </w:rPr>
        <w:t xml:space="preserve">All mimetic theorists agree that the best poems come closest to approximating and even capturing the higher reality it seeks to imitate. In other words, for a mimetic theorist, the best poem is the one that imitates the universe the most closely. However, mimetic theorists disagree as to whether the whole imitative process brings us closer to reality or farther away from reality. As you'll see in the next three Chapters, </w:t>
      </w:r>
      <w:r>
        <w:rPr>
          <w:rFonts w:eastAsia="Calibri" w:cs="Calibri"/>
          <w:b/>
          <w:bCs/>
        </w:rPr>
        <w:t xml:space="preserve">Plato </w:t>
      </w:r>
      <w:r>
        <w:rPr>
          <w:rFonts w:eastAsia="Calibri" w:cs="Calibri"/>
        </w:rPr>
        <w:t>believes Mimesis takes us away from reality, whereas Aristotle thinks it takes us closer. So, they all believe in Mimesis, but some think it's better or some think it's worse.</w:t>
      </w:r>
      <w:r>
        <w:rPr/>
        <w:t xml:space="preserve"> </w:t>
      </w:r>
      <w:r>
        <w:rPr>
          <w:rFonts w:eastAsia="Calibri" w:cs="Calibri"/>
        </w:rPr>
        <w:t xml:space="preserve">Finally, mimetic theorists are concerned with the ultimate meaning and essence of poetry. In other words, what is a poem is a question that they like to ask. What is its essence? What is its nature? Those are mimetic theories and they are the oldest kind of theories. </w:t>
      </w:r>
    </w:p>
    <w:p>
      <w:pPr>
        <w:pStyle w:val="ListParagraph"/>
        <w:numPr>
          <w:ilvl w:val="0"/>
          <w:numId w:val="3"/>
        </w:numPr>
        <w:rPr/>
      </w:pPr>
      <w:r>
        <w:rPr>
          <w:rFonts w:eastAsia="Calibri" w:cs="Calibri"/>
          <w:b/>
          <w:bCs/>
        </w:rPr>
        <w:t>Pragmatic theories</w:t>
      </w:r>
      <w:r>
        <w:rPr>
          <w:rFonts w:eastAsia="Calibri" w:cs="Calibri"/>
        </w:rPr>
        <w:t xml:space="preserve"> are the second branch. They're interested in the relationship between the poem and the audience. Pragmatic, practical, they're interested in the impact on the audience. Pragmatic theorists assess the social didactic functions of art. And all pragmatic theorists say that the function of art is to teach and to please.</w:t>
      </w:r>
    </w:p>
    <w:p>
      <w:pPr>
        <w:pStyle w:val="Normal"/>
        <w:rPr>
          <w:rFonts w:ascii="Calibri" w:hAnsi="Calibri" w:eastAsia="Calibri" w:cs="Calibri"/>
        </w:rPr>
      </w:pPr>
      <w:r>
        <w:rPr>
          <w:rFonts w:eastAsia="Calibri" w:cs="Calibri"/>
        </w:rPr>
        <w:t xml:space="preserve">Notice the focus there is not what is the poem, but what impact does it have on the audience? Is the audience taught? Is the audience pleased? If they are, the poem is good. It served its didactic or teaching function. </w:t>
      </w:r>
    </w:p>
    <w:p>
      <w:pPr>
        <w:pStyle w:val="Normal"/>
        <w:rPr>
          <w:rFonts w:ascii="Calibri" w:hAnsi="Calibri" w:eastAsia="Calibri" w:cs="Calibri"/>
        </w:rPr>
      </w:pPr>
      <w:r>
        <w:rPr>
          <w:rFonts w:eastAsia="Calibri" w:cs="Calibri"/>
        </w:rPr>
        <w:t xml:space="preserve">Another thing about pragmatic theorists, they establish aesthetic rules for judging two things. They want to judge the skill or art of the poet, how well the poet does what he's doing and how well he impacts the audience. So, they're interested in things like skill and art. And they're also interested in issues of taste and judgment. They're interested in the audience, so they're interested in proper audience taste, a refined kind of taste. And I know all people that listen to teaching company Chapters are a refined audience. </w:t>
      </w:r>
    </w:p>
    <w:p>
      <w:pPr>
        <w:pStyle w:val="Normal"/>
        <w:rPr/>
      </w:pPr>
      <w:r>
        <w:rPr>
          <w:rFonts w:eastAsia="Calibri" w:cs="Calibri"/>
        </w:rPr>
        <w:t>Finally, they explore the impact that poetry has on its readers or listeners. And some of them will even get psychological. What kind of impact? The word catharsis that some of you know, we'll look at that later. What kind of impact does it have on the audience? Those are pragmatic theories, and we'll look at those in unit two and unit three.</w:t>
      </w:r>
    </w:p>
    <w:p>
      <w:pPr>
        <w:pStyle w:val="ListParagraph"/>
        <w:numPr>
          <w:ilvl w:val="0"/>
          <w:numId w:val="3"/>
        </w:numPr>
        <w:rPr/>
      </w:pPr>
      <w:r>
        <w:rPr>
          <w:rFonts w:eastAsia="Calibri" w:cs="Calibri"/>
          <w:b/>
          <w:bCs/>
        </w:rPr>
        <w:t>Expressive theories</w:t>
      </w:r>
      <w:r>
        <w:rPr>
          <w:rFonts w:eastAsia="Calibri" w:cs="Calibri"/>
        </w:rPr>
        <w:t xml:space="preserve"> look at the third branch, the relationship between the poem and the poet. That is what expressive theorists are interested. How is the poem related to the poet? Now, according to expressive theories, poetry is the reflection of internal rather than external realities.</w:t>
      </w:r>
    </w:p>
    <w:p>
      <w:pPr>
        <w:pStyle w:val="Normal"/>
        <w:rPr/>
      </w:pPr>
      <w:r>
        <w:rPr>
          <w:rFonts w:eastAsia="Calibri" w:cs="Calibri"/>
        </w:rPr>
        <w:t>If you're a mimetic theorist, poetry imitates things outside. But if you're expressive, you believe that poetry is self expression. And most people today have an expressive, which is really a romantic view of poetry, that it's self expression.</w:t>
      </w:r>
    </w:p>
    <w:p>
      <w:pPr>
        <w:pStyle w:val="Normal"/>
        <w:rPr/>
      </w:pPr>
      <w:r>
        <w:rPr>
          <w:rFonts w:eastAsia="Calibri" w:cs="Calibri"/>
        </w:rPr>
        <w:t>A poem encapsulates the inner workings of a poet's psyche. According to expressive theories, poetry has a personal rather than a social function. They're more interested in the individual poet than the impact on society.</w:t>
      </w:r>
    </w:p>
    <w:p>
      <w:pPr>
        <w:pStyle w:val="Normal"/>
        <w:rPr>
          <w:rFonts w:ascii="Calibri" w:hAnsi="Calibri" w:eastAsia="Calibri" w:cs="Calibri"/>
        </w:rPr>
      </w:pPr>
      <w:r>
        <w:rPr>
          <w:rFonts w:eastAsia="Calibri" w:cs="Calibri"/>
        </w:rPr>
        <w:t xml:space="preserve">Also, they believe that poetry has a prophetic rather than didactic teaching. In other words, pragmatic people want to teach didactic. Now, expressive people, I guess they want to teach too, but in the manner of prophecy. Think of the difference between the book of Proverbs in the Bible and the book of Revelation. They're both teaching, I guess, but in a radically different way. So, expressive theories, and those are mostly romantic, are interested in the prophetic nature. The idea that the poet is a sort of seer that speaks something to us out of his psyche. </w:t>
      </w:r>
    </w:p>
    <w:p>
      <w:pPr>
        <w:pStyle w:val="Normal"/>
        <w:rPr>
          <w:rFonts w:ascii="Calibri" w:hAnsi="Calibri" w:eastAsia="Calibri" w:cs="Calibri"/>
        </w:rPr>
      </w:pPr>
      <w:r>
        <w:rPr>
          <w:rFonts w:eastAsia="Calibri" w:cs="Calibri"/>
        </w:rPr>
        <w:t xml:space="preserve">Finally, for expressive theories, they believe that the question what is a poet is pretty much synonymous with what is a poem. They're so linked together that to ask one question is to ask the other. And we will look at those in unit three and particularly in unit four. </w:t>
      </w:r>
    </w:p>
    <w:p>
      <w:pPr>
        <w:pStyle w:val="ListParagraph"/>
        <w:numPr>
          <w:ilvl w:val="0"/>
          <w:numId w:val="3"/>
        </w:numPr>
        <w:rPr/>
      </w:pPr>
      <w:r>
        <w:rPr>
          <w:rFonts w:eastAsia="Calibri" w:cs="Calibri"/>
        </w:rPr>
        <w:t xml:space="preserve">What about the relationship between the poem and itself? </w:t>
      </w:r>
      <w:r>
        <w:rPr>
          <w:rFonts w:eastAsia="Calibri" w:cs="Calibri"/>
          <w:b/>
          <w:bCs/>
        </w:rPr>
        <w:t>Objective theorists</w:t>
      </w:r>
      <w:r>
        <w:rPr>
          <w:rFonts w:eastAsia="Calibri" w:cs="Calibri"/>
        </w:rPr>
        <w:t xml:space="preserve"> want to lop off the three branches and just look at the poem as itself. In other words, objective theorists focus on the internal relationships of the poem itself. Let's not worry about universe or audience or poet. Let's look at the poem as an object.</w:t>
      </w:r>
    </w:p>
    <w:p>
      <w:pPr>
        <w:pStyle w:val="Normal"/>
        <w:rPr/>
      </w:pPr>
      <w:r>
        <w:rPr>
          <w:rFonts w:eastAsia="Calibri" w:cs="Calibri"/>
        </w:rPr>
        <w:t>According to objective theorists, and that's what we're going to look at in unit five, that's an early 20th century view, according to objective theorists, a poem is a self-contained, self-referential artifact that can and should be studied apart from the universe, the audience, and the poet. It is self-contained. It's its own little world. Many of you are familiar with the word microcosm, Greek for little world. Objective theorists believe that a poem is a microcosm, its own little world. Forget about the universe because the poem is a universe. And this poetic universe or microcosm, we're going to look at.</w:t>
      </w:r>
    </w:p>
    <w:p>
      <w:pPr>
        <w:pStyle w:val="Normal"/>
        <w:rPr/>
      </w:pPr>
      <w:r>
        <w:rPr/>
      </w:r>
    </w:p>
    <w:p>
      <w:pPr>
        <w:pStyle w:val="Normal"/>
        <w:rPr/>
      </w:pPr>
      <w:r>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spacing w:lineRule="auto" w:line="276"/>
        <w:rPr>
          <w:b/>
          <w:b/>
          <w:bCs/>
          <w:sz w:val="28"/>
          <w:szCs w:val="28"/>
        </w:rPr>
      </w:pPr>
      <w:r>
        <w:rPr>
          <w:b/>
          <w:bCs/>
          <w:sz w:val="28"/>
          <w:szCs w:val="28"/>
        </w:rPr>
        <w:t>Chapter Two:</w:t>
      </w:r>
    </w:p>
    <w:p>
      <w:pPr>
        <w:pStyle w:val="Normal"/>
        <w:spacing w:lineRule="auto" w:line="276"/>
        <w:jc w:val="center"/>
        <w:rPr/>
      </w:pPr>
      <w:r>
        <w:rPr>
          <w:b/>
          <w:bCs/>
          <w:sz w:val="32"/>
          <w:szCs w:val="32"/>
        </w:rPr>
        <w:t>Plato (c. 427–c. 348 BC</w:t>
      </w:r>
      <w:bookmarkStart w:id="1" w:name="_Hlk231574635"/>
      <w:bookmarkEnd w:id="1"/>
      <w:r>
        <w:rPr>
          <w:b/>
          <w:bCs/>
          <w:sz w:val="32"/>
          <w:szCs w:val="32"/>
        </w:rPr>
        <w:t>): Kicking out the Poets</w:t>
      </w:r>
    </w:p>
    <w:p>
      <w:pPr>
        <w:sectPr>
          <w:footerReference w:type="default" r:id="rId2"/>
          <w:type w:val="nextPage"/>
          <w:pgSz w:w="12240" w:h="15840"/>
          <w:pgMar w:left="1440" w:right="1440" w:header="0" w:top="1440" w:footer="720" w:bottom="1440" w:gutter="0"/>
          <w:pgNumType w:fmt="decimal"/>
          <w:formProt w:val="false"/>
          <w:textDirection w:val="lrTb"/>
          <w:docGrid w:type="default" w:linePitch="360" w:charSpace="0"/>
        </w:sectPr>
      </w:pPr>
    </w:p>
    <w:p>
      <w:pPr>
        <w:pStyle w:val="Normal"/>
        <w:spacing w:lineRule="auto" w:line="276"/>
        <w:rPr/>
      </w:pPr>
      <w:r>
        <w:rPr/>
        <w:drawing>
          <wp:inline distT="0" distB="0" distL="0" distR="0">
            <wp:extent cx="1318260" cy="13868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3"/>
                    <a:stretch>
                      <a:fillRect/>
                    </a:stretch>
                  </pic:blipFill>
                  <pic:spPr bwMode="auto">
                    <a:xfrm>
                      <a:off x="0" y="0"/>
                      <a:ext cx="1318260" cy="1386840"/>
                    </a:xfrm>
                    <a:prstGeom prst="rect">
                      <a:avLst/>
                    </a:prstGeom>
                  </pic:spPr>
                </pic:pic>
              </a:graphicData>
            </a:graphic>
          </wp:inline>
        </w:drawing>
      </w:r>
    </w:p>
    <w:p>
      <w:pPr>
        <w:pStyle w:val="Normal"/>
        <w:rPr>
          <w:i/>
          <w:i/>
          <w:iCs/>
          <w:lang w:bidi="fa-IR"/>
        </w:rPr>
      </w:pPr>
      <w:r>
        <w:rPr>
          <w:i/>
          <w:iCs/>
          <w:lang w:bidi="fa-IR"/>
        </w:rPr>
      </w:r>
    </w:p>
    <w:p>
      <w:pPr>
        <w:pStyle w:val="Normal"/>
        <w:rPr>
          <w:i/>
          <w:i/>
          <w:iCs/>
        </w:rPr>
      </w:pPr>
      <w:r>
        <w:rPr>
          <w:i/>
          <w:iCs/>
        </w:rPr>
        <w:t>Greek philosopher and founder of the Academy. His theory of the Forms, his view of art as imitation, and his insistence (in The Republic) that the poets be kicked out of his ideal state have had a profound impact on literary theory.</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pPr>
      <w:r>
        <w:rPr/>
      </w:r>
    </w:p>
    <w:p>
      <w:pPr>
        <w:sectPr>
          <w:type w:val="continuous"/>
          <w:pgSz w:w="12240" w:h="15840"/>
          <w:pgMar w:left="1440" w:right="1440" w:header="0" w:top="1440" w:footer="720" w:bottom="1440" w:gutter="0"/>
          <w:cols w:num="2" w:space="720" w:equalWidth="true" w:sep="false"/>
          <w:formProt w:val="false"/>
          <w:textDirection w:val="lrTb"/>
          <w:docGrid w:type="default" w:linePitch="360" w:charSpace="0"/>
        </w:sectPr>
      </w:pPr>
    </w:p>
    <w:p>
      <w:pPr>
        <w:pStyle w:val="Normal"/>
        <w:spacing w:lineRule="auto" w:line="276"/>
        <w:rPr/>
      </w:pPr>
      <w:r>
        <w:rPr/>
        <w:t xml:space="preserve">Ironically, Plato is both the first literary critic and the first critic of literature. Though himself a great literary talent, Plato, when fashioning his ideal state (in the Republic, c. 373 BC), decided it would be best if the poets not be allowed to remain. In this Chapter, we shall consider why Plato kicked out the poets, why he should not have kicked them out, and what his enduring legacy has been to all those theorists who have followed him. </w:t>
      </w:r>
    </w:p>
    <w:p>
      <w:pPr>
        <w:pStyle w:val="Normal"/>
        <w:spacing w:lineRule="auto" w:line="276"/>
        <w:rPr/>
      </w:pPr>
      <w:r>
        <w:rPr/>
        <w:t xml:space="preserve">First of all, most of you are probably familiar with the Republic. It's one of Plato's longest dialogues. And in this, they're discussing what justice is. What is justice? They're trying to define it. And what Socrates, he's the speaker always, Socrates slash Plato, what Socrates decides is the best way to figure out what justice is, is to blow it up onto a big scale. In other words, let's construct a perfectly just society or state or republic. Then once we've figured out a just republic, we can work our way backward to a definition, a sort of abstract definition of justice. Once he starts to develop his republic, I guess he gets carried away. He doesn't just describe the republic, he describes every detail of it. And of course, an ideal republic has to have ideal leaders. So, he spends most of his time discussing the education of the leaders of that society, what he calls the guardians. How will they be taught? And by the way, any of you interested in education, you have to read </w:t>
      </w:r>
      <w:r>
        <w:rPr>
          <w:b/>
          <w:bCs/>
        </w:rPr>
        <w:t>Plato's Republic</w:t>
      </w:r>
      <w:r>
        <w:rPr/>
        <w:t xml:space="preserve"> because it is the origin of education studies as well.</w:t>
      </w:r>
    </w:p>
    <w:p>
      <w:pPr>
        <w:pStyle w:val="Normal"/>
        <w:spacing w:lineRule="auto" w:line="276"/>
        <w:rPr/>
      </w:pPr>
      <w:r>
        <w:rPr/>
        <w:t xml:space="preserve">After describing in detail what the Guardian should and should not read, in Book 10, he decides that for the good of all, that the Guardians should not read poetry, and that in fact, the poets should be kicked out of the Republic. </w:t>
      </w:r>
    </w:p>
    <w:p>
      <w:pPr>
        <w:pStyle w:val="Normal"/>
        <w:spacing w:lineRule="auto" w:line="276"/>
        <w:rPr/>
      </w:pPr>
      <w:r>
        <w:rPr/>
        <w:t>Why Plato kicked out the poets behind his reason is a deeper metaphysical? Philosophical reason that has to do with Plato's concept of mimesis You'll remember from Chapter one mimesis is the Greek word for imitation now Plato's concept of mimesis branded poetry as an unreliable source of Truth and his Republic is all about truth and justice and perfection now. How does this work?</w:t>
      </w:r>
    </w:p>
    <w:p>
      <w:pPr>
        <w:pStyle w:val="Normal"/>
        <w:spacing w:lineRule="auto" w:line="276"/>
        <w:rPr/>
      </w:pPr>
      <w:r>
        <w:rPr/>
        <w:t>For Plato, our physical world of becoming is but a shadowy reflection or imitation, mimesis, of the unseen world of being. Many of you are familiar, let's go over this quickly. For Plato, he turns everything on his head. For most people today, even religious people, this world is the real world. And up there is the shadowy world. Even if you believe in heaven, it's still sort of shadowy. This is the real world. Plato turns it on its head. Up there, heaven, what we call heaven, that's the real world. That's where everything is in a state of perfection. And he calls that world the world of being. Because everything there is perfect. It's in a state of being. It's not moving or becoming something else. It's perfect. And as many of you know, in the world of being are the forms. The ideas or perfections of everything exist up in the world of being. They are perfect, unchanging, eternal, and they are also non-physical, non-bodily.</w:t>
      </w:r>
    </w:p>
    <w:p>
      <w:pPr>
        <w:pStyle w:val="Normal"/>
        <w:spacing w:lineRule="auto" w:line="276"/>
        <w:rPr>
          <w:b/>
          <w:b/>
          <w:bCs/>
          <w:i/>
          <w:i/>
          <w:iCs/>
        </w:rPr>
      </w:pPr>
      <w:r>
        <w:rPr/>
        <w:t xml:space="preserve">Our world, he calls it the world of becoming. Our world is a world of change, a world of death, a world of decay. Our world is not eternal. We're stuck in time. Things grow old and die. For Plato, everything in our world of becoming is an imitation of something in the world of being. Plato's famous example. In our world of becoming, we have lots of different kinds of chairs, all different sizes and shapes and colors, but they're all recognizable as a chair. And that is because all of our physical earthly chairs are an imitation of the form of the chair which exists in the heavens, what we call chair with a capital C or Chairness, if you will. So, the idea of the chair, the chair with the capital C's up here, our chairs down here are imitations, shadowy imitations of what's real. Now that works with physical objects like chairs and trees and tables, but it also works with ideas. In our world, there's love. There are all different kinds of love. None of it's perfect because it's always changing and fickle. But all earthly love is an imitation of the form or the idea of love that exists in the heavens. So, there's a form of love, Love with a capital L that's up there. Everything in our world is a shadowy imitation, a love with a small l of that reality. Again, it's a different way than we think now. Another way to put it again </w:t>
      </w:r>
      <w:r>
        <w:rPr>
          <w:b/>
          <w:bCs/>
          <w:i/>
          <w:iCs/>
        </w:rPr>
        <w:t>everything in our world from objects to ideas is but a pale copy of the perfect unchanging Originals of these objects and ideas.</w:t>
      </w:r>
    </w:p>
    <w:p>
      <w:pPr>
        <w:pStyle w:val="Normal"/>
        <w:spacing w:lineRule="auto" w:line="276"/>
        <w:rPr/>
      </w:pPr>
      <w:r>
        <w:rPr/>
        <w:t xml:space="preserve">Where does art come in? Art is not just an imitation for Plato It is an imitation of an imitation. If I were to write an ode to a chair, I am not imitating the chair up in the world of being, the chair with a capital C. I am imitating the physical corporeal chair, the chair with the small c. In other words, my poem is an imitation of a chair that is itself an imitation of the chair with a capital C. In other words, my poem, or it could also be a painting, any work of art, but my poem particularly is an imitation of an imitation. It is therefore twice removed from the forms, which means, again, twice removed from reality. This also works with ideas if I write an ode to love a love poem to my beloved I am not imitating love with a capital L in the world of being. I am imitating the physical love with a small L and so again my poem is an imitation of an imitation Since it is an imitation of an imitation. It is twice removed from reality and as such it is an unreliable source of truth and can only lead astray those who study it. </w:t>
      </w:r>
    </w:p>
    <w:p>
      <w:pPr>
        <w:pStyle w:val="Normal"/>
        <w:spacing w:lineRule="auto" w:line="276"/>
        <w:rPr/>
      </w:pPr>
      <w:r>
        <w:rPr/>
        <w:t xml:space="preserve">For Plato, if you're going to be a philosopher and many of you know, eventually he wants his Kings to be philosophers, the leaders of his state are philosopher Kings, so their Education is an education in philosophy. The word philosophy in Greek means what a lover of wisdom or a friend of wisdom and so he wants his leaders his guardians to know truth the real essence of truth. If they spend their time studying poetry, again, they're studying something that is twice removed from truth, twice removed from reality. If you spend your time with imitations of imitation, shadows of shadows, what's going to happen? You're going to become confused. You're going to start worshipping imitations rather than the truth. To put it in a sort of Christian term, you're going to be worshipping idols. God with a small G rather than God with a capital G. So, that is the </w:t>
      </w:r>
      <w:r>
        <w:rPr>
          <w:b/>
          <w:bCs/>
        </w:rPr>
        <w:t>metaphysical reason</w:t>
      </w:r>
      <w:r>
        <w:rPr/>
        <w:t xml:space="preserve"> why Plato kicks the poets out of the Republic. Because for Plato, Mimesis takes us away from truth and therefore is going to dilute the truth of his Republic.</w:t>
      </w:r>
    </w:p>
    <w:p>
      <w:pPr>
        <w:pStyle w:val="Normal"/>
        <w:spacing w:lineRule="auto" w:line="276"/>
        <w:rPr/>
      </w:pPr>
      <w:r>
        <w:rPr/>
        <w:t xml:space="preserve">There is another reason that's perhaps more practical. According to Plato, poetry appeals to the weaker, inferior side of our psyche. Now, the word psyche in Greek means mind-striking. And it also means soul. At the same time, we don't really have a word for that. Sometimes we mean that by psyche. So, a psychologist is not only a studier of the mind, but a studier of the soul. When I use the word psyche, Plato means by it both our mind and our soul. That part, the sort of spiritual, intellectual part of us. And according to Plato, poetry appeals to the weaker, inferior side of our psyche. According to Plato, our psyche is divided up. There is a rational side and an irrational side and there's a mediating side. </w:t>
      </w:r>
      <w:r>
        <w:rPr>
          <w:b/>
          <w:bCs/>
        </w:rPr>
        <w:t>Freud</w:t>
      </w:r>
      <w:r>
        <w:rPr/>
        <w:t>'s idea of the id, the ego and the superego, some of you are familiar with, that comes from Plato. This idea of a tripartite soul. So, there's a rational side and an irrational side. And of course, Plato, very much interested in rationality, wants his leaders, his guardians, to have a bigger rational side, than an irrational side.</w:t>
      </w:r>
    </w:p>
    <w:p>
      <w:pPr>
        <w:pStyle w:val="Normal"/>
        <w:spacing w:lineRule="auto" w:line="276"/>
        <w:rPr/>
      </w:pPr>
      <w:r>
        <w:rPr/>
        <w:t>Unlike things like philosophy and math and music, these things, he says, are apprehended by way of our rational powers. When we study things like philosophy, it is the rational part of our soul that apprehends those. On the other hand, poetry, being fanciful, engages the other part of our psyche, the part that is illogical and irrational.</w:t>
      </w:r>
    </w:p>
    <w:p>
      <w:pPr>
        <w:pStyle w:val="Normal"/>
        <w:spacing w:lineRule="auto" w:line="276"/>
        <w:rPr/>
      </w:pPr>
      <w:r>
        <w:rPr/>
        <w:t xml:space="preserve">And a way we often use to speak of this is by referring to the Apollonian and Dionysiac side of our soul. </w:t>
      </w:r>
      <w:r>
        <w:rPr>
          <w:b/>
          <w:bCs/>
        </w:rPr>
        <w:t>Nietzsche</w:t>
      </w:r>
      <w:r>
        <w:rPr/>
        <w:t xml:space="preserve"> talks about this in the birth of tragedy. What he means by it is Apollo in Greek mythology is the god of order and rationality and music. So, the Apollonian part of our soul is the rational part, the part that is intellectual, that is cool and calm and stoic.</w:t>
      </w:r>
    </w:p>
    <w:p>
      <w:pPr>
        <w:pStyle w:val="Normal"/>
        <w:spacing w:lineRule="auto" w:line="276"/>
        <w:rPr/>
      </w:pPr>
      <w:r>
        <w:rPr/>
        <w:t>That's the rational part that Plato wants to emphasize in his Guardians. On the other hand, the irrational part is linked to the god Dionysus, also known as Bacchus. He is the god of wine, women, and song. He is the god of fraternities and colleges. The Dionysiac part of our soul is the part that's wild and ecstatic. The followers of Bacchus or Dionysus would get drunk and they would be sort of possessed. And they would do wild, irrational things.</w:t>
      </w:r>
    </w:p>
    <w:p>
      <w:pPr>
        <w:pStyle w:val="Normal"/>
        <w:spacing w:lineRule="auto" w:line="276"/>
        <w:rPr/>
      </w:pPr>
      <w:r>
        <w:rPr/>
        <w:t>Why does Plato not want to appeal to our irrational side? Well, there's two reasons:</w:t>
      </w:r>
    </w:p>
    <w:p>
      <w:pPr>
        <w:pStyle w:val="ListParagraph"/>
        <w:numPr>
          <w:ilvl w:val="0"/>
          <w:numId w:val="5"/>
        </w:numPr>
        <w:spacing w:lineRule="auto" w:line="276"/>
        <w:rPr/>
      </w:pPr>
      <w:r>
        <w:rPr/>
        <w:t xml:space="preserve">The irrational part of our soul unreliable in matters of truth if you start Emphasizing the irrational part and poetry does that he says then you're going to have guardians who are a farther away from the truth the irrational part of our soul takes us away from the truth </w:t>
      </w:r>
    </w:p>
    <w:p>
      <w:pPr>
        <w:pStyle w:val="ListParagraph"/>
        <w:numPr>
          <w:ilvl w:val="0"/>
          <w:numId w:val="5"/>
        </w:numPr>
        <w:spacing w:lineRule="auto" w:line="276"/>
        <w:rPr/>
      </w:pPr>
      <w:r>
        <w:rPr/>
        <w:t>According to Plato, the irrational Dionysiac part of our soul is unstable. It induces us to partake in public displays of emotion. I teach at a Baptist school. No PDAs, no public displays of emotion, between the boys and the girls.</w:t>
      </w:r>
    </w:p>
    <w:p>
      <w:pPr>
        <w:pStyle w:val="Normal"/>
        <w:spacing w:lineRule="auto" w:line="276"/>
        <w:rPr/>
      </w:pPr>
      <w:r>
        <w:rPr/>
        <w:t xml:space="preserve">Plato doesn't actually say this, but he sort of genders these things. The Apollonian side is more masculine. Men are supposed to be intellectual and rational. And the Dionysiac side is supposed to be more feminine, more emotional, more intuitive. Plato tends to privilege the Apollonian. There are others that focus on the Dionysiac. So, poetry appeals to the weaker side. That's bad. </w:t>
      </w:r>
    </w:p>
    <w:p>
      <w:pPr>
        <w:pStyle w:val="Normal"/>
        <w:spacing w:lineRule="auto" w:line="276"/>
        <w:rPr/>
      </w:pPr>
      <w:r>
        <w:rPr/>
        <w:t xml:space="preserve">Finally, a third reason why he kicked the poets out. For him, poetry is a kind of madness or contagion. There's another dialogue, a brief dialogue, Plato wrote called the </w:t>
      </w:r>
      <w:r>
        <w:rPr>
          <w:b/>
          <w:bCs/>
        </w:rPr>
        <w:t>Ion</w:t>
      </w:r>
      <w:r>
        <w:rPr/>
        <w:t xml:space="preserve">. And in this, Plato is talking, or Socrates is talking to Ion. Ion is a rhapsode. A rhapsode is a public reciter of poetry. He would take Homer and he would recite it publicly to an audience. He was called a rhapsode. And they discuss, okay, Ion is excellent at Homer. He can read Homer and understand Homer and make Homer come alive. But he can't do that with any other poet. In the Ion, they're trying to figure out what is the source of Ion's rhapsody, and behind that, what is the source of Homer's poetry. The upshot of the Ion is that Plato asserts that poets do not write, nor rhapsodes speak, by art or skill whatsoever, but by possession. He believed that poetry is a form of possession or contagion. Homer is possessed by the gods or whatever, and Ion is possessed by Homer. </w:t>
      </w:r>
    </w:p>
    <w:p>
      <w:pPr>
        <w:pStyle w:val="Normal"/>
        <w:spacing w:lineRule="auto" w:line="276"/>
        <w:rPr/>
      </w:pPr>
      <w:r>
        <w:rPr/>
        <w:t>According to Plato, neither the poet nor the Rhapsode understands rationally what he creates. He is rather carried away irrationally by divine inspiration. So, poetry, poetic inspiration, is something Dionysiac. It's a kind of possession, like getting drunk on wine. And that is not good. Now this inspiration, which is really a kind of madness, has a way of passing its way down. It starts with the gods, if you will. It passes down to Homer. From Homer it passes down to the Rhapsode, but from the Rhapsode it passes down to the audience.</w:t>
      </w:r>
    </w:p>
    <w:p>
      <w:pPr>
        <w:pStyle w:val="Normal"/>
        <w:spacing w:lineRule="auto" w:line="276"/>
        <w:rPr/>
      </w:pPr>
      <w:r>
        <w:rPr/>
        <w:t>Plato uses a wonderful analogy of a magnet with three rings. You know, you did this when you're a kid, you put one ring and then you can attach another ring to the first ring and they'll all string out. Well, there are three rings. The magnets are the gods. The first ring is Homer, the poet. The second ring is Ion, the rhapsode. The third ring is the audience. And so, what happens is madness passes from one to the other to the next. You know what I'm saying, what Plato's saying?</w:t>
      </w:r>
    </w:p>
    <w:p>
      <w:pPr>
        <w:pStyle w:val="Normal"/>
        <w:spacing w:lineRule="auto" w:line="276"/>
        <w:rPr/>
      </w:pPr>
      <w:r>
        <w:rPr/>
        <w:t>Poetry is like Woodstock. Okay, it's madness. It's mass hysteria and we've got to stop this Okay, none of this craziness. That's kind of a modern analogy for what Plato saw as the problem with poetry now</w:t>
      </w:r>
    </w:p>
    <w:p>
      <w:pPr>
        <w:pStyle w:val="Normal"/>
        <w:spacing w:lineRule="auto" w:line="276"/>
        <w:rPr/>
      </w:pPr>
      <w:r>
        <w:rPr/>
        <w:t>Plato does actually allow some kind of poetry. He does say at the end of Book 10 that he will allow in his Republic two kinds of poetry. One is poetry that's hymns to the gods and the other is a poetry that praises state heroes. To him, those kind of poetry appeal to our patriotic, Apollonian, you know, rational side. And so, he does allow that kind of poetry because it is functional within the state.</w:t>
      </w:r>
    </w:p>
    <w:p>
      <w:pPr>
        <w:pStyle w:val="Normal"/>
        <w:spacing w:lineRule="auto" w:line="276"/>
        <w:rPr/>
      </w:pPr>
      <w:r>
        <w:rPr/>
        <w:t>Every other poetry has got to go. Now, I think you all know, anybody that's read Plato's Republic, you always say, I don't want to live there. It's more like a fascist state. And in a way, this is a kind of censorship. So those are the reasons why he kicks the poets out. Now, I want to do something, have a little fun. I'm going to give you some reasons why I think Plato should not have kicked out the poets.</w:t>
      </w:r>
    </w:p>
    <w:p>
      <w:pPr>
        <w:pStyle w:val="Normal"/>
        <w:spacing w:lineRule="auto" w:line="276"/>
        <w:rPr/>
      </w:pPr>
      <w:r>
        <w:rPr/>
        <w:t>First of all, Plato said that mimesis is bad because it takes us away from the truth. Let's think about that. Wait a minute. What if mimesis does not have to pull us farther away from the truth? Perhaps the poet does not imitate an imitation, but captures in the physical form of the poem the invisible essence of the forms.</w:t>
      </w:r>
    </w:p>
    <w:p>
      <w:pPr>
        <w:pStyle w:val="Normal"/>
        <w:spacing w:lineRule="auto" w:line="276"/>
        <w:rPr/>
      </w:pPr>
      <w:r>
        <w:rPr/>
        <w:t>Plato's taking for granted that when I write my poem about love, I am imitating earthly love with a small "l". What about if I as a poet am bypassing the earthly love and jumping right up to love with a capital "L" and capturing the essence of love?</w:t>
      </w:r>
    </w:p>
    <w:p>
      <w:pPr>
        <w:pStyle w:val="Normal"/>
        <w:spacing w:lineRule="auto" w:line="276"/>
        <w:rPr/>
      </w:pPr>
      <w:r>
        <w:rPr/>
        <w:t>This is a higher form of mimesis, and in the next Chapter, when we look at Aristotle, that's pretty much going to be Aristotle's view. Aristotle's going to give us a high view of poetry, because he's going to have a high view of imitation. So we'll come to that later. But that's a way to answer Plato. Mimesis is not farther from truth, but it brings us closer to truth.</w:t>
      </w:r>
    </w:p>
    <w:p>
      <w:pPr>
        <w:pStyle w:val="Normal"/>
        <w:spacing w:lineRule="auto" w:line="276"/>
        <w:rPr/>
      </w:pPr>
      <w:r>
        <w:rPr/>
        <w:t>He says it's bad because it appeals to our irrational side. But rather than arouse the irrational side, might poetry not purge our irrational side? Think about it. Since our emotions are an essential part of our psyche, might it not be best to release these emotions in a controlled public setting?</w:t>
      </w:r>
    </w:p>
    <w:p>
      <w:pPr>
        <w:pStyle w:val="Normal"/>
        <w:spacing w:lineRule="auto" w:line="276"/>
        <w:rPr/>
      </w:pPr>
      <w:r>
        <w:rPr/>
        <w:t>Might art not serve a therapeutic function to cleanse us of excess emotion?</w:t>
      </w:r>
    </w:p>
    <w:p>
      <w:pPr>
        <w:pStyle w:val="Normal"/>
        <w:spacing w:lineRule="auto" w:line="276"/>
        <w:rPr/>
      </w:pPr>
      <w:r>
        <w:rPr/>
        <w:t xml:space="preserve">Even Plato admits that the irrational part of our psyche is a part of our psyche and cannot be gotten rid of you can't just Cut it out like a lobotomy. There's going to be an irrational part of our soul So let's think about it. Maybe rather than ignoring it Maybe poetry can help us deal with it purge it as a way of letting out our emotions and then purging them away So again Plato, maybe he didn't think about that. Maybe he didn't agree with this but again poetry may not worsen our irrational side it may make it better now we will return to this in Chapter 4 because Aristotle's notion of catharsis a word probably you're familiar with we'll talk about that in Chapter 4 Aristotle's notion of catharsis is just that poetry purges excess emotions Irrational quote feminine emotions purges it away. </w:t>
      </w:r>
    </w:p>
    <w:p>
      <w:pPr>
        <w:pStyle w:val="Normal"/>
        <w:spacing w:lineRule="auto" w:line="276"/>
        <w:rPr/>
      </w:pPr>
      <w:r>
        <w:rPr/>
        <w:t xml:space="preserve">A third defense another reason why Plato should not have kicked out the poets he said poetry is divine possession and, if poets are possessed, might not the gods be trying to speak to us? Might they not be having something to say? </w:t>
      </w:r>
    </w:p>
    <w:p>
      <w:pPr>
        <w:pStyle w:val="Normal"/>
        <w:spacing w:lineRule="auto" w:line="276"/>
        <w:rPr/>
      </w:pPr>
      <w:r>
        <w:rPr/>
        <w:t>In his dialogues, Plato uses a method of question and answer that's known as the dialectic or Socratic method. Many of you are familiar with the Socratic method. You arrive at truth through a series of questions and answers. We also call that the dialectic. Don't confuse that with Marx and Hegel's dialectic. It's a little different.</w:t>
      </w:r>
    </w:p>
    <w:p>
      <w:pPr>
        <w:pStyle w:val="Normal"/>
        <w:spacing w:lineRule="auto" w:line="276"/>
        <w:rPr/>
      </w:pPr>
      <w:r>
        <w:rPr/>
        <w:t>The Platonic dialectic, the Socratic method, is a way of arriving at truth through question and answer. Okay, the trouble is, whenever we try to understand justice, we all have a view of justice with a small "j". In other words, we have an idolatrous view of justice. We have a bunch of little justices, but we don't understand justice with a capital "J".</w:t>
      </w:r>
    </w:p>
    <w:p>
      <w:pPr>
        <w:pStyle w:val="Normal"/>
        <w:spacing w:lineRule="auto" w:line="276"/>
        <w:rPr/>
      </w:pPr>
      <w:r>
        <w:rPr/>
        <w:t xml:space="preserve">What Plato's doing with his dialectic is through question and answer, he is ripping away all of those false idols so that we can pierce through the false idols to see the truth behind. Or pierce through the world of becoming and its imitations to arrive at the world of being. That's how Socrates or Plato's dialectic works. </w:t>
      </w:r>
    </w:p>
    <w:p>
      <w:pPr>
        <w:pStyle w:val="Normal"/>
        <w:spacing w:lineRule="auto" w:line="276"/>
        <w:rPr/>
      </w:pPr>
      <w:r>
        <w:rPr/>
        <w:t>If that's true, might not the divine madness of poetry be another way to rip away the veil of misperception in order to reveal truth? In other words, in the same way that question and answer rips away facades, maybe the divine power and possession of poetry can also rip away all of these accretions. So again, he should have thought about that. This view, and basically maybe the poet is a prophet. In the same way that the prophet John in the book of Revelation rips away the veil and allows us to see what God is doing in history, maybe poetry is a form of prophecy. So, it's a divine possession, but it's a possession that brings us closer to truth. Indeed, might not the poet be even more a prophet than the philosopher? This idea will be picked up in the romantic poets that we'll look at in Unit 4, the concept of poet as prophet.</w:t>
      </w:r>
    </w:p>
    <w:p>
      <w:pPr>
        <w:pStyle w:val="Normal"/>
        <w:spacing w:lineRule="auto" w:line="276"/>
        <w:rPr/>
      </w:pPr>
      <w:r>
        <w:rPr/>
        <w:t>More reasons why Plato should not have kicked out the poets. First of all, Plato himself was one of the greatest poets who ever lived. Plato's dialogues are themselves recognized as a unique literary genre. They are not poetry per se, but those dialogues are wonderful. They are literature in the highest sense. So it's ironic. How can he kick out poets when he is himself a poet? Indeed, and here's a great irony,</w:t>
      </w:r>
    </w:p>
    <w:p>
      <w:pPr>
        <w:pStyle w:val="Normal"/>
        <w:spacing w:lineRule="auto" w:line="276"/>
        <w:rPr/>
      </w:pPr>
      <w:r>
        <w:rPr/>
        <w:t>Plato, is much easier to understand than Aristotle precisely because his dialogues are filled with imaginative metaphors. We're going to see in Chapters three and four that Aristotle raises the view of poetry he disagrees with Plato and gives us a high view of the poet But the ironic thing is that the reason Aristotle is so difficult to understand is because Aristotle is not a poet at all Aristotle is a very systematic logical positivistic thinker and it is like reading an outline and so understanding Aristotle is very difficult because there is nothing to latch on to.</w:t>
      </w:r>
    </w:p>
    <w:p>
      <w:pPr>
        <w:pStyle w:val="Normal"/>
        <w:spacing w:lineRule="auto" w:line="276"/>
        <w:rPr/>
      </w:pPr>
      <w:r>
        <w:rPr/>
        <w:t>Plato does illustrate everything we say with metaphors and analogies that you can relate to well Plato does that he is the master at that and listen if you want to know Plato do not read Criticism of Plato read Plato himself Plato is easier to understand than most of the books that are written about Plato because Plato is never abstract he's direct and he's full of metaphors He is a poet. In fact, many times Plato will consummate and concretize his philosophical points with a memorable myth or allegory.</w:t>
      </w:r>
    </w:p>
    <w:p>
      <w:pPr>
        <w:pStyle w:val="Normal"/>
        <w:spacing w:lineRule="auto" w:line="276"/>
        <w:rPr/>
      </w:pPr>
      <w:r>
        <w:rPr/>
        <w:t xml:space="preserve">The Republic is about justice. After that long abstract dissertation on what justice is? The Republic ends with what is called the myth of Ur. It ends with a myth about life after death and reincarnation and how the things we do in this life affect our afterlife and our next incarnation. In other words, in the myth that concludes the Republic, he takes the abstract idea of justice and embodies it in what is basically a poem, a myth. And makes it easier to understand. He does this at the end of the Phaedrus with this image of the horseman. As I said we've got three parts of our soul, rational and irrational, and the mediator. He gives us an image of a charioteer. And he's trying to ride a chariot or, you know, guide a chariot that is led by one crazy horse and one sane horse. That is an image of id, ego, and superego. And as soon as he does that, you understand it because it's a myth, it's a poem. And he does this in the </w:t>
      </w:r>
      <w:r>
        <w:rPr>
          <w:b/>
          <w:bCs/>
        </w:rPr>
        <w:t>Symposium</w:t>
      </w:r>
      <w:r>
        <w:rPr/>
        <w:t xml:space="preserve">, he does it in the </w:t>
      </w:r>
      <w:r>
        <w:rPr>
          <w:b/>
          <w:bCs/>
        </w:rPr>
        <w:t>Timaeus</w:t>
      </w:r>
      <w:r>
        <w:rPr/>
        <w:t>, he does it many, many places.</w:t>
      </w:r>
    </w:p>
    <w:p>
      <w:pPr>
        <w:pStyle w:val="Normal"/>
        <w:spacing w:lineRule="auto" w:line="276"/>
        <w:rPr/>
      </w:pPr>
      <w:r>
        <w:rPr/>
        <w:t>In the Republic Book 9, the book that comes right before the kicking out of the poets, Plato makes political science come alive by describing the natural progression from Timarchy, rule by the honorable, to oligarchy, rule by the few, to democracy, to tyranny, he described that progression in terms of the tragic fall of a great house. If Aristotle did this, he would have spoken in very abstract terms about these different political systems and how one gives way to the other. But do you know how Plato does it? The poet, what he does is he gives us a man who is a Timarch and that man has a son who becomes an oligarch and his son becomes a democrat and his son becomes a tyrant. So, the natural progression of political science is embodied in the history of a family. And all of Greek tragedy is about the fall of a great house, the house of Oedipus or the house of Atreus. And so again, Plato is a poet.</w:t>
      </w:r>
    </w:p>
    <w:p>
      <w:pPr>
        <w:pStyle w:val="Normal"/>
        <w:spacing w:lineRule="auto" w:line="276"/>
        <w:rPr/>
      </w:pPr>
      <w:r>
        <w:rPr/>
        <w:t>In fact, Plato's so-called ideal republic is itself a giant poetic construct. Plato himself says, many people miss this, he himself says that his republic does not exist anywhere and it was never meant to exist. According to Plato, the republic is merely a parable writ large, a way to uncover the nature of truth.</w:t>
      </w:r>
    </w:p>
    <w:p>
      <w:pPr>
        <w:pStyle w:val="Normal"/>
        <w:spacing w:lineRule="auto" w:line="276"/>
        <w:rPr/>
      </w:pPr>
      <w:r>
        <w:rPr/>
        <w:t xml:space="preserve">You all have heard of the story of Atlantis, the myth of Atlantis? That comes from another one of Plato's dialogues. And he uses the Atlantis story to give us an example of a just society that went bad. And I really do not think Plato was suggesting there was a real Atlantis. He was using it as a poem, as an allegory, as a myth. </w:t>
      </w:r>
    </w:p>
    <w:p>
      <w:pPr>
        <w:pStyle w:val="Normal"/>
        <w:spacing w:lineRule="auto" w:line="276"/>
        <w:rPr/>
      </w:pPr>
      <w:r>
        <w:rPr/>
        <w:t>Finally, why do we always start literary theory with Plato? At the close of Republic 10, the book where he kicks out the poets, Plato issues a serious challenge. Plato says that he will allow the poets back into the Republic if they can prove by means of some formal defense that poetry is okay. He kicks them out, but he says, "I don ot want to kick them out. I love the poets." Plato loved Homer. He said, "I do not want to do it, but I feel I have to. But if somebody can prove to me that I shouldn't, as I kind of have tried to do, I'll let them back in." Interestingly, he says that this defense can actually be written either in prose or in verse. He said the defense can be written in poetry. And this defense, Plato says, has to prove two things.</w:t>
      </w:r>
    </w:p>
    <w:p>
      <w:pPr>
        <w:pStyle w:val="Normal"/>
        <w:spacing w:lineRule="auto" w:line="276"/>
        <w:rPr/>
      </w:pPr>
      <w:r>
        <w:rPr/>
        <w:t xml:space="preserve">First of all, it must prove that poetry has a useful function in a well-ordered state. In other words, Plato says, prove to me that poetry is useful, that it cannot only please, but teach, have a didactic function, and I'll let them back. The other one, you also have to prove, not only must you prove that poetry is useful, socially useful, you must also prove that poetry does not deceive but rather enhances our knowledge of truth. </w:t>
      </w:r>
    </w:p>
    <w:p>
      <w:pPr>
        <w:pStyle w:val="Normal"/>
        <w:spacing w:lineRule="auto" w:line="276"/>
        <w:rPr/>
      </w:pPr>
      <w:r>
        <w:rPr/>
        <w:t>So, we've got to defend poetry on both a moral and a philosophical level. Both that it's useful and didactic and can teach, and that it is not metaphysically unsound. And he says, if you can prove this to me, I will let the poets back in.</w:t>
      </w:r>
    </w:p>
    <w:p>
      <w:pPr>
        <w:pStyle w:val="Normal"/>
        <w:spacing w:lineRule="auto" w:line="276"/>
        <w:rPr/>
      </w:pPr>
      <w:r>
        <w:rPr/>
        <w:t>I want to claim here that this challenge that Plato lays down at the end of the Republic is the very reason for being for literary theory. Nearly all critical theory mounts a defense in one way or another of the philosophical or moral status of poetry. In other words, almost every essay that we're going to look at in this course until the very modern stuff is going to be an answer to Plato in one way or another proving the moral a usefulness of poetry or the Philosophical truth of poetry that in a way you could almost argue. That's what literary theory is. That's why it starts It starts as a way to defend poetry.</w:t>
      </w:r>
    </w:p>
    <w:p>
      <w:pPr>
        <w:pStyle w:val="Normal"/>
        <w:spacing w:lineRule="auto" w:line="276"/>
        <w:rPr/>
      </w:pPr>
      <w:r>
        <w:rPr/>
        <w:t>There are two ways to deal with Plato and we're going to see both of these ways as we go through our series all theorists construct themselves in one way or another. Either they are going to counter Plato by creating a separate sphere for poetry. In other words, one way to deal with Plato is to say, "Plato, you're being unfair. You are judging poetry by philosophical criteria. That's unfair. Poetry is something different." And so one way to deal with Plato is to say, "This is philosophy and this is poetry. They serve different functions and both of them are good." That's one way to deal with Plato.</w:t>
      </w:r>
    </w:p>
    <w:p>
      <w:pPr>
        <w:pStyle w:val="Normal"/>
        <w:spacing w:lineRule="auto" w:line="276"/>
        <w:rPr/>
      </w:pPr>
      <w:r>
        <w:rPr/>
        <w:t>The other way is to actually co-opt Plato. In other words, to present Plato as the highest kind of poet and poetry as the highest kind of philosophy. So, in other words, one way to do it is to actually turn Plato on his head and say, "We don't need philosopher kings, we need poet kings." And by the end of this series, you are going to see that poor Plato is going to be turned around and around and around in his grave. That poor man is not going to have any rest.</w:t>
      </w:r>
    </w:p>
    <w:p>
      <w:pPr>
        <w:pStyle w:val="Normal"/>
        <w:spacing w:lineRule="auto" w:line="276"/>
        <w:rPr/>
      </w:pPr>
      <w:r>
        <w:rPr/>
        <w:t>I am glad Plato issued this defense. Because by putting literary theory on the defensive, he made literary theory better. Because after Plato, it won't do to say, "Oh, I think poetry is great because it makes me feel good." I get a smile on my face. None of that, you know, saccharine, simple Mickey Mouse thinking will do anymore. Because Plato says, if you're going to defend poetry, you've got to be as rigorous and philosophical, perhaps theological, as I am.</w:t>
      </w:r>
    </w:p>
    <w:p>
      <w:pPr>
        <w:pStyle w:val="Normal"/>
        <w:spacing w:lineRule="auto" w:line="276"/>
        <w:rPr/>
      </w:pPr>
      <w:r>
        <w:rPr/>
        <w:t>So what Plato did, again, is he added a kind of rigor or philosophical discipline to the whole art of literary theory. If you're going to defend the usefulness and philosophical truth of poetry, you've got to answer the master himself, Plato. And so, you better do your homework and you better be very, very precise.</w:t>
      </w:r>
    </w:p>
    <w:p>
      <w:pPr>
        <w:pStyle w:val="Normal"/>
        <w:spacing w:lineRule="auto" w:line="276"/>
        <w:ind w:left="720" w:hanging="0"/>
        <w:rPr/>
      </w:pPr>
      <w:r>
        <w:rPr/>
      </w:r>
    </w:p>
    <w:p>
      <w:pPr>
        <w:pStyle w:val="Normal"/>
        <w:spacing w:lineRule="auto" w:line="276"/>
        <w:ind w:left="720" w:hanging="0"/>
        <w:rPr/>
      </w:pPr>
      <w:r>
        <w:rPr/>
      </w:r>
    </w:p>
    <w:p>
      <w:pPr>
        <w:pStyle w:val="Normal"/>
        <w:spacing w:lineRule="auto" w:line="276"/>
        <w:ind w:left="720" w:hanging="0"/>
        <w:rPr/>
      </w:pPr>
      <w:r>
        <w:rPr/>
      </w:r>
    </w:p>
    <w:p>
      <w:pPr>
        <w:pStyle w:val="Normal"/>
        <w:spacing w:lineRule="auto" w:line="276"/>
        <w:ind w:left="720" w:hanging="0"/>
        <w:rPr/>
      </w:pPr>
      <w:r>
        <w:rPr/>
      </w:r>
    </w:p>
    <w:p>
      <w:pPr>
        <w:pStyle w:val="Normal"/>
        <w:spacing w:lineRule="auto" w:line="276"/>
        <w:ind w:left="720" w:hanging="0"/>
        <w:rPr/>
      </w:pPr>
      <w:r>
        <w:rPr/>
      </w:r>
    </w:p>
    <w:p>
      <w:pPr>
        <w:pStyle w:val="Normal"/>
        <w:spacing w:lineRule="auto" w:line="276"/>
        <w:ind w:left="720" w:hanging="0"/>
        <w:rPr/>
      </w:pPr>
      <w:r>
        <w:rPr/>
      </w:r>
    </w:p>
    <w:p>
      <w:pPr>
        <w:pStyle w:val="Normal"/>
        <w:spacing w:lineRule="auto" w:line="276"/>
        <w:ind w:left="720" w:hanging="0"/>
        <w:rPr/>
      </w:pPr>
      <w:r>
        <w:rPr/>
      </w:r>
    </w:p>
    <w:p>
      <w:pPr>
        <w:pStyle w:val="Normal"/>
        <w:spacing w:lineRule="auto" w:line="276"/>
        <w:ind w:left="720" w:hanging="0"/>
        <w:rPr/>
      </w:pPr>
      <w:r>
        <w:rPr/>
      </w:r>
    </w:p>
    <w:p>
      <w:pPr>
        <w:pStyle w:val="Normal"/>
        <w:spacing w:lineRule="auto" w:line="276"/>
        <w:ind w:left="720" w:hanging="0"/>
        <w:rPr/>
      </w:pPr>
      <w:r>
        <w:rPr/>
      </w:r>
    </w:p>
    <w:p>
      <w:pPr>
        <w:pStyle w:val="Normal"/>
        <w:spacing w:lineRule="auto" w:line="276"/>
        <w:ind w:left="720" w:hanging="0"/>
        <w:rPr>
          <w:b/>
          <w:b/>
          <w:bCs/>
          <w:sz w:val="28"/>
          <w:szCs w:val="28"/>
        </w:rPr>
      </w:pPr>
      <w:r>
        <w:rPr>
          <w:b/>
          <w:bCs/>
          <w:sz w:val="28"/>
          <w:szCs w:val="28"/>
        </w:rPr>
      </w:r>
    </w:p>
    <w:p>
      <w:pPr>
        <w:pStyle w:val="Normal"/>
        <w:spacing w:lineRule="auto" w:line="276"/>
        <w:ind w:left="720" w:hanging="0"/>
        <w:rPr>
          <w:b/>
          <w:b/>
          <w:bCs/>
          <w:sz w:val="28"/>
          <w:szCs w:val="28"/>
        </w:rPr>
      </w:pPr>
      <w:r>
        <w:rPr>
          <w:b/>
          <w:bCs/>
          <w:sz w:val="28"/>
          <w:szCs w:val="28"/>
        </w:rPr>
      </w:r>
    </w:p>
    <w:p>
      <w:pPr>
        <w:pStyle w:val="Normal"/>
        <w:spacing w:lineRule="auto" w:line="276"/>
        <w:ind w:left="720" w:hanging="0"/>
        <w:rPr>
          <w:b/>
          <w:b/>
          <w:bCs/>
          <w:sz w:val="28"/>
          <w:szCs w:val="28"/>
        </w:rPr>
      </w:pPr>
      <w:r>
        <w:rPr>
          <w:b/>
          <w:bCs/>
          <w:sz w:val="28"/>
          <w:szCs w:val="28"/>
        </w:rPr>
      </w:r>
    </w:p>
    <w:p>
      <w:pPr>
        <w:pStyle w:val="Normal"/>
        <w:spacing w:lineRule="auto" w:line="276"/>
        <w:ind w:left="720" w:hanging="0"/>
        <w:rPr>
          <w:b/>
          <w:b/>
          <w:bCs/>
          <w:sz w:val="28"/>
          <w:szCs w:val="28"/>
        </w:rPr>
      </w:pPr>
      <w:r>
        <w:rPr>
          <w:b/>
          <w:bCs/>
          <w:sz w:val="28"/>
          <w:szCs w:val="28"/>
        </w:rPr>
      </w:r>
    </w:p>
    <w:p>
      <w:pPr>
        <w:pStyle w:val="Normal"/>
        <w:spacing w:lineRule="auto" w:line="276"/>
        <w:ind w:left="720" w:hanging="0"/>
        <w:rPr>
          <w:b/>
          <w:b/>
          <w:bCs/>
          <w:sz w:val="28"/>
          <w:szCs w:val="28"/>
        </w:rPr>
      </w:pPr>
      <w:r>
        <w:rPr>
          <w:b/>
          <w:bCs/>
          <w:sz w:val="28"/>
          <w:szCs w:val="28"/>
        </w:rPr>
      </w:r>
    </w:p>
    <w:p>
      <w:pPr>
        <w:pStyle w:val="Normal"/>
        <w:spacing w:lineRule="auto" w:line="276"/>
        <w:ind w:left="720" w:hanging="0"/>
        <w:rPr>
          <w:b/>
          <w:b/>
          <w:bCs/>
          <w:sz w:val="28"/>
          <w:szCs w:val="28"/>
        </w:rPr>
      </w:pPr>
      <w:r>
        <w:rPr>
          <w:b/>
          <w:bCs/>
          <w:sz w:val="28"/>
          <w:szCs w:val="28"/>
        </w:rPr>
      </w:r>
    </w:p>
    <w:p>
      <w:pPr>
        <w:pStyle w:val="Normal"/>
        <w:jc w:val="center"/>
        <w:rPr>
          <w:b/>
          <w:b/>
          <w:bCs/>
          <w:sz w:val="32"/>
          <w:szCs w:val="32"/>
        </w:rPr>
      </w:pPr>
      <w:r>
        <w:rPr>
          <w:b/>
          <w:bCs/>
          <w:sz w:val="32"/>
          <w:szCs w:val="32"/>
        </w:rPr>
        <w:t>Chapter Three Aristotle (384–322 BC)</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jc w:val="center"/>
        <w:rPr>
          <w:sz w:val="32"/>
          <w:szCs w:val="32"/>
        </w:rPr>
      </w:pPr>
      <w:r>
        <w:rPr/>
        <w:drawing>
          <wp:inline distT="0" distB="0" distL="0" distR="0">
            <wp:extent cx="1181100" cy="1249045"/>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4"/>
                    <a:stretch>
                      <a:fillRect/>
                    </a:stretch>
                  </pic:blipFill>
                  <pic:spPr bwMode="auto">
                    <a:xfrm>
                      <a:off x="0" y="0"/>
                      <a:ext cx="1181100" cy="1249045"/>
                    </a:xfrm>
                    <a:prstGeom prst="rect">
                      <a:avLst/>
                    </a:prstGeom>
                  </pic:spPr>
                </pic:pic>
              </a:graphicData>
            </a:graphic>
          </wp:inline>
        </w:drawing>
      </w:r>
    </w:p>
    <w:p>
      <w:pPr>
        <w:pStyle w:val="Normal"/>
        <w:rPr>
          <w:i/>
          <w:i/>
          <w:iCs/>
        </w:rPr>
      </w:pPr>
      <w:r>
        <w:rPr>
          <w:i/>
          <w:iCs/>
        </w:rPr>
      </w:r>
    </w:p>
    <w:p>
      <w:pPr>
        <w:pStyle w:val="Normal"/>
        <w:rPr>
          <w:i/>
          <w:i/>
          <w:iCs/>
        </w:rPr>
      </w:pPr>
      <w:r>
        <w:rPr>
          <w:i/>
          <w:iCs/>
        </w:rPr>
        <w:t xml:space="preserve">Greek philosopher who studied in Athens under Plato and wrote treatises on nearly every area of human thought. Author of Poetics.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b/>
          <w:b/>
          <w:bCs/>
          <w:sz w:val="28"/>
          <w:szCs w:val="28"/>
        </w:rPr>
      </w:pPr>
      <w:r>
        <w:rPr>
          <w:b/>
          <w:bCs/>
          <w:sz w:val="28"/>
          <w:szCs w:val="28"/>
        </w:rPr>
      </w:r>
    </w:p>
    <w:p>
      <w:pPr>
        <w:pStyle w:val="Normal"/>
        <w:rPr/>
      </w:pPr>
      <w:r>
        <w:rPr>
          <w:b/>
          <w:bCs/>
          <w:sz w:val="28"/>
          <w:szCs w:val="28"/>
        </w:rPr>
        <w:t>Aristotle’s Poetics: Mimesis and Plot</w:t>
      </w:r>
      <w:r>
        <w:rPr>
          <w:b/>
          <w:bCs/>
        </w:rPr>
        <w:t>.</w:t>
      </w:r>
    </w:p>
    <w:p>
      <w:pPr>
        <w:pStyle w:val="Normal"/>
        <w:spacing w:lineRule="auto" w:line="276"/>
        <w:rPr/>
      </w:pPr>
      <w:r>
        <w:rPr>
          <w:b/>
          <w:bCs/>
          <w:sz w:val="28"/>
          <w:szCs w:val="28"/>
        </w:rPr>
        <w:t>Scope:</w:t>
      </w:r>
      <w:r>
        <w:rPr/>
        <w:t xml:space="preserve"> In this, the first of two Chapters on Aristotle’s Poetics (c. 330 BC), we shall consider how Aristotle took Plato’s negative understanding of mimesis and converted it into a powerful method for creating poetry (particularly tragedy) worthy of philosophical consideration. We shall analyze Aristotle’s notion of plot as a unified whole that moves in accordance with necessity, probability, and inevitability and shall define and discuss the several elements that Aristotle believed worked together to form the perfect plot. Throughout our discussion, we shall illustrate the nature and elements of Aristotelian plot by reference to the play that is quoted most often in the Poetics, Oedipus the King. </w:t>
      </w:r>
    </w:p>
    <w:p>
      <w:pPr>
        <w:pStyle w:val="Normal"/>
        <w:spacing w:lineRule="auto" w:line="276"/>
        <w:rPr/>
      </w:pPr>
      <w:r>
        <w:rPr>
          <w:b/>
          <w:bCs/>
        </w:rPr>
        <w:t>L03.24 - Aristotle's Poetics - Mimesis and Plot</w:t>
      </w:r>
    </w:p>
    <w:p>
      <w:pPr>
        <w:pStyle w:val="Normal"/>
        <w:spacing w:lineRule="auto" w:line="276"/>
        <w:rPr/>
      </w:pPr>
      <w:r>
        <w:rPr/>
        <w:t>In this, the first of two lectures on Aristotle's Poetics, we shall consider how Aristotle took Plato's negative understanding of mimesis and converted it into a powerful method for creating poetry, particularly tragedy, worthy of philosophical consideration. Now in this lecture, lecture three, we will look at Aristotle's view of mimesis and plot. In the next lecture, lecture four, we will look at his view of character and catharsis.</w:t>
      </w:r>
    </w:p>
    <w:p>
      <w:pPr>
        <w:pStyle w:val="Normal"/>
        <w:spacing w:lineRule="auto" w:line="276"/>
        <w:rPr/>
      </w:pPr>
      <w:r>
        <w:rPr/>
        <w:t>And in both of these lectures, I will be using the famous play Oedipus by Sophocles as my example, because that's Aristotle's example in the Poetics. But first, a few preparatory remarks about Aristotle. I think many of you know this, but you all know the famous little diagram.</w:t>
      </w:r>
    </w:p>
    <w:p>
      <w:pPr>
        <w:pStyle w:val="Normal"/>
        <w:spacing w:lineRule="auto" w:line="276"/>
        <w:rPr/>
      </w:pPr>
      <w:r>
        <w:rPr/>
        <w:t>First there is Socrates, and he is a 5th century figure. Then his pupil is Plato, and he straddles the 5th and 4th century. And then Plato's star pupil is Aristotle, and Aristotle is fully a 4th century figure.</w:t>
      </w:r>
    </w:p>
    <w:p>
      <w:pPr>
        <w:pStyle w:val="Normal"/>
        <w:spacing w:lineRule="auto" w:line="276"/>
        <w:rPr/>
      </w:pPr>
      <w:r>
        <w:rPr/>
      </w:r>
    </w:p>
    <w:p>
      <w:pPr>
        <w:pStyle w:val="Normal"/>
        <w:spacing w:lineRule="auto" w:line="276"/>
        <w:rPr/>
      </w:pPr>
      <w:r>
        <w:rPr/>
        <w:t>And then as you all know, Aristotle was supposedly the tutor of Alexander the Great. That's the easiest way to remember a sort of chronology back then. Now, Aristotle, again, Plato's star pupil, but Aristotle broke company in many ways with Plato.</w:t>
      </w:r>
    </w:p>
    <w:p>
      <w:pPr>
        <w:pStyle w:val="Normal"/>
        <w:spacing w:lineRule="auto" w:line="276"/>
        <w:rPr/>
      </w:pPr>
      <w:r>
        <w:rPr/>
        <w:t>In fact, Aristotle was responsible for bringing philosophy back to earth. For Aristotle, the essence and reality, or form of a thing, now resides within rather than above. So, if Plato turned things on their head, took the real world here, and put it up there, Aristotle restored it.</w:t>
      </w:r>
    </w:p>
    <w:p>
      <w:pPr>
        <w:pStyle w:val="Normal"/>
        <w:spacing w:lineRule="auto" w:line="276"/>
        <w:rPr/>
      </w:pPr>
      <w:r>
        <w:rPr/>
        <w:t>Now, this earth is the real world. Again, that doesn't mean he denies heaven or God, but now the real world is this earthly world. And the form or reality of something does not exist up there, but inside, within, in this world.</w:t>
      </w:r>
    </w:p>
    <w:p>
      <w:pPr>
        <w:pStyle w:val="Normal"/>
        <w:spacing w:lineRule="auto" w:line="276"/>
        <w:rPr/>
      </w:pPr>
      <w:r>
        <w:rPr/>
        <w:t>A few more remarks. Aristotle was one of the most systematic thinkers who ever lived. Very systematic, very logical, very scientific, if you read any of Aristotle's work.</w:t>
      </w:r>
    </w:p>
    <w:p>
      <w:pPr>
        <w:pStyle w:val="Normal"/>
        <w:spacing w:lineRule="auto" w:line="276"/>
        <w:rPr/>
      </w:pPr>
      <w:r>
        <w:rPr/>
        <w:t>In fact, the Western presupposition that all of knowledge can be broken up into discrete little packages called disciplines, comes directly from Aristotle. Before Aristotle, you had the Presocratics, and they talked about all the different disciplines all together. Aristotle really was the one who invented this idea that there's one discipline here, science, and particularly biology, chemistry, English, history, all of this idea of disciplines, what students call majors, that really goes back to Aristotle.</w:t>
      </w:r>
    </w:p>
    <w:p>
      <w:pPr>
        <w:pStyle w:val="Normal"/>
        <w:spacing w:lineRule="auto" w:line="276"/>
        <w:rPr/>
      </w:pPr>
      <w:r>
        <w:rPr/>
        <w:t>This systematic man took all of knowledge and broke it into categories. And I think it's true, most people believe that Aristotle knew everything that there was to know at his time. We couldn't do that now, there's too much to know.</w:t>
      </w:r>
    </w:p>
    <w:p>
      <w:pPr>
        <w:pStyle w:val="Normal"/>
        <w:spacing w:lineRule="auto" w:line="276"/>
        <w:rPr/>
      </w:pPr>
      <w:r>
        <w:rPr/>
        <w:t>But he was able to do it. And in fact, Aristotle wrote a treatise on every facet of knowledge, from politics to astronomy, physics to ethics, rhetoric to poetry. Every discipline, he wrote a treatise on it.</w:t>
      </w:r>
    </w:p>
    <w:p>
      <w:pPr>
        <w:pStyle w:val="Normal"/>
        <w:spacing w:lineRule="auto" w:line="276"/>
        <w:rPr/>
      </w:pPr>
      <w:r>
        <w:rPr/>
        <w:t>Amazing man, amazing mind. Now, in his Poetics, Aristotle treats poetry as a separate discipline with its own specific laws, its own unique tools, and its own proper ends. Remember in the last lecture, one of the ways to deal with Plato is to say poetry is something different than philosophy? Well, Aristotle makes poetry a discipline, its own laws, its own tools, its own goals.</w:t>
      </w:r>
    </w:p>
    <w:p>
      <w:pPr>
        <w:pStyle w:val="Normal"/>
        <w:spacing w:lineRule="auto" w:line="276"/>
        <w:rPr/>
      </w:pPr>
      <w:r>
        <w:rPr/>
        <w:t>That's unique. Finally, I just want to mention, if you ever read any Aristotle, you will notice that Aristotle is very choppy. In other words, when you read his books, they read like outlines from the teaching company.</w:t>
      </w:r>
    </w:p>
    <w:p>
      <w:pPr>
        <w:pStyle w:val="Normal"/>
        <w:spacing w:lineRule="auto" w:line="276"/>
        <w:rPr/>
      </w:pPr>
      <w:r>
        <w:rPr/>
        <w:t>Do you know why? Most people believe that we don't have anything that Aristotle wrote. All we have are the notes his students took. I wish my students took such good notes.</w:t>
      </w:r>
    </w:p>
    <w:p>
      <w:pPr>
        <w:pStyle w:val="Normal"/>
        <w:spacing w:lineRule="auto" w:line="276"/>
        <w:rPr/>
      </w:pPr>
      <w:r>
        <w:rPr/>
      </w:r>
    </w:p>
    <w:p>
      <w:pPr>
        <w:pStyle w:val="Normal"/>
        <w:spacing w:lineRule="auto" w:line="276"/>
        <w:rPr/>
      </w:pPr>
      <w:r>
        <w:rPr/>
        <w:t>But that's why they're a little bit choppy, we think. Alright, let's talk about Aristotle's Poetics. In the Poetics, Aristotle radically redefined the Platonic notion of mimesis.</w:t>
      </w:r>
    </w:p>
    <w:p>
      <w:pPr>
        <w:pStyle w:val="Normal"/>
        <w:spacing w:lineRule="auto" w:line="276"/>
        <w:rPr/>
      </w:pPr>
      <w:r>
        <w:rPr/>
        <w:t>Remember mimesis or imitation was negative for Plato? For Aristotle, it is positive and natural. As children, Aristotle says, we learn primarily from imitation. That's how we learn, by imitating.</w:t>
      </w:r>
    </w:p>
    <w:p>
      <w:pPr>
        <w:pStyle w:val="Normal"/>
        <w:spacing w:lineRule="auto" w:line="276"/>
        <w:rPr/>
      </w:pPr>
      <w:r>
        <w:rPr/>
        <w:t>Even as adults, he says, we still delight in recognizing and contemplating copies. If you go to a puppet show with your kids, you enjoy figuring out who the characters are as much as they do. You don't scream it out like they do, but we enjoy imitation.</w:t>
      </w:r>
    </w:p>
    <w:p>
      <w:pPr>
        <w:pStyle w:val="Normal"/>
        <w:spacing w:lineRule="auto" w:line="276"/>
        <w:rPr/>
      </w:pPr>
      <w:r>
        <w:rPr/>
        <w:t>It is natural to us, even as adults. Now, Aristotle thinks that behind this deep-felt love of imitation is an instinctual desire for harmony. We want to find harmony and unity, recognition in our world, and that's linked to this love of imitation or mimesis.</w:t>
      </w:r>
    </w:p>
    <w:p>
      <w:pPr>
        <w:pStyle w:val="Normal"/>
        <w:spacing w:lineRule="auto" w:line="276"/>
        <w:rPr/>
      </w:pPr>
      <w:r>
        <w:rPr/>
        <w:t>Now, in poetry in general, and in the well-constructed plots of great tragedies in particular, Aristotle found the perfect food to feed our innate desire for order, balance, and unity. We desire order, balance, and unity, and Aristotle says the best place to find that is actually in poetry and particularly in a well-constructed tragic plot. That's where, even more than philosophy in a way, it's poetry.</w:t>
      </w:r>
    </w:p>
    <w:p>
      <w:pPr>
        <w:pStyle w:val="Normal"/>
        <w:spacing w:lineRule="auto" w:line="276"/>
        <w:rPr/>
      </w:pPr>
      <w:r>
        <w:rPr/>
        <w:t>Now, according to Aristotle, it is precisely the imitative or mimetic process that allows the tragedian to construct a perfect, unified plot. These plots that strike our need for unity and for order, the way those plots come about is because the tragedian uses mimesis, or what we call the mimetic process. Now, what the mimetic process does is it takes an action or a story, the Greek word is praxis, and it takes that story that is long and haphazard and episodic.</w:t>
      </w:r>
    </w:p>
    <w:p>
      <w:pPr>
        <w:pStyle w:val="Normal"/>
        <w:spacing w:lineRule="auto" w:line="276"/>
        <w:rPr/>
      </w:pPr>
      <w:r>
        <w:rPr/>
        <w:t>Stories don't have a lot of unity and cohesion. They just ramble on, one episode to another. In the vernacular, one damn thing after another.</w:t>
      </w:r>
    </w:p>
    <w:p>
      <w:pPr>
        <w:pStyle w:val="Normal"/>
        <w:spacing w:lineRule="auto" w:line="276"/>
        <w:rPr/>
      </w:pPr>
      <w:r>
        <w:rPr/>
        <w:t>One episode, another episode, another episode. That's a story. Well, the mimetic process takes that story and transforms it into a plot that is focused and unified.</w:t>
      </w:r>
    </w:p>
    <w:p>
      <w:pPr>
        <w:pStyle w:val="Normal"/>
        <w:spacing w:lineRule="auto" w:line="276"/>
        <w:rPr/>
      </w:pPr>
      <w:r>
        <w:rPr/>
        <w:t>The word for plot is muthos. It's where we get our word myth. Now, if you want to impress your friends at a cocktail party, tell them, according to Aristotle, the mimesis of a praxis is a muthos.</w:t>
      </w:r>
    </w:p>
    <w:p>
      <w:pPr>
        <w:pStyle w:val="Normal"/>
        <w:spacing w:lineRule="auto" w:line="276"/>
        <w:rPr/>
      </w:pPr>
      <w:r>
        <w:rPr/>
        <w:t>That's a mouthful, and it means the imitation of an action or story is a plot. Let's see how we go from story to plot. Let me give you an example.</w:t>
      </w:r>
    </w:p>
    <w:p>
      <w:pPr>
        <w:pStyle w:val="Normal"/>
        <w:spacing w:lineRule="auto" w:line="276"/>
        <w:rPr/>
      </w:pPr>
      <w:r>
        <w:rPr/>
        <w:t>The story of a man, say myself, begins with his birth and ends with his death and includes all the various incidents that occur in between. The story of my life is episodic. One thing after another.</w:t>
      </w:r>
    </w:p>
    <w:p>
      <w:pPr>
        <w:pStyle w:val="Normal"/>
        <w:spacing w:lineRule="auto" w:line="276"/>
        <w:rPr/>
      </w:pPr>
      <w:r>
        <w:rPr/>
        <w:t>Year one, year two, all the way up to my death. But a plot that was constructed around that biographical story would confine itself to a single day in that life span when all that is most essential to that life comes to a head. In other words, if you want to write a plot about my life, take that one day in my life when everything falls together.</w:t>
      </w:r>
    </w:p>
    <w:p>
      <w:pPr>
        <w:pStyle w:val="Normal"/>
        <w:spacing w:lineRule="auto" w:line="276"/>
        <w:rPr/>
      </w:pPr>
      <w:r>
        <w:rPr/>
        <w:t>We've all had days like that, sometimes for good, sometimes for bad. But see, a plot is not interested in everything. It's interested in a focused, unified bit, something that is representative of the whole life.</w:t>
      </w:r>
    </w:p>
    <w:p>
      <w:pPr>
        <w:pStyle w:val="Normal"/>
        <w:spacing w:lineRule="auto" w:line="276"/>
        <w:rPr/>
      </w:pPr>
      <w:r>
        <w:rPr/>
        <w:t>Now, whereas the events in a story follow each other in simple chronological order, boom, boom, boom, the events in a plot should move forward in accordance with necessity, probability, and inevitability. Stories don't. They just ramble on.</w:t>
      </w:r>
    </w:p>
    <w:p>
      <w:pPr>
        <w:pStyle w:val="Normal"/>
        <w:spacing w:lineRule="auto" w:line="276"/>
        <w:rPr/>
      </w:pPr>
      <w:r>
        <w:rPr/>
        <w:t>A plot, necessary, probable, and inevitable. And Aristotle uses those words about 15 times in the very brief poetics. It's very important to him.</w:t>
      </w:r>
    </w:p>
    <w:p>
      <w:pPr>
        <w:pStyle w:val="Normal"/>
        <w:spacing w:lineRule="auto" w:line="276"/>
        <w:rPr/>
      </w:pPr>
      <w:r>
        <w:rPr/>
        <w:t>Another way to put this is according to Aristotle, the plot is life with all of life's contradictions purged out of it. Think about Plato. The story of my life is part of the world of being.</w:t>
      </w:r>
    </w:p>
    <w:p>
      <w:pPr>
        <w:pStyle w:val="Normal"/>
        <w:spacing w:lineRule="auto" w:line="276"/>
        <w:rPr/>
      </w:pPr>
      <w:r>
        <w:rPr/>
        <w:t>The plot of my life is, I'm sorry, the story of my life is part of the world of becoming. The plot of my life is part of the world of being because the plot is perfect and unified and somehow eternal. So again, we're turning Plato on his head here.</w:t>
      </w:r>
    </w:p>
    <w:p>
      <w:pPr>
        <w:pStyle w:val="Normal"/>
        <w:spacing w:lineRule="auto" w:line="276"/>
        <w:rPr/>
      </w:pPr>
      <w:r>
        <w:rPr/>
        <w:t>We're saying mimesis takes us closer to the world of being. To imitate life, mimesis, is to present life not as it is, but as it should be. Not as it manifests itself in an imperfect world, a world of becoming, but how it would appear in a more perfect world, a world of being, where A, there is a necessary link between cause and effect.</w:t>
      </w:r>
    </w:p>
    <w:p>
      <w:pPr>
        <w:pStyle w:val="Normal"/>
        <w:spacing w:lineRule="auto" w:line="276"/>
        <w:rPr/>
      </w:pPr>
      <w:r>
        <w:rPr/>
        <w:t>B, the stable, meaningful laws of probability determine action. And C, a sense of inevitability of a higher controlling fate is felt. Again, necessity, probability, inevitability.</w:t>
      </w:r>
    </w:p>
    <w:p>
      <w:pPr>
        <w:pStyle w:val="Normal"/>
        <w:spacing w:lineRule="auto" w:line="276"/>
        <w:rPr/>
      </w:pPr>
      <w:r>
        <w:rPr/>
        <w:t>Now how can someone discern between an episodic play and an Aristotelian plot? Because some plays are not Aristotelian, they're episodic. What's the difference? Well, in an episodic play, what Aristotle would say is an inferior play, there is no internal cohesion between the scenes. But in an Aristotelian plot, there is a causal relationship, cause and effect between each scene that propels the reader forward towards the unstoppable conclusion.</w:t>
      </w:r>
    </w:p>
    <w:p>
      <w:pPr>
        <w:pStyle w:val="Normal"/>
        <w:spacing w:lineRule="auto" w:line="276"/>
        <w:rPr/>
      </w:pPr>
      <w:r>
        <w:rPr/>
        <w:t>Let me give you some phrases Aristotle uses. And even though Aristotle wrote in Greek, we always use these phrases in Latin for some reason, because Aristotle was read in Latin for many years. There are two different Latin phrases, post hoc and propter hoc.</w:t>
      </w:r>
    </w:p>
    <w:p>
      <w:pPr>
        <w:pStyle w:val="Normal"/>
        <w:spacing w:lineRule="auto" w:line="276"/>
        <w:rPr/>
      </w:pPr>
      <w:r>
        <w:rPr/>
        <w:t>Post hoc in Latin means after this. Propter hoc means because of this. Stories are post hoc, plots are propter hoc.</w:t>
      </w:r>
    </w:p>
    <w:p>
      <w:pPr>
        <w:pStyle w:val="Normal"/>
        <w:spacing w:lineRule="auto" w:line="276"/>
        <w:rPr/>
      </w:pPr>
      <w:r>
        <w:rPr/>
      </w:r>
    </w:p>
    <w:p>
      <w:pPr>
        <w:pStyle w:val="Normal"/>
        <w:spacing w:lineRule="auto" w:line="276"/>
        <w:rPr/>
      </w:pPr>
      <w:r>
        <w:rPr/>
        <w:t>Stories are post hoc after this, because again, they're chronological, one damn thing after another. Plots are propter hoc because of this, because there's a cause effect relationship. In other words, scene B comes after scene A, not because of simple chronology, but because there's a cause effect relationship between scene A and scene B. Hopefully this will become even clearer as we go along.</w:t>
      </w:r>
    </w:p>
    <w:p>
      <w:pPr>
        <w:pStyle w:val="Normal"/>
        <w:spacing w:lineRule="auto" w:line="276"/>
        <w:rPr/>
      </w:pPr>
      <w:r>
        <w:rPr/>
        <w:t>Let me give you a very concrete example. When watching an episodic play, how can you tell the difference? Instead of play, let me use movies, because we see movies today. How can you tell when you're at an episodic movie, one that just rambles along? You know how? Halfway through the movie, you get up, you go to the bathroom, you buy some popcorn, you buy some soda, you come back and you haven't missed anything.</w:t>
      </w:r>
    </w:p>
    <w:p>
      <w:pPr>
        <w:pStyle w:val="Normal"/>
        <w:spacing w:lineRule="auto" w:line="276"/>
        <w:rPr/>
      </w:pPr>
      <w:r>
        <w:rPr/>
        <w:t>But if you go to a movie that is an Aristotelian plot, you know how you can tell? Halfway through the movie, what? You've got to go to the bathroom. But you are not going to leave, because you know if you miss five seconds of this movie, it's all going to fall apart. And so your legs are all tied up in knots, waiting, because you don't want to leave, because everything is so linked together that you don't want to miss literally even a second.</w:t>
      </w:r>
    </w:p>
    <w:p>
      <w:pPr>
        <w:pStyle w:val="Normal"/>
        <w:spacing w:lineRule="auto" w:line="276"/>
        <w:rPr/>
      </w:pPr>
      <w:r>
        <w:rPr/>
        <w:t>That's how you can tell the difference between a story and a plot. And I should say, classic Hollywood plots from the golden age of Hollywood, what I love, the 30s and 40s, they followed Aristotle to the letter. If you watch those old movies like Casablanca and all, they're very unified, not episodic.</w:t>
      </w:r>
    </w:p>
    <w:p>
      <w:pPr>
        <w:pStyle w:val="Normal"/>
        <w:spacing w:lineRule="auto" w:line="276"/>
        <w:rPr/>
      </w:pPr>
      <w:r>
        <w:rPr/>
        <w:t>And you don't want to leave those movies, because they're so tightly constructed. Now, what I'm going to do is to illustrate everything I've told you with examples from Oedipus the King. And since, in case you haven't read that or haven't read it in a while, I'm going to give you a very quick precis of Oedipus right now.</w:t>
      </w:r>
    </w:p>
    <w:p>
      <w:pPr>
        <w:pStyle w:val="Normal"/>
        <w:spacing w:lineRule="auto" w:line="276"/>
        <w:rPr/>
      </w:pPr>
      <w:r>
        <w:rPr/>
        <w:t>It's not in your outline. I'm going to just go over it. And I'm going to give you both the story of Oedipus and the plot.</w:t>
      </w:r>
    </w:p>
    <w:p>
      <w:pPr>
        <w:pStyle w:val="Normal"/>
        <w:spacing w:lineRule="auto" w:line="276"/>
        <w:rPr/>
      </w:pPr>
      <w:r>
        <w:rPr/>
        <w:t>The story of Oedipus begins when Jocasta and Laius, the queen and king of Thebes, receive a prophecy that their son will kill the father and marry the mother. Well, when Laius, the father, hears this, he says, no, no. He takes the baby away from his wife, kicking and screaming probably, and takes his feet and like pierces them and ties his ankles together and then leaves him up on a hill to die.</w:t>
      </w:r>
    </w:p>
    <w:p>
      <w:pPr>
        <w:pStyle w:val="Normal"/>
        <w:spacing w:lineRule="auto" w:line="276"/>
        <w:rPr/>
      </w:pPr>
      <w:r>
        <w:rPr/>
        <w:t>Now, Oedipus means swollen foot. That's where the name Oedipus comes from, because his feet were tied together. He would have died up there, but a good old messenger, like in the Snow White story, takes pity on the baby Oedipus and rescues him.</w:t>
      </w:r>
    </w:p>
    <w:p>
      <w:pPr>
        <w:pStyle w:val="Normal"/>
        <w:spacing w:lineRule="auto" w:line="276"/>
        <w:rPr/>
      </w:pPr>
      <w:r>
        <w:rPr/>
      </w:r>
    </w:p>
    <w:p>
      <w:pPr>
        <w:pStyle w:val="Normal"/>
        <w:spacing w:lineRule="auto" w:line="276"/>
        <w:rPr/>
      </w:pPr>
      <w:r>
        <w:rPr/>
        <w:t>He doesn't tell anybody, but he takes the baby Oedipus, carries him far away, and he meets another messenger, but another herdsman from the city of Corinth. And he tells him the situation and says, please take this baby away, because they're trying to kill him. And so off goes the Corinthian herdsman.</w:t>
      </w:r>
    </w:p>
    <w:p>
      <w:pPr>
        <w:pStyle w:val="Normal"/>
        <w:spacing w:lineRule="auto" w:line="276"/>
        <w:rPr/>
      </w:pPr>
      <w:r>
        <w:rPr/>
        <w:t>Of course, the herdsman from Thebes never tells anybody what he did. All right, we get to Corinth now, and baby Oedipus arrives at a very opportune moment, because the king and queen of Corinth have not been able to have any children. And so what they do is they adopt baby Oedipus as their own, but they never tell him he's adopted.</w:t>
      </w:r>
    </w:p>
    <w:p>
      <w:pPr>
        <w:pStyle w:val="Normal"/>
        <w:spacing w:lineRule="auto" w:line="276"/>
        <w:rPr/>
      </w:pPr>
      <w:r>
        <w:rPr/>
        <w:t>Jump ahead. He's a teenager now, 16, 17 years old. He's at a party.</w:t>
      </w:r>
    </w:p>
    <w:p>
      <w:pPr>
        <w:pStyle w:val="Normal"/>
        <w:spacing w:lineRule="auto" w:line="276"/>
        <w:rPr/>
      </w:pPr>
      <w:r>
        <w:rPr/>
        <w:t>Somebody gets drunk and makes fun of Oedipus and says, Oedipus, you're a bastard. You're not your father's son. Well, Oedipus, who's always an impulsive, rash kind of guy, says, what? I must know the truth.</w:t>
      </w:r>
    </w:p>
    <w:p>
      <w:pPr>
        <w:pStyle w:val="Normal"/>
        <w:spacing w:lineRule="auto" w:line="276"/>
        <w:rPr/>
      </w:pPr>
      <w:r>
        <w:rPr/>
        <w:t>And so he rushes out to the Oracle of Delphi, the great prophetess, and wants to know the truth. Am I my father's son or not? Well, you know what happens? The Oracle will not even receive him. The Oracle spurns him as if he were contagious and says to him, get out of here.</w:t>
      </w:r>
    </w:p>
    <w:p>
      <w:pPr>
        <w:pStyle w:val="Normal"/>
        <w:spacing w:lineRule="auto" w:line="276"/>
        <w:rPr/>
      </w:pPr>
      <w:r>
        <w:rPr/>
        <w:t>You are a contagious, evil man. You will kill your father and marry your mother. Well, Oedipus, who always wants to be in control of things, says, I'm going to escape my fate.</w:t>
      </w:r>
    </w:p>
    <w:p>
      <w:pPr>
        <w:pStyle w:val="Normal"/>
        <w:spacing w:lineRule="auto" w:line="276"/>
        <w:rPr/>
      </w:pPr>
      <w:r>
        <w:rPr/>
        <w:t>And so he runs away from Corinth as fast as he can. Runs, runs, runs. And as he's running away, on a road with three forks, he comes upon an entourage.</w:t>
      </w:r>
    </w:p>
    <w:p>
      <w:pPr>
        <w:pStyle w:val="Normal"/>
        <w:spacing w:lineRule="auto" w:line="276"/>
        <w:rPr/>
      </w:pPr>
      <w:r>
        <w:rPr/>
        <w:t>There's a group of people going out on a hunting party. And they run into each other on the road, and they both refuse to move aside. Oedipus can be rather stubborn.</w:t>
      </w:r>
    </w:p>
    <w:p>
      <w:pPr>
        <w:pStyle w:val="Normal"/>
        <w:spacing w:lineRule="auto" w:line="276"/>
        <w:rPr/>
      </w:pPr>
      <w:r>
        <w:rPr/>
        <w:t>A fight ensues, and Oedipus kills all of the people except one farmer who escapes and runs away. Well, guess who the leader of that pack is? It's his father, Laius, who's dressed in common clothes to go on this hunt. All right, he doesn't know he's killed his father or the king of Thebes.</w:t>
      </w:r>
    </w:p>
    <w:p>
      <w:pPr>
        <w:pStyle w:val="Normal"/>
        <w:spacing w:lineRule="auto" w:line="276"/>
        <w:rPr/>
      </w:pPr>
      <w:r>
        <w:rPr/>
        <w:t>He continues on his way, and he meets up with the Sphinx. You know, part woman, part eagle, part lion. And the Sphinx has been terrorizing the city of Thebes because she won't let anybody go in or out.</w:t>
      </w:r>
    </w:p>
    <w:p>
      <w:pPr>
        <w:pStyle w:val="Normal"/>
        <w:spacing w:lineRule="auto" w:line="276"/>
        <w:rPr/>
      </w:pPr>
      <w:r>
        <w:rPr/>
        <w:t>And if they do, they have to answer her riddle. If they answer her riddle, she'll leave. If they don't, she devours them.</w:t>
      </w:r>
    </w:p>
    <w:p>
      <w:pPr>
        <w:pStyle w:val="Normal"/>
        <w:spacing w:lineRule="auto" w:line="276"/>
        <w:rPr/>
      </w:pPr>
      <w:r>
        <w:rPr/>
        <w:t>Everybody's afraid. Some tried. They can't make it.</w:t>
      </w:r>
    </w:p>
    <w:p>
      <w:pPr>
        <w:pStyle w:val="Normal"/>
        <w:spacing w:lineRule="auto" w:line="276"/>
        <w:rPr/>
      </w:pPr>
      <w:r>
        <w:rPr/>
        <w:t>They're devoured. Oedipus, who is ever the riddle solver, says, I'm not afraid. Ask her a question.</w:t>
      </w:r>
    </w:p>
    <w:p>
      <w:pPr>
        <w:pStyle w:val="Normal"/>
        <w:spacing w:lineRule="auto" w:line="276"/>
        <w:rPr/>
      </w:pPr>
      <w:r>
        <w:rPr/>
        <w:t>If we have time, maybe I'll tell you the riddle. I'll tease you. But anyway, Oedipus answers the riddle.</w:t>
      </w:r>
    </w:p>
    <w:p>
      <w:pPr>
        <w:pStyle w:val="Normal"/>
        <w:spacing w:lineRule="auto" w:line="276"/>
        <w:rPr/>
      </w:pPr>
      <w:r>
        <w:rPr/>
        <w:t>The Sphinx kills herself. And Oedipus walks into Thebes, and everybody hails him as a hero. And guess what? Thebes has just recently lost her king by unknown origin.</w:t>
      </w:r>
    </w:p>
    <w:p>
      <w:pPr>
        <w:pStyle w:val="Normal"/>
        <w:spacing w:lineRule="auto" w:line="276"/>
        <w:rPr/>
      </w:pPr>
      <w:r>
        <w:rPr/>
        <w:t>And so they make Oedipus their king. And of course, as king, he marries Jocasta, the queen. He doesn't think, hey, she's old enough to be my mother.</w:t>
      </w:r>
    </w:p>
    <w:p>
      <w:pPr>
        <w:pStyle w:val="Normal"/>
        <w:spacing w:lineRule="auto" w:line="276"/>
        <w:rPr/>
      </w:pPr>
      <w:r>
        <w:rPr/>
        <w:t>He marries her. And they have four children together, two boys and two girls. All right.</w:t>
      </w:r>
    </w:p>
    <w:p>
      <w:pPr>
        <w:pStyle w:val="Normal"/>
        <w:spacing w:lineRule="auto" w:line="276"/>
        <w:rPr/>
      </w:pPr>
      <w:r>
        <w:rPr/>
        <w:t>Years pass by, and all of a sudden, a terrible plague falls upon Thebes because of this horrible thing that's happened. And this is when the plot of Oedipus the king, I've told you the story of Oedipus the man, the plot of Oedipus the king begins. There's a plague that's killing the people and the livestock.</w:t>
      </w:r>
    </w:p>
    <w:p>
      <w:pPr>
        <w:pStyle w:val="Normal"/>
        <w:spacing w:lineRule="auto" w:line="276"/>
        <w:rPr/>
      </w:pPr>
      <w:r>
        <w:rPr/>
        <w:t>And Oedipus, who loves his people, loves the Thebans, and is committed to truth, decides, I'm going to find out what the cause of the plague is and solve it. And so during the course of the play, and the plot of Oedipus the king takes place in about 12 hours, a little bit less, six hours. It's amazing.</w:t>
      </w:r>
    </w:p>
    <w:p>
      <w:pPr>
        <w:pStyle w:val="Normal"/>
        <w:spacing w:lineRule="auto" w:line="276"/>
        <w:rPr/>
      </w:pPr>
      <w:r>
        <w:rPr/>
        <w:t>And everything happens real quick. And he has already sent his brother-in-law Creon to the Oracle. And the message comes back to tell Oedipus that the plague is caused because the killer of the former king, Laius, has never been caught.</w:t>
      </w:r>
    </w:p>
    <w:p>
      <w:pPr>
        <w:pStyle w:val="Normal"/>
        <w:spacing w:lineRule="auto" w:line="276"/>
        <w:rPr/>
      </w:pPr>
      <w:r>
        <w:rPr/>
        <w:t>He must be exposed. And so Oedipus very rashly says, I will find out the killer. I will seek the killer of Laius as if he were my own father, right? A lot of what we call dramatic irony in the play Oedipus.</w:t>
      </w:r>
    </w:p>
    <w:p>
      <w:pPr>
        <w:pStyle w:val="Normal"/>
        <w:spacing w:lineRule="auto" w:line="276"/>
        <w:rPr/>
      </w:pPr>
      <w:r>
        <w:rPr/>
        <w:t>Well, things happen fast. There's a blind prophet named Tiresias who comes in. The prophet tells Oedipus, don't follow out this search.</w:t>
      </w:r>
    </w:p>
    <w:p>
      <w:pPr>
        <w:pStyle w:val="Normal"/>
        <w:spacing w:lineRule="auto" w:line="276"/>
        <w:rPr/>
      </w:pPr>
      <w:r>
        <w:rPr/>
        <w:t>Stop. Leave the unknown unknown. But Oedipus wants to know the truth.</w:t>
      </w:r>
    </w:p>
    <w:p>
      <w:pPr>
        <w:pStyle w:val="Normal"/>
        <w:spacing w:lineRule="auto" w:line="276"/>
        <w:rPr/>
      </w:pPr>
      <w:r>
        <w:rPr/>
        <w:t>He's committed to solving riddles and to helping his people. And so he pushes it forward. And what he does is he calls for that.</w:t>
      </w:r>
    </w:p>
    <w:p>
      <w:pPr>
        <w:pStyle w:val="Normal"/>
        <w:spacing w:lineRule="auto" w:line="276"/>
        <w:rPr/>
      </w:pPr>
      <w:r>
        <w:rPr/>
        <w:t>Remember there was one farmer that survived the killing of the king. They decide that's the king. He calls him.</w:t>
      </w:r>
    </w:p>
    <w:p>
      <w:pPr>
        <w:pStyle w:val="Normal"/>
        <w:spacing w:lineRule="auto" w:line="276"/>
        <w:rPr/>
      </w:pPr>
      <w:r>
        <w:rPr/>
        <w:t>But while he's on his way to Oedipus, all of a sudden this messenger from Corinth arrives and the messenger is bringing news to Oedipus that his father, who he thinks his father has died. And therefore he is now the king of Corinth. And Oedipus is sad but also happy.</w:t>
      </w:r>
    </w:p>
    <w:p>
      <w:pPr>
        <w:pStyle w:val="Normal"/>
        <w:spacing w:lineRule="auto" w:line="276"/>
        <w:rPr/>
      </w:pPr>
      <w:r>
        <w:rPr/>
        <w:t>He says, ha, I've beaten the prophecy. I'm not going to kill my father. Well, guess what? Guess who the messenger is.</w:t>
      </w:r>
    </w:p>
    <w:p>
      <w:pPr>
        <w:pStyle w:val="Normal"/>
        <w:spacing w:lineRule="auto" w:line="276"/>
        <w:rPr/>
      </w:pPr>
      <w:r>
        <w:rPr/>
        <w:t>The messenger happens to be the very herdsman who brought the baby Oedipus to Corinth. And he says, are you worried about that? Let me give you good news, boy. That's not your father and mother.</w:t>
      </w:r>
    </w:p>
    <w:p>
      <w:pPr>
        <w:pStyle w:val="Normal"/>
        <w:spacing w:lineRule="auto" w:line="276"/>
        <w:rPr/>
      </w:pPr>
      <w:r>
        <w:rPr/>
        <w:t>You're a foundling. I found you up on the mountain. They're not your parents.</w:t>
      </w:r>
    </w:p>
    <w:p>
      <w:pPr>
        <w:pStyle w:val="Normal"/>
        <w:spacing w:lineRule="auto" w:line="276"/>
        <w:rPr/>
      </w:pPr>
      <w:r>
        <w:rPr/>
        <w:t>And now Oedipus thinks he's escaped his fate. Then in walks the other, the former, the one man who escaped the murder of Laius. Guess who he is? He's the herdsman who gave the baby Oedipus to the Corinthian herdsman.</w:t>
      </w:r>
    </w:p>
    <w:p>
      <w:pPr>
        <w:pStyle w:val="Normal"/>
        <w:spacing w:lineRule="auto" w:line="276"/>
        <w:rPr/>
      </w:pPr>
      <w:r>
        <w:rPr/>
        <w:t>Well, as everything falls together in this very organized, unified plot, the truth comes out. As soon as it's known, Jocasta, in horror, runs back to her bedchamber and hangs herself. Then Oedipus, in a fit of despair, runs into the room, seizes the brooches from her dress, and puts out his eyes.</w:t>
      </w:r>
    </w:p>
    <w:p>
      <w:pPr>
        <w:pStyle w:val="Normal"/>
        <w:spacing w:lineRule="auto" w:line="276"/>
        <w:rPr/>
      </w:pPr>
      <w:r>
        <w:rPr/>
        <w:t>Hideous scene in the play. It's offstage. But he comes back blinded with blood, and he tells his people that they must exile him because he is, in a way, contagious against sort of evil, a taboo, and he must be kicked out of the city.</w:t>
      </w:r>
    </w:p>
    <w:p>
      <w:pPr>
        <w:pStyle w:val="Normal"/>
        <w:spacing w:lineRule="auto" w:line="276"/>
        <w:rPr/>
      </w:pPr>
      <w:r>
        <w:rPr/>
        <w:t>Now the story of Oedipus continues. He eventually goes to Athens, where he sort of reconciles and dies almost a hero in a way. But the plot of Oedipus the King concerns that one day during which Oedipus discovers who he is.</w:t>
      </w:r>
    </w:p>
    <w:p>
      <w:pPr>
        <w:pStyle w:val="Normal"/>
        <w:spacing w:lineRule="auto" w:line="276"/>
        <w:rPr/>
      </w:pPr>
      <w:r>
        <w:rPr/>
        <w:t>That's the plot. The story of Oedipus, life to death. The plot of Oedipus, just the one day.</w:t>
      </w:r>
    </w:p>
    <w:p>
      <w:pPr>
        <w:pStyle w:val="Normal"/>
        <w:spacing w:lineRule="auto" w:line="276"/>
        <w:rPr/>
      </w:pPr>
      <w:r>
        <w:rPr/>
        <w:t>Now, I'm going to explain to you why this is important. Let's look at the difference between the story of Oedipus and the plot of Oedipus, and you will understand how powerful the mimetic process is. Alright, back to your outline if you want to look.</w:t>
      </w:r>
    </w:p>
    <w:p>
      <w:pPr>
        <w:pStyle w:val="Normal"/>
        <w:spacing w:lineRule="auto" w:line="276"/>
        <w:rPr/>
      </w:pPr>
      <w:r>
        <w:rPr/>
        <w:t>The story of Oedipus the man is filled with long, boring stretches during which the tragic pieces of Oedipus' life slowly coalesce. It just goes on and on. I've given you it fast.</w:t>
      </w:r>
    </w:p>
    <w:p>
      <w:pPr>
        <w:pStyle w:val="Normal"/>
        <w:spacing w:lineRule="auto" w:line="276"/>
        <w:rPr/>
      </w:pPr>
      <w:r>
        <w:rPr/>
        <w:t>But the plot of Oedipus the King is concentrated into an intense, dramatic period of less than a day during which all the secrets of his life are revealed. And you might guess that during the course of the plot, there are what we call flashbacks. So we learn the whole story, but in the form of a very tight plot.</w:t>
      </w:r>
    </w:p>
    <w:p>
      <w:pPr>
        <w:pStyle w:val="Normal"/>
        <w:spacing w:lineRule="auto" w:line="276"/>
        <w:rPr/>
      </w:pPr>
      <w:r>
        <w:rPr/>
        <w:t>That's what classic Hollywood did, right? Think of all the flashbacks in Hollywood. To allow, like Casablanca, right? To allow a unified setting, you have flashbacks that tell you everything that's happening. A lot of Hollywood plots start with the death of somebody and then go backwards, right? That's a very Aristotelian notion.</w:t>
      </w:r>
    </w:p>
    <w:p>
      <w:pPr>
        <w:pStyle w:val="Normal"/>
        <w:spacing w:lineRule="auto" w:line="276"/>
        <w:rPr/>
      </w:pPr>
      <w:r>
        <w:rPr/>
        <w:t>Another difference between story and plot. The story of Oedipus is a despicable tale about a man who kills his father and marries his mother. The plot of Oedipus the King is about a man who discovers late in life that he has killed his father and married his mother.</w:t>
      </w:r>
    </w:p>
    <w:p>
      <w:pPr>
        <w:pStyle w:val="Normal"/>
        <w:spacing w:lineRule="auto" w:line="276"/>
        <w:rPr/>
      </w:pPr>
      <w:r>
        <w:rPr/>
        <w:t>That is to say, whereas the story of Oedipus is about the committing of a taboo sin, the plot of Oedipus is about the triumph of self-discovery. It is wrong to say that the plot of Oedipus the King is about a man who kills his father and marries his mother. That's what the story is about.</w:t>
      </w:r>
    </w:p>
    <w:p>
      <w:pPr>
        <w:pStyle w:val="Normal"/>
        <w:spacing w:lineRule="auto" w:line="276"/>
        <w:rPr/>
      </w:pPr>
      <w:r>
        <w:rPr/>
        <w:t>The plot is about a man who discovers late in life that he's made a shambles of his life. Self-discovery. And that's scary.</w:t>
      </w:r>
    </w:p>
    <w:p>
      <w:pPr>
        <w:pStyle w:val="Normal"/>
        <w:spacing w:lineRule="auto" w:line="276"/>
        <w:rPr/>
      </w:pPr>
      <w:r>
        <w:rPr/>
        <w:t>I think all of us have a fear we're going to find something hidden in our past. Not that we killed our father and married our mother, but some hidden past. And so the story is despicable in a way, but the plot is noble.</w:t>
      </w:r>
    </w:p>
    <w:p>
      <w:pPr>
        <w:pStyle w:val="Normal"/>
        <w:spacing w:lineRule="auto" w:line="276"/>
        <w:rPr/>
      </w:pPr>
      <w:r>
        <w:rPr/>
        <w:t>It's about self-discovery. Discovering who you are, even if that kills you. And it's tragic.</w:t>
      </w:r>
    </w:p>
    <w:p>
      <w:pPr>
        <w:pStyle w:val="Normal"/>
        <w:spacing w:lineRule="auto" w:line="276"/>
        <w:rPr/>
      </w:pPr>
      <w:r>
        <w:rPr/>
        <w:t>It's about self-discovery. Another, in terms of his overall story, Oedipus is one of the most pathetic of all men. A man trapped by a cruel and evil fate that he cannot escape.</w:t>
      </w:r>
    </w:p>
    <w:p>
      <w:pPr>
        <w:pStyle w:val="Normal"/>
        <w:spacing w:lineRule="auto" w:line="276"/>
        <w:rPr/>
      </w:pPr>
      <w:r>
        <w:rPr/>
        <w:t>Why should he interest us? The poor guy's a puppet. But, in the confines of the plot, he is a noble, courageous man who chooses to seek out the truth about himself, no matter the consequences. It was prophesied that he would kill his father and marry his mother.</w:t>
      </w:r>
    </w:p>
    <w:p>
      <w:pPr>
        <w:pStyle w:val="Normal"/>
        <w:spacing w:lineRule="auto" w:line="276"/>
        <w:rPr/>
      </w:pPr>
      <w:r>
        <w:rPr/>
        <w:t>It was not prophesied that he would find out. The finding out was done totally by Oedipus. And so, in the finding out, he is in control of his fate.</w:t>
      </w:r>
    </w:p>
    <w:p>
      <w:pPr>
        <w:pStyle w:val="Normal"/>
        <w:spacing w:lineRule="auto" w:line="276"/>
        <w:rPr/>
      </w:pPr>
      <w:r>
        <w:rPr/>
        <w:t>To sum up, the story of Oedipus is the raw material for a vulgar made-for-TV movie, the kind of thing you see on Lifetime these days. But, the plot of Oedipus is one of the great, noble works of all times. Talk about strange, raw material.</w:t>
      </w:r>
    </w:p>
    <w:p>
      <w:pPr>
        <w:pStyle w:val="Normal"/>
        <w:spacing w:lineRule="auto" w:line="276"/>
        <w:rPr/>
      </w:pPr>
      <w:r>
        <w:rPr/>
        <w:t>Again, that's the kind of stuff you see in all sorts of exploitation stuff. The plot is great. And it's all because of mimesis.</w:t>
      </w:r>
    </w:p>
    <w:p>
      <w:pPr>
        <w:pStyle w:val="Normal"/>
        <w:spacing w:lineRule="auto" w:line="276"/>
        <w:rPr/>
      </w:pPr>
      <w:r>
        <w:rPr/>
        <w:t>All right. Having defined the nature of the unified, mimeticized plot, Aristotle goes on to enumerate the many elements that work together to create the perfect plot. First of all, he says, a unified plot has a beginning, a middle, and an end.</w:t>
      </w:r>
    </w:p>
    <w:p>
      <w:pPr>
        <w:pStyle w:val="Normal"/>
        <w:spacing w:lineRule="auto" w:line="276"/>
        <w:rPr/>
      </w:pPr>
      <w:r>
        <w:rPr/>
        <w:t>That sounds obvious, but it wasn't obvious until somebody said it. Very systematic. Beginning, middle, end.</w:t>
      </w:r>
    </w:p>
    <w:p>
      <w:pPr>
        <w:pStyle w:val="Normal"/>
        <w:spacing w:lineRule="auto" w:line="276"/>
        <w:rPr/>
      </w:pPr>
      <w:r>
        <w:rPr/>
        <w:t>Unified. He tells us that a good plot should be shaped like an inverted V, or a pyramid. As you go up the inverted V, you have the rising action.</w:t>
      </w:r>
    </w:p>
    <w:p>
      <w:pPr>
        <w:pStyle w:val="Normal"/>
        <w:spacing w:lineRule="auto" w:line="276"/>
        <w:rPr/>
      </w:pPr>
      <w:r>
        <w:rPr/>
      </w:r>
    </w:p>
    <w:p>
      <w:pPr>
        <w:pStyle w:val="Normal"/>
        <w:spacing w:lineRule="auto" w:line="276"/>
        <w:rPr/>
      </w:pPr>
      <w:r>
        <w:rPr/>
        <w:t>At the top, at the point, is the climax. And after the climax, you have the falling action. The word is denouement, or really French, or unraveling.</w:t>
      </w:r>
    </w:p>
    <w:p>
      <w:pPr>
        <w:pStyle w:val="Normal"/>
        <w:spacing w:lineRule="auto" w:line="276"/>
        <w:rPr/>
      </w:pPr>
      <w:r>
        <w:rPr/>
        <w:t>That's again, the way it's organized. Many of you may have learned that in high school. High school English teachers love this stuff.</w:t>
      </w:r>
    </w:p>
    <w:p>
      <w:pPr>
        <w:pStyle w:val="Normal"/>
        <w:spacing w:lineRule="auto" w:line="276"/>
        <w:rPr/>
      </w:pPr>
      <w:r>
        <w:rPr/>
        <w:t>A few more points about the plot. Okay. In the best plots, Aristotle says, the climax is marked by what he calls a reversal or a recognition.</w:t>
      </w:r>
    </w:p>
    <w:p>
      <w:pPr>
        <w:pStyle w:val="Normal"/>
        <w:spacing w:lineRule="auto" w:line="276"/>
        <w:rPr/>
      </w:pPr>
      <w:r>
        <w:rPr/>
        <w:t>Now, every tragedy should have a climax. But in a simple tragedy, there's just a climax. But in a complex plot, and that's what he prefers, that climax is linked to a reversal, or a recognition, or both.</w:t>
      </w:r>
    </w:p>
    <w:p>
      <w:pPr>
        <w:pStyle w:val="Normal"/>
        <w:spacing w:lineRule="auto" w:line="276"/>
        <w:rPr/>
      </w:pPr>
      <w:r>
        <w:rPr/>
        <w:t>Let me define these terms. A reversal, the Greek word is a peripateia, a reversal occurs when the fortune of the hero moves suddenly from good to bad, or bad to good. That's a reversal.</w:t>
      </w:r>
    </w:p>
    <w:p>
      <w:pPr>
        <w:pStyle w:val="Normal"/>
        <w:spacing w:lineRule="auto" w:line="276"/>
        <w:rPr/>
      </w:pPr>
      <w:r>
        <w:rPr/>
        <w:t>Everything's good, suddenly bad. Everything's bad, suddenly good. That's a reversal.</w:t>
      </w:r>
    </w:p>
    <w:p>
      <w:pPr>
        <w:pStyle w:val="Normal"/>
        <w:spacing w:lineRule="auto" w:line="276"/>
        <w:rPr/>
      </w:pPr>
      <w:r>
        <w:rPr/>
        <w:t>Now, in Oedipus, the messenger from Corinth thinks he brings good news that will free Oedipus from fear, but that very news leads to his destruction. There's a reversal because at that point, Oedipus thinks, I've escaped. He's not my father.</w:t>
      </w:r>
    </w:p>
    <w:p>
      <w:pPr>
        <w:pStyle w:val="Normal"/>
        <w:spacing w:lineRule="auto" w:line="276"/>
        <w:rPr/>
      </w:pPr>
      <w:r>
        <w:rPr/>
        <w:t>I've escaped. But that same good news leads to bad news. That's called a reversal.</w:t>
      </w:r>
    </w:p>
    <w:p>
      <w:pPr>
        <w:pStyle w:val="Normal"/>
        <w:spacing w:lineRule="auto" w:line="276"/>
        <w:rPr/>
      </w:pPr>
      <w:r>
        <w:rPr/>
        <w:t>Everything's going great, and then suddenly it plummets. That's a tragedy. What is a recognition? The Greek word for recognition is anagnorisis.</w:t>
      </w:r>
    </w:p>
    <w:p>
      <w:pPr>
        <w:pStyle w:val="Normal"/>
        <w:spacing w:lineRule="auto" w:line="276"/>
        <w:rPr/>
      </w:pPr>
      <w:r>
        <w:rPr/>
        <w:t>A recognition occurs when the hero moves suddenly from a state of ignorance to a state of enlightenment. Guess what? It's the same scene in Oedipus. Oedipus goes from not knowing who he is to knowing who he is.</w:t>
      </w:r>
    </w:p>
    <w:p>
      <w:pPr>
        <w:pStyle w:val="Normal"/>
        <w:spacing w:lineRule="auto" w:line="276"/>
        <w:rPr/>
      </w:pPr>
      <w:r>
        <w:rPr/>
        <w:t>Now, you might guess in the best plots, Aristotle says, the reversal and the recognition happen at the same time, and that's what happens in Oedipus, and that's one of the reasons Aristotle treats Oedipus as the perfect plot. Okay? Let's move on to one more thing. The best plots, according to Aristotle, do not end with a deus ex machina.</w:t>
      </w:r>
    </w:p>
    <w:p>
      <w:pPr>
        <w:pStyle w:val="Normal"/>
        <w:spacing w:lineRule="auto" w:line="276"/>
        <w:rPr/>
      </w:pPr>
      <w:r>
        <w:rPr/>
        <w:t>Now, what is a deus ex machina? Latin again. It means God from the machine. How are you going to end the perfect plot? You don't end it with a deus ex machina.</w:t>
      </w:r>
    </w:p>
    <w:p>
      <w:pPr>
        <w:pStyle w:val="Normal"/>
        <w:spacing w:lineRule="auto" w:line="276"/>
        <w:rPr/>
      </w:pPr>
      <w:r>
        <w:rPr/>
        <w:t>What is a deus? The deus ex machina was a crane-like device that allowed an actor to descend onto the stage in the guise of a god or a goddess. Again, Greek theater was very sparse. No props or anything, no settings, but they had this crane that you could lower somebody onto the stage.</w:t>
      </w:r>
    </w:p>
    <w:p>
      <w:pPr>
        <w:pStyle w:val="Normal"/>
        <w:spacing w:lineRule="auto" w:line="276"/>
        <w:rPr/>
      </w:pPr>
      <w:r>
        <w:rPr/>
        <w:t>It was wonderful. It was special effects. Now, the deus ex machina was used by dramatists in ancient Greece as a way of resolving from above all manner of difficulties and misunderstandings in the play.</w:t>
      </w:r>
    </w:p>
    <w:p>
      <w:pPr>
        <w:pStyle w:val="Normal"/>
        <w:spacing w:lineRule="auto" w:line="276"/>
        <w:rPr/>
      </w:pPr>
      <w:r>
        <w:rPr/>
        <w:t>Let me give you an example. You're watching a tragedy. Everything's all mingled.</w:t>
      </w:r>
    </w:p>
    <w:p>
      <w:pPr>
        <w:pStyle w:val="Normal"/>
        <w:spacing w:lineRule="auto" w:line="276"/>
        <w:rPr/>
      </w:pPr>
      <w:r>
        <w:rPr/>
        <w:t>Nobody knows who they are. Everything's about to go bad when suddenly you hear a whirring sound, and out of the blue descends Athena, and Athena looks down to the people and says, All right, everybody, stop. Listen to me.</w:t>
      </w:r>
    </w:p>
    <w:p>
      <w:pPr>
        <w:pStyle w:val="Normal"/>
        <w:spacing w:lineRule="auto" w:line="276"/>
        <w:rPr/>
      </w:pPr>
      <w:r>
        <w:rPr/>
        <w:t>Don't marry her. She's your mother. Don't kill her.</w:t>
      </w:r>
    </w:p>
    <w:p>
      <w:pPr>
        <w:pStyle w:val="Normal"/>
        <w:spacing w:lineRule="auto" w:line="276"/>
        <w:rPr/>
      </w:pPr>
      <w:r>
        <w:rPr/>
        <w:t>She's your sister. Be nice to her. She's your cousin, twice removed.</w:t>
      </w:r>
    </w:p>
    <w:p>
      <w:pPr>
        <w:pStyle w:val="Normal"/>
        <w:spacing w:lineRule="auto" w:line="276"/>
        <w:rPr/>
      </w:pPr>
      <w:r>
        <w:rPr/>
        <w:t>I'm being silly, but that's what happens. The god comes down and sets everything to right. Now, as you can imagine, Aristotle did not like this because he considered this an artificial way to end a plot.</w:t>
      </w:r>
    </w:p>
    <w:p>
      <w:pPr>
        <w:pStyle w:val="Normal"/>
        <w:spacing w:lineRule="auto" w:line="276"/>
        <w:rPr/>
      </w:pPr>
      <w:r>
        <w:rPr/>
        <w:t>To him, it's as if the tragedian got to the end and didn't know what to do, so he just boomed. I bet you've all seen movies that are great but have a terrible ending, and you say, That ending's contrived. It has nothing to do with the plot.</w:t>
      </w:r>
    </w:p>
    <w:p>
      <w:pPr>
        <w:pStyle w:val="Normal"/>
        <w:spacing w:lineRule="auto" w:line="276"/>
        <w:rPr/>
      </w:pPr>
      <w:r>
        <w:rPr/>
        <w:t>That's what Aristotle's talking about. Now, what did he want? He felt that the plot should be strong enough to resolve itself in a manner consistent with necessity, probability, and inevitability. In other words, if you construct your plot well enough, it will actually resolve itself.</w:t>
      </w:r>
    </w:p>
    <w:p>
      <w:pPr>
        <w:pStyle w:val="Normal"/>
        <w:spacing w:lineRule="auto" w:line="276"/>
        <w:rPr/>
      </w:pPr>
      <w:r>
        <w:rPr/>
        <w:t>In other words, you know what I love? When I go to see a movie, like a mystery movie, where I get to the end and I have not guessed the ending, but when it happens, I say, Ah, yes, that's the right thing that should happen. Haven't you all had that experience? In novels, too, especially mystery novels. You never would have guessed it was Colonel Smith, but when it's revealed, you say, Of course, I should have got it.</w:t>
      </w:r>
    </w:p>
    <w:p>
      <w:pPr>
        <w:pStyle w:val="Normal"/>
        <w:spacing w:lineRule="auto" w:line="276"/>
        <w:rPr/>
      </w:pPr>
      <w:r>
        <w:rPr/>
        <w:t>All the clues were there. That's an Aristotelian plot. It's one that resolves itself.</w:t>
      </w:r>
    </w:p>
    <w:p>
      <w:pPr>
        <w:pStyle w:val="Normal"/>
        <w:spacing w:lineRule="auto" w:line="276"/>
        <w:rPr/>
      </w:pPr>
      <w:r>
        <w:rPr/>
        <w:t>Indeed, Oedipus, to go back, is so well constructed that the final, tragic revelation of Oedipus' parentage does not seem contrived. It arises naturally out of the plot. Now, if you stop and think about Oedipus, it's very contrived.</w:t>
      </w:r>
    </w:p>
    <w:p>
      <w:pPr>
        <w:pStyle w:val="Normal"/>
        <w:spacing w:lineRule="auto" w:line="276"/>
        <w:rPr/>
      </w:pPr>
      <w:r>
        <w:rPr/>
        <w:t>Oh, it just happens that a messenger from Corinth comes on the same day that the other messenger comes. I mean, it's contrived if you think about it. But while you're watching the play, everything is so much inevitability, necessity, and probability that you say, Yes, it makes sense.</w:t>
      </w:r>
    </w:p>
    <w:p>
      <w:pPr>
        <w:pStyle w:val="Normal"/>
        <w:spacing w:lineRule="auto" w:line="276"/>
        <w:rPr/>
      </w:pPr>
      <w:r>
        <w:rPr/>
        <w:t>That's the way a tragedy should end. That's a higher kind of mimesis, because it's the way things should happen. Now, Aristotle's prejudice against the Deus Ex Machina reveals his strong commitment to a balanced, rational universe in which all makes sense.</w:t>
      </w:r>
    </w:p>
    <w:p>
      <w:pPr>
        <w:pStyle w:val="Normal"/>
        <w:spacing w:lineRule="auto" w:line="276"/>
        <w:rPr/>
      </w:pPr>
      <w:r>
        <w:rPr/>
        <w:t>Remember I said in Lecture 1 that our presuppositions about God, man, and the universe determine our view of art? Well, Aristotle had a view of the universe that was logical. He believed in a very logical, rational, ordered God. And so, his philosophical presupposition led him to prefer plots that work that way.</w:t>
      </w:r>
    </w:p>
    <w:p>
      <w:pPr>
        <w:pStyle w:val="Normal"/>
        <w:spacing w:lineRule="auto" w:line="276"/>
        <w:rPr/>
      </w:pPr>
      <w:r>
        <w:rPr/>
        <w:t>Aristotle believed that nothing was arbitrary or hectic in this world, and therefore, the plot should not be arbitrary and hectic. But I want you to know that there were some great tragedies, particularly by Euripides, that have Deus Ex Machina's that work. Even Sophocles used Deus Ex Machina's.</w:t>
      </w:r>
    </w:p>
    <w:p>
      <w:pPr>
        <w:pStyle w:val="Normal"/>
        <w:spacing w:lineRule="auto" w:line="276"/>
        <w:rPr/>
      </w:pPr>
      <w:r>
        <w:rPr/>
        <w:t>Now, why do you want to use it? Think about it. Maybe your view of the universe is that sometimes things go wrong and God or somebody else has to step in and fix things up. So see, whether you choose the Deus Ex Machina or the plot resolving itself determines on your view of the universe.</w:t>
      </w:r>
    </w:p>
    <w:p>
      <w:pPr>
        <w:pStyle w:val="Normal"/>
        <w:spacing w:lineRule="auto" w:line="276"/>
        <w:rPr/>
      </w:pPr>
      <w:r>
        <w:rPr/>
        <w:t>The great Moliere, the play Tartuffe, ends with a Deus Ex Machina where Louis XIV, the Sun King, steps in and solves all the problems. That's because, politically, the belief in Louis as the Sun King, the monarch, who watches like God and solves all problems. So again, I want you to understand that the Deus Ex Machina has been used for good reasons, but Plato's view, I'm sorry, Aristotle's view, eschewed it.</w:t>
      </w:r>
    </w:p>
    <w:p>
      <w:pPr>
        <w:pStyle w:val="Normal"/>
        <w:spacing w:lineRule="auto" w:line="276"/>
        <w:rPr/>
      </w:pPr>
      <w:r>
        <w:rPr/>
        <w:t>Finally, it should be noted that Aristotle argues forcefully that the plot is the central, most important element of a tragedy. The plot is both the end and the soul of tragedy. Plato, I'm sorry, Aristotle believed that the plot is primary, character is secondary.</w:t>
      </w:r>
    </w:p>
    <w:p>
      <w:pPr>
        <w:pStyle w:val="Normal"/>
        <w:spacing w:lineRule="auto" w:line="276"/>
        <w:rPr/>
      </w:pPr>
      <w:r>
        <w:rPr/>
        <w:t>That's different. Most of us, when we go to a movie or a play, we look for good characters rather than good plots. Aristotle believed the plot is more important than the character.</w:t>
      </w:r>
    </w:p>
    <w:p>
      <w:pPr>
        <w:pStyle w:val="Normal"/>
        <w:spacing w:lineRule="auto" w:line="276"/>
        <w:rPr/>
      </w:pPr>
      <w:r>
        <w:rPr/>
        <w:t>Very important to understand Aristotle's view of tragedy. All right, in our next lecture, Lecture 4, we will move on to look at Aristotle's notion of the tragic character and of catharsis.</w:t>
      </w:r>
    </w:p>
    <w:p>
      <w:pPr>
        <w:pStyle w:val="Normal"/>
        <w:spacing w:lineRule="auto" w:line="276"/>
        <w:rPr/>
      </w:pPr>
      <w:r>
        <w:rPr/>
        <w:t xml:space="preserve"> </w:t>
      </w:r>
      <w:r>
        <w:rPr>
          <w:b/>
          <w:bCs/>
        </w:rPr>
        <w:t>This file is longer than 30 minutes.</w:t>
      </w:r>
    </w:p>
    <w:p>
      <w:pPr>
        <w:pStyle w:val="Normal"/>
        <w:spacing w:lineRule="auto" w:line="276"/>
        <w:rPr/>
      </w:pPr>
      <w:r>
        <w:rPr/>
      </w:r>
    </w:p>
    <w:p>
      <w:pPr>
        <w:pStyle w:val="Normal"/>
        <w:spacing w:lineRule="auto" w:line="276"/>
        <w:ind w:left="720" w:hanging="0"/>
        <w:rPr>
          <w:b/>
          <w:b/>
          <w:bCs/>
          <w:sz w:val="28"/>
          <w:szCs w:val="28"/>
        </w:rPr>
      </w:pPr>
      <w:r>
        <w:rPr>
          <w:b/>
          <w:bCs/>
          <w:sz w:val="28"/>
          <w:szCs w:val="28"/>
        </w:rPr>
      </w:r>
    </w:p>
    <w:p>
      <w:pPr>
        <w:pStyle w:val="Normal"/>
        <w:spacing w:lineRule="auto" w:line="276"/>
        <w:ind w:left="720" w:hanging="0"/>
        <w:rPr>
          <w:b/>
          <w:b/>
          <w:bCs/>
          <w:sz w:val="28"/>
          <w:szCs w:val="28"/>
        </w:rPr>
      </w:pPr>
      <w:r>
        <w:rPr>
          <w:b/>
          <w:bCs/>
          <w:sz w:val="28"/>
          <w:szCs w:val="28"/>
        </w:rPr>
      </w:r>
    </w:p>
    <w:p>
      <w:pPr>
        <w:pStyle w:val="Normal"/>
        <w:spacing w:lineRule="auto" w:line="276"/>
        <w:ind w:left="720" w:hanging="0"/>
        <w:rPr>
          <w:b/>
          <w:b/>
          <w:bCs/>
          <w:sz w:val="28"/>
          <w:szCs w:val="28"/>
        </w:rPr>
      </w:pPr>
      <w:r>
        <w:rPr>
          <w:b/>
          <w:bCs/>
          <w:sz w:val="28"/>
          <w:szCs w:val="28"/>
        </w:rPr>
      </w:r>
    </w:p>
    <w:p>
      <w:pPr>
        <w:pStyle w:val="Normal"/>
        <w:spacing w:lineRule="auto" w:line="276"/>
        <w:ind w:left="720" w:hanging="0"/>
        <w:rPr>
          <w:b/>
          <w:b/>
          <w:bCs/>
          <w:sz w:val="28"/>
          <w:szCs w:val="28"/>
        </w:rPr>
      </w:pPr>
      <w:r>
        <w:rPr>
          <w:b/>
          <w:bCs/>
          <w:sz w:val="28"/>
          <w:szCs w:val="28"/>
        </w:rPr>
        <w:t>Chapter Four: Aristotle’s Poetics: Character and Catharsis</w:t>
      </w:r>
    </w:p>
    <w:p>
      <w:pPr>
        <w:pStyle w:val="Normal"/>
        <w:spacing w:lineRule="auto" w:line="276"/>
        <w:ind w:left="720" w:hanging="0"/>
        <w:rPr/>
      </w:pPr>
      <w:r>
        <w:rPr/>
        <w:t>In this second of two Chapters on Aristotle’s Poetics we shall shift our focus from plot to character and catharsis. Continuing to illustrate with examples from Oedipus, we shall explore how the tragic character must be good, appropriate, consistent, and true to life and how he should be a moral man who yet possesses a flaw. We shall then explore the nature of Aristotelian catharsis and shall consider how this well-known word can be translated either as purgation, purification, or clarification. The Chapter will conclude with a brief look at some other miscellaneous elements of Aristotle’s Poetics that have continued to exert a marked influence on the history of literary theory. Outline I. In the Poetics, Aristotle carefully defines the proper nature of the tragic hero. A. The Aristotelian tragic hero must possesses four qualities. 1. 2. 3. He must be a good man: he should be neither immoral nor vicious. His character must be appropriate to his station in life. He must possess a likeness to human nature: though heroic, he is a man. 4. His character must be consistent: even if he is inconsistent, says Aristotle, he should be consistent in his inconsistency. 5. Aristotle also advises that the hero be taken from one of the great tragic houses of ancient Greece (i.e., he should not be a commoner). B. The character of Oedipus possesses all four of these characteristics. 1. Though stubborn and a bit prideful, he is a good king who loves his people and is devoted to truth and justice. 2. 3. His love and devotion, as well as his stubbornness and pride, are befitting the nature and role of a king. Though “larger than life,” Oedipus still possesses very human traits. 4. Both within the framework of the play and throughout his “off-stage life,” Oedipus is supremely, and consistently, the solver of riddles. 5. Oedipus is a member of the royal house of Thebes. C. This good hero should yet possess a flaw (in Greek, hamartia). 1. Hamartia is usually translated as tragic (or fatal) flaw, but it would be better to translate it merely as “error.” 2. Aristotle clearly does not see this hamartia as a vice or moral flaw. 3. Though readers of Oedipus, generally blame the hero’s misfortunes on his pride (in Greek, hubris), it is really his good qualities (his love of his people and his unswerving devotion to truth) that leads to the tragic revelation of his birth. 4. The full-blown concept of the tragic flaw as a single vice that leads the hero to his tragic downfall is really more indicative of Shakespearean tragedy (e.g., Hamlet’s sloth, Lear’s vanity, Othello’s jealousy, Macbeth’s avarice). 5. The desire on the part of so many readers (and English teachers) to identify tragic flaws in each of the heroes of Greek tragedy seems to mask an innate desire to “blame the victim,” to gain control. D. The best tragedies show a good man who, on account of this error, moves from good to bad fortune; such a movement elicits the proper pity and fear. 1. 2. A bad man moving from good to bad fortune evokes neither pity nor fear: it merely makes us feel smugly satisfied. A bad man moving from bad to good fortune merely arouses disgust. 3. A good man moving from bad to good fortune makes us feel happy, but it does not inspire either pity or fear. 4. 5. Pity is evoked when we watch a good man suffer undeservedly; fear is evoked when we realize the same may happen to us. Pity draws us toward the hero; fear drives us away. ©1999 The Teaching Company Limited Partnership 10 II. The mention of pity and fear leads us to Aristotle’s notion of the appropriate response to tragedy, what we might call the proper tragic pleasure. A. According to Aristotle, the experience of a great tragedy so arouses in us the emotions of pity and fear as to lead to a catharsis of those emotions. B. Catharsis may be translated in at least three different ways: as purgation, purification, or clarification. Each meaning has its own theory. C. According to the purgation theory of catharsis, tragedy is a therapeutic experience that works on us like an enema or an emetic. 1. It cleanses us of our emotions of pity and fear and thus leaves us more fit and able to face the rigors of life. 2. This view of catharsis is one Plato should have adopted; it suggests tragedy can help wash away, on a group level, our baser emotions. 3. When viewing Oedipus, the tragic end of the hero is so pitiful and fearful, so emotionally overwhelming, that we leave the theater feeling drained, as if our emotions have been swept away on a tide. D. According to the (more spiritual) purification theory of catharsis, tragedy does not so much purge our emotions as purify them. 1. Just as God uses suffering to strengthen our faith and resolve, so the hot furnace of tragedy tests and tries our emotions like gold in the fire. 2. To experience Oedipus, to see that a man can so rise above himself as to put self-discovery ahead of all else, is to have one’s emotions raised to a higher level; in the end, we are left with a strange sense of calm, not purged, but spiritually purified. E. According to the clarification theory of catharsis, tragedy sparks in us an intellectual response, a searing moment of perfect clarity. 1. In this almost mystical moment of enlightenment (this epiphany), our ill-defined emotions are carried up into a higher realm of balanced, harmonious rationality, a realm where the higher patterns and forces of the cosmos are made suddenly visible (the “aha!” experience). 2. This is how we feel at the end of Oedipus, when we realize that Oedipus must suffer, for if he does not, the prophecy will have been proven untrue, and fate will have been exposed as arbitrary and chaotic. The story of the Crucifixion of Christ is another example. 3. Catharsis as clarification is still used today in a psychoanalytical setting, to signify that moment when the connections between a patient’s past experiences and present neuroses are suddenly revealed. III. In addition to his views on plot, character, and catharsis, Aristotle set down a number of other mandates that have become linchpins of critical theory. A. From Aristotle comes the notion that a critic can inspire great art. 1. Aristotle was not a contemporary of Sophocles; by his time, Athens had left her Golden Age far behind and was producing mediocre tragedies. 2. It is clear that Aristotle hoped that by defining clearly the key qualities of Sophoclean tragedy, he might help usher in a new Golden Age. 3. That is to say, the role of the critic is, in part, twofold: to assess and adumbrate the elements that make art successful; to establish, on the basis of these elements, fixed criteria for what constitutes great art. The French Neoclassical period, exemplified by Racine and others, is an example of a more recent “Golden Age.” B. As we saw above, Aristotle advised that the hero be of kingly rank: from his day until the time of Ibsen (in Europe) and Miller (in America), tragedies have always revolved around heroes of noble rank. C. As we also saw above, Aristotle preferred tragedies with unhappy endings; though we take this for granted now, in Aristotle’s day there were tragedies that had happy endings. D. Aristotle basically invented the notion of genre and genre studies. 1. He not only divided poetry into different forms (epic, tragedy, lyric) but granted each form its own special criteria and mode of imitation. 2. He believed there was a proper mode that was natural to each genre, a notion that is at the heart of all later theories of decorum (that is, of what is proper or is not proper for any given type of poem). ©1999 The Teaching Company Limited Partnership 11 3. Indeed, he believed so strongly that each genre must follow its own natural, internal laws, that he (unplatonically) defended the presence in poetry of irrational elements if such were befitting the genre. 4. Coleridge would later call such criticism (i.e., criticism that judges a poem on it own internal merits) “genial” criticism. Ungenial criticism occurs when one judges a poem by standards outside its genre. 5. He initiated the aesthetic desire to rank genres in terms of refinement and based this ranking partly on the responses of a cultivated audience. This foreshadows pragmatic theory. The rankings were tragedy, epic, and lyric. E. Aristotle initiated an organic theory of poetry later revived by Coleridge. 1. He treated tragedy as a living organism that must be true to its own laws. 2. He felt a perfect tragedy was one to which nothing could either be added or subtracted without affecting the work as a whole. 3. He privileged unified plots in which all parts were related organically. F. Aristotle praises poetry as a synthesis of history and philosophy and held, in fact, that it was better than either one. 1. 2. 3. Like history, tragedy works with concrete particulars. However, like philosophy, it expresses universal truths. Tragedy is a concrete universal that fuses the general with the specific. 4. This notion profoundly influenced Kant, Coleridge, and the so-called new critics. G. Aristotle includes a brief section on linguistics in his study of poetry. H. Needless to say, critical theory would not have followed the same course had Aristotle never lived to write the Poetics.</w:t>
      </w:r>
    </w:p>
    <w:p>
      <w:pPr>
        <w:pStyle w:val="Normal"/>
        <w:spacing w:lineRule="auto" w:line="276"/>
        <w:ind w:left="720" w:hanging="0"/>
        <w:rPr>
          <w:b/>
          <w:b/>
          <w:bCs/>
          <w:sz w:val="28"/>
          <w:szCs w:val="28"/>
        </w:rPr>
      </w:pPr>
      <w:r>
        <w:rPr>
          <w:b/>
          <w:bCs/>
          <w:sz w:val="28"/>
          <w:szCs w:val="28"/>
        </w:rPr>
      </w:r>
    </w:p>
    <w:p>
      <w:pPr>
        <w:pStyle w:val="Normal"/>
        <w:spacing w:lineRule="auto" w:line="276"/>
        <w:ind w:left="720" w:hanging="0"/>
        <w:jc w:val="center"/>
        <w:rPr>
          <w:b/>
          <w:b/>
          <w:bCs/>
          <w:sz w:val="28"/>
          <w:szCs w:val="28"/>
        </w:rPr>
      </w:pPr>
      <w:r>
        <w:rPr/>
        <w:drawing>
          <wp:inline distT="0" distB="0" distL="0" distR="0">
            <wp:extent cx="1676400" cy="193548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5"/>
                    <a:stretch>
                      <a:fillRect/>
                    </a:stretch>
                  </pic:blipFill>
                  <pic:spPr bwMode="auto">
                    <a:xfrm>
                      <a:off x="0" y="0"/>
                      <a:ext cx="1676400" cy="1935480"/>
                    </a:xfrm>
                    <a:prstGeom prst="rect">
                      <a:avLst/>
                    </a:prstGeom>
                  </pic:spPr>
                </pic:pic>
              </a:graphicData>
            </a:graphic>
          </wp:inline>
        </w:drawing>
      </w:r>
    </w:p>
    <w:p>
      <w:pPr>
        <w:pStyle w:val="Normal"/>
        <w:spacing w:lineRule="auto" w:line="276"/>
        <w:ind w:left="720" w:hanging="0"/>
        <w:jc w:val="center"/>
        <w:rPr>
          <w:b/>
          <w:b/>
          <w:bCs/>
          <w:sz w:val="28"/>
          <w:szCs w:val="28"/>
        </w:rPr>
      </w:pPr>
      <w:r>
        <w:rPr>
          <w:b/>
          <w:bCs/>
          <w:sz w:val="32"/>
          <w:szCs w:val="32"/>
        </w:rPr>
        <w:t>Horace (65–8 BC)</w:t>
      </w:r>
    </w:p>
    <w:p>
      <w:pPr>
        <w:pStyle w:val="Normal"/>
        <w:rPr/>
      </w:pPr>
      <w:r>
        <w:rPr>
          <w:b/>
          <w:bCs/>
          <w:sz w:val="32"/>
          <w:szCs w:val="32"/>
        </w:rPr>
        <w:t>Horace (65–8 BC).</w:t>
      </w:r>
      <w:r>
        <w:rPr>
          <w:sz w:val="32"/>
          <w:szCs w:val="32"/>
        </w:rPr>
        <w:t xml:space="preserve"> </w:t>
      </w:r>
      <w:r>
        <w:rPr/>
        <w:t>Roman poet and critic of the Augustan Age and a key founder and proponent of the rules of neoclassical art. Author of Ars Poetica.</w:t>
      </w:r>
    </w:p>
    <w:p>
      <w:pPr>
        <w:pStyle w:val="Normal"/>
        <w:rPr/>
      </w:pPr>
      <w:r>
        <w:rPr>
          <w:b/>
          <w:bCs/>
        </w:rPr>
        <w:t>Horace's Ars Poetica</w:t>
      </w:r>
    </w:p>
    <w:p>
      <w:pPr>
        <w:pStyle w:val="Normal"/>
        <w:rPr/>
      </w:pPr>
      <w:r>
        <w:rPr/>
        <w:t xml:space="preserve"> </w:t>
      </w:r>
      <w:r>
        <w:rPr/>
        <w:t>Chapter 5, Horace's Ars Poetica. In this, the fifth Chapter of the series, we begin a new unit, Chapters five to eight, that will focus on the efforts of such neoclassical theorists as Horace, Longinus, Sidney, Dryden, and Pope to discern, systematize, and record for posterity the artistic elements and critical rules and regulations that made classical poetry the envy of the world. We begin in this Chapter with a close look at Horace's verse epistle, The Art of Poetry.</w:t>
      </w:r>
    </w:p>
    <w:p>
      <w:pPr>
        <w:pStyle w:val="Normal"/>
        <w:rPr/>
      </w:pPr>
      <w:r>
        <w:rPr/>
        <w:t>After introducing Horace and his age, we shall enumerate Horace's rules and regulation for writing great poetry. With Horace, we now move into the second unit. The first unit was classical theory.</w:t>
      </w:r>
    </w:p>
    <w:p>
      <w:pPr>
        <w:pStyle w:val="Normal"/>
        <w:rPr/>
      </w:pPr>
      <w:r>
        <w:rPr/>
        <w:t>This second unit, Chapters five to eight, is neoclassicism. In the writings of Horace, Longinus, Sidney, Dryden, and Pope, we see a deliberate, self-conscious desire to imitate the classical world. The word neoclassical in Greek means new classical.</w:t>
      </w:r>
    </w:p>
    <w:p>
      <w:pPr>
        <w:pStyle w:val="Normal"/>
        <w:rPr/>
      </w:pPr>
      <w:r>
        <w:rPr/>
        <w:t>And the neoclassical theorists, starting with Horace and going right on up to Alexander Pope, look back to the classical age as their model. And they're very deliberate and self-conscious in their imitation of the classical world. Virgil's Aeneid would be neoclassical because it imitates the classical Homer, to give you a poetic example.</w:t>
      </w:r>
    </w:p>
    <w:p>
      <w:pPr>
        <w:pStyle w:val="Normal"/>
        <w:rPr/>
      </w:pPr>
      <w:r>
        <w:rPr/>
        <w:t>Now, in this Chapter, we'll look at Horace. In the next Chapter, we'll look at Longinus. Both of these men lived in the Roman world, and they looked back to the great writers of Greece and attempted to assess why they were so successful.</w:t>
      </w:r>
    </w:p>
    <w:p>
      <w:pPr>
        <w:pStyle w:val="Normal"/>
        <w:rPr/>
      </w:pPr>
      <w:r>
        <w:rPr/>
        <w:t>So, both this Chapter, Horace, and the next one on Longinus, are Romans looking back to the Greeks and trying to figure out why their poetry was so great. Then, in Chapter seven, we're going to jump way ahead to the Renaissance and look at Sir Philip Sidney and his attempt to revive the glories of ancient literature and to defend this revival along Aristotelian and Horatian lines. Notice that Sidney now is not only imitating Aristotle, but he's imitating Horace.</w:t>
      </w:r>
    </w:p>
    <w:p>
      <w:pPr>
        <w:pStyle w:val="Normal"/>
        <w:rPr/>
      </w:pPr>
      <w:r>
        <w:rPr/>
        <w:t>So, neoclassicists sometimes even imitate other neoclassicists. They like to imitate and to try to figure out why they were great and move on. Finally, in our eighth Chapter, we will move to England and look at John Dryden and Alexander Pope.</w:t>
      </w:r>
    </w:p>
    <w:p>
      <w:pPr>
        <w:pStyle w:val="Normal"/>
        <w:rPr/>
      </w:pPr>
      <w:r>
        <w:rPr/>
        <w:t>They lived in the British neoclassical age, which actually modeled itself on Rome, and Dryden and Pope sought to do for their contemporary poets what Horace had done for his. That is, systematize the rules of poetry. Again, that's a brief overview of the unit, so we'll pick up on all those themes, but I want you to see the relationship between these thinkers.</w:t>
      </w:r>
    </w:p>
    <w:p>
      <w:pPr>
        <w:pStyle w:val="Normal"/>
        <w:rPr/>
      </w:pPr>
      <w:r>
        <w:rPr/>
        <w:t>This unit is the most spread out chronologically because it takes us about 1800 years, but they all fit under this rubric, and you'll see as we go through the unit. All right, let me have a few opening comments on Horace before we look at his essay. First of all, Horace was one of the great poets of Rome's Augustan age.</w:t>
      </w:r>
    </w:p>
    <w:p>
      <w:pPr>
        <w:pStyle w:val="Normal"/>
        <w:rPr/>
      </w:pPr>
      <w:r>
        <w:rPr/>
        <w:t>It was called the Augustan age after Caesar Augustus, the first emperor. Some would say Julius Caesar, but really Caesar Augustus, the first emperor of Rome, and he reigned from 27 BC to 14 AD. His reign is known as the Augustan age, and it is the golden age of Roman poetry.</w:t>
      </w:r>
    </w:p>
    <w:p>
      <w:pPr>
        <w:pStyle w:val="Normal"/>
        <w:rPr/>
      </w:pPr>
      <w:r>
        <w:rPr/>
        <w:t>There are other great Roman poets later, but this is the golden age, comparable to the 5th century BC golden age of Sophocles. Now, this golden age included not only Horace, but Virgil, who wrote the Aeneid, Ovid, and two lyric poets, Propertius and Tobolus, and others, but those are the main figures we associate with the Augustan age. Horace, who was almost a leader of the group, was a master of the short lyric and the very embodiment of wit.</w:t>
      </w:r>
    </w:p>
    <w:p>
      <w:pPr>
        <w:pStyle w:val="Normal"/>
        <w:rPr/>
      </w:pPr>
      <w:r>
        <w:rPr/>
        <w:t>Horace was not given to long epic works like the Iliad and the Odyssey. He liked short lyric pieces that were very witty and had lots of turns of phrase. And Horace is a poet who suffers greatly in translation, because he likes to play on words.</w:t>
      </w:r>
    </w:p>
    <w:p>
      <w:pPr>
        <w:pStyle w:val="Normal"/>
        <w:rPr/>
      </w:pPr>
      <w:r>
        <w:rPr/>
        <w:t>It's not this wonderful narrative thrust of Homer, it's words, and so he does not translate very well. You really need to know Latin to really appreciate him. Now, in his age, the Augustan age, Horace became a model of the courtly poet who could move around in high and even royal society without prostituting his talents or his arts.</w:t>
      </w:r>
    </w:p>
    <w:p>
      <w:pPr>
        <w:pStyle w:val="Normal"/>
        <w:rPr/>
      </w:pPr>
      <w:r>
        <w:rPr/>
        <w:t>This is something that's hard for us, still living in a romantic age, to believe. We believe if we're writing for a noble, then we're going to be bastardizing our art. Horace did not.</w:t>
      </w:r>
    </w:p>
    <w:p>
      <w:pPr>
        <w:pStyle w:val="Normal"/>
        <w:rPr/>
      </w:pPr>
      <w:r>
        <w:rPr/>
        <w:t>He made the rich people happy, if you will, and he wrote great art. This is something we've kind of forgotten how to do, I think. Horace can teach us.</w:t>
      </w:r>
    </w:p>
    <w:p>
      <w:pPr>
        <w:pStyle w:val="Normal"/>
        <w:rPr/>
      </w:pPr>
      <w:r>
        <w:rPr/>
        <w:t>Let's move on now to his work. The work that he wrote, his contribution to literary theory, in Latin it's known as Ars Poetica, in English it's translated the Art of Poetry, and it does go by both names. Now, the Art of Poetry, although it is generally translated into prose, is actually what we call a verse epistle.</w:t>
      </w:r>
    </w:p>
    <w:p>
      <w:pPr>
        <w:pStyle w:val="Normal"/>
        <w:rPr/>
      </w:pPr>
      <w:r>
        <w:rPr/>
        <w:t>In other words, a letter written in poetry. And this verse epistle is addressed to the Piso family. Thus, it's often called the Epistle to the Pisos as well.</w:t>
      </w:r>
    </w:p>
    <w:p>
      <w:pPr>
        <w:pStyle w:val="Normal"/>
        <w:rPr/>
      </w:pPr>
      <w:r>
        <w:rPr/>
        <w:t>And the Pisos were patrons of Horace. In this letter, the Art of Poetry, Horace is purportedly giving advice to the two Piso boys on how to write great poetry. Although Horace did intend for it to be published, so to speak.</w:t>
      </w:r>
    </w:p>
    <w:p>
      <w:pPr>
        <w:pStyle w:val="Normal"/>
        <w:rPr/>
      </w:pPr>
      <w:r>
        <w:rPr/>
      </w:r>
    </w:p>
    <w:p>
      <w:pPr>
        <w:pStyle w:val="Normal"/>
        <w:rPr/>
      </w:pPr>
      <w:r>
        <w:rPr/>
        <w:t>It's written to the Pisos, but he meant it to be a public letter. A very public man as a poet. Now, the funny thing is, although it's supposed to be giving them advice on how to write great poetry, it is really a none-too-subtle appeal to the two boys and their father to give up poetry.</w:t>
      </w:r>
    </w:p>
    <w:p>
      <w:pPr>
        <w:pStyle w:val="Normal"/>
        <w:rPr/>
      </w:pPr>
      <w:r>
        <w:rPr/>
        <w:t>Today, we would use the quip, don't quit your day job. That is literally what he is saying to the Piso boys. All right, you're trying hard, but he's saying it very subtly.</w:t>
      </w:r>
    </w:p>
    <w:p>
      <w:pPr>
        <w:pStyle w:val="Normal"/>
        <w:rPr/>
      </w:pPr>
      <w:r>
        <w:rPr/>
        <w:t>With much irony and wit, Horace advises the boys to put their poetry in a closet for nine years before showing it to the public. He's wonderful. And I've got to say, enjoy these neoclassical Chapters because this is one of the few places where there's comedy in literary theory.</w:t>
      </w:r>
    </w:p>
    <w:p>
      <w:pPr>
        <w:pStyle w:val="Normal"/>
        <w:rPr/>
      </w:pPr>
      <w:r>
        <w:rPr/>
        <w:t>Literary theory is a pretty serious business, being philosophical and whatnot, but the neoclassical people put such an emphasis on wit that there's a lot of humor. And again, some of it's lost in translation, but you can pick up on it. If you read Horace carefully, you'll see what he's doing.</w:t>
      </w:r>
    </w:p>
    <w:p>
      <w:pPr>
        <w:pStyle w:val="Normal"/>
        <w:rPr/>
      </w:pPr>
      <w:r>
        <w:rPr/>
        <w:t>Horace is a master of what we call the ironic pose. In fact, in his art of poetry, he expresses contempt for critics who flatter their patrons instead of telling them the truth. What is he saying to them? Now, boys, I'm not going to flatter you, but that's because I'm a great poet.</w:t>
      </w:r>
    </w:p>
    <w:p>
      <w:pPr>
        <w:pStyle w:val="Normal"/>
        <w:rPr/>
      </w:pPr>
      <w:r>
        <w:rPr/>
        <w:t>In fact, you wouldn't want me to flatter you because then I'd be a great poet. Why do you want to patronize me? So there's a lot of wit here. It's very subtle.</w:t>
      </w:r>
    </w:p>
    <w:p>
      <w:pPr>
        <w:pStyle w:val="Normal"/>
        <w:rPr/>
      </w:pPr>
      <w:r>
        <w:rPr/>
        <w:t>I don't know if the Piso boys picked up on it. We do, and it makes it a much, I don't know, more of a fun read. A lot of wit.</w:t>
      </w:r>
    </w:p>
    <w:p>
      <w:pPr>
        <w:pStyle w:val="Normal"/>
        <w:rPr/>
      </w:pPr>
      <w:r>
        <w:rPr/>
        <w:t>Now, in the art of poetry, Horace offers an influential view of the proper role of the critic. Now, we said that Aristotle showed the critic as someone who can inspire great art, but Aristotle only does that indirectly. I'm reading that, it's there, but I'm reading it into it.</w:t>
      </w:r>
    </w:p>
    <w:p>
      <w:pPr>
        <w:pStyle w:val="Normal"/>
        <w:rPr/>
      </w:pPr>
      <w:r>
        <w:rPr/>
        <w:t>Horace actually states, he comes out and says, what the role of the critic should be. And he says, in a famous definition, a critic is a whetstone against which poets can sharpen their work. Right, a whetstone, you take a knife and sharpen it against the whetstone.</w:t>
      </w:r>
    </w:p>
    <w:p>
      <w:pPr>
        <w:pStyle w:val="Normal"/>
        <w:rPr/>
      </w:pPr>
      <w:r>
        <w:rPr/>
        <w:t>Well, that's what a critic, that's his function, for poets to sort of sharpen themselves against the critic. The purpose of the whetstone, Horace says, is not itself to write great poetry, but to teach the proper duty and office of the poet. Now, of course, it turns out that Horace was a great poet, but you don't have to be.</w:t>
      </w:r>
    </w:p>
    <w:p>
      <w:pPr>
        <w:pStyle w:val="Normal"/>
        <w:rPr/>
      </w:pPr>
      <w:r>
        <w:rPr/>
        <w:t>He is saying that a critic doesn't have to be a great poet. He just needs to understand it and appreciate it and be able to teach poets what their duty is, what they should be doing as poets. Now, part of this duty is to censure and edit poetry that either uses the wrong material or handles that material in an inappropriate way.</w:t>
      </w:r>
    </w:p>
    <w:p>
      <w:pPr>
        <w:pStyle w:val="Normal"/>
        <w:rPr/>
      </w:pPr>
      <w:r>
        <w:rPr/>
        <w:t>That's the role of the critic, and it goes back to that genre criticism of what is appropriate and what is not appropriate. And it's the critic's job to point out what is or is not appropriate in case the poet doesn't notice. Now, you'll remember this word, the laws that dictate what is and is not appropriate for poetry constitutes the central and foundational notion of all neoclassical art, and you may remember the word was decorum.</w:t>
      </w:r>
    </w:p>
    <w:p>
      <w:pPr>
        <w:pStyle w:val="Normal"/>
        <w:rPr/>
      </w:pPr>
      <w:r>
        <w:rPr/>
        <w:t>Again, decorum are the laws that dictate what is and is not appropriate for poetry. And neoclassicists are completely committed to the idea of decorum. Let's look at some of Horace's specific rules.</w:t>
      </w:r>
    </w:p>
    <w:p>
      <w:pPr>
        <w:pStyle w:val="Normal"/>
        <w:rPr/>
      </w:pPr>
      <w:r>
        <w:rPr/>
        <w:t>At the heart of decorum, Horace says, is the stipulation not to mix unlike things. In fact, Horace illustrates this in the very first rhyming couplet, in the very beginning couplet of his verse epistle. He lampoons the image of a mermaid.</w:t>
      </w:r>
    </w:p>
    <w:p>
      <w:pPr>
        <w:pStyle w:val="Normal"/>
        <w:rPr/>
      </w:pPr>
      <w:r>
        <w:rPr/>
        <w:t>He says, only a foolish poet would create a mermaid. Take a fish and a woman and put them together. That breaks decorum because you're not supposed to mix unlike things, and so he makes fun of that as being fanciful.</w:t>
      </w:r>
    </w:p>
    <w:p>
      <w:pPr>
        <w:pStyle w:val="Normal"/>
        <w:rPr/>
      </w:pPr>
      <w:r>
        <w:rPr/>
        <w:t>It's the product of a feverish mind, some crazy person making these concoctions that shouldn't go together, breaking decorum. Now, more specifically, after giving us the comic image, Horace gets serious and attacks poets who mix genres, who use, let's say, comic subjects as the basis of tragedy or vice versa. Now, interestingly, the great Shakespeare breaks decorum.</w:t>
      </w:r>
    </w:p>
    <w:p>
      <w:pPr>
        <w:pStyle w:val="Normal"/>
        <w:rPr/>
      </w:pPr>
      <w:r>
        <w:rPr/>
        <w:t>Some of his tragedies have comic relief and some of his comedies have tragic overtones. Horace would not have approved. Tragedy is tragedy and comedy is comedy and never the twain shall meet.</w:t>
      </w:r>
    </w:p>
    <w:p>
      <w:pPr>
        <w:pStyle w:val="Normal"/>
        <w:rPr/>
      </w:pPr>
      <w:r>
        <w:rPr/>
        <w:t>You don't mix genres. That is one of the key points of decorum. Everything's got its proper place.</w:t>
      </w:r>
    </w:p>
    <w:p>
      <w:pPr>
        <w:pStyle w:val="Normal"/>
        <w:rPr/>
      </w:pPr>
      <w:r>
        <w:rPr/>
        <w:t>Each genre should have its own style that is natural to it. Again, there's that genre, the idea of there's certain modes of imitation appropriate to epic or to tragedy or to comedy. There should be an unbroken, clearly defined unity of action, character and mood.</w:t>
      </w:r>
    </w:p>
    <w:p>
      <w:pPr>
        <w:pStyle w:val="Normal"/>
        <w:rPr/>
      </w:pPr>
      <w:r>
        <w:rPr/>
        <w:t>We don't want things breaking it up. We want unity. We want things that fit together.</w:t>
      </w:r>
    </w:p>
    <w:p>
      <w:pPr>
        <w:pStyle w:val="Normal"/>
        <w:rPr/>
      </w:pPr>
      <w:r>
        <w:rPr/>
        <w:t>Indeed, according to Horace, each genre should have its own specific meter, a meter whose rhythmic sounds mimic closely the sense of the poem. In other words, Horace gets pretty stipulative. He says, if you're writing an elegy, a grieving about the loss of a person or a community, you should have a metrical scheme that has an elegiac sound to it.</w:t>
      </w:r>
    </w:p>
    <w:p>
      <w:pPr>
        <w:pStyle w:val="Normal"/>
        <w:rPr/>
      </w:pPr>
      <w:r>
        <w:rPr/>
        <w:t>In other words, it should be long and mournful. Or if you're writing something meditative, the sound of the poetry itself should be meditative. If you're going to do a serious tragedy, don't give me a sing-songy rhythm.</w:t>
      </w:r>
    </w:p>
    <w:p>
      <w:pPr>
        <w:pStyle w:val="Normal"/>
        <w:rPr/>
      </w:pPr>
      <w:r>
        <w:rPr/>
        <w:t>That is breaking decorum. There must be a fittingness between the sound and the sense. Those must go together as one.</w:t>
      </w:r>
    </w:p>
    <w:p>
      <w:pPr>
        <w:pStyle w:val="Normal"/>
        <w:rPr/>
      </w:pPr>
      <w:r>
        <w:rPr/>
        <w:t>Now, another example or aspect of decorum. When writing on a traditional subject, quote modern poets or contemporary poets, must be faithful to the literary precedence set by their poetic forebears. In other words, what Horace gives an example.</w:t>
      </w:r>
    </w:p>
    <w:p>
      <w:pPr>
        <w:pStyle w:val="Normal"/>
        <w:rPr/>
      </w:pPr>
      <w:r>
        <w:rPr/>
        <w:t>If you're going to do a modern portrayal of Achilles or Orestes or Oedipus, you know, you're going to do them again, you must be consistent with earlier portrayals. In other words, if you're going to write about Achilles, you better be consistent with Homer's version of Achilles. We don't want any revisionist myth-making going on here.</w:t>
      </w:r>
    </w:p>
    <w:p>
      <w:pPr>
        <w:pStyle w:val="Normal"/>
        <w:rPr/>
      </w:pPr>
      <w:r>
        <w:rPr/>
        <w:t>Now, Shakespeare breaks that decorum too. I don't know if any of you have read his early play Troilus and Cressida, but that is Shakespeare's version of the Trojan War. All of the characters from the Iliad are in there, but they are buffoons.</w:t>
      </w:r>
    </w:p>
    <w:p>
      <w:pPr>
        <w:pStyle w:val="Normal"/>
        <w:rPr/>
      </w:pPr>
      <w:r>
        <w:rPr/>
        <w:t>Achilles is a spoiled brat. Menelaus, the husband of Helen, is merely dismissed as a cuckold. It's amazing.</w:t>
      </w:r>
    </w:p>
    <w:p>
      <w:pPr>
        <w:pStyle w:val="Normal"/>
        <w:rPr/>
      </w:pPr>
      <w:r>
        <w:rPr/>
        <w:t>Poor Homer and Horace must have been spinning in their grave. So again, Shakespeare does not always follow decorum. He breaks it.</w:t>
      </w:r>
    </w:p>
    <w:p>
      <w:pPr>
        <w:pStyle w:val="Normal"/>
        <w:rPr/>
      </w:pPr>
      <w:r>
        <w:rPr/>
        <w:t>But the real rules of decorum for neoclassical poetry says you must be consistent. Now this is interesting. What Horace is doing here is two things.</w:t>
      </w:r>
    </w:p>
    <w:p>
      <w:pPr>
        <w:pStyle w:val="Normal"/>
        <w:rPr/>
      </w:pPr>
      <w:r>
        <w:rPr/>
        <w:t>First, he is reiterating Aristotle's rule that tragic heroes must be both appropriate and consistent. He agrees. But what he's doing here is he's inscribing this within an accepted tradition.</w:t>
      </w:r>
    </w:p>
    <w:p>
      <w:pPr>
        <w:pStyle w:val="Normal"/>
        <w:rPr/>
      </w:pPr>
      <w:r>
        <w:rPr/>
        <w:t>So in other words, characters should be appropriate and consistent not just because that's the natural way of doing it, but because that's what Aristotle said. So again, neoclassic people go back to authority and tradition, and they try to stick with tradition rather than breaking with tradition. Now, in addition to the notions of what is appropriate and what is traditional, decorum also stipulates what is fit or proper to be shown publicly.</w:t>
      </w:r>
    </w:p>
    <w:p>
      <w:pPr>
        <w:pStyle w:val="Normal"/>
        <w:rPr/>
      </w:pPr>
      <w:r>
        <w:rPr/>
        <w:t>There's a lot of aspects of dimension. Here's an aspect that deals with the stage particularly. According to Horace, gory, explicit scenes must be kept off the stage.</w:t>
      </w:r>
    </w:p>
    <w:p>
      <w:pPr>
        <w:pStyle w:val="Normal"/>
        <w:rPr/>
      </w:pPr>
      <w:r>
        <w:rPr/>
        <w:t>Such scenes of suffering should be related by a messenger. And anybody that's a thespian, an actor, if you're ever in a Greek tragedy, you actually want the role of the messenger. See, in most tragedy, it's a thankless role, but not in Greek tragedy.</w:t>
      </w:r>
    </w:p>
    <w:p>
      <w:pPr>
        <w:pStyle w:val="Normal"/>
        <w:rPr/>
      </w:pPr>
      <w:r>
        <w:rPr/>
        <w:t>Because in Greek tragedy, Oedipus does not blind himself on stage. Jocasta does not strangle herself. You don't show that on stage.</w:t>
      </w:r>
    </w:p>
    <w:p>
      <w:pPr>
        <w:pStyle w:val="Normal"/>
        <w:rPr/>
      </w:pPr>
      <w:r>
        <w:rPr/>
        <w:t>That's a break in decorum. What happens is the act, the bloody act, the deed, occurs offstage, and then a messenger runs in all wild. Oh my, I have just seen the most horrible scene.</w:t>
      </w:r>
    </w:p>
    <w:p>
      <w:pPr>
        <w:pStyle w:val="Normal"/>
        <w:rPr/>
      </w:pPr>
      <w:r>
        <w:rPr/>
        <w:t>And in beautiful poetry describes the death of Jocasta or the blinding of Oedipus. So actually, again, it's kind of a joke amongst actors. If it's Greek theater, you want the messenger.</w:t>
      </w:r>
    </w:p>
    <w:p>
      <w:pPr>
        <w:pStyle w:val="Normal"/>
        <w:rPr/>
      </w:pPr>
      <w:r>
        <w:rPr/>
        <w:t>He only has one speech, but it's a juicy one. Now, let's think. Does Shakespeare follow this rule? Not at all.</w:t>
      </w:r>
    </w:p>
    <w:p>
      <w:pPr>
        <w:pStyle w:val="Normal"/>
        <w:rPr/>
      </w:pPr>
      <w:r>
        <w:rPr/>
        <w:t>Shakespeare loves to have death and destruction and mayhem all over his stage. Now, part of the reason is because he's appealing to the aristocrats and the poor people. He's got a wider audience.</w:t>
      </w:r>
    </w:p>
    <w:p>
      <w:pPr>
        <w:pStyle w:val="Normal"/>
        <w:rPr/>
      </w:pPr>
      <w:r>
        <w:rPr/>
        <w:t>He's not a courtly, just a courtly audience. There's the poor people in the gallery. The best example of a gory scene that would have horrified Horace, many of you know the play King Lear.</w:t>
      </w:r>
    </w:p>
    <w:p>
      <w:pPr>
        <w:pStyle w:val="Normal"/>
        <w:rPr/>
      </w:pPr>
      <w:r>
        <w:rPr/>
        <w:t>There's a scene in King Lear where the evil Cornwall blinds Gloucester, and he actually plucks his eyeballs out. And there's a scene on stage where he plucks out his eyeball, throws it on the ground, and I think steps on it while he says, Out vile jelly, where is thy luster now? This is a definite break in decorum. Alright, another rule of decorum.</w:t>
      </w:r>
    </w:p>
    <w:p>
      <w:pPr>
        <w:pStyle w:val="Normal"/>
        <w:rPr/>
      </w:pPr>
      <w:r>
        <w:rPr/>
        <w:t>Related to decorum is Horace's famous comparison of poetry to painting. According to Horace, just like with painting, some poems are best viewed close up, while other poems are best viewed far away. And that's sometimes true with painting.</w:t>
      </w:r>
    </w:p>
    <w:p>
      <w:pPr>
        <w:pStyle w:val="Normal"/>
        <w:rPr/>
      </w:pPr>
      <w:r>
        <w:rPr/>
        <w:t>Think of impressionist paintings. You do not want to stand right up to them, right? You have to stand back to get the right perspective. Well, he said that it's the same way with poetry.</w:t>
      </w:r>
    </w:p>
    <w:p>
      <w:pPr>
        <w:pStyle w:val="Normal"/>
        <w:rPr/>
      </w:pPr>
      <w:r>
        <w:rPr/>
        <w:t>Some paintings are seen better in shadows. Others are better in light. It's the same thing with poetry.</w:t>
      </w:r>
    </w:p>
    <w:p>
      <w:pPr>
        <w:pStyle w:val="Normal"/>
        <w:rPr/>
      </w:pPr>
      <w:r>
        <w:rPr/>
        <w:t>That's not exactly decorum, but it's related to decorum. Now I should say here that in later neoclassical theory, a lot of people pick up on this idea that a poem is like a picture, and they really go overboard with it. And I think they really took it out of its context and made it sort of static.</w:t>
      </w:r>
    </w:p>
    <w:p>
      <w:pPr>
        <w:pStyle w:val="Normal"/>
        <w:rPr/>
      </w:pPr>
      <w:r>
        <w:rPr/>
        <w:t>I don't think Horace meant to say poetry and painting is the same thing. He just wanted the analogy I made of close up or farther away. But that's something that becomes a type, I suppose, of neoclassical theory.</w:t>
      </w:r>
    </w:p>
    <w:p>
      <w:pPr>
        <w:pStyle w:val="Normal"/>
        <w:rPr/>
      </w:pPr>
      <w:r>
        <w:rPr/>
        <w:t>You get to hear it a lot. Alright, those are the rules of decorum. But Horace lays down a lot of other rules, and I'd like to survey those as well.</w:t>
      </w:r>
    </w:p>
    <w:p>
      <w:pPr>
        <w:pStyle w:val="Normal"/>
        <w:rPr/>
      </w:pPr>
      <w:r>
        <w:rPr/>
        <w:t>First of all, after his view on decorum, Horace is best known for his stipulation that the proper end or goal of poetry is to please and teach. The Latin dulce et utile. Dulce, sweet.</w:t>
      </w:r>
    </w:p>
    <w:p>
      <w:pPr>
        <w:pStyle w:val="Normal"/>
        <w:rPr/>
      </w:pPr>
      <w:r>
        <w:rPr/>
        <w:t>Utile, utilize it. So a poem should both please and teach. Now you'll remember Chapter one when I told you that's an aspect of pragmatic theories.</w:t>
      </w:r>
    </w:p>
    <w:p>
      <w:pPr>
        <w:pStyle w:val="Normal"/>
        <w:rPr/>
      </w:pPr>
      <w:r>
        <w:rPr/>
        <w:t>Remember, pragmatic theories are interested in the relationship between the poem and the audience. And Horace is moving into pragmatic theories because he's interested in the impact of his poem. Does it teach and does it please? And that's one of the criteria he uses for good poetry.</w:t>
      </w:r>
    </w:p>
    <w:p>
      <w:pPr>
        <w:pStyle w:val="Normal"/>
        <w:rPr/>
      </w:pPr>
      <w:r>
        <w:rPr/>
        <w:t>That is a pragmatic criteria relating to the audience. Now the way he explains teaching and pleasing, Horace says that old men insist that poetry teach morality. Young men, on the other hand, insist that it should please and entertain.</w:t>
      </w:r>
    </w:p>
    <w:p>
      <w:pPr>
        <w:pStyle w:val="Normal"/>
        <w:rPr/>
      </w:pPr>
      <w:r>
        <w:rPr/>
        <w:t>Well, Horace says, the best poets will combine the two. They can make everybody happy if they not only entertain, but through the entertaining, teach some moral. Now the, quote, bastardized version of neoclassical theory is the idea of the sugared pill.</w:t>
      </w:r>
    </w:p>
    <w:p>
      <w:pPr>
        <w:pStyle w:val="Normal"/>
        <w:rPr/>
      </w:pPr>
      <w:r>
        <w:rPr/>
        <w:t>Mary Poppins, it takes a spoonful of sugar to help the medicine go down. And there is some truth to that, but that's unfair. That's kind of being nasty and trying to reduce them to something they aren't.</w:t>
      </w:r>
    </w:p>
    <w:p>
      <w:pPr>
        <w:pStyle w:val="Normal"/>
        <w:rPr/>
      </w:pPr>
      <w:r>
        <w:rPr/>
        <w:t>But there is some truth. I mean, through entertaining, we are taught. It does work.</w:t>
      </w:r>
    </w:p>
    <w:p>
      <w:pPr>
        <w:pStyle w:val="Normal"/>
        <w:rPr/>
      </w:pPr>
      <w:r>
        <w:rPr/>
        <w:t>And by the way, Americans believe that they should learn through humor. If you go to Europe, you don't have to make jokes as a professor. You're going to fail in America if you don't tell jokes.</w:t>
      </w:r>
    </w:p>
    <w:p>
      <w:pPr>
        <w:pStyle w:val="Normal"/>
        <w:rPr/>
      </w:pPr>
      <w:r>
        <w:rPr/>
        <w:t>So in that sense, oddly, we agree with that, that you've got to teach and entertain. Now, Horace says that poets who do this successfully will win both fame and fortune. If you can teach and please, it's practical, too, because people will patronize you.</w:t>
      </w:r>
    </w:p>
    <w:p>
      <w:pPr>
        <w:pStyle w:val="Normal"/>
        <w:rPr/>
      </w:pPr>
      <w:r>
        <w:rPr/>
        <w:t>To best achieve this goal, poetry should be both concise and realistic. Neoclassical theorists like concision. They like short poems.</w:t>
      </w:r>
    </w:p>
    <w:p>
      <w:pPr>
        <w:pStyle w:val="Normal"/>
        <w:rPr/>
      </w:pPr>
      <w:r>
        <w:rPr/>
        <w:t>Now, Virgil, of course, wrote on epic. But most neoclassical poetry is short because it believes in wittiness. It's through wittiness, through maxims and proverbs that you can teach and please.</w:t>
      </w:r>
    </w:p>
    <w:p>
      <w:pPr>
        <w:pStyle w:val="Normal"/>
        <w:rPr/>
      </w:pPr>
      <w:r>
        <w:rPr/>
        <w:t>Realistic, they believed that the work of art must be true to nature and to human nature, or it won't teach and please. So neoclassicists are not into fanciful kind of things. That's more romantic.</w:t>
      </w:r>
    </w:p>
    <w:p>
      <w:pPr>
        <w:pStyle w:val="Normal"/>
        <w:rPr/>
      </w:pPr>
      <w:r>
        <w:rPr/>
        <w:t>They're into something that's realistic and that's true to life. All right. Horace also laid down some rules for drama, specific rules for drama that have been very influential.</w:t>
      </w:r>
    </w:p>
    <w:p>
      <w:pPr>
        <w:pStyle w:val="Normal"/>
        <w:rPr/>
      </w:pPr>
      <w:r>
        <w:rPr/>
        <w:t>First of all, according to Horace, plays and also epics should not begin at the beginning but should plunge into the middle of things. Don't begin your epic or your tragedy with the beginning of the story, the birth of Oedipus. Begin in the middle of things.</w:t>
      </w:r>
    </w:p>
    <w:p>
      <w:pPr>
        <w:pStyle w:val="Normal"/>
        <w:rPr/>
      </w:pPr>
      <w:r>
        <w:rPr/>
        <w:t>Oedipus, the famous Latin phrase, en medias res. Many of you probably learned that before. Do not begin at the beginning.</w:t>
      </w:r>
    </w:p>
    <w:p>
      <w:pPr>
        <w:pStyle w:val="Normal"/>
        <w:rPr/>
      </w:pPr>
      <w:r>
        <w:rPr/>
        <w:t>Begin in the middle. The best example would be tragedy first, Oedipus. Oedipus does not begin with his birth.</w:t>
      </w:r>
    </w:p>
    <w:p>
      <w:pPr>
        <w:pStyle w:val="Normal"/>
        <w:rPr/>
      </w:pPr>
      <w:r>
        <w:rPr/>
        <w:t>It begins with that day when he discovers who he is. It's beginning in the middle of things. What about the Iliad? The Iliad is purportedly about the Trojan War, but it actually starts in the last year of the Trojan War.</w:t>
      </w:r>
    </w:p>
    <w:p>
      <w:pPr>
        <w:pStyle w:val="Normal"/>
        <w:rPr/>
      </w:pPr>
      <w:r>
        <w:rPr/>
        <w:t>It begins en medias res rather than beginning at the beginning. Here's something people don't realize. He said the Latin phrase for in the beginning is ab ovo, which means from the egg.</w:t>
      </w:r>
    </w:p>
    <w:p>
      <w:pPr>
        <w:pStyle w:val="Normal"/>
        <w:rPr/>
      </w:pPr>
      <w:r>
        <w:rPr/>
        <w:t>It's a reference to Homer's Iliad because the real source of the Trojan War was when Helen was stolen away. Because Helen was born of Zeus in the form of a swan raping Leta, Helen was born as an egg out of which she hatched. So don't begin from the beginning, from the egg, ab ovo.</w:t>
      </w:r>
    </w:p>
    <w:p>
      <w:pPr>
        <w:pStyle w:val="Normal"/>
        <w:rPr/>
      </w:pPr>
      <w:r>
        <w:rPr/>
        <w:t>Jump en medias res like Homer did or like Sophocles did. Another quick one. Plays should consist of five acts.</w:t>
      </w:r>
    </w:p>
    <w:p>
      <w:pPr>
        <w:pStyle w:val="Normal"/>
        <w:rPr/>
      </w:pPr>
      <w:r>
        <w:rPr/>
        <w:t>There's something we see in Shakespeare. Modern people changed that, but for a long time, plays were five acts. Horace decided that.</w:t>
      </w:r>
    </w:p>
    <w:p>
      <w:pPr>
        <w:pStyle w:val="Normal"/>
        <w:rPr/>
      </w:pPr>
      <w:r>
        <w:rPr/>
        <w:t>Also, they should not end with deus ex machina. In this sense, Horace agreed with Aristotle. No deus ex machina.</w:t>
      </w:r>
    </w:p>
    <w:p>
      <w:pPr>
        <w:pStyle w:val="Normal"/>
        <w:rPr/>
      </w:pPr>
      <w:r>
        <w:rPr/>
        <w:t>Another one. The chorus and choral songs should serve an integral function. Now, I haven't had much time to talk about the chorus, but the chorus in a Greek tragedy would comment on the action.</w:t>
      </w:r>
    </w:p>
    <w:p>
      <w:pPr>
        <w:pStyle w:val="Normal"/>
        <w:rPr/>
      </w:pPr>
      <w:r>
        <w:rPr/>
        <w:t>They would sing or chant to the action. Now, what he said is when you use a chorus, don't just have them merely commenting as like a relief. Whatever they say should be organically linked to the play itself.</w:t>
      </w:r>
    </w:p>
    <w:p>
      <w:pPr>
        <w:pStyle w:val="Normal"/>
        <w:rPr/>
      </w:pPr>
      <w:r>
        <w:rPr/>
        <w:t>This is another idea of unity, of organicism. The best example is Broadway musicals. Old Broadway musicals were not very unified.</w:t>
      </w:r>
    </w:p>
    <w:p>
      <w:pPr>
        <w:pStyle w:val="Normal"/>
        <w:rPr/>
      </w:pPr>
      <w:r>
        <w:rPr/>
        <w:t>You'd have the story and then a song, and they would not be linked together. Rogers and Hammerstein, very Horatian, were the ones in Oklahoma to completely link the choral songs to the plot of what's going on. That was a very Horatian move that Rogers and Hammerstein did when they integrated the chorus into the action rather than just saying, let's stop for a song and go back. So that's very Horatian. Now, the above four criteria, again, express an organic view of drama and of poetry in general. Again, you notice Horace's influence by Aristotle.</w:t>
      </w:r>
    </w:p>
    <w:p>
      <w:pPr>
        <w:pStyle w:val="Normal"/>
        <w:rPr/>
      </w:pPr>
      <w:r>
        <w:rPr/>
        <w:t xml:space="preserve">Like </w:t>
      </w:r>
      <w:r>
        <w:rPr>
          <w:b/>
          <w:bCs/>
        </w:rPr>
        <w:t>Aristotle</w:t>
      </w:r>
      <w:r>
        <w:rPr/>
        <w:t xml:space="preserve">, </w:t>
      </w:r>
      <w:r>
        <w:rPr>
          <w:b/>
          <w:bCs/>
        </w:rPr>
        <w:t>Horace</w:t>
      </w:r>
      <w:r>
        <w:rPr/>
        <w:t xml:space="preserve"> insisted that each part of a play be directly and intimately related with all other parts and with the work as a whole, an organic whole. Alright, two more quick bits of Horatian advice that have entered our language. I bet you've heard this but didn't know where it came from.</w:t>
      </w:r>
    </w:p>
    <w:p>
      <w:pPr>
        <w:pStyle w:val="Normal"/>
        <w:rPr/>
      </w:pPr>
      <w:r>
        <w:rPr/>
        <w:t>First, Horace counsels against tacking on elaborate, unnecessary descriptions merely to impress your readers. He calls these excrescences purple passages. I don't know if you've ever heard that.</w:t>
      </w:r>
    </w:p>
    <w:p>
      <w:pPr>
        <w:pStyle w:val="Normal"/>
        <w:rPr/>
      </w:pPr>
      <w:r>
        <w:rPr/>
        <w:t>Young poets and writers love to throw in these descriptive passages that have nothing to do with going on just because they like the sound of it. That's called a purple passage and that's something Horace invented for people that use heightened language without any reason to. That's a purple passage.</w:t>
      </w:r>
    </w:p>
    <w:p>
      <w:pPr>
        <w:pStyle w:val="Normal"/>
        <w:rPr/>
      </w:pPr>
      <w:r>
        <w:rPr/>
        <w:t>The second one, Horace also counsels against starting your work with epic promises. Don't promise to do great things and then not deliver. Because if you do, people will say, the mountain labored and brought forth a mouse.</w:t>
      </w:r>
    </w:p>
    <w:p>
      <w:pPr>
        <w:pStyle w:val="Normal"/>
        <w:rPr/>
      </w:pPr>
      <w:r>
        <w:rPr/>
        <w:t>There's an example, by the way, of Horatian wit. Notice the nice turn of phrase. That one translates well.</w:t>
      </w:r>
    </w:p>
    <w:p>
      <w:pPr>
        <w:pStyle w:val="Normal"/>
        <w:rPr/>
      </w:pPr>
      <w:r>
        <w:rPr/>
        <w:t>Others don't as well. That one does fine. Finally, Horace comments in his Art of Poetry on the nature and the duties of the poet.</w:t>
      </w:r>
    </w:p>
    <w:p>
      <w:pPr>
        <w:pStyle w:val="Normal"/>
        <w:rPr/>
      </w:pPr>
      <w:r>
        <w:rPr/>
        <w:t>According to Horace, the true poet combines genius and art. That is, he is an inspired craftsman. Both of them are important.</w:t>
      </w:r>
    </w:p>
    <w:p>
      <w:pPr>
        <w:pStyle w:val="Normal"/>
        <w:rPr/>
      </w:pPr>
      <w:r>
        <w:rPr/>
        <w:t>In this sense, he is like an athlete who needs both native ability and rigorous training. To a certain extent, you've got to be born an athlete. You've got to have the capacity that you're born with.</w:t>
      </w:r>
    </w:p>
    <w:p>
      <w:pPr>
        <w:pStyle w:val="Normal"/>
        <w:rPr/>
      </w:pPr>
      <w:r>
        <w:rPr/>
        <w:t>But if you don't also practice and train yourself rigorously, you're not going to be a good athlete. The same is true with the poet. To a certain extent, you're born with it.</w:t>
      </w:r>
    </w:p>
    <w:p>
      <w:pPr>
        <w:pStyle w:val="Normal"/>
        <w:rPr/>
      </w:pPr>
      <w:r>
        <w:rPr/>
        <w:t>But if you don't practice the craft, you're not a poet. Indeed, I really would say that for neoclassical people, they tend to put art just a little bit above genius. Because they're really into rules and regulations and doing it with decorum.</w:t>
      </w:r>
    </w:p>
    <w:p>
      <w:pPr>
        <w:pStyle w:val="Normal"/>
        <w:rPr/>
      </w:pPr>
      <w:r>
        <w:rPr/>
        <w:t>The artisan poet, above all, must never be mediocre. If you're a mediocre poet, the neoclassics are going to cut into you with wit. You better watch out.</w:t>
      </w:r>
    </w:p>
    <w:p>
      <w:pPr>
        <w:pStyle w:val="Normal"/>
        <w:rPr/>
      </w:pPr>
      <w:r>
        <w:rPr/>
        <w:t>They said, while a mediocre lawyer might still win his lawsuit, Horace says, if you're a mediocre poet, you're a laughingstock. You might as well put it in the closet for nine years, like he told the Pizzo boys. The best poets, Horace says, make it look easy.</w:t>
      </w:r>
    </w:p>
    <w:p>
      <w:pPr>
        <w:pStyle w:val="Normal"/>
        <w:rPr/>
      </w:pPr>
      <w:r>
        <w:rPr/>
        <w:t>Their works are so perfect and unified that the reader feels he could do the same. Though, of course, he could not. But that's the sign of great poetry to a neoclassicist.</w:t>
      </w:r>
    </w:p>
    <w:p>
      <w:pPr>
        <w:pStyle w:val="Normal"/>
        <w:rPr/>
      </w:pPr>
      <w:r>
        <w:rPr/>
        <w:t>When it looks easy and simple, but if you try to do it, you couldn't. Read Oedipus the King. Everything is so simple and straightforward in that play.</w:t>
      </w:r>
    </w:p>
    <w:p>
      <w:pPr>
        <w:pStyle w:val="Normal"/>
        <w:rPr/>
      </w:pPr>
      <w:r>
        <w:rPr/>
        <w:t>Try to do that. You'd never be able to. So, that's something neoclassical.</w:t>
      </w:r>
    </w:p>
    <w:p>
      <w:pPr>
        <w:pStyle w:val="Normal"/>
        <w:rPr/>
      </w:pPr>
      <w:r>
        <w:rPr/>
        <w:t>Make it look easy. Now, the role of the poet, Horace admits, is difficult. Especially the role of the dramatist, who's on a public stage.</w:t>
      </w:r>
    </w:p>
    <w:p>
      <w:pPr>
        <w:pStyle w:val="Normal"/>
        <w:rPr/>
      </w:pPr>
      <w:r>
        <w:rPr/>
        <w:t>Because he has to please an often vulgar crowd while staying true to his art. Sort of like Horace, please the rich people, but also don't prostitute your art. Well, also, I mean, if it's on stage, you've got poor people there, too.</w:t>
      </w:r>
    </w:p>
    <w:p>
      <w:pPr>
        <w:pStyle w:val="Normal"/>
        <w:rPr/>
      </w:pPr>
      <w:r>
        <w:rPr/>
        <w:t>People that are unlettered, so to speak. So, again, it's very difficult because you need to be able to please all different people. See, Horace was very conscious of the social role of the poet.</w:t>
      </w:r>
    </w:p>
    <w:p>
      <w:pPr>
        <w:pStyle w:val="Normal"/>
        <w:rPr/>
      </w:pPr>
      <w:r>
        <w:rPr/>
        <w:t>And he's got to realize that he is a social figure. And he has got to please society. Finally, he's got to make a living without letting the love of money taint his soul.</w:t>
      </w:r>
    </w:p>
    <w:p>
      <w:pPr>
        <w:pStyle w:val="Normal"/>
        <w:rPr/>
      </w:pPr>
      <w:r>
        <w:rPr/>
        <w:t>That's very hard to do. Again, most people, if they got money from the government, would get maybe a little bit sloppy. And say, I don't have to really, you know, strive.</w:t>
      </w:r>
    </w:p>
    <w:p>
      <w:pPr>
        <w:pStyle w:val="Normal"/>
        <w:rPr/>
      </w:pPr>
      <w:r>
        <w:rPr/>
        <w:t>Horace said no. Horace understood. And I remind you again of Shakespeare, who was able to make everybody happy.</w:t>
      </w:r>
    </w:p>
    <w:p>
      <w:pPr>
        <w:pStyle w:val="Normal"/>
        <w:rPr/>
      </w:pPr>
      <w:r>
        <w:rPr/>
        <w:t>To appeal to everybody. Again, an amazing talent. Finally, Horace provides us with two contrasting views of the poet.</w:t>
      </w:r>
    </w:p>
    <w:p>
      <w:pPr>
        <w:pStyle w:val="Normal"/>
        <w:rPr/>
      </w:pPr>
      <w:r>
        <w:rPr/>
        <w:t>There's a negative view and a positive view. Now, the negative view depicts poets as grubby, bearded, unkempt leeches, driven wild by their poetry, and eager to waylay innocent bystanders into listening helplessly as they spew out their mad verses. Some of you may have had a friend like that.</w:t>
      </w:r>
    </w:p>
    <w:p>
      <w:pPr>
        <w:pStyle w:val="Normal"/>
        <w:rPr/>
      </w:pPr>
      <w:r>
        <w:rPr/>
        <w:t>They just grab you and say, listen to my newest poem. And you're stuck. It's like if you've ever read the Rhyme of the Ancient Mariner.</w:t>
      </w:r>
    </w:p>
    <w:p>
      <w:pPr>
        <w:pStyle w:val="Normal"/>
        <w:rPr/>
      </w:pPr>
      <w:r>
        <w:rPr/>
        <w:t>It is an ancient mariner, and he stoppeth one of three by thy long gray beard and glittering eye. Wherefore stoppest thou me? This old guy grabs on to you and makes you listen to his story about his sea journey. So, that's the comic view.</w:t>
      </w:r>
    </w:p>
    <w:p>
      <w:pPr>
        <w:pStyle w:val="Normal"/>
        <w:rPr/>
      </w:pPr>
      <w:r>
        <w:rPr/>
        <w:t>That's a negative view. And actually, the negative view sounds a lot like Plato's possessed poet, doesn't it? The mad poet who doesn't cut his hair or cut his fingernails. He's just always dirty and grubby.</w:t>
      </w:r>
    </w:p>
    <w:p>
      <w:pPr>
        <w:pStyle w:val="Normal"/>
        <w:rPr/>
      </w:pPr>
      <w:r>
        <w:rPr/>
        <w:t>And a lot of people feel nowadays that's what a poet should be, right? But, Horace contrasts this with a positive view. And I would argue that his positive view is meant as a rebuttal to Plato. He leads us in with the negative view and then ends with the positive view.</w:t>
      </w:r>
    </w:p>
    <w:p>
      <w:pPr>
        <w:pStyle w:val="Normal"/>
        <w:rPr/>
      </w:pPr>
      <w:r>
        <w:rPr/>
        <w:t>The positive view is that the poet is the great civilizer of humanity. He tamed the beast within and established cities, laws, and moral rules of conduct. In other words, this idea that poets are the ones that not only create poetry, but they create society out of their imagination.</w:t>
      </w:r>
    </w:p>
    <w:p>
      <w:pPr>
        <w:pStyle w:val="Normal"/>
        <w:rPr/>
      </w:pPr>
      <w:r>
        <w:rPr/>
        <w:t>Some of you know the great myth of Amphion. Do you know how the walls of Thebes were built? The story is that Amphion played his pipe so beautifully that the stones moved of themselves to form the city of Thebes. Here is an idea of poetry.</w:t>
      </w:r>
    </w:p>
    <w:p>
      <w:pPr>
        <w:pStyle w:val="Normal"/>
        <w:rPr/>
      </w:pPr>
      <w:r>
        <w:rPr/>
        <w:t>We say today, music calms the savage beast, right? You're familiar with that cliche. It's kind of that idea that poetry civilizes us and makes us better people. It sets down rules of conduct because it can teach and please.</w:t>
      </w:r>
    </w:p>
    <w:p>
      <w:pPr>
        <w:pStyle w:val="Normal"/>
        <w:rPr/>
      </w:pPr>
      <w:r>
        <w:rPr/>
        <w:t>Indeed, the poet for Horace is in some ways a divine oracle, a mouthpiece of the gods. And he deserves honor and fame. This may be a little cut on Socrates.</w:t>
      </w:r>
    </w:p>
    <w:p>
      <w:pPr>
        <w:pStyle w:val="Normal"/>
        <w:rPr/>
      </w:pPr>
      <w:r>
        <w:rPr/>
        <w:t>If any of you have ever read Socrates' Apology, Socrates said that philosophers should be put on the public dole because they're great public servants. He might be sort of playing with that and saying, actually, poets are the ones who are due honor and fame. Now, we will encounter again this ennobled, almost deified view of the poet in the great defenses of poetry we'll look at.</w:t>
      </w:r>
    </w:p>
    <w:p>
      <w:pPr>
        <w:pStyle w:val="Normal"/>
        <w:rPr/>
      </w:pPr>
      <w:r>
        <w:rPr/>
        <w:t>Later on, Sidney and Shelley both wrote defenses of poetry. And part of their defense plays on this Horatian idea that the poet is actually a prophet, a divine person, somebody that forms civilization. We will see that idea again elaborated more fully.</w:t>
      </w:r>
    </w:p>
    <w:p>
      <w:pPr>
        <w:pStyle w:val="Normal"/>
        <w:rPr/>
      </w:pPr>
      <w:r>
        <w:rPr/>
        <w:t>All right, in our next Chapter, we will turn to Longinus and look at his definition of what sublime poetry is.</w:t>
      </w:r>
    </w:p>
    <w:p>
      <w:pPr>
        <w:pStyle w:val="Normal"/>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b/>
          <w:b/>
          <w:bCs/>
          <w:sz w:val="28"/>
          <w:szCs w:val="28"/>
        </w:rPr>
      </w:pPr>
      <w:r>
        <w:rPr/>
      </w:r>
    </w:p>
    <w:p>
      <w:pPr>
        <w:pStyle w:val="Normal"/>
        <w:spacing w:lineRule="auto" w:line="276"/>
        <w:jc w:val="center"/>
        <w:rPr/>
      </w:pPr>
      <w:r>
        <w:rPr>
          <w:b/>
          <w:bCs/>
          <w:sz w:val="28"/>
          <w:szCs w:val="28"/>
        </w:rPr>
        <w:t>Longinus (first century AD).</w:t>
      </w:r>
    </w:p>
    <w:p>
      <w:pPr>
        <w:pStyle w:val="Normal"/>
        <w:spacing w:lineRule="auto" w:line="276"/>
        <w:jc w:val="center"/>
        <w:rPr>
          <w:sz w:val="28"/>
          <w:szCs w:val="28"/>
        </w:rPr>
      </w:pPr>
      <w:r>
        <w:rPr/>
        <w:drawing>
          <wp:inline distT="0" distB="0" distL="0" distR="0">
            <wp:extent cx="4107180" cy="3684270"/>
            <wp:effectExtent l="0" t="0" r="0" b="0"/>
            <wp:docPr id="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
                    <pic:cNvPicPr>
                      <a:picLocks noChangeAspect="1" noChangeArrowheads="1"/>
                    </pic:cNvPicPr>
                  </pic:nvPicPr>
                  <pic:blipFill>
                    <a:blip r:embed="rId6"/>
                    <a:stretch>
                      <a:fillRect/>
                    </a:stretch>
                  </pic:blipFill>
                  <pic:spPr bwMode="auto">
                    <a:xfrm>
                      <a:off x="0" y="0"/>
                      <a:ext cx="4107180" cy="3684270"/>
                    </a:xfrm>
                    <a:prstGeom prst="rect">
                      <a:avLst/>
                    </a:prstGeom>
                  </pic:spPr>
                </pic:pic>
              </a:graphicData>
            </a:graphic>
          </wp:inline>
        </w:drawing>
      </w:r>
    </w:p>
    <w:p>
      <w:pPr>
        <w:pStyle w:val="Normal"/>
        <w:spacing w:lineRule="auto" w:line="276"/>
        <w:rPr/>
      </w:pPr>
      <w:r>
        <w:rPr/>
        <w:t xml:space="preserve">Anonymous Greek literary critic who wrote On the Sublime. It was long believed that Cassius Longinus (third century AD) wrote the work; we now know he did not, but the name has stuck. </w:t>
      </w:r>
    </w:p>
    <w:p>
      <w:pPr>
        <w:pStyle w:val="Normal"/>
        <w:spacing w:lineRule="auto" w:line="276"/>
        <w:rPr/>
      </w:pPr>
      <w:r>
        <w:rPr>
          <w:b/>
          <w:bCs/>
        </w:rPr>
        <w:t>L06.24 - Longinus on the Sublime</w:t>
      </w:r>
    </w:p>
    <w:p>
      <w:pPr>
        <w:pStyle w:val="Normal"/>
        <w:spacing w:lineRule="auto" w:line="276"/>
        <w:rPr/>
      </w:pPr>
      <w:r>
        <w:rPr/>
        <w:t>Chapter 6, Longinus on the Sublime In this, our second Chapter on neoclassicism, we shall shift our focus to Longinus' treatise, On the Sublime. We shall explore Longinus' view of the proper nature of sublimity, and enumerate his rules of thumb for achieving it. We shall next analyze his pragmatic approach to theory, and his influential conception of the ideal audience for sublime literature.</w:t>
      </w:r>
    </w:p>
    <w:p>
      <w:pPr>
        <w:pStyle w:val="Normal"/>
        <w:spacing w:lineRule="auto" w:line="276"/>
        <w:rPr/>
      </w:pPr>
      <w:r>
        <w:rPr/>
        <w:t>Finally, we shall watch with awe as Longinus mounts a direct refutation of Plato's Republic, that not only converts Plato's negatives into positives, but transforms Plato himself into one of the most sublime poets of all time. Now, I should say that On the Sublime, like Aristotle's Poetics, is a very systematic work. It almost reads like an outline, very logical, like a proof.</w:t>
      </w:r>
    </w:p>
    <w:p>
      <w:pPr>
        <w:pStyle w:val="Normal"/>
        <w:spacing w:lineRule="auto" w:line="276"/>
        <w:rPr/>
      </w:pPr>
      <w:r>
        <w:rPr/>
        <w:t>And it's very easy and clear to read. Something important. The author of this work, On the Sublime, is traditionally called Longinus.</w:t>
      </w:r>
    </w:p>
    <w:p>
      <w:pPr>
        <w:pStyle w:val="Normal"/>
        <w:spacing w:lineRule="auto" w:line="276"/>
        <w:rPr/>
      </w:pPr>
      <w:r>
        <w:rPr/>
        <w:t>But we now know that it was not written by him. Longinus is a later figure. We now know that it was written by an anonymous writer, almost surely in the first century A.D., perhaps two generations after Horace.</w:t>
      </w:r>
    </w:p>
    <w:p>
      <w:pPr>
        <w:pStyle w:val="Normal"/>
        <w:spacing w:lineRule="auto" w:line="276"/>
        <w:rPr/>
      </w:pPr>
      <w:r>
        <w:rPr/>
        <w:t>He's still living in Rome, but a little bit past the Golden Age. The second half, perhaps, of the first century A.D. But I will call him Longinus. He continues to be called Longinus.</w:t>
      </w:r>
    </w:p>
    <w:p>
      <w:pPr>
        <w:pStyle w:val="Normal"/>
        <w:spacing w:lineRule="auto" w:line="276"/>
        <w:rPr/>
      </w:pPr>
      <w:r>
        <w:rPr/>
        <w:t>In his work, Longinus attempts both to define the nature of the sublime, and to lay down methods for achieving sublimity in writing. This will remind you of Aristotle's two-pronged approach, where he first discovers the elements that make it great, and then sets down criteria to reproduce it. Pretty much Longinus is doing the same, but specifically for what we call the sublime, which I will define in a moment.</w:t>
      </w:r>
    </w:p>
    <w:p>
      <w:pPr>
        <w:pStyle w:val="Normal"/>
        <w:spacing w:lineRule="auto" w:line="276"/>
        <w:rPr/>
      </w:pPr>
      <w:r>
        <w:rPr/>
        <w:t>Now, the main focus of this work is poetry. Sublimity is pretty much linked to poetry, but he does give examples of prose. Plato's prose, particularly.</w:t>
      </w:r>
    </w:p>
    <w:p>
      <w:pPr>
        <w:pStyle w:val="Normal"/>
        <w:spacing w:lineRule="auto" w:line="276"/>
        <w:rPr/>
      </w:pPr>
      <w:r>
        <w:rPr/>
        <w:t>Let's give a definition. Sublimity refers to a certain type of elevated language that strikes its listener with the mighty and irresistible power of a thunderbolt. When you hear the sublime, you are bowled over by it.</w:t>
      </w:r>
    </w:p>
    <w:p>
      <w:pPr>
        <w:pStyle w:val="Normal"/>
        <w:spacing w:lineRule="auto" w:line="276"/>
        <w:rPr/>
      </w:pPr>
      <w:r>
        <w:rPr/>
        <w:t>Unlike rhetoric, which merely persuades, the sublime overwhelms its audience literally carrying them away to a higher realm of experience. Now, you can use the sublime to persuade, but rhetoric just wants to get you to agree with them. Sublimity doesn't just want your assent.</w:t>
      </w:r>
    </w:p>
    <w:p>
      <w:pPr>
        <w:pStyle w:val="Normal"/>
        <w:spacing w:lineRule="auto" w:line="276"/>
        <w:rPr/>
      </w:pPr>
      <w:r>
        <w:rPr/>
        <w:t>It wants your soul, if you will. It wants to carry you away, overwhelm you, just knock you over. Again, like the thunderbolt.</w:t>
      </w:r>
    </w:p>
    <w:p>
      <w:pPr>
        <w:pStyle w:val="Normal"/>
        <w:spacing w:lineRule="auto" w:line="276"/>
        <w:rPr/>
      </w:pPr>
      <w:r>
        <w:rPr/>
        <w:t>The sublime is so powerful that it has the power to unite contradictions. There's a Latin phrase, concordia discords, which means unity out of disunity or concord out of discord. And what happens is that the sublime is so powerful, it takes things that are even opposite and fuses them together.</w:t>
      </w:r>
    </w:p>
    <w:p>
      <w:pPr>
        <w:pStyle w:val="Normal"/>
        <w:spacing w:lineRule="auto" w:line="276"/>
        <w:rPr/>
      </w:pPr>
      <w:r>
        <w:rPr/>
        <w:t>All different ideas and emotions can get all suddenly fused together in what we might call the crucible of the sublime. Another aspect, a sublime passage can be heard again and again with equal pleasure. No matter how many times you hear it, it's ever fresh and new and you're overwhelmed all over again.</w:t>
      </w:r>
    </w:p>
    <w:p>
      <w:pPr>
        <w:pStyle w:val="Normal"/>
        <w:spacing w:lineRule="auto" w:line="276"/>
        <w:rPr/>
      </w:pPr>
      <w:r>
        <w:rPr/>
        <w:t>That's an aspect of the sublime. Indeed, the sublime and its power to transport us transcends both time and space. And what I want to do now for a second is recite to you an example of sublimity, because I think that's the best way of doing it.</w:t>
      </w:r>
    </w:p>
    <w:p>
      <w:pPr>
        <w:pStyle w:val="Normal"/>
        <w:spacing w:lineRule="auto" w:line="276"/>
        <w:rPr/>
      </w:pPr>
      <w:r>
        <w:rPr/>
        <w:t>And what I'm going to do is recite for you the last 15 lines or so of Tennyson's famous poem, Ulysses. Ulysses is the Latin name of Odysseus. And in this poem, Ulysses has returned to Ithaca.</w:t>
      </w:r>
    </w:p>
    <w:p>
      <w:pPr>
        <w:pStyle w:val="Normal"/>
        <w:spacing w:lineRule="auto" w:line="276"/>
        <w:rPr/>
      </w:pPr>
      <w:r>
        <w:rPr/>
        <w:t>It's three years after his return and he's bored. He wants to leave and go on one last adventure, one last epic sea journey to discover the unknown. And in the passage I'm going to read, it's the last part of the poem.</w:t>
      </w:r>
    </w:p>
    <w:p>
      <w:pPr>
        <w:pStyle w:val="Normal"/>
        <w:spacing w:lineRule="auto" w:line="276"/>
        <w:rPr/>
      </w:pPr>
      <w:r>
        <w:rPr/>
        <w:t>He's calling on his mariners to join him on this one last quest for adventure and discovery. See, if you are overwhelmed, Ulysses says, Come, my friends, tis not too late to seek a newer world. Push off and sitting one and ought to smite the sounding furrows, for my purpose holds to sail beyond the sunset and the baths of all the western stars until I die.</w:t>
      </w:r>
    </w:p>
    <w:p>
      <w:pPr>
        <w:pStyle w:val="Normal"/>
        <w:spacing w:lineRule="auto" w:line="276"/>
        <w:rPr/>
      </w:pPr>
      <w:r>
        <w:rPr/>
        <w:t>It may be that the gulfs will wash us down. It may be that we will touch the happy isles and see the great Achilles who we knew. Though much is taken, much abides.</w:t>
      </w:r>
    </w:p>
    <w:p>
      <w:pPr>
        <w:pStyle w:val="Normal"/>
        <w:spacing w:lineRule="auto" w:line="276"/>
        <w:rPr/>
      </w:pPr>
      <w:r>
        <w:rPr/>
        <w:t>And though we are not now that strength which in old days moved earth and heaven, that which we are, we are. One equal temper of heroic hearts, made weak by time and fate, but strong in will to strive, to seek, to find, and not to yield. Now that's an example of sublimity.</w:t>
      </w:r>
    </w:p>
    <w:p>
      <w:pPr>
        <w:pStyle w:val="Normal"/>
        <w:spacing w:lineRule="auto" w:line="276"/>
        <w:rPr/>
      </w:pPr>
      <w:r>
        <w:rPr/>
        <w:t>It's a work of poetry that carries us away. When I listen to that poem and I can recite it again and again and hear it again and again, and I'm transported again, it's as if I join Ulysses on his journey. I'm taken away to this higher realm, this world of being, if you will.</w:t>
      </w:r>
    </w:p>
    <w:p>
      <w:pPr>
        <w:pStyle w:val="Normal"/>
        <w:spacing w:lineRule="auto" w:line="276"/>
        <w:rPr/>
      </w:pPr>
      <w:r>
        <w:rPr/>
        <w:t>Another place, a higher mode of being or of existence. And you can hear it again and again and it still has the same power. That to me is the sublime.</w:t>
      </w:r>
    </w:p>
    <w:p>
      <w:pPr>
        <w:pStyle w:val="Normal"/>
        <w:spacing w:lineRule="auto" w:line="276"/>
        <w:rPr/>
      </w:pPr>
      <w:r>
        <w:rPr/>
        <w:t>Now, I told you that this is a systematic work. And so Longinus, like a good mathematician, not only tells us what sublimity is, but what it is not. This is sort of like that Socratic dialectic I told you, that Platonic dialectic, where you wipe away what is false to get to what is true.</w:t>
      </w:r>
    </w:p>
    <w:p>
      <w:pPr>
        <w:pStyle w:val="Normal"/>
        <w:spacing w:lineRule="auto" w:line="276"/>
        <w:rPr/>
      </w:pPr>
      <w:r>
        <w:rPr/>
        <w:t>Let me tell you three things that Longinus tells us the sublime is not, before we go back to the positive. First of all, sublimity is not bathos or bombast. What is that? That is all that overwrought, pseudo-tragic clap trap that we associate today with melodramatic soap operas.</w:t>
      </w:r>
    </w:p>
    <w:p>
      <w:pPr>
        <w:pStyle w:val="Normal"/>
        <w:spacing w:lineRule="auto" w:line="276"/>
        <w:rPr/>
      </w:pPr>
      <w:r>
        <w:rPr/>
        <w:t>You know, like a bad silent movie where everybody's, ooh, ah, with all this tragic posing. And you're trying to be serious, but the subject matter does not befit this kind of treatment. We call that bathos.</w:t>
      </w:r>
    </w:p>
    <w:p>
      <w:pPr>
        <w:pStyle w:val="Normal"/>
        <w:spacing w:lineRule="auto" w:line="276"/>
        <w:rPr/>
      </w:pPr>
      <w:r>
        <w:rPr/>
        <w:t>That's an older word. We still use the word bombast. It's similar to our word pompous, which really means full of hot air, pomposity.</w:t>
      </w:r>
    </w:p>
    <w:p>
      <w:pPr>
        <w:pStyle w:val="Normal"/>
        <w:spacing w:lineRule="auto" w:line="276"/>
        <w:rPr/>
      </w:pPr>
      <w:r>
        <w:rPr/>
        <w:t>That is not what the sublime is. Even if the language is beautiful, if the subject matter does not fit that treatment, it's bombast. It's not sublimity.</w:t>
      </w:r>
    </w:p>
    <w:p>
      <w:pPr>
        <w:pStyle w:val="Normal"/>
        <w:spacing w:lineRule="auto" w:line="276"/>
        <w:rPr/>
      </w:pPr>
      <w:r>
        <w:rPr/>
      </w:r>
    </w:p>
    <w:p>
      <w:pPr>
        <w:pStyle w:val="Normal"/>
        <w:spacing w:lineRule="auto" w:line="276"/>
        <w:rPr/>
      </w:pPr>
      <w:r>
        <w:rPr/>
        <w:t>Another thing, sublimity is not. It is not inflated, hyperbolic language that is used inappropriately to heighten subjects that do not merit such treatment. In other words, to go back to Horace, it's not a purple passage.</w:t>
      </w:r>
    </w:p>
    <w:p>
      <w:pPr>
        <w:pStyle w:val="Normal"/>
        <w:spacing w:lineRule="auto" w:line="276"/>
        <w:rPr/>
      </w:pPr>
      <w:r>
        <w:rPr/>
        <w:t>It's not something that you do just to impress people, but that doesn't belong there. Again, sublimity is not just pretty words. There's got to be feeling and ideas behind it.</w:t>
      </w:r>
    </w:p>
    <w:p>
      <w:pPr>
        <w:pStyle w:val="Normal"/>
        <w:spacing w:lineRule="auto" w:line="276"/>
        <w:rPr/>
      </w:pPr>
      <w:r>
        <w:rPr/>
        <w:t>We'll hear more of this as we go along. Finally, sublimity is not merely the use of fashionable expressions or fanciful images. It's not just some kind of high-class literati kind of thing.</w:t>
      </w:r>
    </w:p>
    <w:p>
      <w:pPr>
        <w:pStyle w:val="Normal"/>
        <w:spacing w:lineRule="auto" w:line="276"/>
        <w:rPr/>
      </w:pPr>
      <w:r>
        <w:rPr/>
        <w:t>It's not just being refined. Sublime is more than that. Let's come back now and talk more about it from a positive point of view.</w:t>
      </w:r>
    </w:p>
    <w:p>
      <w:pPr>
        <w:pStyle w:val="Normal"/>
        <w:spacing w:lineRule="auto" w:line="276"/>
        <w:rPr/>
      </w:pPr>
      <w:r>
        <w:rPr/>
        <w:t>In a famous phrase, Longinus says that sublimity is the echo of a great soul. The echo of a great soul. Now, on the surface, such a phrase would suggest that sublimity lies totally in the realm of genius and is thus limited to those born with a gift.</w:t>
      </w:r>
    </w:p>
    <w:p>
      <w:pPr>
        <w:pStyle w:val="Normal"/>
        <w:spacing w:lineRule="auto" w:line="276"/>
        <w:rPr/>
      </w:pPr>
      <w:r>
        <w:rPr/>
        <w:t>If you think of the echo of a great soul, that alone suggests this is genius. You're either born with it or you're not. You either have a great soul or you don't.</w:t>
      </w:r>
    </w:p>
    <w:p>
      <w:pPr>
        <w:pStyle w:val="Normal"/>
        <w:spacing w:lineRule="auto" w:line="276"/>
        <w:rPr/>
      </w:pPr>
      <w:r>
        <w:rPr/>
        <w:t>And indeed, part of Longinus is genius. Let me give you an example where the genius side of the sublime as opposed to the art side comes out. Longinus believed it was a better thing to produce one great work of sublimity than a hundred faultless but passionless poems.</w:t>
      </w:r>
    </w:p>
    <w:p>
      <w:pPr>
        <w:pStyle w:val="Normal"/>
        <w:spacing w:lineRule="auto" w:line="276"/>
        <w:rPr/>
      </w:pPr>
      <w:r>
        <w:rPr/>
        <w:t>You can write the most beautiful, lucid, fluid, I mean, just have complete control of poetic medium. But if it doesn't have the requisite passion and sublimity, then it's going to be forgotten. And again, he actually said better to write one sublime passage than a hundred that are faultless but not very good or not very sublime.</w:t>
      </w:r>
    </w:p>
    <w:p>
      <w:pPr>
        <w:pStyle w:val="Normal"/>
        <w:spacing w:lineRule="auto" w:line="276"/>
        <w:rPr/>
      </w:pPr>
      <w:r>
        <w:rPr/>
        <w:t>The example I like to give is a great dramatic monologue, a poem by Robert Browning called Andrea del Sardo. This is a poem that's based on a real person. He was an artist, a Renaissance artist who was a contemporary of Raphael and Michelangelo.</w:t>
      </w:r>
    </w:p>
    <w:p>
      <w:pPr>
        <w:pStyle w:val="Normal"/>
        <w:spacing w:lineRule="auto" w:line="276"/>
        <w:rPr/>
      </w:pPr>
      <w:r>
        <w:rPr/>
        <w:t>And he was known as the faultless painter because Andrea del Sardo, if he could imagine something or see it, he could reproduce it on the canvas flawlessly. Everybody envied him because anything he saw, he could reproduce. But you know what the problem was? Andrea del Sardo lacked the passion.</w:t>
      </w:r>
    </w:p>
    <w:p>
      <w:pPr>
        <w:pStyle w:val="Normal"/>
        <w:spacing w:lineRule="auto" w:line="276"/>
        <w:rPr/>
      </w:pPr>
      <w:r>
        <w:rPr/>
        <w:t>He could draw whatever he imagined, but his imagination was limited. And so even though Raphael and Michelangelo and Leonardo have flaws, their sublime passion rises them above Andrea del Sardo. So again, there's that aspect of genius.</w:t>
      </w:r>
    </w:p>
    <w:p>
      <w:pPr>
        <w:pStyle w:val="Normal"/>
        <w:spacing w:lineRule="auto" w:line="276"/>
        <w:rPr/>
      </w:pPr>
      <w:r>
        <w:rPr/>
        <w:t>To a certain extent, you're born with it or you're not. However, Longinus does make it clear that the sublime is the mixed product. Again, if you take it out of context, it sounds like only genius.</w:t>
      </w:r>
    </w:p>
    <w:p>
      <w:pPr>
        <w:pStyle w:val="Normal"/>
        <w:spacing w:lineRule="auto" w:line="276"/>
        <w:rPr/>
      </w:pPr>
      <w:r>
        <w:rPr/>
        <w:t>But if you read the whole thing, it's clear that genius and art both have a role in the sublime. In other words, there is a component of skill involved in the sublime. Again, we've got the debate we've looked at and we'll look at again between genius and art, that perennial debate.</w:t>
      </w:r>
    </w:p>
    <w:p>
      <w:pPr>
        <w:pStyle w:val="Normal"/>
        <w:spacing w:lineRule="auto" w:line="276"/>
        <w:rPr/>
      </w:pPr>
      <w:r>
        <w:rPr/>
        <w:t>Now actually, Longinus, like most neoclassical writers, is going to come a little bit more to art, despite what I told you. I know he contradicts himself a little bit here. But again, just a little bit of edge to art, because if you can't reproduce it, what's the point of writing a systematic treatise telling you how to do it? Right? I mean, there's got to be some art involved.</w:t>
      </w:r>
    </w:p>
    <w:p>
      <w:pPr>
        <w:pStyle w:val="Normal"/>
        <w:spacing w:lineRule="auto" w:line="276"/>
        <w:rPr/>
      </w:pPr>
      <w:r>
        <w:rPr/>
        <w:t>In his work, Longinus, after telling us what sublimity is and what it is not, Longinus proceeds to lay down five sources of the sublime. He actually gives us five sources, and two of these sources we can link to genius, the other three we can link to art. So again, there's a little bit of balance towards art if you kind of do it numerically.</w:t>
      </w:r>
    </w:p>
    <w:p>
      <w:pPr>
        <w:pStyle w:val="Normal"/>
        <w:spacing w:lineRule="auto" w:line="276"/>
        <w:rPr/>
      </w:pPr>
      <w:r>
        <w:rPr/>
        <w:t>Let's look at the genius qualities, first of all. The first two sources of the sublime are grounded in an innate ability to conceive great thoughts and feel great passions. Great thoughts and great passions.</w:t>
      </w:r>
    </w:p>
    <w:p>
      <w:pPr>
        <w:pStyle w:val="Normal"/>
        <w:spacing w:lineRule="auto" w:line="276"/>
        <w:rPr/>
      </w:pPr>
      <w:r>
        <w:rPr/>
        <w:t>And really, those are finally gifts of genius. It's hard to learn to have great thoughts or great passions. I mean, you can expose yourself to great art, but to a certain extent, if you're really going to have these great thoughts and passions, that's really a gift of genius.</w:t>
      </w:r>
    </w:p>
    <w:p>
      <w:pPr>
        <w:pStyle w:val="Normal"/>
        <w:spacing w:lineRule="auto" w:line="276"/>
        <w:rPr/>
      </w:pPr>
      <w:r>
        <w:rPr/>
        <w:t>A chorus in one of his poems speaks about, he on whom the muse breathes. You know, the goddesses who inspired poetry. So there is that genius side.</w:t>
      </w:r>
    </w:p>
    <w:p>
      <w:pPr>
        <w:pStyle w:val="Normal"/>
        <w:spacing w:lineRule="auto" w:line="276"/>
        <w:rPr/>
      </w:pPr>
      <w:r>
        <w:rPr/>
        <w:t>You have to be born with this big soul. However, the final three out of the five all lie within the scope of art. They constitute a craft that can, through hard work, be acquired.</w:t>
      </w:r>
    </w:p>
    <w:p>
      <w:pPr>
        <w:pStyle w:val="Normal"/>
        <w:spacing w:lineRule="auto" w:line="276"/>
        <w:rPr/>
      </w:pPr>
      <w:r>
        <w:rPr/>
        <w:t>And the word craft in Greek is the word technē. That's an important word. It's actually the source of our word technology.</w:t>
      </w:r>
    </w:p>
    <w:p>
      <w:pPr>
        <w:pStyle w:val="Normal"/>
        <w:spacing w:lineRule="auto" w:line="276"/>
        <w:rPr/>
      </w:pPr>
      <w:r>
        <w:rPr/>
        <w:t>But technē means craft, or art, or skill. And there's a technē of writing poetry. There's a technē of pottery, a technē of shipbuilding, a technē of weaving.</w:t>
      </w:r>
    </w:p>
    <w:p>
      <w:pPr>
        <w:pStyle w:val="Normal"/>
        <w:spacing w:lineRule="auto" w:line="276"/>
        <w:rPr/>
      </w:pPr>
      <w:r>
        <w:rPr/>
        <w:t>So this idea that actually goes all the way back to Homer, and it was important in Plato, this idea of the art. And there is, again, a skill to the sublime. Let's look at the way that works.</w:t>
      </w:r>
    </w:p>
    <w:p>
      <w:pPr>
        <w:pStyle w:val="Normal"/>
        <w:spacing w:lineRule="auto" w:line="276"/>
        <w:rPr/>
      </w:pPr>
      <w:r>
        <w:rPr/>
        <w:t>These sources, the three that are linked to technē, have to do not with the thoughts and passions themselves, but with how they are embodied in words. And that's one. Syntax, two.</w:t>
      </w:r>
    </w:p>
    <w:p>
      <w:pPr>
        <w:pStyle w:val="Normal"/>
        <w:spacing w:lineRule="auto" w:line="276"/>
        <w:rPr/>
      </w:pPr>
      <w:r>
        <w:rPr/>
        <w:t>And poetic figures, three. So it's not enough to have great thoughts and great passions. You need to embody those in the proper, again, words and syntax and poetic figures.</w:t>
      </w:r>
    </w:p>
    <w:p>
      <w:pPr>
        <w:pStyle w:val="Normal"/>
        <w:spacing w:lineRule="auto" w:line="276"/>
        <w:rPr/>
      </w:pPr>
      <w:r>
        <w:rPr/>
        <w:t>Poetic figures are like metaphors and similes and symbols and whatnot. So again, I think if you're listening to me, you're realizing that we've got a touch of decorum here. We've got an idea of fitting, of great thoughts and ideas fitted to the proper words.</w:t>
      </w:r>
    </w:p>
    <w:p>
      <w:pPr>
        <w:pStyle w:val="Normal"/>
        <w:spacing w:lineRule="auto" w:line="276"/>
        <w:rPr/>
      </w:pPr>
      <w:r>
        <w:rPr/>
        <w:t>And so even something as awesome and powerful as the sublime also has to obey the rules of decorum. There has to be a fittedness between the words and the passions. Now, one of the ways Longinus explains this to us is he actually quotes copious passages from classical poetry of the sublime.</w:t>
      </w:r>
    </w:p>
    <w:p>
      <w:pPr>
        <w:pStyle w:val="Normal"/>
        <w:spacing w:lineRule="auto" w:line="276"/>
        <w:rPr/>
      </w:pPr>
      <w:r>
        <w:rPr/>
        <w:t>He actually quotes the book of Genesis. It's interesting. When God said, let there be light, he sees that as a very sublime moment in terms of poetry.</w:t>
      </w:r>
    </w:p>
    <w:p>
      <w:pPr>
        <w:pStyle w:val="Normal"/>
        <w:spacing w:lineRule="auto" w:line="276"/>
        <w:rPr/>
      </w:pPr>
      <w:r>
        <w:rPr/>
        <w:t>And he also quotes Homer and he quotes Sappho. Some of you have heard of the famous woman poet. She loved poetry in the classical world.</w:t>
      </w:r>
    </w:p>
    <w:p>
      <w:pPr>
        <w:pStyle w:val="Normal"/>
        <w:spacing w:lineRule="auto" w:line="276"/>
        <w:rPr/>
      </w:pPr>
      <w:r>
        <w:rPr/>
        <w:t>And what's interesting is some of Sappho's poems only survive because Longinus quotes them as examples of the sublime. So it's kind of interesting. Longinus has actually preserved some poetry for us that would have otherwise been lost.</w:t>
      </w:r>
    </w:p>
    <w:p>
      <w:pPr>
        <w:pStyle w:val="Normal"/>
        <w:spacing w:lineRule="auto" w:line="276"/>
        <w:rPr/>
      </w:pPr>
      <w:r>
        <w:rPr/>
        <w:t>Very interesting. All right, let's turn to another aspect of Longinus. As a neoclassicist, Horace helped to establish ground rules for the craft of poetry.</w:t>
      </w:r>
    </w:p>
    <w:p>
      <w:pPr>
        <w:pStyle w:val="Normal"/>
        <w:spacing w:lineRule="auto" w:line="276"/>
        <w:rPr/>
      </w:pPr>
      <w:r>
        <w:rPr/>
        <w:t>We're going to look at those ground rules more in Chapter eight, but I want you to realize that all neoclassicists in one way or another set down ground rules, not just decorum, but rules and regulations. That's neoclassical. Let's look at some of Longinus's ground rules.</w:t>
      </w:r>
    </w:p>
    <w:p>
      <w:pPr>
        <w:pStyle w:val="Normal"/>
        <w:spacing w:lineRule="auto" w:line="276"/>
        <w:rPr/>
      </w:pPr>
      <w:r>
        <w:rPr/>
        <w:t>First of all, he believed that there must be an appropriate, rational, organic relationship between form and content. Sound familiar? It should. Decorum don't mix genres, but he states it again in his own way.</w:t>
      </w:r>
    </w:p>
    <w:p>
      <w:pPr>
        <w:pStyle w:val="Normal"/>
        <w:spacing w:lineRule="auto" w:line="276"/>
        <w:rPr/>
      </w:pPr>
      <w:r>
        <w:rPr/>
        <w:t>According to Longinus, the high and the low, the serious and the comic must never be allowed to mix. Again, he believes in decorum. He uses different words, but again, there's a sort of sphere in which neoclassicists often work, and decorum is one of them.</w:t>
      </w:r>
    </w:p>
    <w:p>
      <w:pPr>
        <w:pStyle w:val="Normal"/>
        <w:spacing w:lineRule="auto" w:line="276"/>
        <w:rPr/>
      </w:pPr>
      <w:r>
        <w:rPr/>
        <w:t>Another thing, and we heard this before, according to Longinus, but he develops it more than Horace, poets should attempt to mimic in the sound of their poetry the sense that they are trying to convey. And this is even more important in sublime poetry than any other kind of poetry. Sound and sense.</w:t>
      </w:r>
    </w:p>
    <w:p>
      <w:pPr>
        <w:pStyle w:val="Normal"/>
        <w:spacing w:lineRule="auto" w:line="276"/>
        <w:rPr/>
      </w:pPr>
      <w:r>
        <w:rPr/>
        <w:t>Longinus, that's important to him. Finally, according to Horace, I'm sorry, according to Longinus, the best kind of art hides itself. It seems more natural than nature herself.</w:t>
      </w:r>
    </w:p>
    <w:p>
      <w:pPr>
        <w:pStyle w:val="Normal"/>
        <w:spacing w:lineRule="auto" w:line="276"/>
        <w:rPr/>
      </w:pPr>
      <w:r>
        <w:rPr/>
        <w:t>And let me go back to those classic Hollywood films I love from the 30s and 40s. They're a perfect example of art hiding itself. If you see a lot of foreign films, they love to play with camera work, and they love to point the finger at the camera, as opposed to Frank Capra would be the classic embodiment of Hollywood style.</w:t>
      </w:r>
    </w:p>
    <w:p>
      <w:pPr>
        <w:pStyle w:val="Normal"/>
        <w:spacing w:lineRule="auto" w:line="276"/>
        <w:rPr/>
      </w:pPr>
      <w:r>
        <w:rPr/>
        <w:t>He is a master of camera movement, Frank Capra, but he never points attention to the camera work. We feel the impact of it, but it's never center stage. In that sense, that's very much a Longinian and a Horatian idea that art should hide itself.</w:t>
      </w:r>
    </w:p>
    <w:p>
      <w:pPr>
        <w:pStyle w:val="Normal"/>
        <w:spacing w:lineRule="auto" w:line="276"/>
        <w:rPr/>
      </w:pPr>
      <w:r>
        <w:rPr/>
        <w:t>All right, let's turn to another aspect of Longinus. Longinus is in part a pragmatic theorist. Remember we said pragmatic theories, the poem, and the audience.</w:t>
      </w:r>
    </w:p>
    <w:p>
      <w:pPr>
        <w:pStyle w:val="Normal"/>
        <w:spacing w:lineRule="auto" w:line="276"/>
        <w:rPr/>
      </w:pPr>
      <w:r>
        <w:rPr/>
        <w:t>Like Horace, he is interested in the audience. And indeed, as we have already seen, Longinus defines the sublime not just in terms of its nature and essence, that's a mimetic view, what is the essence or nature of the sublime, but he's also pragmatic because he defines the sublime in terms of the reaction it elicits in its audience. When I define the sublime, or Longinus defined the sublime, as something that carries away or transports the audience, that's pragmatic, right? Because it's the impact on the audience.</w:t>
      </w:r>
    </w:p>
    <w:p>
      <w:pPr>
        <w:pStyle w:val="Normal"/>
        <w:spacing w:lineRule="auto" w:line="276"/>
        <w:rPr/>
      </w:pPr>
      <w:r>
        <w:rPr/>
        <w:t>Now, he develops though from Horace, because he tells us that the best audience for the sublime is a refined cultivated one. Again, we saw a little bit of this in Aristotle. Such hearers, the refined cultivated audience, such hearers have sensitive souls that are uplifted by sublimity.</w:t>
      </w:r>
    </w:p>
    <w:p>
      <w:pPr>
        <w:pStyle w:val="Normal"/>
        <w:spacing w:lineRule="auto" w:line="276"/>
        <w:rPr/>
      </w:pPr>
      <w:r>
        <w:rPr/>
        <w:t>In fact, only such an audience is able to judge the relative sublimity of a work. The only person capable of really judging whether something is sublime as opposed to bombastic or hyperbolic is if they are sensitive and refined. If they're not, they're not going to be able to do it.</w:t>
      </w:r>
    </w:p>
    <w:p>
      <w:pPr>
        <w:pStyle w:val="Normal"/>
        <w:spacing w:lineRule="auto" w:line="276"/>
        <w:rPr/>
      </w:pPr>
      <w:r>
        <w:rPr/>
        <w:t>Let me give you an example of an audience that cannot judge the sublime. Teenagers who spend all day listening to rap music and heavy metal have no subtlety and could never distinguish the sublime. They're used to being blown over with loud music and all this stuff.</w:t>
      </w:r>
    </w:p>
    <w:p>
      <w:pPr>
        <w:pStyle w:val="Normal"/>
        <w:spacing w:lineRule="auto" w:line="276"/>
        <w:rPr/>
      </w:pPr>
      <w:r>
        <w:rPr/>
        <w:t>They do not have the discriminatory powers. We'll talk about this idea later in some other Chapters. But we start to get this idea of the refined audience.</w:t>
      </w:r>
    </w:p>
    <w:p>
      <w:pPr>
        <w:pStyle w:val="Normal"/>
        <w:spacing w:lineRule="auto" w:line="276"/>
        <w:rPr/>
      </w:pPr>
      <w:r>
        <w:rPr/>
        <w:t>Now, this attitude, which is central to neoclassicism, is somewhat aristocratic and elitist, is it not? Since the audience Longinus desires must be free from the low and vulgar thoughts that generally accompany rustic toil. If you're out working as a peasant breaking your back, you're not going to have time to refine yourself. So we can say this is a little bit elitist and aristocratic.</w:t>
      </w:r>
    </w:p>
    <w:p>
      <w:pPr>
        <w:pStyle w:val="Normal"/>
        <w:spacing w:lineRule="auto" w:line="276"/>
        <w:rPr/>
      </w:pPr>
      <w:r>
        <w:rPr/>
        <w:t>But I don't know that that's a problem. Okay, you know, today in our modern democratic society, if it's elitist, it must be bad. I don't know.</w:t>
      </w:r>
    </w:p>
    <w:p>
      <w:pPr>
        <w:pStyle w:val="Normal"/>
        <w:spacing w:lineRule="auto" w:line="276"/>
        <w:rPr/>
      </w:pPr>
      <w:r>
        <w:rPr/>
        <w:t>I think that's one of our prejudices being in a democratic country. I don't know that it's necessarily bad. Neoclassical literature and neoclassical theory is very much in the ambit of courts and royalty and aristocracy.</w:t>
      </w:r>
    </w:p>
    <w:p>
      <w:pPr>
        <w:pStyle w:val="Normal"/>
        <w:spacing w:lineRule="auto" w:line="276"/>
        <w:rPr/>
      </w:pPr>
      <w:r>
        <w:rPr/>
        <w:t>Think about Handel's water music. That's something that aristocrats listen to. That's very neoclassical, very Baroque, as opposed to Tchaikovsky, where even the peasants listen to it.</w:t>
      </w:r>
    </w:p>
    <w:p>
      <w:pPr>
        <w:pStyle w:val="Normal"/>
        <w:spacing w:lineRule="auto" w:line="276"/>
        <w:rPr/>
      </w:pPr>
      <w:r>
        <w:rPr/>
        <w:t>I mean, again, there's a difference here between the neoclassical and the romantic. And of course, we'll come back to that when we get to romanticism. I just want to end by saying that this attitude that poetry is really for an elite, refined audience, that's not really going to be challenged until you get to romanticism, where they start wanting to spread out to the people.</w:t>
      </w:r>
    </w:p>
    <w:p>
      <w:pPr>
        <w:pStyle w:val="Normal"/>
        <w:spacing w:lineRule="auto" w:line="276"/>
        <w:rPr/>
      </w:pPr>
      <w:r>
        <w:rPr/>
        <w:t>Now, there is, of course, one exception, and that is Shakespeare, who's always the exception to a rule. Shakespeare somehow had the ability to appeal to both audiences. But how did he do it? Think, he broke decorum left and right.</w:t>
      </w:r>
    </w:p>
    <w:p>
      <w:pPr>
        <w:pStyle w:val="Normal"/>
        <w:spacing w:lineRule="auto" w:line="276"/>
        <w:rPr/>
      </w:pPr>
      <w:r>
        <w:rPr/>
        <w:t>In other words, how did he get the people in the gallery? It's the sword fights and the pageants and whatnot. So the reason he was able to move beyond the neoclassical audience was because Shakespeare broke neoclassical decorum. So he is an odd figure, Shakespeare.</w:t>
      </w:r>
    </w:p>
    <w:p>
      <w:pPr>
        <w:pStyle w:val="Normal"/>
        <w:spacing w:lineRule="auto" w:line="276"/>
        <w:rPr/>
      </w:pPr>
      <w:r>
        <w:rPr/>
        <w:t>Finally, and this is my favorite part of Longinus, Longinus answers Plato's attack on the poets by turning Plato on his head. Believe me, by the end of the series, Plato's going to be dizzy from spinning around in his grave. Consistently, Longinus presents Plato as himself a master of the sublime.</w:t>
      </w:r>
    </w:p>
    <w:p>
      <w:pPr>
        <w:pStyle w:val="Normal"/>
        <w:spacing w:lineRule="auto" w:line="276"/>
        <w:rPr/>
      </w:pPr>
      <w:r>
        <w:rPr/>
        <w:t>I love this. Plato would say, don't do me any compliments here. He's having fun.</w:t>
      </w:r>
    </w:p>
    <w:p>
      <w:pPr>
        <w:pStyle w:val="Normal"/>
        <w:spacing w:lineRule="auto" w:line="276"/>
        <w:rPr/>
      </w:pPr>
      <w:r>
        <w:rPr/>
        <w:t>He actually quotes passages from Plato's prose as models of sublimity. I told you it's mostly poetry, but when he quotes prose, it tends to be Plato. Plato's prose is as sublime as epic poetry.</w:t>
      </w:r>
    </w:p>
    <w:p>
      <w:pPr>
        <w:pStyle w:val="Normal"/>
        <w:spacing w:lineRule="auto" w:line="276"/>
        <w:rPr/>
      </w:pPr>
      <w:r>
        <w:rPr/>
        <w:t>He shows, Longinus shows, how Plato often gets caught up in a swell of sublime passion. He shows that Plato, too, is carried away with sublimity in his, and he actually quotes these, he proves it, so to speak, to us. Indeed, he argues that it is often the poetic power of Plato's imagery that drives home his philosophical points.</w:t>
      </w:r>
    </w:p>
    <w:p>
      <w:pPr>
        <w:pStyle w:val="Normal"/>
        <w:spacing w:lineRule="auto" w:line="276"/>
        <w:rPr/>
      </w:pPr>
      <w:r>
        <w:rPr/>
        <w:t>I sort of alluded to this in Chapter two, and it's true. To me, Plato really hits home in his myths and his allegories. Some of you are familiar with the allegory of the cave.</w:t>
      </w:r>
    </w:p>
    <w:p>
      <w:pPr>
        <w:pStyle w:val="Normal"/>
        <w:spacing w:lineRule="auto" w:line="276"/>
        <w:rPr/>
      </w:pPr>
      <w:r>
        <w:rPr/>
        <w:t>That's when you really understand his metaphysics. I don't have time to go into the allegory of the cave, but I mentioned to you the myth of Ur about life and death and rebirth. It's really his myths that I would say concretize or embody.</w:t>
      </w:r>
    </w:p>
    <w:p>
      <w:pPr>
        <w:pStyle w:val="Normal"/>
        <w:spacing w:lineRule="auto" w:line="276"/>
        <w:rPr/>
      </w:pPr>
      <w:r>
        <w:rPr/>
        <w:t>When I read those sublime myths and allegories of Plato, that's when I understand him viscerally. You know that word, along your viscera, along your veins and arteries. That's when you feel Plato.</w:t>
      </w:r>
    </w:p>
    <w:p>
      <w:pPr>
        <w:pStyle w:val="Normal"/>
        <w:spacing w:lineRule="auto" w:line="276"/>
        <w:rPr/>
      </w:pPr>
      <w:r>
        <w:rPr/>
        <w:t>So it's when Plato's the most sublime that I think he's the most persuasive and actually the most easy to understand, if you will. Let's go more. He's not done with Plato.</w:t>
      </w:r>
    </w:p>
    <w:p>
      <w:pPr>
        <w:pStyle w:val="Normal"/>
        <w:spacing w:lineRule="auto" w:line="276"/>
        <w:rPr/>
      </w:pPr>
      <w:r>
        <w:rPr/>
        <w:t>With great irony, Longinus posits as the source of Plato's sublimity his near possession by the sublime spirit of Homer. Isn't this wonderful? The reason Plato is so sublime is because he's possessed, like the ion, he's possessed by Homer. And I'll tell you, in the Republic, he quotes Homer again and again.</w:t>
      </w:r>
    </w:p>
    <w:p>
      <w:pPr>
        <w:pStyle w:val="Normal"/>
        <w:spacing w:lineRule="auto" w:line="276"/>
        <w:rPr/>
      </w:pPr>
      <w:r>
        <w:rPr/>
        <w:t>And a lot of time, Plato gets it a little bit wrong. You know why? He's quoting from memory. Plato knows his Homer by memory, and he quotes him.</w:t>
      </w:r>
    </w:p>
    <w:p>
      <w:pPr>
        <w:pStyle w:val="Normal"/>
        <w:spacing w:lineRule="auto" w:line="276"/>
        <w:rPr/>
      </w:pPr>
      <w:r>
        <w:rPr/>
        <w:t>In other words, what am I saying? The divine madness which Plato exposes in his ion as a form of contagion? For Longinus, it is a higher form of mimesis. Sometimes critics deal with the same reality but interpret it totally different ways, partly based on their assumptions. Indeed, what appears as possession is really a kind of wrestling, a struggle on the part of Plato to exceed his poetic master.</w:t>
      </w:r>
    </w:p>
    <w:p>
      <w:pPr>
        <w:pStyle w:val="Normal"/>
        <w:spacing w:lineRule="auto" w:line="276"/>
        <w:rPr/>
      </w:pPr>
      <w:r>
        <w:rPr/>
        <w:t>According to Longinus, there's a struggle, what the Greeks called an agon, a wrestling match going on between Plato and Homer. And out of that struggle, out of Plato's struggle to outdo Homer, comes the great art. Now, some of you may have heard of a critic at Yale, I believe, named Harold Bloom.</w:t>
      </w:r>
    </w:p>
    <w:p>
      <w:pPr>
        <w:pStyle w:val="Normal"/>
        <w:spacing w:lineRule="auto" w:line="276"/>
        <w:rPr/>
      </w:pPr>
      <w:r>
        <w:rPr/>
        <w:t>He wrote a influential book called The Anxiety of Influence. And what the Anxiety of Influence, it defines an artistic and psychological need on the part of one poet to outdo his strongest predecessor. In other words, what Harold Bloom is saying is that if you're a poet living today, you have got to beat out your predecessor, the great poet that came before you to establish yourself.</w:t>
      </w:r>
    </w:p>
    <w:p>
      <w:pPr>
        <w:pStyle w:val="Normal"/>
        <w:spacing w:lineRule="auto" w:line="276"/>
        <w:rPr/>
      </w:pPr>
      <w:r>
        <w:rPr/>
        <w:t>This is very Oedipal, isn't it? The idea of the son having to rise up and slay his father. So again, and Harold Bloom doesn't say this, but I think he got it partly from Longinus, but maybe it's an Anxiety of Influence, so he didn't tell us it was from Longinus. Now, for Bloom, that struggle is sometimes good, sometimes bad, sometimes psychologically good, sometimes damaging.</w:t>
      </w:r>
    </w:p>
    <w:p>
      <w:pPr>
        <w:pStyle w:val="Normal"/>
        <w:spacing w:lineRule="auto" w:line="276"/>
        <w:rPr/>
      </w:pPr>
      <w:r>
        <w:rPr/>
        <w:t>For Longinus, the struggle is a good one. It is productive of good art. To seek to imitate and exceed a past master, Longinus tells us, is not a form of plagiarism, but of tribute.</w:t>
      </w:r>
    </w:p>
    <w:p>
      <w:pPr>
        <w:pStyle w:val="Normal"/>
        <w:spacing w:lineRule="auto" w:line="276"/>
        <w:rPr/>
      </w:pPr>
      <w:r>
        <w:rPr/>
        <w:t>So, for him, it's Oedipal, but it's not so much, I've got to kill Homer, it's I've got to imitate him and do better, but to do better is a kind of tribute. So, it's kind of hard to entangle. Some of it sounds negative, some of it sounds positive, but the idea is that there's a struggle, and out of that struggle comes sublimity, and comes great art.</w:t>
      </w:r>
    </w:p>
    <w:p>
      <w:pPr>
        <w:pStyle w:val="Normal"/>
        <w:spacing w:lineRule="auto" w:line="276"/>
        <w:rPr/>
      </w:pPr>
      <w:r>
        <w:rPr/>
        <w:t>Let's add to this. According to Longinus, that same sublime spirit that passes from Homer down to Plato, continues to pass down from Plato to his reader. We're back to that magnet with the three rings I told you about in Chapter two, this idea of contagion.</w:t>
      </w:r>
    </w:p>
    <w:p>
      <w:pPr>
        <w:pStyle w:val="Normal"/>
        <w:spacing w:lineRule="auto" w:line="276"/>
        <w:rPr/>
      </w:pPr>
      <w:r>
        <w:rPr/>
        <w:t>The only difference is, is that for Plato, that was, I called it Woodstock, madness, craziness, everybody going wild. For Longinus, this is good. This sublimity is passing down three levels.</w:t>
      </w:r>
    </w:p>
    <w:p>
      <w:pPr>
        <w:pStyle w:val="Normal"/>
        <w:spacing w:lineRule="auto" w:line="276"/>
        <w:rPr/>
      </w:pPr>
      <w:r>
        <w:rPr/>
        <w:t>It's good kind of madness. Indeed, for Longinus, this inspiration ennobles and uplifts the soul of all those who come in contact with it. It makes them richer, fuller men, and better, nobler citizens.</w:t>
      </w:r>
    </w:p>
    <w:p>
      <w:pPr>
        <w:pStyle w:val="Normal"/>
        <w:spacing w:lineRule="auto" w:line="276"/>
        <w:rPr/>
      </w:pPr>
      <w:r>
        <w:rPr/>
        <w:t>This inspiration does not make us worse, it makes us better, it uplifts and ennobles us, and makes us better citizens. Finally, in the sublime conclusion to his treatise, Longinus not only offers his fullest refutation of Plato, but defines the greatest threat to cultural refinement. Now, how does he work up to this? First, Longinus laments that his age is not conducive to sublime art.</w:t>
      </w:r>
    </w:p>
    <w:p>
      <w:pPr>
        <w:pStyle w:val="Normal"/>
        <w:spacing w:lineRule="auto" w:line="276"/>
        <w:rPr/>
      </w:pPr>
      <w:r>
        <w:rPr/>
        <w:t>He just missed Horace's age by maybe 60 years, and like Aristotle, he felt that he was born too late. Harold Bloom, to go back to him, calls this a sense of belatedness, a little bit too late. And don't we all feel we were born too late, right? Oh, I wish I was, you know, if I was a little bit earlier, I would have been great.</w:t>
      </w:r>
    </w:p>
    <w:p>
      <w:pPr>
        <w:pStyle w:val="Normal"/>
        <w:spacing w:lineRule="auto" w:line="276"/>
        <w:rPr/>
      </w:pPr>
      <w:r>
        <w:rPr/>
        <w:t>There's that feeling. Well, that's how Longinus felt. And I believe that one of the purposes of On the Sublime is the same purpose as Aristotle's Poetics, namely, to inspire and equip a new golden age of poets.</w:t>
      </w:r>
    </w:p>
    <w:p>
      <w:pPr>
        <w:pStyle w:val="Normal"/>
        <w:spacing w:lineRule="auto" w:line="276"/>
        <w:rPr/>
      </w:pPr>
      <w:r>
        <w:rPr/>
        <w:t>So he realizes, oh, I'm living in an unheroic, unsublime age, let me bring back sublimity. All right, that's what he begins. Then from there, he starts to tell us what it is that kills the sublime.</w:t>
      </w:r>
    </w:p>
    <w:p>
      <w:pPr>
        <w:pStyle w:val="Normal"/>
        <w:spacing w:lineRule="auto" w:line="276"/>
        <w:rPr/>
      </w:pPr>
      <w:r>
        <w:rPr/>
        <w:t>Why is he in a non-sublime age? And this is the fun part. Because at first, Longinus appears to suggest that the ultimate threat to sublimity is tyranny. He sort of plays with us at the end of his essay.</w:t>
      </w:r>
    </w:p>
    <w:p>
      <w:pPr>
        <w:pStyle w:val="Normal"/>
        <w:spacing w:lineRule="auto" w:line="276"/>
        <w:rPr/>
      </w:pPr>
      <w:r>
        <w:rPr/>
        <w:t>He starts by making it sound like if you've got a tyrant and you're a slave, you can't have sublimity. But that's where he tricks us. With an unexpected, and I would say sublime turn, he reveals that there is actually something worse than the There is something that is anti-sublime even more than tyranny.</w:t>
      </w:r>
    </w:p>
    <w:p>
      <w:pPr>
        <w:pStyle w:val="Normal"/>
        <w:spacing w:lineRule="auto" w:line="276"/>
        <w:rPr/>
      </w:pPr>
      <w:r>
        <w:rPr/>
        <w:t>And what that is, the supreme killers of the sublime are materialism and hedonism. According to Longinus, and it's kind of a moral ending, the lust for money and pleasure yields petty, ignoble thoughts. It breeds both vanity and insolence and snuffs out the sublime spark of the soul.</w:t>
      </w:r>
    </w:p>
    <w:p>
      <w:pPr>
        <w:pStyle w:val="Normal"/>
        <w:spacing w:lineRule="auto" w:line="276"/>
        <w:rPr/>
      </w:pPr>
      <w:r>
        <w:rPr/>
        <w:t>For Longinus, even political slavery is better than that. I mean, if you are enslaved in your body, at least your soul is free to be sublime and to be creative and to overwhelm. If you are materialistic and hedonistic, and you think petty thoughts and are grubbing after what they call filthy lucre and pleasure, then that kills the sublime.</w:t>
      </w:r>
    </w:p>
    <w:p>
      <w:pPr>
        <w:pStyle w:val="Normal"/>
        <w:spacing w:lineRule="auto" w:line="276"/>
        <w:rPr/>
      </w:pPr>
      <w:r>
        <w:rPr/>
        <w:t>What we today call Philistineism, the Philistines who don't have a respect for art, that is what kills. If they want to buy art, then that starts to kill the sublime. That is the greatest danger.</w:t>
      </w:r>
    </w:p>
    <w:p>
      <w:pPr>
        <w:pStyle w:val="Normal"/>
        <w:spacing w:lineRule="auto" w:line="276"/>
        <w:rPr/>
      </w:pPr>
      <w:r>
        <w:rPr/>
        <w:t>According to Longinus, the true sublime poet must rise above our petty world of cares. If you're so focused on the material world and money grubbing and pleasure grubbing and all of that, then your face is on the ground. Sublimity is something that rises above.</w:t>
      </w:r>
    </w:p>
    <w:p>
      <w:pPr>
        <w:pStyle w:val="Normal"/>
        <w:spacing w:lineRule="auto" w:line="276"/>
        <w:rPr/>
      </w:pPr>
      <w:r>
        <w:rPr/>
        <w:t>It wants to take petty thoughts and lift them up and make them sublime. What am I saying? And what is Longinus saying? He's saying that sublime poets must, like the Platonic philosopher, shun the false illusions of this world if he is to achieve his goal. And thus, ironically, a treatise on poetry, which Plato thought so deleterious to the morals of his republic, ends with a powerful moral critique of society.</w:t>
      </w:r>
    </w:p>
    <w:p>
      <w:pPr>
        <w:pStyle w:val="Normal"/>
        <w:spacing w:lineRule="auto" w:line="276"/>
        <w:rPr/>
      </w:pPr>
      <w:r>
        <w:rPr/>
        <w:t>Let me stop and explain here. For Plato, it is philosophy that makes us better and more nobler citizens and makes us rise above petty cares. For Longinus, he turns it around.</w:t>
      </w:r>
    </w:p>
    <w:p>
      <w:pPr>
        <w:pStyle w:val="Normal"/>
        <w:spacing w:lineRule="auto" w:line="276"/>
        <w:rPr/>
      </w:pPr>
      <w:r>
        <w:rPr/>
        <w:t>He says, no, it's not philosophy, it's sublime poetry that makes us finally morally better. Because when you leave the world beyond and look for sublimity, you're doing something that's, quote, spiritual. And so the great irony here is it's almost as if Longinus is suggesting we don't need philosopher kings, we need poet kings.</w:t>
      </w:r>
    </w:p>
    <w:p>
      <w:pPr>
        <w:pStyle w:val="Normal"/>
        <w:spacing w:lineRule="auto" w:line="276"/>
        <w:rPr/>
      </w:pPr>
      <w:r>
        <w:rPr/>
        <w:t>It's poetry, not philosophy, that makes us more moral. And so once again, Plato gets turned on his head. Instead of creating a separate space for poetry, he does the other tactic I told you about.</w:t>
      </w:r>
    </w:p>
    <w:p>
      <w:pPr>
        <w:pStyle w:val="Normal"/>
        <w:spacing w:lineRule="auto" w:line="276"/>
        <w:rPr/>
      </w:pPr>
      <w:r>
        <w:rPr/>
        <w:t>He shows us that poetry is, in fact, the highest kind of philosophy and is what the perfect republic really needs. In our next Chapter, we will jump ahead almost 1,500 years to the Renaissance to look at Sir Philip Sidney's great defense of poetry.</w:t>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jc w:val="center"/>
        <w:rPr>
          <w:b/>
          <w:b/>
          <w:bCs/>
          <w:sz w:val="32"/>
          <w:szCs w:val="32"/>
        </w:rPr>
      </w:pPr>
      <w:r>
        <w:rPr>
          <w:b/>
          <w:bCs/>
          <w:sz w:val="32"/>
          <w:szCs w:val="32"/>
        </w:rPr>
        <w:t>Sidney, Sir Philip (1554–1585)</w:t>
      </w:r>
    </w:p>
    <w:p>
      <w:pPr>
        <w:pStyle w:val="Normal"/>
        <w:spacing w:lineRule="auto" w:line="276"/>
        <w:jc w:val="center"/>
        <w:rPr>
          <w:sz w:val="32"/>
          <w:szCs w:val="32"/>
        </w:rPr>
      </w:pPr>
      <w:r>
        <w:rPr/>
        <w:drawing>
          <wp:inline distT="0" distB="0" distL="0" distR="0">
            <wp:extent cx="2225040" cy="2019300"/>
            <wp:effectExtent l="0" t="0" r="0" b="0"/>
            <wp:docPr id="5"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
                    <pic:cNvPicPr>
                      <a:picLocks noChangeAspect="1" noChangeArrowheads="1"/>
                    </pic:cNvPicPr>
                  </pic:nvPicPr>
                  <pic:blipFill>
                    <a:blip r:embed="rId7"/>
                    <a:stretch>
                      <a:fillRect/>
                    </a:stretch>
                  </pic:blipFill>
                  <pic:spPr bwMode="auto">
                    <a:xfrm>
                      <a:off x="0" y="0"/>
                      <a:ext cx="2225040" cy="2019300"/>
                    </a:xfrm>
                    <a:prstGeom prst="rect">
                      <a:avLst/>
                    </a:prstGeom>
                  </pic:spPr>
                </pic:pic>
              </a:graphicData>
            </a:graphic>
          </wp:inline>
        </w:drawing>
      </w:r>
    </w:p>
    <w:p>
      <w:pPr>
        <w:pStyle w:val="Normal"/>
        <w:spacing w:lineRule="auto" w:line="276"/>
        <w:rPr/>
      </w:pPr>
      <w:r>
        <w:rPr/>
        <w:t xml:space="preserve">British poet and courtier; the very embodiment of the Elizabethan Age. His “Apology for Poetry” is one of the great defenses of both the divine power and social utility of poetry. </w:t>
      </w:r>
    </w:p>
    <w:p>
      <w:pPr>
        <w:pStyle w:val="Normal"/>
        <w:rPr/>
      </w:pPr>
      <w:r>
        <w:rPr>
          <w:rFonts w:eastAsia="Calibri" w:cs="Calibri"/>
          <w:b/>
          <w:bCs/>
          <w:sz w:val="42"/>
          <w:szCs w:val="42"/>
        </w:rPr>
        <w:t>L07.24 - Sidney's Apology for Poetry</w:t>
      </w:r>
    </w:p>
    <w:p>
      <w:pPr>
        <w:pStyle w:val="Normal"/>
        <w:rPr/>
      </w:pPr>
      <w:r>
        <w:rPr>
          <w:rFonts w:eastAsia="Calibri" w:cs="Calibri"/>
        </w:rPr>
        <w:t>Chapter 7, Sidney's Apology for Poetry. In this Chapter, we shall explore Sidney's great defense of the divine origin and social utility of poetry, and apology for poetry. We shall discuss first how he praises poetry for being the cradle of civilization, for being a channel of divine power, for teaching and delighting, and for combining and surpassing the virtues of history and philosophy.</w:t>
      </w:r>
    </w:p>
    <w:p>
      <w:pPr>
        <w:pStyle w:val="Normal"/>
        <w:rPr/>
      </w:pPr>
      <w:r>
        <w:rPr>
          <w:rFonts w:eastAsia="Calibri" w:cs="Calibri"/>
        </w:rPr>
        <w:t>We shall then move on to show how Sidney refutes the main arguments made against poetry. But first, a few words about Sidney, his age, and his essay. Sidney was not only a great poet and critic, but he was a man of the world.</w:t>
      </w:r>
    </w:p>
    <w:p>
      <w:pPr>
        <w:pStyle w:val="Normal"/>
        <w:rPr/>
      </w:pPr>
      <w:r>
        <w:rPr>
          <w:rFonts w:eastAsia="Calibri" w:cs="Calibri"/>
        </w:rPr>
        <w:t>He lived during the great Elizabethan age, he was a contemporary of Shakespeare, during the reign of Queen Elizabeth, the 16th century. And we should remember that what we call the Elizabethan age is really the English Renaissance, right? It begins in Italy, and during the age of Elizabeth, the Renaissance makes it to England. And Sidney is very much a Renaissance figure.</w:t>
      </w:r>
    </w:p>
    <w:p>
      <w:pPr>
        <w:pStyle w:val="Normal"/>
        <w:rPr/>
      </w:pPr>
      <w:r>
        <w:rPr>
          <w:rFonts w:eastAsia="Calibri" w:cs="Calibri"/>
        </w:rPr>
        <w:t>And what's interesting about him is, again, in addition to poet and critic, he was actually a soldier and a courtier. A man of the world. And to me, this is important.</w:t>
      </w:r>
    </w:p>
    <w:p>
      <w:pPr>
        <w:pStyle w:val="Normal"/>
        <w:rPr/>
      </w:pPr>
      <w:r>
        <w:rPr>
          <w:rFonts w:eastAsia="Calibri" w:cs="Calibri"/>
        </w:rPr>
        <w:t>Because what better person to mount a defense of poetry? I'm glad that poetry wasn't defended by what we would call a wimpy guy living up in his garret. This is a man of the world. He knows what we call realpolitik.</w:t>
      </w:r>
    </w:p>
    <w:p>
      <w:pPr>
        <w:pStyle w:val="Normal"/>
        <w:rPr/>
      </w:pPr>
      <w:r>
        <w:rPr>
          <w:rFonts w:eastAsia="Calibri" w:cs="Calibri"/>
        </w:rPr>
        <w:t>He knows what it is to live in the world, to fight pragmatism. And so, again, we don't have a fluffy kind of man who has no strength. He is somebody who knows what it is to be in the battlefield, knows what it is to move in the court.</w:t>
      </w:r>
    </w:p>
    <w:p>
      <w:pPr>
        <w:pStyle w:val="Normal"/>
        <w:rPr/>
      </w:pPr>
      <w:r>
        <w:rPr>
          <w:rFonts w:eastAsia="Calibri" w:cs="Calibri"/>
        </w:rPr>
        <w:t>And so he is realistic. And again, I think he was the perfect person to defend poetry. Now, Sidney saw it as his task to revive the sinking reputation of poetry.</w:t>
      </w:r>
    </w:p>
    <w:p>
      <w:pPr>
        <w:pStyle w:val="Normal"/>
        <w:rPr/>
      </w:pPr>
      <w:r>
        <w:rPr>
          <w:rFonts w:eastAsia="Calibri" w:cs="Calibri"/>
        </w:rPr>
        <w:t>Again, as I told you in the first Chapter, it is not just today that people have wondered if poetry is worthwhile. Poetry has always had its critics. And like all the critics... Let me use a different word here.</w:t>
      </w:r>
    </w:p>
    <w:p>
      <w:pPr>
        <w:pStyle w:val="Normal"/>
        <w:rPr/>
      </w:pPr>
      <w:r>
        <w:rPr>
          <w:rFonts w:eastAsia="Calibri" w:cs="Calibri"/>
        </w:rPr>
        <w:t>Now I'm talking about Sidney as a critic. Like all critics before him, Sidney knew that he would have to answer not only contemporary attacks on poetry, but the attack by Plato. In other words, Sidney knew not only must he answer what people were saying in the Renaissance, but you always have to answer Plato.</w:t>
      </w:r>
    </w:p>
    <w:p>
      <w:pPr>
        <w:pStyle w:val="Normal"/>
        <w:rPr/>
      </w:pPr>
      <w:r>
        <w:rPr>
          <w:rFonts w:eastAsia="Calibri" w:cs="Calibri"/>
        </w:rPr>
        <w:t>He's always in the background. Remember I said he was the raison d'etre, the reason for being a theory? Plato was always there in the background. Now, one thing about his Apology.</w:t>
      </w:r>
    </w:p>
    <w:p>
      <w:pPr>
        <w:pStyle w:val="Normal"/>
        <w:rPr/>
      </w:pPr>
      <w:r>
        <w:rPr>
          <w:rFonts w:eastAsia="Calibri" w:cs="Calibri"/>
        </w:rPr>
        <w:t>Even though the Apology is a brilliant work, it is more synthetic than original. In other words, most of the ideas that Sidney conveys in his defense, or Apology, has been said before by Horace, by Aristotle, by others. What Sidney brings to it is an incredible polish.</w:t>
      </w:r>
    </w:p>
    <w:p>
      <w:pPr>
        <w:pStyle w:val="Normal"/>
        <w:rPr/>
      </w:pPr>
      <w:r>
        <w:rPr>
          <w:rFonts w:eastAsia="Calibri" w:cs="Calibri"/>
        </w:rPr>
        <w:t>His Apology for Poetry actually fits exactly a rhetorical strategy that people learned during that age. We don't learn rhetoric that much in school. Everybody did back then.</w:t>
      </w:r>
    </w:p>
    <w:p>
      <w:pPr>
        <w:pStyle w:val="Normal"/>
        <w:rPr/>
      </w:pPr>
      <w:r>
        <w:rPr>
          <w:rFonts w:eastAsia="Calibri" w:cs="Calibri"/>
        </w:rPr>
        <w:t>And there are critics who love this that can actually outline Sidney's defense along exact lines, going back to Aristotle and Cicero and Horace. Now, again, everything that's here has been said before, but Sidney makes it more persuasive. But there's a difference now.</w:t>
      </w:r>
    </w:p>
    <w:p>
      <w:pPr>
        <w:pStyle w:val="Normal"/>
        <w:rPr/>
      </w:pPr>
      <w:r>
        <w:rPr>
          <w:rFonts w:eastAsia="Calibri" w:cs="Calibri"/>
        </w:rPr>
        <w:t>Not only does Sidney have to answer the attacks of Plato, Sidney is very much a Christian critic. And so his defense of the moral nature of poetry must answer both Platonic philosophy and Biblical theology. In other words, it's no longer just the Platonists who are saying poetry is immoral.</w:t>
      </w:r>
    </w:p>
    <w:p>
      <w:pPr>
        <w:pStyle w:val="Normal"/>
        <w:rPr/>
      </w:pPr>
      <w:r>
        <w:rPr>
          <w:rFonts w:eastAsia="Calibri" w:cs="Calibri"/>
        </w:rPr>
        <w:t>There are a lot of Christians now who are saying poetry is immoral. That sounds strange since the Bible has a lot of poetry, but that's still with us. There are still many Christians, often more conservative ones, that are a little bit suspicious of poetry.</w:t>
      </w:r>
    </w:p>
    <w:p>
      <w:pPr>
        <w:pStyle w:val="Normal"/>
        <w:rPr/>
      </w:pPr>
      <w:r>
        <w:rPr>
          <w:rFonts w:eastAsia="Calibri" w:cs="Calibri"/>
        </w:rPr>
        <w:t>And so, from this point on in the series, I'll be making a few more Christian references, because almost all literary theory until the modern age has got to address Christianity in one way or another. And we could argue that literary theory, from this point on and earlier, is a mixture of the classical world and the Judeo-Christian world. So we're going to see more references from the Bible from this point on.</w:t>
      </w:r>
    </w:p>
    <w:p>
      <w:pPr>
        <w:pStyle w:val="Normal"/>
        <w:rPr/>
      </w:pPr>
      <w:r>
        <w:rPr>
          <w:rFonts w:eastAsia="Calibri" w:cs="Calibri"/>
        </w:rPr>
        <w:t>Alright, let's look at the four arguments that Sidney makes in defense of poetry. Again, this is very logical, systematic, like so many of the arguments we've seen in this series. His first argument in defense of poetry is that poetry is the light giver, the great cradle of civilization.</w:t>
      </w:r>
    </w:p>
    <w:p>
      <w:pPr>
        <w:pStyle w:val="Normal"/>
        <w:rPr/>
      </w:pPr>
      <w:r>
        <w:rPr>
          <w:rFonts w:eastAsia="Calibri" w:cs="Calibri"/>
        </w:rPr>
        <w:t>As we saw with Horace, Sidney argues, I think almost more eloquently, if that's possible, that the poets are the first law givers, the first philosophers, and the first historians. You'll remember in an earlier Chapter, I mentioned the myth of Amphion, that he built the walls of Thebes by playing his pipe and the music made the bricks move and form the wall of Thebes. Well, this again is an idea that the poets are at the origin of civilization.</w:t>
      </w:r>
    </w:p>
    <w:p>
      <w:pPr>
        <w:pStyle w:val="Normal"/>
        <w:rPr/>
      </w:pPr>
      <w:r>
        <w:rPr>
          <w:rFonts w:eastAsia="Calibri" w:cs="Calibri"/>
        </w:rPr>
        <w:t>They tamed the beast within, they established civilization. And this is a tactic that many defenders of poetry will use. This idea, again, that poets get everything started.</w:t>
      </w:r>
    </w:p>
    <w:p>
      <w:pPr>
        <w:pStyle w:val="Normal"/>
        <w:rPr/>
      </w:pPr>
      <w:r>
        <w:rPr/>
      </w:r>
    </w:p>
    <w:p>
      <w:pPr>
        <w:pStyle w:val="Normal"/>
        <w:rPr/>
      </w:pPr>
      <w:r>
        <w:rPr>
          <w:rFonts w:eastAsia="Calibri" w:cs="Calibri"/>
        </w:rPr>
        <w:t>And isn't that a wonderful play on Plato to say, actually the first philosophers were poets. And actually, early philosophy, what we call pre-Socratic philosophy, most of it was written in poetry. Isn't that interesting? Plato, of course, used prose, but early philosophy is written in poetry, like the wisdom literature of the Bible that we've mentioned before.</w:t>
      </w:r>
    </w:p>
    <w:p>
      <w:pPr>
        <w:pStyle w:val="Normal"/>
        <w:rPr/>
      </w:pPr>
      <w:r>
        <w:rPr>
          <w:rFonts w:eastAsia="Calibri" w:cs="Calibri"/>
        </w:rPr>
        <w:t>Now, along the line of this argument that poetry is the cradle of civilization, Sidney says, as many before have argued, that Plato himself was the greatest of poets. We've heard that before, this is insistent here. In fact, according to Sidney, Plato's fanciful dialogues and beautiful allegories are the skin of his philosophy.</w:t>
      </w:r>
    </w:p>
    <w:p>
      <w:pPr>
        <w:pStyle w:val="Normal"/>
        <w:rPr/>
      </w:pPr>
      <w:r>
        <w:rPr>
          <w:rFonts w:eastAsia="Calibri" w:cs="Calibri"/>
        </w:rPr>
        <w:t>What he means by that metaphor is that most of Plato's ideas are abstract. And the only way we can understand abstract ideas is if you give them a flesh or incarnate them, put them in the flesh. And what Sidney argues is that those allegories that I've mentioned before, the myths and allegories that populate the dialogues of Plato, that's sort of the body of his philosophy.</w:t>
      </w:r>
    </w:p>
    <w:p>
      <w:pPr>
        <w:pStyle w:val="Normal"/>
        <w:rPr/>
      </w:pPr>
      <w:r>
        <w:rPr>
          <w:rFonts w:eastAsia="Calibri" w:cs="Calibri"/>
        </w:rPr>
        <w:t>That's how he literally embodies his ideas. We've heard this argument before, but again, Sidney's not going to miss it. In a wonderful analogy, he compares poetry to a passport.</w:t>
      </w:r>
    </w:p>
    <w:p>
      <w:pPr>
        <w:pStyle w:val="Normal"/>
        <w:rPr/>
      </w:pPr>
      <w:r>
        <w:rPr>
          <w:rFonts w:eastAsia="Calibri" w:cs="Calibri"/>
        </w:rPr>
        <w:t>In the same way that a passport gets us ready and allows us passage into a foreign culture, well, poetry prepares our mind to receive learning. And the wonderful thing is, if poetry hasn't sort of opened our mind and sharpened our thinking, then when we learn other disciplines from philosophy to science, they're not, quote, going to stick. So this is a wonderful idea that, again, poetry prepares our mind to receive other kinds of knowledge.</w:t>
      </w:r>
    </w:p>
    <w:p>
      <w:pPr>
        <w:pStyle w:val="Normal"/>
        <w:rPr/>
      </w:pPr>
      <w:r>
        <w:rPr>
          <w:rFonts w:eastAsia="Calibri" w:cs="Calibri"/>
        </w:rPr>
        <w:t>This is part of this idea that poetry is the beginning. Everything builds on poetry. Indeed, Sidney says, men who attack poetry are like sons who rise up against their fathers.</w:t>
      </w:r>
    </w:p>
    <w:p>
      <w:pPr>
        <w:pStyle w:val="Normal"/>
        <w:rPr/>
      </w:pPr>
      <w:r>
        <w:rPr>
          <w:rFonts w:eastAsia="Calibri" w:cs="Calibri"/>
        </w:rPr>
        <w:t>In other words, the poets are the fathers of everything. And we're back to that phrase I gave you before, the anxiety of influence, this oedipal need to kill off the father. Well, again, the reason people attack poetry is because they realize poetry is their father.</w:t>
      </w:r>
    </w:p>
    <w:p>
      <w:pPr>
        <w:pStyle w:val="Normal"/>
        <w:rPr/>
      </w:pPr>
      <w:r>
        <w:rPr>
          <w:rFonts w:eastAsia="Calibri" w:cs="Calibri"/>
        </w:rPr>
        <w:t>The poets got everything started, and so they feel a little inadequate, if you will, in the presence of poetry. So they attack it. Particularly philosophers attack poetry.</w:t>
      </w:r>
    </w:p>
    <w:p>
      <w:pPr>
        <w:pStyle w:val="Normal"/>
        <w:rPr/>
      </w:pPr>
      <w:r>
        <w:rPr>
          <w:rFonts w:eastAsia="Calibri" w:cs="Calibri"/>
        </w:rPr>
        <w:t>Let's look at his second reason, his second defense of poetry. According to Sidney, the power and craft of poetry are of the same essence as the divine. He argues that in antiquity, poets were seers and versed the language of prophecy.</w:t>
      </w:r>
    </w:p>
    <w:p>
      <w:pPr>
        <w:pStyle w:val="Normal"/>
        <w:rPr/>
      </w:pPr>
      <w:r>
        <w:rPr>
          <w:rFonts w:eastAsia="Calibri" w:cs="Calibri"/>
        </w:rPr>
        <w:t>And we've mentioned before, and it's true, in the Bible, every time there is a prophecy, it is written in prose. Now, I'm sorry, it's written in poetry. Now, there's a lot of prose history in the Bible, but whenever we get to prophecy, history just recounts what happened, whenever there's prophecy, what do they say? Thus saith the Lord.</w:t>
      </w:r>
    </w:p>
    <w:p>
      <w:pPr>
        <w:pStyle w:val="Normal"/>
        <w:rPr/>
      </w:pPr>
      <w:r>
        <w:rPr>
          <w:rFonts w:eastAsia="Calibri" w:cs="Calibri"/>
        </w:rPr>
        <w:t>So, in other words, in the Bible, somehow the closer you get to the divine, suddenly we switch to poetry. Sidney realized that, and he realized that that's not just true for the Judeo-Christian ethic or prophecy, but it's true for pagan prophecy as well. When you get close to the divine, suddenly we start speaking in poetry.</w:t>
      </w:r>
    </w:p>
    <w:p>
      <w:pPr>
        <w:pStyle w:val="Normal"/>
        <w:rPr/>
      </w:pPr>
      <w:r>
        <w:rPr>
          <w:rFonts w:eastAsia="Calibri" w:cs="Calibri"/>
        </w:rPr>
        <w:t>Indeed, he tells us that it is through poetry that King David, in the Psalms, was able to express and embody the majesty and the beauty of God. So, not only is prophecy in poetry, but whenever we really want to praise God, whenever we want to capture His essence, His majesty, His power, suddenly we switch to poetry. And you know something? This is even true in the epistles of St. Paul.</w:t>
      </w:r>
    </w:p>
    <w:p>
      <w:pPr>
        <w:pStyle w:val="Normal"/>
        <w:rPr/>
      </w:pPr>
      <w:r>
        <w:rPr>
          <w:rFonts w:eastAsia="Calibri" w:cs="Calibri"/>
        </w:rPr>
        <w:t>St. Paul is so practical and systematic, and he goes through his philosophy and all of his ideas and his theology so systematically, but whenever Paul gets close to God, even he switches to poetry. Oh, the depth and the glory of God. He suddenly switches to poetry whenever he moves beyond ideas and gets to the reality of God.</w:t>
      </w:r>
    </w:p>
    <w:p>
      <w:pPr>
        <w:pStyle w:val="Normal"/>
        <w:rPr/>
      </w:pPr>
      <w:r>
        <w:rPr>
          <w:rFonts w:eastAsia="Calibri" w:cs="Calibri"/>
        </w:rPr>
        <w:t>So, again, in the Bible, both Old and New Testament, poetry is the language of the majesty of God. Heck, according to the Bible, the first thing said was a poem. What did Adam say? This is now bone of my bone and flesh of my flesh.</w:t>
      </w:r>
    </w:p>
    <w:p>
      <w:pPr>
        <w:pStyle w:val="Normal"/>
        <w:rPr/>
      </w:pPr>
      <w:r>
        <w:rPr>
          <w:rFonts w:eastAsia="Calibri" w:cs="Calibri"/>
        </w:rPr>
        <w:t>So, the very first thing spoken by a man, according to the Bible, was a poem. Let's link this to some other idea, this divinity. According to Sidney, the poet is actually like God, because both poets and God are makers.</w:t>
      </w:r>
    </w:p>
    <w:p>
      <w:pPr>
        <w:pStyle w:val="Normal"/>
        <w:rPr/>
      </w:pPr>
      <w:r>
        <w:rPr>
          <w:rFonts w:eastAsia="Calibri" w:cs="Calibri"/>
        </w:rPr>
        <w:t>They make things, right? God created the world. He is a maker. And remember, he created the world out of language, according to the Judeo-Christian tradition.</w:t>
      </w:r>
    </w:p>
    <w:p>
      <w:pPr>
        <w:pStyle w:val="Normal"/>
        <w:rPr/>
      </w:pPr>
      <w:r>
        <w:rPr>
          <w:rFonts w:eastAsia="Calibri" w:cs="Calibri"/>
        </w:rPr>
        <w:t>Now, whereas all other arts, from geometry to music to science, take their cue and their foundation from nature, the poet alone transcends and even improves upon the natural world. See, all the other disciplines are pretty much stuck with nature. They got to take it as it is, we might say.</w:t>
      </w:r>
    </w:p>
    <w:p>
      <w:pPr>
        <w:pStyle w:val="Normal"/>
        <w:rPr/>
      </w:pPr>
      <w:r>
        <w:rPr>
          <w:rFonts w:eastAsia="Calibri" w:cs="Calibri"/>
        </w:rPr>
        <w:t>But the poet, like God, creates things that are new. He maketh a new nature, Sidney says. And in that sense, again, poetry touches on the divine.</w:t>
      </w:r>
    </w:p>
    <w:p>
      <w:pPr>
        <w:pStyle w:val="Normal"/>
        <w:rPr/>
      </w:pPr>
      <w:r>
        <w:rPr>
          <w:rFonts w:eastAsia="Calibri" w:cs="Calibri"/>
        </w:rPr>
        <w:t>That is to say, the mimesis, or imitation of the poet, is a higher kind of imitation. Poetry transforms beasts into cyclops, transforms men into heroes, transforms bronze into gold. It is poetry, rather than philosophy, that brings back or remakes the golden age.</w:t>
      </w:r>
    </w:p>
    <w:p>
      <w:pPr>
        <w:pStyle w:val="Normal"/>
        <w:rPr/>
      </w:pPr>
      <w:r>
        <w:rPr/>
      </w:r>
    </w:p>
    <w:p>
      <w:pPr>
        <w:pStyle w:val="Normal"/>
        <w:rPr/>
      </w:pPr>
      <w:r>
        <w:rPr>
          <w:rFonts w:eastAsia="Calibri" w:cs="Calibri"/>
        </w:rPr>
        <w:t>Poetry maketh everything new. Again, you can see that Sidney has a very high opinion of poetry. Finally, in this defense here of the divinity of poetry, he argues that what the poet finally imitates is not nature herself, but a more perfect idea in the mind to which the poet gives a shape or form.</w:t>
      </w:r>
    </w:p>
    <w:p>
      <w:pPr>
        <w:pStyle w:val="Normal"/>
        <w:rPr/>
      </w:pPr>
      <w:r>
        <w:rPr>
          <w:rFonts w:eastAsia="Calibri" w:cs="Calibri"/>
        </w:rPr>
        <w:t>You'll remember the difference between Plato's low view of mimesis and Aristotle's high view? This is closer to Aristotle. The idea is that when a poet imitates, he doesn't imitate an imitation, but he imitates the essence of things. However, I would argue that in this argument, Sidney is not so much devoted to Aristotle as to a famous Neoplatonic philosopher named Plotinus.</w:t>
      </w:r>
    </w:p>
    <w:p>
      <w:pPr>
        <w:pStyle w:val="Normal"/>
        <w:rPr/>
      </w:pPr>
      <w:r>
        <w:rPr>
          <w:rFonts w:eastAsia="Calibri" w:cs="Calibri"/>
        </w:rPr>
        <w:t>Plotinus was a new Platonist, and he strongly influenced St. Augustine. He was coming from a pagan tradition, but he influenced Augustine. And what Plotinus did is he took the ideas of Plato and sort of mixed them together with the ideas of Aristotle.</w:t>
      </w:r>
    </w:p>
    <w:p>
      <w:pPr>
        <w:pStyle w:val="Normal"/>
        <w:rPr/>
      </w:pPr>
      <w:r>
        <w:rPr>
          <w:rFonts w:eastAsia="Calibri" w:cs="Calibri"/>
        </w:rPr>
        <w:t>In other words, what Plotinus did is he accepted the world of being, world of becoming, dichotomy of Plato, but to that he added an aristocratic idea that poetry goes for the idea rather than for the imitation. And Sidney is working in that tradition. The third defense is that the end of poetry is to teach and please.</w:t>
      </w:r>
    </w:p>
    <w:p>
      <w:pPr>
        <w:pStyle w:val="Normal"/>
        <w:rPr/>
      </w:pPr>
      <w:r>
        <w:rPr>
          <w:rFonts w:eastAsia="Calibri" w:cs="Calibri"/>
        </w:rPr>
        <w:t>We've heard that before. Sidney says if that's true, then it must be useful to society. If poetry really teaches and pleases, what better function can it serve than to teach and please? In fact, he says that the imitations of poetry are able to delight and teach because they do not merely copy virtues and vices as they are, but as they should be.</w:t>
      </w:r>
    </w:p>
    <w:p>
      <w:pPr>
        <w:pStyle w:val="Normal"/>
        <w:rPr/>
      </w:pPr>
      <w:r>
        <w:rPr>
          <w:rFonts w:eastAsia="Calibri" w:cs="Calibri"/>
        </w:rPr>
        <w:t>Remember we said before, all the other disciplines are stuck with the world as it is. Poetry can change things. And so when poetry talks about vice and virtue, it can talk about what we might call the form of vice and the form of virtue.</w:t>
      </w:r>
    </w:p>
    <w:p>
      <w:pPr>
        <w:pStyle w:val="Normal"/>
        <w:rPr/>
      </w:pPr>
      <w:r>
        <w:rPr>
          <w:rFonts w:eastAsia="Calibri" w:cs="Calibri"/>
        </w:rPr>
        <w:t>You see, in our world, think about the fruit of the knowledge of good and of evil, which Adam and Eve ate of. That says that good and bad is all mixed together. Vice and virtue is all mixed together.</w:t>
      </w:r>
    </w:p>
    <w:p>
      <w:pPr>
        <w:pStyle w:val="Normal"/>
        <w:rPr/>
      </w:pPr>
      <w:r>
        <w:rPr>
          <w:rFonts w:eastAsia="Calibri" w:cs="Calibri"/>
        </w:rPr>
        <w:t>Well, in poetry, because poetry can change things to the way they should be, poetry can give us a perfect example of vice and a perfect example of virtue. Why is that important? Because what happens is, poetry is able to inspire the soul both to scorn the vices of its villains and to imitate the noble and virtuous actions of its heroes. In other words, it can present us with such perfect examples of vice and virtue that it impels us as reader to follow virtue and forsake vice.</w:t>
      </w:r>
    </w:p>
    <w:p>
      <w:pPr>
        <w:pStyle w:val="Normal"/>
        <w:rPr/>
      </w:pPr>
      <w:r>
        <w:rPr>
          <w:rFonts w:eastAsia="Calibri" w:cs="Calibri"/>
        </w:rPr>
        <w:t>And you know what? It does it better than philosophy. Why? Because philosophy, Sidney says, is too grave and austere to bring delight. It leaves the soul cold and indifferent.</w:t>
      </w:r>
    </w:p>
    <w:p>
      <w:pPr>
        <w:pStyle w:val="Normal"/>
        <w:rPr/>
      </w:pPr>
      <w:r>
        <w:rPr/>
      </w:r>
    </w:p>
    <w:p>
      <w:pPr>
        <w:pStyle w:val="Normal"/>
        <w:rPr/>
      </w:pPr>
      <w:r>
        <w:rPr>
          <w:rFonts w:eastAsia="Calibri" w:cs="Calibri"/>
        </w:rPr>
        <w:t>Again, there's something cold about philosophy, and it's too cold to inspire us to action. Philosophy can explain good and bad, but it's too cold to impel us to seek the good and forsake the bad. Poetry, which is, quote, hot, and it entertains us, and it's full of passion, inspires us not just to contemplate virtue and vice, but to live out the virtue and shun the vice.</w:t>
      </w:r>
    </w:p>
    <w:p>
      <w:pPr>
        <w:pStyle w:val="Normal"/>
        <w:rPr/>
      </w:pPr>
      <w:r>
        <w:rPr>
          <w:rFonts w:eastAsia="Calibri" w:cs="Calibri"/>
        </w:rPr>
        <w:t>Finally, a fourth defense of poetry, and this you'll recognize from Aristotle. Sidney claims that poetry unites the universal truth or abstract precept of philosophy with the concrete example or physical act of history. You'll remember that Aristotle told us that poetry is basically history plus philosophy.</w:t>
      </w:r>
    </w:p>
    <w:p>
      <w:pPr>
        <w:pStyle w:val="Normal"/>
        <w:rPr/>
      </w:pPr>
      <w:r>
        <w:rPr>
          <w:rFonts w:eastAsia="Calibri" w:cs="Calibri"/>
        </w:rPr>
        <w:t>It has all the particular concreteness of history mixed with the universal abstractness of philosophy. You bring them together, you may remember the phrase, concrete universal, I used. Sidney agrees with the idea that poetry is a concrete universal.</w:t>
      </w:r>
    </w:p>
    <w:p>
      <w:pPr>
        <w:pStyle w:val="Normal"/>
        <w:rPr/>
      </w:pPr>
      <w:r>
        <w:rPr>
          <w:rFonts w:eastAsia="Calibri" w:cs="Calibri"/>
        </w:rPr>
        <w:t>And as such, he says, it has the power to implant itself in our memory and judgment. Think about Aesop's fables and Jesus' parables. One of the reasons people never forget those is because they are an abstract truth embodied in a nice, memorable form.</w:t>
      </w:r>
    </w:p>
    <w:p>
      <w:pPr>
        <w:pStyle w:val="Normal"/>
        <w:rPr/>
      </w:pPr>
      <w:r>
        <w:rPr>
          <w:rFonts w:eastAsia="Calibri" w:cs="Calibri"/>
        </w:rPr>
        <w:t>And in fact, poetry wants to be memorized. How can you use it if you don't memorize it? In other words, poetry is so beautiful, you remember it, and when you need it, you think back on it. Unlike the precepts of philosophy that are abstract and we forget them, poetry is something we remember.</w:t>
      </w:r>
    </w:p>
    <w:p>
      <w:pPr>
        <w:pStyle w:val="Normal"/>
        <w:rPr/>
      </w:pPr>
      <w:r>
        <w:rPr>
          <w:rFonts w:eastAsia="Calibri" w:cs="Calibri"/>
        </w:rPr>
        <w:t>Just think about preachers. Almost all preachers, if they want to incite goodness in their parishioners, they tell stories because we remember stories. They're embodied in a kind of a flesh and we remember them.</w:t>
      </w:r>
    </w:p>
    <w:p>
      <w:pPr>
        <w:pStyle w:val="Normal"/>
        <w:rPr/>
      </w:pPr>
      <w:r>
        <w:rPr>
          <w:rFonts w:eastAsia="Calibri" w:cs="Calibri"/>
        </w:rPr>
        <w:t>Again, along with this idea of the concrete universal, Sidney reminds us again that historians are bound to recount a particular event just as it is, even if that event debases virtue and encourages vice. Again, history's got to stick to, quote, the facts. And again, as I said, in our world, virtue and vice are so often intermingled that the historian, without wanting to, may end up encouraging vice because he tells us the way things are.</w:t>
      </w:r>
    </w:p>
    <w:p>
      <w:pPr>
        <w:pStyle w:val="Normal"/>
        <w:rPr/>
      </w:pPr>
      <w:r>
        <w:rPr>
          <w:rFonts w:eastAsia="Calibri" w:cs="Calibri"/>
        </w:rPr>
        <w:t>The poet, again, is free to alter the particular so as to embody more fully the universal that is sought. Poetry is allowed to change things and make them new, and so give us a perfect example of vice or virtue. Now, for Sidney, the perfect example of this is the parable of the ewe lamb that Nathan the prophet used to convict David of his sin.</w:t>
      </w:r>
    </w:p>
    <w:p>
      <w:pPr>
        <w:pStyle w:val="Normal"/>
        <w:rPr/>
      </w:pPr>
      <w:r>
        <w:rPr>
          <w:rFonts w:eastAsia="Calibri" w:cs="Calibri"/>
        </w:rPr>
        <w:t>Many of you will remember that King David committed that sin where he committed adultery with Bathsheba and had her husband Uriah put to death. Many of you know that. Now, Nathan is a prophet, and Nathan's job is to come up and convict David of his sin.</w:t>
      </w:r>
    </w:p>
    <w:p>
      <w:pPr>
        <w:pStyle w:val="Normal"/>
        <w:rPr/>
      </w:pPr>
      <w:r>
        <w:rPr/>
      </w:r>
    </w:p>
    <w:p>
      <w:pPr>
        <w:pStyle w:val="Normal"/>
        <w:rPr/>
      </w:pPr>
      <w:r>
        <w:rPr>
          <w:rFonts w:eastAsia="Calibri" w:cs="Calibri"/>
        </w:rPr>
        <w:t>But how is Nathan going to do it? God tells him, go do it. If he comes up and says, King, you're an adulteress and an adulterer and a murderer, David may get mad and kill him. So what does Nathan do? He tells a story.</w:t>
      </w:r>
    </w:p>
    <w:p>
      <w:pPr>
        <w:pStyle w:val="Normal"/>
        <w:rPr/>
      </w:pPr>
      <w:r>
        <w:rPr>
          <w:rFonts w:eastAsia="Calibri" w:cs="Calibri"/>
        </w:rPr>
        <w:t>He goes up and he says, Oh, King David, I have a case for you. I want judgment. Here's the case.</w:t>
      </w:r>
    </w:p>
    <w:p>
      <w:pPr>
        <w:pStyle w:val="Normal"/>
        <w:rPr/>
      </w:pPr>
      <w:r>
        <w:rPr>
          <w:rFonts w:eastAsia="Calibri" w:cs="Calibri"/>
        </w:rPr>
        <w:t>There's a rich man and a poor man. The rich man has countless flocks and sheep and cattle. The poor man has only one little ewe lamb, and he loved that ewe lamb.</w:t>
      </w:r>
    </w:p>
    <w:p>
      <w:pPr>
        <w:pStyle w:val="Normal"/>
        <w:rPr/>
      </w:pPr>
      <w:r>
        <w:rPr>
          <w:rFonts w:eastAsia="Calibri" w:cs="Calibri"/>
        </w:rPr>
        <w:t>He fed it milk from a bottle. He slept with it. He loved it.</w:t>
      </w:r>
    </w:p>
    <w:p>
      <w:pPr>
        <w:pStyle w:val="Normal"/>
        <w:rPr/>
      </w:pPr>
      <w:r>
        <w:rPr>
          <w:rFonts w:eastAsia="Calibri" w:cs="Calibri"/>
        </w:rPr>
        <w:t>One day, a stranger came through the town and went to the home of the rich man and asked for dinner. But the rich man, rather than killing one of his multitude and his flocks and serving it to a stranger, took the ewe lamb from the poor man, killed it, and served it to dinner. And Nathan says, Oh, King, Oh, Lord, what should the judgment be? And David immediately jumps up in anger and says, That rich man should be killed.</w:t>
      </w:r>
    </w:p>
    <w:p>
      <w:pPr>
        <w:pStyle w:val="Normal"/>
        <w:rPr/>
      </w:pPr>
      <w:r>
        <w:rPr>
          <w:rFonts w:eastAsia="Calibri" w:cs="Calibri"/>
        </w:rPr>
        <w:t>He had no pity. And Nathan turns on him and says, Sire, you are that man. Remember this if you ever need to teach somebody.</w:t>
      </w:r>
    </w:p>
    <w:p>
      <w:pPr>
        <w:pStyle w:val="Normal"/>
        <w:rPr/>
      </w:pPr>
      <w:r>
        <w:rPr>
          <w:rFonts w:eastAsia="Calibri" w:cs="Calibri"/>
        </w:rPr>
        <w:t>It's a way to do it, because what happens is that David accepts the story, and once he accepts the story, he's got to accept the truth that comes with it. I suppose we can say Nathan tricks him, but he does it for a higher reason. Again, he's very smart.</w:t>
      </w:r>
    </w:p>
    <w:p>
      <w:pPr>
        <w:pStyle w:val="Normal"/>
        <w:rPr/>
      </w:pPr>
      <w:r>
        <w:rPr>
          <w:rFonts w:eastAsia="Calibri" w:cs="Calibri"/>
        </w:rPr>
        <w:t>Nathan the prophet is in many ways a poet. All right. I have given you the four defenses Sidney gives in favor of poetry.</w:t>
      </w:r>
    </w:p>
    <w:p>
      <w:pPr>
        <w:pStyle w:val="Normal"/>
        <w:rPr/>
      </w:pPr>
      <w:r>
        <w:rPr>
          <w:rFonts w:eastAsia="Calibri" w:cs="Calibri"/>
        </w:rPr>
        <w:t>But since he's writing a systematic rhetorical defense, in addition to defense, he must also do what's called rebuttal. As you all know, in rhetoric, in a debate team, there's a point where you've got to answer the criticism of your opponent. And so Sidney, being very systematic, does that.</w:t>
      </w:r>
    </w:p>
    <w:p>
      <w:pPr>
        <w:pStyle w:val="Normal"/>
        <w:rPr/>
      </w:pPr>
      <w:r>
        <w:rPr>
          <w:rFonts w:eastAsia="Calibri" w:cs="Calibri"/>
        </w:rPr>
        <w:t>He now goes on to give us four arguments made against poetry, and he rebuts or answers those arguments. All right. The first argument against poetry that he's going to rebut is the old-fashioned one that poetry is unprofitable.</w:t>
      </w:r>
    </w:p>
    <w:p>
      <w:pPr>
        <w:pStyle w:val="Normal"/>
        <w:rPr/>
      </w:pPr>
      <w:r>
        <w:rPr>
          <w:rFonts w:eastAsia="Calibri" w:cs="Calibri"/>
        </w:rPr>
        <w:t>There are many better ways to spend our time. And as I mentioned to you in the first Chapter, this is something that's not only leveled against poetry, it's leveled against the humanities in general. Oh, they're useless.</w:t>
      </w:r>
    </w:p>
    <w:p>
      <w:pPr>
        <w:pStyle w:val="Normal"/>
        <w:rPr/>
      </w:pPr>
      <w:r>
        <w:rPr>
          <w:rFonts w:eastAsia="Calibri" w:cs="Calibri"/>
        </w:rPr>
        <w:t>We don't need them. They're unprofitable. What is Sidney's answer to that? Sidney's answer is, wait a minute.</w:t>
      </w:r>
    </w:p>
    <w:p>
      <w:pPr>
        <w:pStyle w:val="Normal"/>
        <w:rPr/>
      </w:pPr>
      <w:r>
        <w:rPr>
          <w:rFonts w:eastAsia="Calibri" w:cs="Calibri"/>
        </w:rPr>
        <w:t>Poetry is not unprofitable. Actually, it is the most fruitful of all knowledge. Why? Because it has the power through teaching and pleasing to move its hearer to virtuous action.</w:t>
      </w:r>
    </w:p>
    <w:p>
      <w:pPr>
        <w:pStyle w:val="Normal"/>
        <w:rPr/>
      </w:pPr>
      <w:r>
        <w:rPr>
          <w:rFonts w:eastAsia="Calibri" w:cs="Calibri"/>
        </w:rPr>
        <w:t>And what did we just see earlier? Poetry does that better than either history or philosophy. And again, if poetry is the best vehicle for encouraging virtue and getting away from vice, then it is very, very profitable, especially if it does it better than philosophy. I mean, if we're going to run a society that works, we've got to have people that yearn for virtue and want to forsake vice.</w:t>
      </w:r>
    </w:p>
    <w:p>
      <w:pPr>
        <w:pStyle w:val="Normal"/>
        <w:rPr/>
      </w:pPr>
      <w:r>
        <w:rPr>
          <w:rFonts w:eastAsia="Calibri" w:cs="Calibri"/>
        </w:rPr>
        <w:t>Well, poetry has that effect, and it does it more effectively and efficiently than anybody else, so poetry is profitable. Number two, the second argument against poetry is that poetry is the mother of lies. And we still hear that today.</w:t>
      </w:r>
    </w:p>
    <w:p>
      <w:pPr>
        <w:pStyle w:val="Normal"/>
        <w:rPr/>
      </w:pPr>
      <w:r>
        <w:rPr>
          <w:rFonts w:eastAsia="Calibri" w:cs="Calibri"/>
        </w:rPr>
        <w:t>Oh, poetry is all lies. Sometimes real, real conservative people, they don't want to teach their kids about Santa Claus because they think it will confuse them. To me, that's kind of crazy.</w:t>
      </w:r>
    </w:p>
    <w:p>
      <w:pPr>
        <w:pStyle w:val="Normal"/>
        <w:rPr/>
      </w:pPr>
      <w:r>
        <w:rPr>
          <w:rFonts w:eastAsia="Calibri" w:cs="Calibri"/>
        </w:rPr>
        <w:t>But again, this idea that, you know, if we tell stories to our kids, they'll grow up and think, oh, Mom and Dad lied to me. Well, no, all right? First of all, the way Sidney answers this is he says, no, no, poets never lie because they never claim that their poems are the truth. The way he puts it is, poems never lieth because they never affirmeth.</w:t>
      </w:r>
    </w:p>
    <w:p>
      <w:pPr>
        <w:pStyle w:val="Normal"/>
        <w:rPr/>
      </w:pPr>
      <w:r>
        <w:rPr>
          <w:rFonts w:eastAsia="Calibri" w:cs="Calibri"/>
        </w:rPr>
        <w:t>They never claim to be the truth. They claim to be poetry. They claim to be a fiction, although a higher fiction that has meaning.</w:t>
      </w:r>
    </w:p>
    <w:p>
      <w:pPr>
        <w:pStyle w:val="Normal"/>
        <w:rPr/>
      </w:pPr>
      <w:r>
        <w:rPr>
          <w:rFonts w:eastAsia="Calibri" w:cs="Calibri"/>
        </w:rPr>
        <w:t>But again, poets never claim that what they're saying is truth in the sense of history being truth. In fact, he says, poetry is like the stage. The stage offers an illusion, an account of what should or should not be, not what is or isn't.</w:t>
      </w:r>
    </w:p>
    <w:p>
      <w:pPr>
        <w:pStyle w:val="Normal"/>
        <w:rPr/>
      </w:pPr>
      <w:r>
        <w:rPr>
          <w:rFonts w:eastAsia="Calibri" w:cs="Calibri"/>
        </w:rPr>
        <w:t>And Sidney says, only fools confuse illusions with reality. Right? Even children know. I've got a little boy who's four named Alex, and he tells me about his imaginary friend, but every so often he'll say, of course, I'm just using my imagination, daddy.</w:t>
      </w:r>
    </w:p>
    <w:p>
      <w:pPr>
        <w:pStyle w:val="Normal"/>
        <w:rPr/>
      </w:pPr>
      <w:r>
        <w:rPr>
          <w:rFonts w:eastAsia="Calibri" w:cs="Calibri"/>
        </w:rPr>
        <w:t>I mean, even he, under five years old, knows the difference between illusion and reality. Sidney's saying, come on, we're not fools. We know that when we go to a play, we know that's an illusion on the stage.</w:t>
      </w:r>
    </w:p>
    <w:p>
      <w:pPr>
        <w:pStyle w:val="Normal"/>
        <w:rPr/>
      </w:pPr>
      <w:r>
        <w:rPr>
          <w:rFonts w:eastAsia="Calibri" w:cs="Calibri"/>
        </w:rPr>
        <w:t>Well, we know that with poetry too. So don't say poetry lies. A lie is when you claim something is the truth that isn't.</w:t>
      </w:r>
    </w:p>
    <w:p>
      <w:pPr>
        <w:pStyle w:val="Normal"/>
        <w:rPr/>
      </w:pPr>
      <w:r>
        <w:rPr>
          <w:rFonts w:eastAsia="Calibri" w:cs="Calibri"/>
        </w:rPr>
        <w:t>That's a lie. Poetry never does that. Poetry never affirms or claims to be the truth.</w:t>
      </w:r>
    </w:p>
    <w:p>
      <w:pPr>
        <w:pStyle w:val="Normal"/>
        <w:rPr/>
      </w:pPr>
      <w:r>
        <w:rPr>
          <w:rFonts w:eastAsia="Calibri" w:cs="Calibri"/>
        </w:rPr>
        <w:t>Notice here, we're seeing that tactic I've spoken of before where you create a separate sphere for poetry. Poetry's different than philosophy. Again, that's another way of handling Plato, if you remember.</w:t>
      </w:r>
    </w:p>
    <w:p>
      <w:pPr>
        <w:pStyle w:val="Normal"/>
        <w:rPr/>
      </w:pPr>
      <w:r>
        <w:rPr>
          <w:rFonts w:eastAsia="Calibri" w:cs="Calibri"/>
        </w:rPr>
        <w:t>All right, the third criticism is that poetry entices and leads to sinful behavior. Have you ever heard people say that? A lot of people say that about the stage, particularly. Oh, that's going to make people commit sins.</w:t>
      </w:r>
    </w:p>
    <w:p>
      <w:pPr>
        <w:pStyle w:val="Normal"/>
        <w:rPr/>
      </w:pPr>
      <w:r>
        <w:rPr>
          <w:rFonts w:eastAsia="Calibri" w:cs="Calibri"/>
        </w:rPr>
        <w:t>We don't need this poetry. And a lot of times, people that want to censor things that kids read in school are afraid that it will lead them to some kind of sin. I really like Sidney's answer to this, and if you're ever on a board trying to go against censorship in the school, remember what Sidney says.</w:t>
      </w:r>
    </w:p>
    <w:p>
      <w:pPr>
        <w:pStyle w:val="Normal"/>
        <w:rPr/>
      </w:pPr>
      <w:r>
        <w:rPr>
          <w:rFonts w:eastAsia="Calibri" w:cs="Calibri"/>
        </w:rPr>
        <w:t>It's very simple. He says, I'm sorry, it is not poetry itself, but the abuse of poetry that leads to sin. Like most things in our world, poetry is neutral.</w:t>
      </w:r>
    </w:p>
    <w:p>
      <w:pPr>
        <w:pStyle w:val="Normal"/>
        <w:rPr/>
      </w:pPr>
      <w:r>
        <w:rPr>
          <w:rFonts w:eastAsia="Calibri" w:cs="Calibri"/>
        </w:rPr>
        <w:t>It can be used for good, or it can be used for evil. And just because some people take poetry and use it for evil, doesn't mean that poetry itself is evil. Indeed, Sidney says, if we are to accept the argument that poetry leads to sin and must be thrown out, then you know what? We have also got to throw out the Bible.</w:t>
      </w:r>
    </w:p>
    <w:p>
      <w:pPr>
        <w:pStyle w:val="Normal"/>
        <w:rPr/>
      </w:pPr>
      <w:r>
        <w:rPr>
          <w:rFonts w:eastAsia="Calibri" w:cs="Calibri"/>
        </w:rPr>
        <w:t>For the Bible has often been perverted into a source for heresy and sin. I mean, of all books, how about the Bible has been used for more sin than any other book. People distort it for cults and heresies and all the terrible things people do.</w:t>
      </w:r>
    </w:p>
    <w:p>
      <w:pPr>
        <w:pStyle w:val="Normal"/>
        <w:rPr/>
      </w:pPr>
      <w:r>
        <w:rPr>
          <w:rFonts w:eastAsia="Calibri" w:cs="Calibri"/>
        </w:rPr>
        <w:t>Does that mean we should stop reading the Bible? Actually, there was one point in history when the church outlawed the Bible. It was kind of funny because they were afraid. But Sidney's point is a well-taken one here.</w:t>
      </w:r>
    </w:p>
    <w:p>
      <w:pPr>
        <w:pStyle w:val="Normal"/>
        <w:rPr/>
      </w:pPr>
      <w:r>
        <w:rPr>
          <w:rFonts w:eastAsia="Calibri" w:cs="Calibri"/>
        </w:rPr>
        <w:t>Again, it is not poetry itself, but the abuse of poetry that leads to sin. So the right thing to do is make a right use of poetry, not throw the baby out with the bathwater, as we say today. Finally, Plato kicked out the poets from the Republic.</w:t>
      </w:r>
    </w:p>
    <w:p>
      <w:pPr>
        <w:pStyle w:val="Normal"/>
        <w:rPr/>
      </w:pPr>
      <w:r>
        <w:rPr>
          <w:rFonts w:eastAsia="Calibri" w:cs="Calibri"/>
        </w:rPr>
        <w:t>How do we answer that? And you know what Sidney says? Sidney says, for him, this argument is the hardest one to answer because he says that he honors Plato above all people. Sidney says, I love Plato. He's formed so much of my thought and I hate to have to contradict him, but I have to because if I'm going to defend poetry, I've got to defend that attack that Plato kicked them out of the Republic.</w:t>
      </w:r>
    </w:p>
    <w:p>
      <w:pPr>
        <w:pStyle w:val="Normal"/>
        <w:rPr/>
      </w:pPr>
      <w:r>
        <w:rPr>
          <w:rFonts w:eastAsia="Calibri" w:cs="Calibri"/>
        </w:rPr>
        <w:t>Well, here's his answer. First of all, he reminds us again that it was the poets who taught and guided the philosophers. Poets came first, philosophers came second.</w:t>
      </w:r>
    </w:p>
    <w:p>
      <w:pPr>
        <w:pStyle w:val="Normal"/>
        <w:rPr/>
      </w:pPr>
      <w:r>
        <w:rPr>
          <w:rFonts w:eastAsia="Calibri" w:cs="Calibri"/>
        </w:rPr>
        <w:t>And you know what he realizes? Just like Longinus, Sidney discovers in Plato's attack on poetry, he discovers again what we call an anxiety of influence between Plato and Homer. The need to kill off your predecessor. And he reminds us, and it's true, that seven cities strove for the honor of being Homer's birthplace, while the city of Athens voted to banish Socrates.</w:t>
      </w:r>
    </w:p>
    <w:p>
      <w:pPr>
        <w:pStyle w:val="Normal"/>
        <w:rPr/>
      </w:pPr>
      <w:r>
        <w:rPr>
          <w:rFonts w:eastAsia="Calibri" w:cs="Calibri"/>
        </w:rPr>
        <w:t>Alright, nobody knows exactly where Homer lived. He's almost surely from what we call the Asia Minor coast, modern Turkey today. And there were seven cities and islands all along Asia Minor that all fought to say, we are the birthplace of Homer.</w:t>
      </w:r>
    </w:p>
    <w:p>
      <w:pPr>
        <w:pStyle w:val="Normal"/>
        <w:rPr/>
      </w:pPr>
      <w:r>
        <w:rPr>
          <w:rFonts w:eastAsia="Calibri" w:cs="Calibri"/>
        </w:rPr>
        <w:t>That's how much everybody loves Homer, loves the poet. They all are fighting to say, no, he belongs to me, no, he belongs to me, no, he belongs to me. Think about what happened to Socrates.</w:t>
      </w:r>
    </w:p>
    <w:p>
      <w:pPr>
        <w:pStyle w:val="Normal"/>
        <w:rPr/>
      </w:pPr>
      <w:r>
        <w:rPr>
          <w:rFonts w:eastAsia="Calibri" w:cs="Calibri"/>
        </w:rPr>
        <w:t>You all know the story. Socrates was brought to trial and really what they wanted to do is banish him. But Socrates refused, and so they forced him to drink the hemlock and die.</w:t>
      </w:r>
    </w:p>
    <w:p>
      <w:pPr>
        <w:pStyle w:val="Normal"/>
        <w:rPr/>
      </w:pPr>
      <w:r>
        <w:rPr>
          <w:rFonts w:eastAsia="Calibri" w:cs="Calibri"/>
        </w:rPr>
        <w:t>And we must remember that Plato witnessed the death of Socrates. We know that he was horribly moved and disappointed and crushed having to watch his friend, his mentor, his everything die. In fact, he memorialized Socrates in the Great Apology to try to capture the essence of him.</w:t>
      </w:r>
    </w:p>
    <w:p>
      <w:pPr>
        <w:pStyle w:val="Normal"/>
        <w:rPr/>
      </w:pPr>
      <w:r>
        <w:rPr>
          <w:rFonts w:eastAsia="Calibri" w:cs="Calibri"/>
        </w:rPr>
        <w:t>So there's a real anxiety of influence here. Philosophers are thrown out, and a lot of cities threw philosophers out. But everybody loves poets.</w:t>
      </w:r>
    </w:p>
    <w:p>
      <w:pPr>
        <w:pStyle w:val="Normal"/>
        <w:rPr/>
      </w:pPr>
      <w:r>
        <w:rPr>
          <w:rFonts w:eastAsia="Calibri" w:cs="Calibri"/>
        </w:rPr>
        <w:t>It's an anxiety of influence. Another answer to Plato, I didn't really talk about this in Chapter 2, but one of Plato's critiques of poetry, the central critique, is that poets like Homer were the origins of scandalous stories about the gods. Most of you are familiar with Homer, the Iliad and the Odyssey, all those stories about gods, you know, committing adultery and doing nasty, peevish things.</w:t>
      </w:r>
    </w:p>
    <w:p>
      <w:pPr>
        <w:pStyle w:val="Normal"/>
        <w:rPr/>
      </w:pPr>
      <w:r>
        <w:rPr>
          <w:rFonts w:eastAsia="Calibri" w:cs="Calibri"/>
        </w:rPr>
        <w:t>Well, Plato said, we can't have our guardians being taught these scandalous stories about the gods, so throw poetry out. Well, Sidney's answer to that, and to me it's a little bit contrived, but he says, hey, Homer didn't invent those stories about the gods, he just imitated them. Maybe that's a little contrived, but that's also an answer to Plato.</w:t>
      </w:r>
    </w:p>
    <w:p>
      <w:pPr>
        <w:pStyle w:val="Normal"/>
        <w:rPr/>
      </w:pPr>
      <w:r>
        <w:rPr>
          <w:rFonts w:eastAsia="Calibri" w:cs="Calibri"/>
        </w:rPr>
        <w:t>Finally, and here is where Sidney brings in the Christian point of view that I spoke about early in this Chapter. He reminds us that St. Paul, in Acts chapter 17, affirms that it was the pagan poets, rather than the philosophers, who came closest to foreseeing the truths of Christ. Now, this takes a little explanation here.</w:t>
      </w:r>
    </w:p>
    <w:p>
      <w:pPr>
        <w:pStyle w:val="Normal"/>
        <w:rPr/>
      </w:pPr>
      <w:r>
        <w:rPr>
          <w:rFonts w:eastAsia="Calibri" w:cs="Calibri"/>
        </w:rPr>
        <w:t>In Acts chapter 17, many of you will recognize this as I tell you the story, Paul is journeying through Athens, and he noticed that there are idols all over the city of Athens to all sorts of gods, and it really upset him to see all this idolatry. And he noticed, with a little humor, that one of the idols said to an unknown god, like the two of the unknown soldier, and so what Paul did is he went up to the Areopagus, where all the wise men of Athens met, and he spoke to them, and he said, Oh, you wise men of Athens, I noticed that you worship an unknown god. Now, I'm going to proclaim to you who that god is.</w:t>
      </w:r>
    </w:p>
    <w:p>
      <w:pPr>
        <w:pStyle w:val="Normal"/>
        <w:rPr/>
      </w:pPr>
      <w:r>
        <w:rPr>
          <w:rFonts w:eastAsia="Calibri" w:cs="Calibri"/>
        </w:rPr>
        <w:t>You don't know him, but I'm going to proclaim him to you. He is Christ. And what he says, and I love this, Paul says, As some of your own poets have said, we are his offspring.</w:t>
      </w:r>
    </w:p>
    <w:p>
      <w:pPr>
        <w:pStyle w:val="Normal"/>
        <w:rPr/>
      </w:pPr>
      <w:r>
        <w:rPr>
          <w:rFonts w:eastAsia="Calibri" w:cs="Calibri"/>
        </w:rPr>
        <w:t>In other words, as St. Paul defends Christianity and the truths of Christ before a pagan audience, he actually quotes pagan poetry, and three times in the epistles of Paul, he quotes pagan poetry to back up Christianity. He doesn't quote pagan philosophers. He quotes the pagan poets.</w:t>
      </w:r>
    </w:p>
    <w:p>
      <w:pPr>
        <w:pStyle w:val="Normal"/>
        <w:rPr/>
      </w:pPr>
      <w:r>
        <w:rPr>
          <w:rFonts w:eastAsia="Calibri" w:cs="Calibri"/>
        </w:rPr>
        <w:t>And again, what Sidney does with this, he says, Wait a minute. It is the poets who come closer to the Christian revelation than the philosophers. And an example I would give, he doesn't give this one, but the best example would be Virgil.</w:t>
      </w:r>
    </w:p>
    <w:p>
      <w:pPr>
        <w:pStyle w:val="Normal"/>
        <w:rPr/>
      </w:pPr>
      <w:r>
        <w:rPr>
          <w:rFonts w:eastAsia="Calibri" w:cs="Calibri"/>
        </w:rPr>
        <w:t>Virgil lived and died before Christ, shortly before Christ, so he couldn't have known about Christianity. But many people in the Middle Ages and the Renaissance considered Virgil to be a proto-Christian. Because there's so much in the Aeneid.</w:t>
      </w:r>
    </w:p>
    <w:p>
      <w:pPr>
        <w:pStyle w:val="Normal"/>
        <w:rPr/>
      </w:pPr>
      <w:r>
        <w:rPr>
          <w:rFonts w:eastAsia="Calibri" w:cs="Calibri"/>
        </w:rPr>
        <w:t>Aeneas is almost described as a Christian hero. All the virtues Aeneas must learn are the virtues that St. Paul himself must learn as he becomes, quote, super-Christian. And there's a story in, many of you know that Dante, a Christian poet, chose Virgil as his guide through the inferno.</w:t>
      </w:r>
    </w:p>
    <w:p>
      <w:pPr>
        <w:pStyle w:val="Normal"/>
        <w:rPr/>
      </w:pPr>
      <w:r>
        <w:rPr>
          <w:rFonts w:eastAsia="Calibri" w:cs="Calibri"/>
        </w:rPr>
        <w:t>Now why choose a pagan poet as your guide through a Christian world? Well, it's because people saw Virgil as someone who prepared the way for Christianity. Again, I can go into that more, but basically the idea here is that it was in their poetry that the pagans came closest to an understanding of the incarnate God. And Sidney makes much of that.</w:t>
      </w:r>
    </w:p>
    <w:p>
      <w:pPr>
        <w:pStyle w:val="Normal"/>
        <w:rPr/>
      </w:pPr>
      <w:r>
        <w:rPr>
          <w:rFonts w:eastAsia="Calibri" w:cs="Calibri"/>
        </w:rPr>
        <w:t>Finally, to finish up this defense, he reminds us again that Plato says, Poets speak by divine inspiration. Well, again, maybe we should listen to them. Finally, Sidney concludes his essay by putting a curse on all poet haters.</w:t>
      </w:r>
    </w:p>
    <w:p>
      <w:pPr>
        <w:pStyle w:val="Normal"/>
        <w:rPr/>
      </w:pPr>
      <w:r>
        <w:rPr>
          <w:rFonts w:eastAsia="Calibri" w:cs="Calibri"/>
        </w:rPr>
        <w:t>He says, May they never win love for want of a sonnet, and may they be forgotten for want of an epitaph. And there's that neoclassical wit I talked about. The power of poetry.</w:t>
      </w:r>
    </w:p>
    <w:p>
      <w:pPr>
        <w:pStyle w:val="Normal"/>
        <w:rPr/>
      </w:pPr>
      <w:r>
        <w:rPr>
          <w:rFonts w:eastAsia="Calibri" w:cs="Calibri"/>
        </w:rPr>
        <w:t>If you don't have poetry, you're never going to win love, and no one's going to remember you because you won't have an epitaph. And so, again, in a very serious essay, Sidney ends on a sort of witty comic end, and that's very, very neoclassical. All right, in our next Chapter, we will conclude our unit on neoclassicism by looking at the theory of John Dryden and Alexander Pope.</w:t>
      </w:r>
    </w:p>
    <w:p>
      <w:pPr>
        <w:pStyle w:val="Normal"/>
        <w:rPr/>
      </w:pPr>
      <w:r>
        <w:rPr/>
        <w:t xml:space="preserve"> </w:t>
      </w:r>
      <w:r>
        <w:rPr>
          <w:rFonts w:eastAsia="Calibri" w:cs="Calibri"/>
          <w:b/>
          <w:bCs/>
        </w:rPr>
        <w:t>This file is longer than 30 minutes.</w:t>
      </w:r>
    </w:p>
    <w:p>
      <w:pPr>
        <w:pStyle w:val="Normal"/>
        <w:rPr/>
      </w:pPr>
      <w:r>
        <w:rPr/>
        <w:t xml:space="preserve"> </w:t>
      </w:r>
    </w:p>
    <w:p>
      <w:pPr>
        <w:pStyle w:val="Normal"/>
        <w:rPr/>
      </w:pPr>
      <w:r>
        <w:rPr/>
      </w:r>
    </w:p>
    <w:p>
      <w:pPr>
        <w:pStyle w:val="Normal"/>
        <w:rPr/>
      </w:pPr>
      <w:r>
        <w:rPr/>
      </w:r>
    </w:p>
    <w:p>
      <w:pPr>
        <w:pStyle w:val="Normal"/>
        <w:rPr/>
      </w:pPr>
      <w:r>
        <w:rPr>
          <w:b/>
          <w:bCs/>
          <w:sz w:val="32"/>
          <w:szCs w:val="32"/>
        </w:rPr>
        <w:t>Dryden, John (1631–1700).</w:t>
      </w:r>
      <w:r>
        <w:rPr/>
        <w:t xml:space="preserve"> British poet, dramatist, and essayist whose famous “Essay of Dramatic Poesy” helped establish the taste for neoclassical art. </w:t>
      </w:r>
    </w:p>
    <w:p>
      <w:pPr>
        <w:pStyle w:val="Normal"/>
        <w:rPr/>
      </w:pPr>
      <w:r>
        <w:rPr/>
        <w:drawing>
          <wp:inline distT="0" distB="0" distL="0" distR="0">
            <wp:extent cx="2735580" cy="2804160"/>
            <wp:effectExtent l="0" t="0" r="0" b="0"/>
            <wp:docPr id="6"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
                    <pic:cNvPicPr>
                      <a:picLocks noChangeAspect="1" noChangeArrowheads="1"/>
                    </pic:cNvPicPr>
                  </pic:nvPicPr>
                  <pic:blipFill>
                    <a:blip r:embed="rId8"/>
                    <a:stretch>
                      <a:fillRect/>
                    </a:stretch>
                  </pic:blipFill>
                  <pic:spPr bwMode="auto">
                    <a:xfrm>
                      <a:off x="0" y="0"/>
                      <a:ext cx="2735580" cy="2804160"/>
                    </a:xfrm>
                    <a:prstGeom prst="rect">
                      <a:avLst/>
                    </a:prstGeom>
                  </pic:spPr>
                </pic:pic>
              </a:graphicData>
            </a:graphic>
          </wp:inline>
        </w:drawing>
      </w:r>
    </w:p>
    <w:p>
      <w:pPr>
        <w:pStyle w:val="Normal"/>
        <w:rPr/>
      </w:pPr>
      <w:r>
        <w:rPr/>
      </w:r>
    </w:p>
    <w:p>
      <w:pPr>
        <w:pStyle w:val="Normal"/>
        <w:rPr/>
      </w:pPr>
      <w:r>
        <w:rPr/>
        <w:t>Chapter 8: Dryden, Pope, and Decorum In this Chapter, we shall consider two of the greatest proponents of British neoclassicism: John Dryden and Alexander Pope. After a brief survey of the historical background of the period, and a quick look at some similar historical trends in France,</w:t>
      </w:r>
    </w:p>
    <w:p>
      <w:pPr>
        <w:pStyle w:val="Normal"/>
        <w:rPr/>
      </w:pPr>
      <w:r>
        <w:rPr/>
        <w:t>We shall analyze closely Dryden's essay of dramatic poetry and Pope's essay on criticism. But first, a little historical background to get us set. The Apology for Poetry by Sidney was written in 1583 and then published in 1595. And at the same time that Sidney was writing his Apology, England was entering into her true golden age of literature. In less than a century,</w:t>
      </w:r>
    </w:p>
    <w:p>
      <w:pPr>
        <w:pStyle w:val="Normal"/>
        <w:rPr/>
      </w:pPr>
      <w:r>
        <w:rPr/>
        <w:t>England would produce Shakespeare, Ben Johnson, John Donne, John Milton, and many, many others. This is probably the heyday of British literature. And interestingly, it all focuses around the time of Sidney's apology for poetry. Whether there was a cause-effect is hard to prove, but again, Sidney's doing something that's maybe inspiring the arts. I like to think of it as similar to the phenomenon that occurred in America</w:t>
      </w:r>
    </w:p>
    <w:p>
      <w:pPr>
        <w:pStyle w:val="Normal"/>
        <w:rPr/>
      </w:pPr>
      <w:r>
        <w:rPr/>
        <w:t>following Ralph Waldo Emerson's famous 1837 address, The American Scholar. Many of you have read that in school, The American Scholar. And it's interesting because after Emerson wrote that essay, which really kind of threw down the gauntlet and sort of challenged Americans to write their own literature, not just imitate Britain,</w:t>
      </w:r>
    </w:p>
    <w:p>
      <w:pPr>
        <w:pStyle w:val="Normal"/>
        <w:rPr/>
      </w:pPr>
      <w:r>
        <w:rPr/>
        <w:t>And after he wrote that, America went into her golden age. Whitman and all these great poets and prose writers followed that. So it's kind of interesting. I like to think of the apology as the British version of the American scholar, as something that is a watershed, if you will.</w:t>
      </w:r>
    </w:p>
    <w:p>
      <w:pPr>
        <w:pStyle w:val="Normal"/>
        <w:rPr/>
      </w:pPr>
      <w:r>
        <w:rPr/>
        <w:t>However, we've got this great sort of forward thrust of art, but then art lags a bit in England. I'm back to England now. When the Puritan revolutionaries closed the theaters, and that was in 1642, the Puritan revolution under Oliver Cromwell, they took over and they closed the theaters, and that caused a little bit of lag in art.</w:t>
      </w:r>
    </w:p>
    <w:p>
      <w:pPr>
        <w:pStyle w:val="Normal"/>
        <w:rPr/>
      </w:pPr>
      <w:r>
        <w:rPr/>
        <w:t>But then in 1660, we have the restoration of Charles II, the famous restoration, and the Puritan revolutionaries were out and the monarchy was back in.</w:t>
      </w:r>
    </w:p>
    <w:p>
      <w:pPr>
        <w:pStyle w:val="Normal"/>
        <w:rPr/>
      </w:pPr>
      <w:r>
        <w:rPr/>
        <w:t>And why is that important to us? Because after the Restoration, there's a sort of anti-Puritanism. And what happens is, after the Restoration, both poets and poets return with great force towards high society and the royal aristocratic manners of the court.</w:t>
      </w:r>
    </w:p>
    <w:p>
      <w:pPr>
        <w:pStyle w:val="Normal"/>
        <w:rPr/>
      </w:pPr>
      <w:r>
        <w:rPr/>
        <w:t>There is, in fact, a concerted effort to return to Greek and Roman models. Think about it. The Puritans, what do they stand for? Democracy, equality, egalitarianism. Well, the British were so sick of all of that that they turned almost with a sort of pendulum swing back to aristocracy, back to that refinement that is neoclassicism. What happened to the revolutionaries? They went to America, right, and formed the American democracy.</w:t>
      </w:r>
    </w:p>
    <w:p>
      <w:pPr>
        <w:pStyle w:val="Normal"/>
        <w:rPr/>
      </w:pPr>
      <w:r>
        <w:rPr/>
        <w:t>And again, neoclassicism seems very strange to Americans, because we believe in democracy and egalitarianism, everybody's equal. That's not neoclassicism. Neoclassicism tends to be more elitist, more focused on the court and on royal manners. And so, they're tired of the revolutionaries, let's go back to the Greek and Roman models, let's go back to Aristotle and Horace, let's get back to fashionable art, high society art.</w:t>
      </w:r>
    </w:p>
    <w:p>
      <w:pPr>
        <w:pStyle w:val="Normal"/>
        <w:rPr/>
      </w:pPr>
      <w:r>
        <w:rPr/>
        <w:t>And so, beginning in 1660 and stretching on to the closing decades of the 18th century, England enters her neoclassical age. When we say neoclassicism, I mean, it pops up all over. But in Britain, the neoclassical age, it's funny because we call it the 18th century, but it starts in 1660. So 1660, almost to the end of the 18th century, is the neoclassical age. Now, that age has other names. It's also known as the age of reason.</w:t>
      </w:r>
    </w:p>
    <w:p>
      <w:pPr>
        <w:pStyle w:val="Normal"/>
        <w:rPr/>
      </w:pPr>
      <w:r>
        <w:rPr/>
        <w:t>Or the Age of Enlightenment. And again, that was the idea where we wanted to go back to reason and rationality. It's also called sometimes the Restoration in 18th century. I want to give you these names because it goes by many different names. It's the same period we're talking about.</w:t>
      </w:r>
    </w:p>
    <w:p>
      <w:pPr>
        <w:pStyle w:val="Normal"/>
        <w:rPr/>
      </w:pPr>
      <w:r>
        <w:rPr/>
        <w:t>Finally, the British themselves, they like to think of it as the British Augustan Age because they were modeling themselves on the Augustan Age of Rome. And in fact, Alexander Pope wanted to make himself another Horus, as we'll see when we get to Pope in a moment. So they thought that saw themselves as re bringing back the Augustan Age, the glory of Rome.</w:t>
      </w:r>
    </w:p>
    <w:p>
      <w:pPr>
        <w:pStyle w:val="Normal"/>
        <w:rPr/>
      </w:pPr>
      <w:r>
        <w:rPr/>
        <w:t>The height of this age, this neoclassical age in Britain, is usually identified with the reign of Queen Anne from 1702 to 1714, but Samuel Johnson kept the neoclassical spirit alive all the way until his death in 1784. So neoclassicism is well over 100 years. It's very, very influential in England.</w:t>
      </w:r>
    </w:p>
    <w:p>
      <w:pPr>
        <w:pStyle w:val="Normal"/>
        <w:rPr/>
      </w:pPr>
      <w:r>
        <w:rPr/>
        <w:t>Now I just want to mention quickly that about the same time as Britain had her neoclassical age, France was in the midst of her neoclassical age.</w:t>
      </w:r>
    </w:p>
    <w:p>
      <w:pPr>
        <w:pStyle w:val="Normal"/>
        <w:rPr/>
      </w:pPr>
      <w:r>
        <w:rPr/>
        <w:t>Playwrights like Racine, critics like Boileau, and playwright critics like Corneille sought to model themselves precisely on classical precepts. You'll remember I said that Aristotle's ideas were revived by the French and they wrote plays that followed Aristotle to the letter. Well, this is that French neoclassical age. And the French neoclassicists had a great deal of influence on the British neoclassicists.</w:t>
      </w:r>
    </w:p>
    <w:p>
      <w:pPr>
        <w:pStyle w:val="Normal"/>
        <w:rPr/>
      </w:pPr>
      <w:r>
        <w:rPr/>
      </w:r>
    </w:p>
    <w:p>
      <w:pPr>
        <w:pStyle w:val="Normal"/>
        <w:rPr/>
      </w:pPr>
      <w:r>
        <w:rPr/>
        <w:t>In fact, all of British neoclassicism has a French air to it. Indeed, if you're a neoclassical scholar of Britain, you really need to know French. Because they adopt the sort of manner and courtly manner that we associate even today with the French. That kind of refinement that's very French. In the Romantic Age, Britain will become a little more German. But in the neoclassical, they're very French.</w:t>
      </w:r>
    </w:p>
    <w:p>
      <w:pPr>
        <w:pStyle w:val="Normal"/>
        <w:rPr/>
      </w:pPr>
      <w:r>
        <w:rPr/>
        <w:t>All right, let's look at John Dryden and his essay of dramatic poetry. John Dryden, in his essay, offers a succinct, if playful, overview of the main critical issues debated at the beginning of the neoclassical age. John Dryden actually lived and died in the 17th century. He's there at the beginning of the neoclassical age. Pope, that we'll get to in a moment, is a more central neoclassical figure. But John Dryden sort of kicks things off.</w:t>
      </w:r>
    </w:p>
    <w:p>
      <w:pPr>
        <w:pStyle w:val="Normal"/>
        <w:rPr/>
      </w:pPr>
      <w:r>
        <w:rPr/>
        <w:t>And what's interesting, it's called the Essay on Dramatic Poesy, but actually, like Plato's Republic, his quote "essay" is written in dialogue form. It's actually written in a dialogue, which makes it very interesting to read.</w:t>
      </w:r>
    </w:p>
    <w:p>
      <w:pPr>
        <w:pStyle w:val="Normal"/>
        <w:rPr/>
      </w:pPr>
      <w:r>
        <w:rPr/>
        <w:t>And this dialogue, it's imaginary, takes place on the eve of a great battle in 1665 and concerns four men who, as they cross the Thames in a boat, discuss the issues of the day. It's a wonderful little setting. They're crossing the boat. There's bombs all over the place. They don't know what to do with themselves. So they say, well, let's talk. Let's have a great neoclassical conversation. And the neoclassicists were great conversationalists. You'd love to sit in on their dinners.</w:t>
      </w:r>
    </w:p>
    <w:p>
      <w:pPr>
        <w:pStyle w:val="Normal"/>
        <w:rPr/>
      </w:pPr>
      <w:r>
        <w:rPr/>
        <w:t>Now, these four men do disagree on lots of particulars. That's why it's a dialogue. But interestingly, even though there are disagreements, they all accept three things. One, that art is a form of imitation. Two, that art should teach and please.</w:t>
      </w:r>
    </w:p>
    <w:p>
      <w:pPr>
        <w:pStyle w:val="Normal"/>
        <w:rPr/>
      </w:pPr>
      <w:r>
        <w:rPr/>
        <w:t>And three, that it should follow either loosely or strictly the laws of decorum. In other words, they're all neoclassicists. They all agree with Aristotle and especially with Horace about imitation, teaching and pleasing, and decorum. So basically, with neoclassicists, you've got a certain core belief, and then people play with the particulars.</w:t>
      </w:r>
    </w:p>
    <w:p>
      <w:pPr>
        <w:pStyle w:val="Normal"/>
        <w:rPr/>
      </w:pPr>
      <w:r>
        <w:rPr/>
        <w:t>The first issue of debate in the boat concerns their relationship with the ancients. And ancients means Greeks in Latin. Sometimes it means just the Greeks. But what should their relationship be? That's a very important issue for neoclassicists. The question they ask is, should they imitate them closely?</w:t>
      </w:r>
    </w:p>
    <w:p>
      <w:pPr>
        <w:pStyle w:val="Normal"/>
        <w:rPr/>
      </w:pPr>
      <w:r>
        <w:rPr/>
        <w:t>Can you surpass them? What is our relationship? Well, one man who's very, very conservative neoclassicist, he says, we are but ill copiers of the ancients. Our merits are their merits, but our faults are our own. That's the real traditionalist that says we can only just imitate them and try to touch them, but they're much greater than we are.</w:t>
      </w:r>
    </w:p>
    <w:p>
      <w:pPr>
        <w:pStyle w:val="Normal"/>
        <w:rPr/>
      </w:pPr>
      <w:r>
        <w:rPr/>
      </w:r>
    </w:p>
    <w:p>
      <w:pPr>
        <w:pStyle w:val="Normal"/>
        <w:rPr/>
      </w:pPr>
      <w:r>
        <w:rPr/>
        <w:t>But, because it's a dialogue, there is another man there who's a little bit more liberal, you might say, or progressive. He says that, no, we have progressed and improved art because now we have both nature and the ancients to imitate.</w:t>
      </w:r>
    </w:p>
    <w:p>
      <w:pPr>
        <w:pStyle w:val="Normal"/>
        <w:rPr/>
      </w:pPr>
      <w:r>
        <w:rPr/>
        <w:t>While they had only nature. So we're better because the ancients imitated nature. We can imitate nature and we can imitate the ancients at the same time. So in this sense, we're better off. We're a little bit more self-conscious than them. Believe it or not, today almost everybody would say Homer is greater than Virgil. But back in this time, people put Virgil above Homer. They put imitation above the originality of Homer. Very interesting. Very neoclassical.</w:t>
      </w:r>
    </w:p>
    <w:p>
      <w:pPr>
        <w:pStyle w:val="Normal"/>
        <w:rPr/>
      </w:pPr>
      <w:r>
        <w:rPr/>
        <w:t>Nevertheless, again, I remind you, all of these critics, although they disagree on minor things, all agree that the ancients are to be honored and heeded. Neoclassicism is very traditional. You're supposed to respect the ancients. All right, the dialogue gets more specific as they consider the three unities.</w:t>
      </w:r>
    </w:p>
    <w:p>
      <w:pPr>
        <w:pStyle w:val="Normal"/>
        <w:rPr/>
      </w:pPr>
      <w:r>
        <w:rPr/>
        <w:t>These three unities, the unities of time, place, and action, were derived from statements made by Aristotle and Horace</w:t>
      </w:r>
    </w:p>
    <w:p>
      <w:pPr>
        <w:pStyle w:val="Normal"/>
        <w:rPr/>
      </w:pPr>
      <w:r>
        <w:rPr/>
        <w:t>But actually, what we call the full-fledged theory of the unities, the three unities, was actually codified by those French neoclassicists I mentioned a moment ago, Cornet, Racine, and Boileau. So these ideas come from Aristotle and Horace, but they weren't given their final shape until the French. Now, what are the three unities? All right, they have to do with the theater. The three unities of time, place, and action work this way. According to the unity of time,</w:t>
      </w:r>
    </w:p>
    <w:p>
      <w:pPr>
        <w:pStyle w:val="Normal"/>
        <w:rPr/>
      </w:pPr>
      <w:r>
        <w:rPr/>
        <w:t>Stage time must mimic real time as closely as possible. In any case, no more than 12 hours. In other words, a play takes about, excuse me, two hours to unfold. Well, the real action should be about that time.</w:t>
      </w:r>
    </w:p>
    <w:p>
      <w:pPr>
        <w:pStyle w:val="Normal"/>
        <w:rPr/>
      </w:pPr>
      <w:r>
        <w:rPr/>
        <w:t>The best example, I bet you've all seen the movie High Noon. That is a movie that follows the unity of time because the movie starts at 10:30 and ends at high noon and it's about an hour and a half. And one of the reasons that movie is so tense is because every minute of movie time is a minute of real time. And that's the unity of time. That's true of Oedipus. Oedipus takes place in about half a day. It's very close to stage time.</w:t>
      </w:r>
    </w:p>
    <w:p>
      <w:pPr>
        <w:pStyle w:val="Normal"/>
        <w:rPr/>
      </w:pPr>
      <w:r>
        <w:rPr/>
        <w:t>All right, what is the unity of place? According to the unity of place, action on the stage should be confined to a single space. It should not leap from city to city or locale to locale. Stick to one place. Oedipus, again, is my example. All of that play takes place in front of the palace of Oedipus. So stick to one place. Don't be jumping all over the place like you might do in a novel, let's say. One place. Finally, according to the unity of action,</w:t>
      </w:r>
    </w:p>
    <w:p>
      <w:pPr>
        <w:pStyle w:val="Normal"/>
        <w:rPr/>
      </w:pPr>
      <w:r>
        <w:rPr/>
        <w:t>There should be one main plot that is not complicated or diluted by the interweaving of subplots. Don't write a play where there's lots and lots of things happening. You want one plot and you want it to be simple and unified. Those are the three unities. Now, once our four men define the unities...</w:t>
      </w:r>
    </w:p>
    <w:p>
      <w:pPr>
        <w:pStyle w:val="Normal"/>
        <w:rPr/>
      </w:pPr>
      <w:r>
        <w:rPr/>
        <w:t>They start comparing and contrasting French theater with English theater. Basically, Racine with Shakespeare. Now, they decide that whereas most French plays follow the Unities, best example would be Racine's famous play, The Phaedra, which is his version of Euripides' Hippolytus. The British, on the other hand, do not.</w:t>
      </w:r>
    </w:p>
    <w:p>
      <w:pPr>
        <w:pStyle w:val="Normal"/>
        <w:rPr/>
      </w:pPr>
      <w:r>
        <w:rPr/>
        <w:t>French plays are very unified and decorous. They just follow Aristotle to the letter. English plays, British plays are more lively. And think about it. Shakespeare breaks all three of the unities. Unity of time, his plays take place over long distances. You know, Hamlet takes place over several months. What about the unity of place? Shakespeare takes us all over the world, jumping from here to there to there to there. There's no unity of place. What</w:t>
      </w:r>
    </w:p>
    <w:p>
      <w:pPr>
        <w:pStyle w:val="Normal"/>
        <w:rPr/>
      </w:pPr>
      <w:r>
        <w:rPr/>
        <w:t>What about finally the unity of action? Think about King Lear. King Lear has the main plot, Lear and his three daughters, but it has a very prominent subplot of Gloucester and his two sons, Edmund and Edgar. Think about A Midsummer Night's Dream. That has four plots all working at the same time. So Shakespeare does not follow the unities in any way. Notice Shakespeare again is our example, is our, is our, he breaks the rules. He is the one who breaks decorum. Interesting. Now,</w:t>
      </w:r>
    </w:p>
    <w:p>
      <w:pPr>
        <w:pStyle w:val="Normal"/>
        <w:rPr/>
      </w:pPr>
      <w:r>
        <w:rPr/>
      </w:r>
    </w:p>
    <w:p>
      <w:pPr>
        <w:pStyle w:val="Normal"/>
        <w:rPr/>
      </w:pPr>
      <w:r>
        <w:rPr/>
        <w:t>Dryden, perhaps because he's an early neoclassicist, he finally decides, and by the way, one of the four men is supposed to be Dryden. It's not called Dryden, but it's clear he's embodying what Dryden believes. The Dryden persona, he concludes that British drama is finally better than the French drama.</w:t>
      </w:r>
    </w:p>
    <w:p>
      <w:pPr>
        <w:pStyle w:val="Normal"/>
        <w:rPr/>
      </w:pPr>
      <w:r>
        <w:rPr/>
        <w:t>For, although it respects the ancients, it is not afraid to part from them when necessary. So again, all neoclassicists are not so strict. They want you to follow the ancients, but you can add to them or change them. If there's a moral to Dryden's essay, this is the moral.</w:t>
      </w:r>
    </w:p>
    <w:p>
      <w:pPr>
        <w:pStyle w:val="Normal"/>
        <w:rPr/>
      </w:pPr>
      <w:r>
        <w:rPr/>
        <w:t>When the ancient rules of decorum are in sync with nature, they should be followed. But if they lead us to abuse nature, they must be altered or abandoned. The idea is you follow nature. And since usually the ancients followed nature, you follow them. But if they mess up, don't follow them. Don't be like those formation flyers. One goes in the pit and they all follow in there. So, again...</w:t>
      </w:r>
    </w:p>
    <w:p>
      <w:pPr>
        <w:pStyle w:val="Normal"/>
        <w:rPr/>
      </w:pPr>
      <w:r>
        <w:rPr/>
        <w:t>Basically, what I'm trying to say, what Dryden is trying to say, is that neoclassical art is not just a pale copy of the ancients. It's not just a simple imitation. What it is, is a traditional approach that requires laws and models, but is not enslaved by them. Again, sometimes we have this idea that neoclassicists just imitate the ancients and that's it. No, they are very original, but they believe in laws and models and decorum.</w:t>
      </w:r>
    </w:p>
    <w:p>
      <w:pPr>
        <w:pStyle w:val="Normal"/>
        <w:rPr/>
      </w:pPr>
      <w:r>
        <w:rPr/>
        <w:t>A good way to say this is that for the neoclassicists, decorum is not a straitjacket. Now to us moderns who are post-romantics, it seems like a straitjacket. Most young poets say, "I don't want to be stuck to the tradition. Don't tell me I've got to do this and I've got to do this. I want to do my own thing." Not for a neoclassicist. Decorum is important, but again, it's not a straitjacket. It doesn't force you. What it is is a guide and a touchstone that keeps you on track.</w:t>
      </w:r>
    </w:p>
    <w:p>
      <w:pPr>
        <w:pStyle w:val="Normal"/>
        <w:rPr/>
      </w:pPr>
      <w:r>
        <w:rPr/>
        <w:t>So again, this is a higher view of neoclassicism, not the simplistic view that we sometimes have of just imitating blindly everything that happened before. All right, let us move on now to Pope's essay on criticism. Now, as I mentioned before, Alexander Pope is a central neoclassicist, so he's a little bit more strict than Dryden. We're going to see that his view of decorum is a little bit more strict than Dryden because he's living in the very heart of the neoclassical age.</w:t>
      </w:r>
    </w:p>
    <w:p>
      <w:pPr>
        <w:pStyle w:val="Normal"/>
        <w:rPr/>
      </w:pPr>
      <w:r>
        <w:rPr/>
        <w:t>Now, Pope's essay on criticism is, again, not an essay. Guess what? It is a verse epistle. Just like Horace's art of poetry, it is a letter written in poetry. He's imitating Horace here. Now, his essay, Pope's essay, like almost all of his poetry, is written in what we call heroic poetry.</w:t>
      </w:r>
    </w:p>
    <w:p>
      <w:pPr>
        <w:pStyle w:val="Normal"/>
        <w:rPr/>
      </w:pPr>
      <w:r>
        <w:rPr/>
        <w:t>What are heroic couplets? They're two lines of poetry. Each line of poetry has ten syllables and five stresses. In other words, da-dum, da-dum, da-dum, da-dum, da-dum. Two lines, and those two lines rhyme.</w:t>
      </w:r>
    </w:p>
    <w:p>
      <w:pPr>
        <w:pStyle w:val="Normal"/>
        <w:rPr/>
      </w:pPr>
      <w:r>
        <w:rPr/>
        <w:t>One of my favorite examples of a rhyming couplet, a heroic couplet, is the first line of Dryden's Absalom and Akitiful. It's about the days of King David, and he says, In pious times, air priestcraft did begin before polygamy was made a sin. A little bit of that neoclassical wit I told you about. Now, why am I making such a big deal about these couplets?</w:t>
      </w:r>
    </w:p>
    <w:p>
      <w:pPr>
        <w:pStyle w:val="Normal"/>
        <w:rPr/>
      </w:pPr>
      <w:r>
        <w:rPr/>
      </w:r>
    </w:p>
    <w:p>
      <w:pPr>
        <w:pStyle w:val="Normal"/>
        <w:rPr/>
      </w:pPr>
      <w:r>
        <w:rPr/>
        <w:t>Although these heroic couplets are linked together in a series, there is always a strong stop at the end of each couplet. So, again, it's a poem. We want to read the whole thing. But at the end of each couplet is a strong stop, either a period or a semicolon or a colon. Not even a comma, usually. A very hard stop. And so when we read...</w:t>
      </w:r>
    </w:p>
    <w:p>
      <w:pPr>
        <w:pStyle w:val="Normal"/>
        <w:rPr/>
      </w:pPr>
      <w:r>
        <w:rPr/>
        <w:t>heroic couplets, it's not like reading a soliloquy from Shakespeare where we just sort of read through. We're forced to stop at the end of every heroic couplet.</w:t>
      </w:r>
    </w:p>
    <w:p>
      <w:pPr>
        <w:pStyle w:val="Normal"/>
        <w:rPr/>
      </w:pPr>
      <w:r>
        <w:rPr/>
        <w:t>And why is this important? Because this is very neoclassical. Rather than being free-flowing and meditative like the soliloquies, Pope's heroic couplets really read like a mathematical proof that moves logically, step by step, from proposition to proposition to conclusion.</w:t>
      </w:r>
    </w:p>
    <w:p>
      <w:pPr>
        <w:pStyle w:val="Normal"/>
        <w:rPr/>
      </w:pPr>
      <w:r>
        <w:rPr/>
        <w:t>students have a terrible time reading Pope because you know what they do? They don't understand the first heroic couplet so they say, "I'll skip it and move on." That doesn't work. You've got to understand every heroic couplet or you're lost. Just like a mathematical proof. If you don't understand one step of the proof and you skip it, you're lost. And so again, what I want to show you here is that</w:t>
      </w:r>
    </w:p>
    <w:p>
      <w:pPr>
        <w:pStyle w:val="Normal"/>
        <w:rPr/>
      </w:pPr>
      <w:r>
        <w:rPr/>
        <w:t>Pope's heroic couplets express in themselves that sense of balance, order, and rationality that the neoclassicists prized so highly. Remember I said neoclassicists want to mix sound and sense? Well, the rationality of Pope living in the age of reason, the age of enlightenment, is mimicked by the sound of his heroic couplets.</w:t>
      </w:r>
    </w:p>
    <w:p>
      <w:pPr>
        <w:pStyle w:val="Normal"/>
        <w:rPr/>
      </w:pPr>
      <w:r>
        <w:rPr/>
        <w:t>So again, he doesn't just arbitrarily write in heroic couplets. The sound of his poetry mimics the feeling or the sense he wants to convey.</w:t>
      </w:r>
    </w:p>
    <w:p>
      <w:pPr>
        <w:pStyle w:val="Normal"/>
        <w:rPr/>
      </w:pPr>
      <w:r>
        <w:rPr/>
        <w:t>Now, I warn you, if you read Pope, he cannot be read quickly. He calls for intense concentration and a keen sense of proportion. You know what it's like? It's like listening to Baroque music. If you listen to Bach or Handel, you've got to pay attention because everything is subtleties, isn't it? Very small subtleties, balance and rationality. I like to think of Pope's poetry as decorum set in.</w:t>
      </w:r>
    </w:p>
    <w:p>
      <w:pPr>
        <w:pStyle w:val="Normal"/>
        <w:rPr/>
      </w:pPr>
      <w:r>
        <w:rPr/>
        <w:t>If you want to know what decorum is, just listen to the sound of Pope. Or again, listen to Baroque music by Bach or again Handel or some of the Baroque musicians. Again, that order and balance. All right, let's look specifically at the essay itself. Like Horace, Pope spends much time defining the proper role of the critic. According to Pope, true taste in a critic is as rare as true genius in a poet.</w:t>
      </w:r>
    </w:p>
    <w:p>
      <w:pPr>
        <w:pStyle w:val="Normal"/>
        <w:rPr/>
      </w:pPr>
      <w:r>
        <w:rPr/>
        <w:t>In other words, criticism is not to be looked down upon. That's a gift too. A true critic is as great as a true poet. Now, the function of the critic, therefore, is almost as vital as that of the poet. And we saw this before in Horace. The critic's important. Now, still, the poet is more important, finally, for neoclassicists, but the critic is important, and there is a relationship here.</w:t>
      </w:r>
    </w:p>
    <w:p>
      <w:pPr>
        <w:pStyle w:val="Normal"/>
        <w:rPr/>
      </w:pPr>
      <w:r>
        <w:rPr/>
        <w:t>You know what? Pope tells us that in some ways a bad critic is more dangerous to art than a bad poet. Bad poetry, we could just dismiss it. But bad criticism can corrupt everything and form more bad poetry. So for Pope, criticism is very important. And he's very much a poet and critic at the same time.</w:t>
      </w:r>
    </w:p>
    <w:p>
      <w:pPr>
        <w:pStyle w:val="Normal"/>
        <w:rPr/>
      </w:pPr>
      <w:r>
        <w:rPr/>
        <w:t>Now, many critics, according to Pope, write not out of the love of poetry or out of a fine sense of judgment, but out of envy and spite. They destroy what they cannot do.</w:t>
      </w:r>
    </w:p>
    <w:p>
      <w:pPr>
        <w:pStyle w:val="Normal"/>
        <w:rPr/>
      </w:pPr>
      <w:r>
        <w:rPr/>
        <w:t>And if there's one thing that Pope hates, it's a bad critic. Bad critics are nasty people that can't write their own poetry, so they go around destroying other people. And that's a big no-no for Pope. For Pope, a true critic should be the handmaiden of poetry. A critic should respect poets and love them and help them. And yet, Pope knew that so often,</w:t>
      </w:r>
    </w:p>
    <w:p>
      <w:pPr>
        <w:pStyle w:val="Normal"/>
        <w:rPr/>
      </w:pPr>
      <w:r>
        <w:rPr/>
        <w:t>Critics turn against poets with Oedipal fury. We're back to that anxiety of influence. In other words, sometimes critics do what bad philosophers do. They attack poets. In other words, they attack what they cannot do. This is terrible. And, I mean, Pope really lays it into these people. In fact, he compares bad critics to half-breed mules who lack both the genius of the poet and the taste of the true critic.</w:t>
      </w:r>
    </w:p>
    <w:p>
      <w:pPr>
        <w:pStyle w:val="Normal"/>
        <w:rPr/>
      </w:pPr>
      <w:r>
        <w:rPr/>
        <w:t>Rather than accept the limits of their gifts, they elevate themselves by finding fault in others. And you've all experienced peevish, nasty critics. You know what a good example of this is? A lot of my college students, like most college students, have jobs where they work at a supermarket or they work at a clothing store. And some of them have terrible managers. And I think you all know that usually the worst ones are the middle managers, not the top managers.</w:t>
      </w:r>
    </w:p>
    <w:p>
      <w:pPr>
        <w:pStyle w:val="Normal"/>
        <w:rPr/>
      </w:pPr>
      <w:r>
        <w:rPr/>
        <w:t>Because often time the middle managers have very low self-esteem and so they give themselves jollies by stepping on you. So a lot of times the ones that have more power are better because they don't need to prove anything. Well that's what he's saying. Critics are like bad middle managers. Bad critics are like bad middle managers because they have to step on everything. Well that's what a bad critic is. What is a good critic? The true critic, the good critic is like the true poet. He must learn humility.</w:t>
      </w:r>
    </w:p>
    <w:p>
      <w:pPr>
        <w:pStyle w:val="Normal"/>
        <w:rPr/>
      </w:pPr>
      <w:r>
        <w:rPr/>
        <w:t>He must be humble. And according to Pope, and this is very neoclassical, the best way to learn humility is by exposing yourself to the sacred fire of ancient literature. You spend your time reading Homer and Virgil, that will humble you when you realize their greatness. And you'll get rid of all this nasty peevishness. Furthermore, the true critic for Pope must judge art not on the basis of his own prejudices, but via a close relationship</w:t>
      </w:r>
    </w:p>
    <w:p>
      <w:pPr>
        <w:pStyle w:val="Normal"/>
        <w:rPr/>
      </w:pPr>
      <w:r>
        <w:rPr/>
        <w:t>genial study of the poet's age, his chosen genre and mode of imitation, and the desired end and aim of his poems.</w:t>
      </w:r>
    </w:p>
    <w:p>
      <w:pPr>
        <w:pStyle w:val="Normal"/>
        <w:rPr/>
      </w:pPr>
      <w:r>
        <w:rPr/>
      </w:r>
    </w:p>
    <w:p>
      <w:pPr>
        <w:pStyle w:val="Normal"/>
        <w:rPr/>
      </w:pPr>
      <w:r>
        <w:rPr/>
        <w:t>Remember we talked about genial criticism before? A good critic is one who respects what the poet's trying to do. Doesn't impose his own taste upon the poet, but tries to figure out what the poet's trying to do, what kind of genre it is, what kind of mode of imitation, and follows along that way. That is genial criticism. So what Pope is telling us, basically, is that there's a right way to criticize and a wrong way to criticize.</w:t>
      </w:r>
    </w:p>
    <w:p>
      <w:pPr>
        <w:pStyle w:val="Normal"/>
        <w:rPr/>
      </w:pPr>
      <w:r>
        <w:rPr/>
        <w:t>And what he's also telling us is that just like there's rules for poetry, there is rules for criticism. Or there are rules for criticism. Now, alas, I would argue, modern academia has not heeded the advice of Pope. And I'll get on my soapbox a little bit here. I feel that many times modern theorists too often stand in judgment on the great poets of our tradition.</w:t>
      </w:r>
    </w:p>
    <w:p>
      <w:pPr>
        <w:pStyle w:val="Normal"/>
        <w:rPr/>
      </w:pPr>
      <w:r>
        <w:rPr/>
        <w:t>What I'm saying is that rather than learn from the poet's genius, many modern critics look down upon them as politically unenlightened. You know, sexist, racist, homophobic, right?</w:t>
      </w:r>
    </w:p>
    <w:p>
      <w:pPr>
        <w:pStyle w:val="Normal"/>
        <w:rPr/>
      </w:pPr>
      <w:r>
        <w:rPr/>
        <w:t>Rather than judge poetry on its own merits, they bend poetry on the rack of modern theory. And one thing that bothered me, and I only graduated from graduate school in 91, so this is very fresh in my mind, one thing that bothers me about so much modern theory is so often, again, it stands in judgment. Rather, I mean, why do we go into poetry? Why do I go into teaching? I went in because I loved Shakespeare and Wordsworth and Milton, and I wanted to learn at their feet, to learn from them.</w:t>
      </w:r>
    </w:p>
    <w:p>
      <w:pPr>
        <w:pStyle w:val="Normal"/>
        <w:rPr/>
      </w:pPr>
      <w:r>
        <w:rPr/>
        <w:t>But so often in graduate school, students now are taught to look down on the poet as, again, woefully unenlightened. I'll give you an example of this. One of the things that bothers me is a lot of my students go to seminary because I teach at a Christian school. And so often students go to seminary with this great love of the Bible, the Word of God. And so often when they leave seminary, they now look down on the Bible.</w:t>
      </w:r>
    </w:p>
    <w:p>
      <w:pPr>
        <w:pStyle w:val="Normal"/>
        <w:rPr/>
      </w:pPr>
      <w:r>
        <w:rPr/>
        <w:t>It almost always happens after the first or second year of seminary, they start speaking condescendingly about St. Paul. Oh, well, you know, that's St. Paul's sexism. This is really something that bothers me because, again, we lose our respect.</w:t>
      </w:r>
    </w:p>
    <w:p>
      <w:pPr>
        <w:pStyle w:val="Normal"/>
        <w:rPr/>
      </w:pPr>
      <w:r>
        <w:rPr/>
        <w:t>I mean, if we're not going to learn from people like St. Paul or people like Shakespeare, what are we in it for? And so again, I really think that modern theory and modern seminaries can learn from Pope. We need to have a little humility and learn from these people. That's why they're still read and will probably be forgotten. Okay, finally, according to Pope and his neoclassical theory, the best poets and critics look to nature as the source of</w:t>
      </w:r>
    </w:p>
    <w:p>
      <w:pPr>
        <w:pStyle w:val="Normal"/>
        <w:rPr/>
      </w:pPr>
      <w:r>
        <w:rPr/>
        <w:t>The end and the test of art. I've alluded to this many times, but let me say it now. For neoclassicists, you look to nature. Nature is the ultimate source of poetry and the ultimate end or goal and the test. Now, by nature, I don't just mean trees. I mean nature, reality. They want to find the way the world is and imitate that.</w:t>
      </w:r>
    </w:p>
    <w:p>
      <w:pPr>
        <w:pStyle w:val="Normal"/>
        <w:rPr/>
      </w:pPr>
      <w:r>
        <w:rPr/>
        <w:t>Now, according to Pope, we follow the ancients because in following them, we follow nature. And so, Pope says in a famous phrase, Virgil discovered that to imitate Homer was to imitate nature. The reason Virgil imitated Homer was because Homer got it right, so Virgil might as well imitate. You know, we want to learn from the people that got it right. That's a very neoclassical, traditional way of looking at things.</w:t>
      </w:r>
    </w:p>
    <w:p>
      <w:pPr>
        <w:pStyle w:val="Normal"/>
        <w:rPr/>
      </w:pPr>
      <w:r>
        <w:rPr/>
        <w:t>But Pope goes beyond that. He says, you know what? Even the ancients did not really invent the rules of decorum. They didn't invent decorum. They found it there in nature.</w:t>
      </w:r>
    </w:p>
    <w:p>
      <w:pPr>
        <w:pStyle w:val="Normal"/>
        <w:rPr/>
      </w:pPr>
      <w:r>
        <w:rPr/>
        <w:t>According to a neoclassicist, nature is organized in terms of decorum. And what we do is we try to discover that decorum and imitate it. Let me give you an example of Pope's heroic couplets. He says, those rules of old, discovered, not devised, are nature still, but nature methodized. So we take what's in nature and we use it.</w:t>
      </w:r>
    </w:p>
    <w:p>
      <w:pPr>
        <w:pStyle w:val="Normal"/>
        <w:rPr/>
      </w:pPr>
      <w:r>
        <w:rPr/>
        <w:t>According to Pope, nature is the best touchstone of art, for it is unchanging and eternal. How can we measure art? Let's measure art against something that doesn't change, nature. Rather than against changing fashions and whatnot, let us test art against something that is unchanging.</w:t>
      </w:r>
    </w:p>
    <w:p>
      <w:pPr>
        <w:pStyle w:val="Normal"/>
        <w:rPr/>
      </w:pPr>
      <w:r>
        <w:rPr/>
        <w:t>Now I want to make a little analogy here to another work by Pope. In addition to his essay on criticism, Pope wrote an essay on man, which was more about philosophy. And in his essay on man, Pope sums up the neoclassical vision of the cosmos by asserting that in nature, all is ordered...</w:t>
      </w:r>
    </w:p>
    <w:p>
      <w:pPr>
        <w:pStyle w:val="Normal"/>
        <w:rPr/>
      </w:pPr>
      <w:r>
        <w:rPr/>
        <w:t>and everything has its proper place in the great chain of being. Many of you may have learned before this idea of the great chain of being. You see, neoclassicists not only looked for decorum in poetry, they looked for decorum in the universe itself. And according to the great chain of being, there's a hierarchy. At the top of the chain is God, then the higher order of angels, down to the lower order, down to man and the animals, and all the way on down to the rocks. Everything has a place</w:t>
      </w:r>
    </w:p>
    <w:p>
      <w:pPr>
        <w:pStyle w:val="Normal"/>
        <w:rPr/>
      </w:pPr>
      <w:r>
        <w:rPr/>
        <w:t>It has a rung, let's call it, in the ladder that is the great chain of being. That is a very ordered view of the world, neoclassical. And according to Pope, we must accept our place in this chain and the limits that come with it.</w:t>
      </w:r>
    </w:p>
    <w:p>
      <w:pPr>
        <w:pStyle w:val="Normal"/>
        <w:rPr/>
      </w:pPr>
      <w:r>
        <w:rPr/>
        <w:t>In other words, if we want to be human, we've got to stay in our own. Don't try to become an angel, go up, or try to become a beast by going down. You've got to stay where you belong in the great chain of being. Now, notice in the same way that we've got to accept our limits sort of philosophically, we must also accept the laws and restraints of decorum.</w:t>
      </w:r>
    </w:p>
    <w:p>
      <w:pPr>
        <w:pStyle w:val="Normal"/>
        <w:rPr/>
      </w:pPr>
      <w:r>
        <w:rPr/>
        <w:t>So you see how, again, one of the things about neoclassicism is it has this wonderfully rational, ordered view of the universe. And that's what we call the Enlightenment, right? What we call the Age of Reason. Now, although Pope admits that there are times when, in a moment of Longinian sublimity, a poet may fly beyond the rules of art to a higher plane, such flights of fancy should be the exception.</w:t>
      </w:r>
    </w:p>
    <w:p>
      <w:pPr>
        <w:pStyle w:val="Normal"/>
        <w:rPr/>
      </w:pPr>
      <w:r>
        <w:rPr/>
        <w:t>and not the rule. In other words, like Dryden, he admits, yes, there are some times when you want to break away and break from decorum for effect. But that should be the exception, not the rule. That's very neoclassical. In romantic art, they're always breaking away. For neoclassicists, they break away when necessary, but in general, you want to stay. Because if that becomes...</w:t>
      </w:r>
    </w:p>
    <w:p>
      <w:pPr>
        <w:pStyle w:val="Normal"/>
        <w:rPr/>
      </w:pPr>
      <w:r>
        <w:rPr/>
        <w:t>Not the exception, but the rule, you've lost decorum. So again, this is a very neoclassical view. According to Pope, we must never let our genius or our wit overrun our judgment or our art. In fact, Pope tells us that it is the restraints that make us poets.</w:t>
      </w:r>
    </w:p>
    <w:p>
      <w:pPr>
        <w:pStyle w:val="Normal"/>
        <w:rPr/>
      </w:pPr>
      <w:r>
        <w:rPr/>
        <w:t>that make us finally human beings. What makes us a poet is because we follow Decor. It's not originality and novelty that makes us a poet, as is so often the case today. What makes us a poet is the restraints themselves. And in the same way, what makes me a human being is because I am neither an angel up the rung or a beast down a rung.</w:t>
      </w:r>
    </w:p>
    <w:p>
      <w:pPr>
        <w:pStyle w:val="Normal"/>
        <w:rPr/>
      </w:pPr>
      <w:r>
        <w:rPr/>
        <w:t>You see the difference there? So there is a link between, again, the view of the cosmos and the view of poetry. Restraint is important because it makes us human and it makes us a poet. Again, I'd encourage you to listen to some Baroque music. You will hear that restraint. And you might want to contrast that with something like Wagner, a romantic composer, where they're always trying to break out of the form.</w:t>
      </w:r>
    </w:p>
    <w:p>
      <w:pPr>
        <w:pStyle w:val="Normal"/>
        <w:rPr/>
      </w:pPr>
      <w:r>
        <w:rPr/>
        <w:t>Alright, in our next Chapter, we will move on to our third unit on the philosophical roots of Romanticism.</w:t>
      </w:r>
    </w:p>
    <w:p>
      <w:pPr>
        <w:pStyle w:val="Normal"/>
        <w:rPr/>
      </w:pPr>
      <w:r>
        <w:rPr/>
      </w:r>
    </w:p>
    <w:p>
      <w:pPr>
        <w:pStyle w:val="Normal"/>
        <w:rPr/>
      </w:pPr>
      <w:r>
        <w:rPr/>
      </w:r>
    </w:p>
    <w:p>
      <w:pPr>
        <w:pStyle w:val="Normal"/>
        <w:jc w:val="center"/>
        <w:rPr/>
      </w:pPr>
      <w:r>
        <w:rPr/>
        <w:drawing>
          <wp:inline distT="0" distB="0" distL="0" distR="0">
            <wp:extent cx="2964180" cy="2804160"/>
            <wp:effectExtent l="0" t="0" r="0" b="0"/>
            <wp:docPr id="7"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
                    <pic:cNvPicPr>
                      <a:picLocks noChangeAspect="1" noChangeArrowheads="1"/>
                    </pic:cNvPicPr>
                  </pic:nvPicPr>
                  <pic:blipFill>
                    <a:blip r:embed="rId9"/>
                    <a:stretch>
                      <a:fillRect/>
                    </a:stretch>
                  </pic:blipFill>
                  <pic:spPr bwMode="auto">
                    <a:xfrm>
                      <a:off x="0" y="0"/>
                      <a:ext cx="2964180" cy="2804160"/>
                    </a:xfrm>
                    <a:prstGeom prst="rect">
                      <a:avLst/>
                    </a:prstGeom>
                  </pic:spPr>
                </pic:pic>
              </a:graphicData>
            </a:graphic>
          </wp:inline>
        </w:drawing>
      </w:r>
    </w:p>
    <w:p>
      <w:pPr>
        <w:pStyle w:val="Normal"/>
        <w:rPr/>
      </w:pPr>
      <w:r>
        <w:rPr>
          <w:b/>
          <w:bCs/>
          <w:sz w:val="28"/>
          <w:szCs w:val="28"/>
        </w:rPr>
        <w:t>Burke, Edmund</w:t>
      </w:r>
      <w:r>
        <w:rPr>
          <w:sz w:val="28"/>
          <w:szCs w:val="28"/>
        </w:rPr>
        <w:t xml:space="preserve"> (1729–1797). </w:t>
      </w:r>
      <w:r>
        <w:rPr/>
        <w:t>British statesman, essayist, and literary theorist; one of the first great critics of the French Revolution. Author of the influential Inquiry into the Sublime and the Beautiful.</w:t>
      </w:r>
    </w:p>
    <w:p>
      <w:pPr>
        <w:pStyle w:val="Normal"/>
        <w:rPr/>
      </w:pPr>
      <w:r>
        <w:rPr/>
        <w:t>Chapter 9, Burke on the Sublime and Beautiful. With Chapter 9, we begin our third and probably most difficult unit, Philosophical Roots of Romanticism.</w:t>
      </w:r>
    </w:p>
    <w:p>
      <w:pPr>
        <w:pStyle w:val="Normal"/>
        <w:rPr/>
      </w:pPr>
      <w:r>
        <w:rPr/>
        <w:t>Although Chapters 10 to 12 will all focus on German theorists, Kant, Schiller, and Hegel, respectively, this Chapter will focus on British theorist Edmund Burke and on his influential philosophical inquiry into the origin of our ideas of the sublime and beautiful.</w:t>
      </w:r>
    </w:p>
    <w:p>
      <w:pPr>
        <w:pStyle w:val="Normal"/>
        <w:rPr/>
      </w:pPr>
      <w:r>
        <w:rPr/>
        <w:t>our analysis of Burke's inquiry will be prefaced by two distinctions vital to this unit. First, the distinction between the ontological orientation of Burke's predecessors and the epistemological orientation of Burke and his successors. And second, the distinction between subject and object. Now I want to say this is a difficult Chapter and you may want to listen to this Chapter twice because it really sets the foundation for the whole unit.</w:t>
      </w:r>
    </w:p>
    <w:p>
      <w:pPr>
        <w:pStyle w:val="Normal"/>
        <w:rPr/>
      </w:pPr>
      <w:r>
        <w:rPr/>
        <w:t>I'm going to begin by giving you a big statement, and then I'm going to slow down and go through it step by step. Here's the big statement. With Burke, we shift from an ontological, mimetic, objective approach to literature to an epistemological, pragmatic, subjective approach. Now, that's a mouthful. Let's slow down and sort of take that definition apart word by word.</w:t>
      </w:r>
    </w:p>
    <w:p>
      <w:pPr>
        <w:pStyle w:val="Normal"/>
        <w:rPr/>
      </w:pPr>
      <w:r>
        <w:rPr/>
        <w:t>First of all, what does ontology, ontological is the adjective, what does ontology mean? It means in Greek literally, the study of being. And ontology concerns itself with determining the essence of things, whether that essence be natural or supernatural. Ontology, the studying of being, it's interested in the essence of things, what they are, what they're made of, what the nature of them is.</w:t>
      </w:r>
    </w:p>
    <w:p>
      <w:pPr>
        <w:pStyle w:val="Normal"/>
        <w:rPr/>
      </w:pPr>
      <w:r>
        <w:rPr/>
        <w:t>Now, you'll remember that mimetic theories are those that are concerned with the relationship between the poem and the universe. And mimetic theories are ontological in their approach. Because they're interested in what the poem is. The poem is an imitation, they say. That's an ontological concern. Aristotle's goal to define precisely the proper nature and essence of a well-constructed plot</w:t>
      </w:r>
    </w:p>
    <w:p>
      <w:pPr>
        <w:pStyle w:val="Normal"/>
        <w:rPr/>
      </w:pPr>
      <w:r>
        <w:rPr/>
        <w:t>That's an ontological concern. What is the plot? What is the essence or nature of the plot? What is plotness? That is an ontological concern. Indeed, the Platonic Aristotelian debate over mimesis is really a debate over the ontological status of</w:t>
      </w:r>
    </w:p>
    <w:p>
      <w:pPr>
        <w:pStyle w:val="Normal"/>
        <w:rPr/>
      </w:pPr>
      <w:r>
        <w:rPr/>
        <w:t>of a work of art. In other words, they're both asking, "What is a poem?" That's the question they're asking. Now, according to one, it possesses its own substance and integrity. That's Aristotle's answer. Plato's answer is that no, it's just a shadow. But see, the debate again is over the ontological status of a poem. What is a poem? What is its nature or essence?</w:t>
      </w:r>
    </w:p>
    <w:p>
      <w:pPr>
        <w:pStyle w:val="Normal"/>
        <w:rPr/>
      </w:pPr>
      <w:r>
        <w:rPr/>
        <w:t>Now, although neoclassical theory is partly pragmatic, remember the link between the poem and the audience, neoclassical art is partly pragmatic because it is concerned with the responses of the audience, with whether or not they've been taught and pleased. So it is partly pragmatic. But still, even neoclassical theory works within a philosophical framework that is essentially ontological.</w:t>
      </w:r>
    </w:p>
    <w:p>
      <w:pPr>
        <w:pStyle w:val="Normal"/>
        <w:rPr/>
      </w:pPr>
      <w:r>
        <w:rPr/>
        <w:t>They're still trying to figure out what a poem is. Think about it. The rules of decorum that are laid down by Horace and Dryden and Pope are less concerned with audience response than with what a poem should be. Issues of decorum are, again, ontological because we're talking about the essence or nature of the poem.</w:t>
      </w:r>
    </w:p>
    <w:p>
      <w:pPr>
        <w:pStyle w:val="Normal"/>
        <w:rPr/>
      </w:pPr>
      <w:r>
        <w:rPr/>
        <w:t>Even Longinus, who does define the sublime partly in terms of its effects, he's pragmatic in part, still even Longinus is really concerned with the actual physical, metaphorical, and linguistic qualities of a sublime poem. He still, let me put it this way, neoclassical theorists are interested in audience response,</w:t>
      </w:r>
    </w:p>
    <w:p>
      <w:pPr>
        <w:pStyle w:val="Normal"/>
        <w:rPr/>
      </w:pPr>
      <w:r>
        <w:rPr/>
        <w:t>But audience response functions as only one criterion of what makes a work of art great. They are still more interested, finally, in the thingness of a poem. What is its essence? Again, audience response is one criterion, but it's not the most important one, finally, for neoclassicists. They are part pragmatists, I would say.</w:t>
      </w:r>
    </w:p>
    <w:p>
      <w:pPr>
        <w:pStyle w:val="Normal"/>
        <w:rPr/>
      </w:pPr>
      <w:r>
        <w:rPr/>
        <w:t>We will see at the end of this Chapter that Burke's approach to the sublime is very different from Longinus' and we'll get to that at the end. But let's continue on my definition. Now you see what ontological and mimetic is. Now let's contrast ontology with epistemology. Ontology means the study of being. Epistemology, again another Greek word, means literally the study of knowing.</w:t>
      </w:r>
    </w:p>
    <w:p>
      <w:pPr>
        <w:pStyle w:val="Normal"/>
        <w:rPr/>
      </w:pPr>
      <w:r>
        <w:rPr/>
        <w:t>Epistemology is concerned not with the thingness of things, but with how we know and perceive that thingness. Not with the object, but with how we perceive or know the object. That is an epistemological concern.</w:t>
      </w:r>
    </w:p>
    <w:p>
      <w:pPr>
        <w:pStyle w:val="Normal"/>
        <w:rPr/>
      </w:pPr>
      <w:r>
        <w:rPr/>
        <w:t>Now, pragmatic theories in their purest form are epistemological. You know, when they're interested in the audience and the response of the audience in its purest sense, that's epistemological because we're interested in how the audience knows and receives and perceives what they're looking at. Epistemological theorists seek</w:t>
      </w:r>
    </w:p>
    <w:p>
      <w:pPr>
        <w:pStyle w:val="Normal"/>
        <w:rPr/>
      </w:pPr>
      <w:r>
        <w:rPr/>
        <w:t>seek to explore not just whether or not a poem pleases. They want more than that. They want to study the mental processes by which that pleasure is perceived and known. Not just saying, "I'm happy," but how does it work? How does that happiness register in my brain? How am I perceiving that?</w:t>
      </w:r>
    </w:p>
    <w:p>
      <w:pPr>
        <w:pStyle w:val="Normal"/>
        <w:rPr/>
      </w:pPr>
      <w:r>
        <w:rPr/>
        <w:t>That's an epistemological concern. Now, this word mental processes, it also goes by the name of mental faculties or modes of thought. They use all those different terminology, but all of them refer to the way our mind, our brain, perceives things. Now, listen carefully. For the true epistemological pragmatist, beauty does not so much define a quality that inheres in a given poem or painting, as it describes a certain kind of mental response</w:t>
      </w:r>
    </w:p>
    <w:p>
      <w:pPr>
        <w:pStyle w:val="Normal"/>
        <w:rPr/>
      </w:pPr>
      <w:r>
        <w:rPr/>
        <w:t>that occurs within the mind of the person who experiences that poem or painting. If I look at a painting, if we can see it back here, okay, if I'm only concerned with the painting and the essence or thingness of the painting, that's an ontological concern. But I'm not interested in the painting. I am interested in my mental response to that painting. And so, this is radical. For an epistemologist, beauty...</w:t>
      </w:r>
    </w:p>
    <w:p>
      <w:pPr>
        <w:pStyle w:val="Normal"/>
        <w:rPr/>
      </w:pPr>
      <w:r>
        <w:rPr/>
        <w:t>does not reside in that painting. What they mean by beauty is the way I perceive that painting. What's going on in my mind, that is beauty. My response to the work of art is beauty. Get that down because that is a key for this whole unit. And I will repeat myself later on, but get that idea down. It doesn't reside in the object, the poem or the painting. It resides in my mind.</w:t>
      </w:r>
    </w:p>
    <w:p>
      <w:pPr>
        <w:pStyle w:val="Normal"/>
        <w:rPr/>
      </w:pPr>
      <w:r>
        <w:rPr/>
        <w:t>Alright, let's do a little more terminology. The difference, okay, between subject and object. At the core of all epistemology and any theory that's epistemological, we've got to make a distinction between subject and object. Now, we use those terms all the time, but we use them very loosely. I'm going to teach you the philosophical meaning of subject and object as it works in Burke and particularly as it works in German philosophy. What's the difference?</w:t>
      </w:r>
    </w:p>
    <w:p>
      <w:pPr>
        <w:pStyle w:val="Normal"/>
        <w:rPr/>
      </w:pPr>
      <w:r>
        <w:rPr/>
        <w:t>Philosophically speaking, a subject is a conscious self that perceives. I am a subject because I perceive the world around me. That's a little confusing, isn't it? Because sometimes we refer to the subject of a poem. That's why I want you to be philosophical here. Philosophically, a subject is conscious and it perceives the world.</w:t>
      </w:r>
    </w:p>
    <w:p>
      <w:pPr>
        <w:pStyle w:val="Normal"/>
        <w:rPr/>
      </w:pPr>
      <w:r>
        <w:rPr/>
        <w:t>On the other hand, an object is an unconscious thing that does not perceive, but is rather perceived. So the work of art is an object. It's not conscious. It doesn't perceive anything. I perceive it. Now, a lot of times feminist critics will say,</w:t>
      </w:r>
    </w:p>
    <w:p>
      <w:pPr>
        <w:pStyle w:val="Normal"/>
        <w:rPr/>
      </w:pPr>
      <w:r>
        <w:rPr/>
        <w:t>To a man, "Don't you objectify me." What they mean by that is sometimes, like when a man stares at a woman, they call it the male gaze and undresses her with his eyes, right? What he's doing is turning that woman from a subject into an object. In other words, he's ripping away from her humanity and treating her as an "it." That's really what it means when we say, "Don't objectify me." We're really speaking philosophically in that sense.</w:t>
      </w:r>
    </w:p>
    <w:p>
      <w:pPr>
        <w:pStyle w:val="Normal"/>
        <w:rPr/>
      </w:pPr>
      <w:r>
        <w:rPr/>
        <w:t>When epistemologists define their response to art as purely subjective, it's not objective, but it's subjective, what they mean is that the experience of art has nothing to do with the poetic object per se, but exists wholly in the mind of the subject.</w:t>
      </w:r>
    </w:p>
    <w:p>
      <w:pPr>
        <w:pStyle w:val="Normal"/>
        <w:rPr/>
      </w:pPr>
      <w:r>
        <w:rPr/>
        <w:t>A subjective response to art, what I just said about epistemology, is a response that's subjective because it only has to do with what's going on in my mind, my mental processes. It doesn't have to do with the object. And so these are epistemological, pragmatic, and subjective approaches to art.</w:t>
      </w:r>
    </w:p>
    <w:p>
      <w:pPr>
        <w:pStyle w:val="Normal"/>
        <w:rPr/>
      </w:pPr>
      <w:r>
        <w:rPr/>
        <w:t>Now, very important, this philosophical use of the word subjective should not and must not be confused with its modern use to signify a personal relativistic belief. When I say subjective, I don't mean relativistic. I don't mean I like vanilla and you like chocolate. That's what subjective has come to mean in our day and age, but they do not mean that. And we'll understand that more as we go along. But I want you to see a different...</w:t>
      </w:r>
    </w:p>
    <w:p>
      <w:pPr>
        <w:pStyle w:val="Normal"/>
        <w:rPr/>
      </w:pPr>
      <w:r>
        <w:rPr/>
        <w:t>Subjective does mean in the eye of the beholder, so to speak, in my mind, but it doesn't mean relative. All right, one more little bit of terminology before we move on. Beginning with Burke and Kant, Kant will be the next Chapter, it becomes standard to refer to this subjective response to art as an aesthetic response and to refer to those who would define group standards of aesthetic taste as aestheticians.</w:t>
      </w:r>
    </w:p>
    <w:p>
      <w:pPr>
        <w:pStyle w:val="Normal"/>
        <w:rPr/>
      </w:pPr>
      <w:r>
        <w:rPr/>
        <w:t>Now, sometimes when we use the word aesthetic, we use it loosely to mean having to do with the arts. I mean, we use it that way loosely. But technically, aesthetic has to do with a subjective response. Philosophically speaking, if we speak of an aesthetic response, we mean an epistemological, pragmatic response.</w:t>
      </w:r>
    </w:p>
    <w:p>
      <w:pPr>
        <w:pStyle w:val="Normal"/>
        <w:rPr/>
      </w:pPr>
      <w:r>
        <w:rPr/>
        <w:t>Subjective response. That's really, literally, or really I should say philosophically, what aesthetic means. It's that subjective response and aestheticians want to set up standards for these subjective responses. So let's keep all these words in mind. Now that we've got a vocabulary, let's go into the work itself.</w:t>
      </w:r>
    </w:p>
    <w:p>
      <w:pPr>
        <w:pStyle w:val="Normal"/>
        <w:rPr/>
      </w:pPr>
      <w:r>
        <w:rPr/>
        <w:t>And I'm going to deal mostly with the introduction to Burke's philosophical inquiry into the origin of our ideas of the sublime and the beautiful. We'll just call it the inquiry from now on. In this work, Burke lays the groundwork for understanding how we perceive both art and the greater world around us. In other words, since they're epistemologists, they want to figure out quite scientifically how we perceive the world.</w:t>
      </w:r>
    </w:p>
    <w:p>
      <w:pPr>
        <w:pStyle w:val="Normal"/>
        <w:rPr/>
      </w:pPr>
      <w:r>
        <w:rPr/>
        <w:t>Now, we begin here. For Burke, the groundwork of all perception and thought is the senses. In other words, I'm saying Burke is an empiricist just like John Locke. What is an empiricist? Someone who believes that all our knowledge comes via our five senses. It doesn't come from revelation. We're not born with some prenatal memory. It comes through the senses.</w:t>
      </w:r>
    </w:p>
    <w:p>
      <w:pPr>
        <w:pStyle w:val="Normal"/>
        <w:rPr/>
      </w:pPr>
      <w:r>
        <w:rPr/>
        <w:t>Burke, in this sense, is an empiricist. He believes everything comes through the senses. And he believes that unless you're blind or deaf, all of us have equal access to sense perception. We all have equal access unless there's some kind of physical impairment. And according to Burke,</w:t>
      </w:r>
    </w:p>
    <w:p>
      <w:pPr>
        <w:pStyle w:val="Normal"/>
        <w:rPr/>
      </w:pPr>
      <w:r>
        <w:rPr/>
        <w:t>The senses are the great originals of all our ideas. So we all have access to senses. Senses are the origin of everything. Therefore, Burke concludes, it is possible to arrive at a universal principle of judgment. Even though judgment is subjective...</w:t>
      </w:r>
    </w:p>
    <w:p>
      <w:pPr>
        <w:pStyle w:val="Normal"/>
        <w:rPr/>
      </w:pPr>
      <w:r>
        <w:rPr/>
        <w:t>because it all happens via the senses and because we all have access to the senses, therefore we can set down universal standards of judgment. That's really a paradox, universal subjective, but that's what Burke's going to do. In fact, Burke argues that, you know, if we are unable to establish fixed principles of taste,</w:t>
      </w:r>
    </w:p>
    <w:p>
      <w:pPr>
        <w:pStyle w:val="Normal"/>
        <w:rPr/>
      </w:pPr>
      <w:r>
        <w:rPr/>
        <w:t>and general laws for that mental faculty we call the imagination, if we can't do that, if we can't establish fixed principles and general laws, then his inquiry is absurd and all aesthetic judgment is mere whimsy.</w:t>
      </w:r>
    </w:p>
    <w:p>
      <w:pPr>
        <w:pStyle w:val="Normal"/>
        <w:rPr/>
      </w:pPr>
      <w:r>
        <w:rPr/>
        <w:t>If, in other words, subjective means relative as it does today, why even write this? What's the point of literary theory? If you can't set down standards, if it is, as we say today, "I like chocolate, you like vanilla," then what's the point of critical theory, really? If everything is relative, that's kind of a funny thing about postmodern theory, but if everything's relative, why do theory? We'll get to that in the final unit. But again, so important to understand.</w:t>
      </w:r>
    </w:p>
    <w:p>
      <w:pPr>
        <w:pStyle w:val="Normal"/>
        <w:rPr/>
      </w:pPr>
      <w:r>
        <w:rPr/>
        <w:t>Subjective aesthetic is not the same as relativism. Now, you could argue and probably should argue that these ideas open the door for relativism. Maybe Burke has a lot to answer for, but he himself is not merely relativistic. He believes you can set down fixed laws. And what I want to do in this Chapter is to trace how Burke moves from universal sense experience</w:t>
      </w:r>
    </w:p>
    <w:p>
      <w:pPr>
        <w:pStyle w:val="Normal"/>
        <w:rPr/>
      </w:pPr>
      <w:r>
        <w:rPr/>
        <w:t>to universal principles of taste. How do we go from this subjective response in the senses and whatnot to a universal principle of taste? And you will notice that this movement is typical of epistemological theory. And interestingly, it betrays a desire for order and system that is as strong as that of Aristotle or Horace or Longinus or Pope. In other words, they are epistemologists and subjective, but they're still interested in order.</w:t>
      </w:r>
    </w:p>
    <w:p>
      <w:pPr>
        <w:pStyle w:val="Normal"/>
        <w:rPr/>
      </w:pPr>
      <w:r>
        <w:rPr/>
        <w:t>Epistemology doesn't mean I feel good about art. You can still set down rules and regulations. So it's still very systematic. Again, that's kind of an oxymoron or paradox, but we'll see how Burke does it. Alright, Burke begins here. According to Burke, all people perceive external objects in the same way.</w:t>
      </w:r>
    </w:p>
    <w:p>
      <w:pPr>
        <w:pStyle w:val="Normal"/>
        <w:rPr/>
      </w:pPr>
      <w:r>
        <w:rPr/>
        <w:t>We all recognize that sugar is sweet and tobacco is bitter. And he argues we find more natural pleasure in the sweet than in the bitter.</w:t>
      </w:r>
    </w:p>
    <w:p>
      <w:pPr>
        <w:pStyle w:val="Normal"/>
        <w:rPr/>
      </w:pPr>
      <w:r>
        <w:rPr/>
        <w:t>Now, he doesn't admit that habit can alter these perceptions. I don't think anybody really likes black coffee the first time they drink it because coffee is very bitter, right? Same thing with tobacco. It's very bitter. But through habit, you can come to like the bitter. But you won't stop going around saying, ah, this black coffee is sweet. If you say that, you've lost your mind. Okay? And so what he's saying is habit can never abolish our knowledge that tobacco is not sweet and sugar is not bitter.</w:t>
      </w:r>
    </w:p>
    <w:p>
      <w:pPr>
        <w:pStyle w:val="Normal"/>
        <w:rPr/>
      </w:pPr>
      <w:r>
        <w:rPr/>
        <w:t>Now, if we start going around saying sugar is bitter and tobacco is sweet, then that means we're crazy or our senses are impaired. That might happen, but that's an exception to the rule. Most of us know what is sweet and know what is bitter. That's important because we all perceive objects in the same way. Now, the senses are the base. Based on the senses are the two powers of imagination and judgment. Senses are at the bottom, radiating out of senses are imagination and judgment.</w:t>
      </w:r>
    </w:p>
    <w:p>
      <w:pPr>
        <w:pStyle w:val="Normal"/>
        <w:rPr/>
      </w:pPr>
      <w:r>
        <w:rPr/>
        <w:t>And Burke spends a lot of time defining what these things are. First, let's look at imagination. Imagination is also called sensibility. Same thing. According to Burke, imagination or sensibility, what it does is it takes the raw material offered it by sense perception and then recombines that material in a new way. That's what the imagination is. It takes the senses and recombines them. Now, although the imagination can be quite inventive,</w:t>
      </w:r>
    </w:p>
    <w:p>
      <w:pPr>
        <w:pStyle w:val="Normal"/>
        <w:rPr/>
      </w:pPr>
      <w:r>
        <w:rPr/>
        <w:t>It cannot produce anything new. It can only vary what is given it by the senses. So imagination is not prophecy or revelation. Imagination is stuck with the senses. All it can do is take what is given it and recombine it in a new fanciful way.</w:t>
      </w:r>
    </w:p>
    <w:p>
      <w:pPr>
        <w:pStyle w:val="Normal"/>
        <w:rPr/>
      </w:pPr>
      <w:r>
        <w:rPr/>
        <w:t>And so, he concludes, whatever affects our imagination powerfully, whatever brings us pleasure or pain, must have a similar effect on all men.</w:t>
      </w:r>
    </w:p>
    <w:p>
      <w:pPr>
        <w:pStyle w:val="Normal"/>
        <w:rPr/>
      </w:pPr>
      <w:r>
        <w:rPr/>
        <w:t>Now, that's a huge leap, a huge assumption, but it is central, absolutely central to Burke and the epistemological aesthetic project. Again, since all of us, okay, since imagination is based on the same raw material and cannot invent anything new, then we all should take pleasure and pain in the same thing.</w:t>
      </w:r>
    </w:p>
    <w:p>
      <w:pPr>
        <w:pStyle w:val="Normal"/>
        <w:rPr/>
      </w:pPr>
      <w:r>
        <w:rPr/>
        <w:t>Now these assumptions have been under attack in the modern world and we'll get to that really in our Chapter on Kant. But again, this is a faith that underlies the whole philosophical system, not only of this Chapter, but the next three that will follow in this unit. The faith, once again, that although we all perceive things separately, somehow we all perceive them the same. All right, let's... one more thing about imagination. Imagination is linked to</w:t>
      </w:r>
    </w:p>
    <w:p>
      <w:pPr>
        <w:pStyle w:val="Normal"/>
        <w:rPr/>
      </w:pPr>
      <w:r>
        <w:rPr/>
        <w:t>primarily to immediate perceptions and has about it an almost childlike quality. The imagination is something that's direct and intuitive and childlike. That is to be distinguished from judgment, that other thing that's based on the senses. Judgment is a higher critical faculty that is closely linked to reason.</w:t>
      </w:r>
    </w:p>
    <w:p>
      <w:pPr>
        <w:pStyle w:val="Normal"/>
        <w:rPr/>
      </w:pPr>
      <w:r>
        <w:rPr/>
        <w:t>Judgment is gained through an increase in understanding brought about by a long, close study of the object of sensation. Now, both judgment and imagination are based on the senses, but imagination is more direct and intuitive and childlike, whereas judgment is more a higher critical faculty. It studies. Still, the judgment also rests on the senses, and therefore judgment must also be common to all men.</w:t>
      </w:r>
    </w:p>
    <w:p>
      <w:pPr>
        <w:pStyle w:val="Normal"/>
        <w:rPr/>
      </w:pPr>
      <w:r>
        <w:rPr/>
        <w:t>All right, we've got our senses. Based on the senses is judgment and imagination. Then, based on judgment and imagination is what he calls taste, or what we might call aesthetic taste. And remember, he wants to set up rules for taste.</w:t>
      </w:r>
    </w:p>
    <w:p>
      <w:pPr>
        <w:pStyle w:val="Normal"/>
        <w:rPr/>
      </w:pPr>
      <w:r>
        <w:rPr/>
        <w:t>So maybe an easy way to put it is imagination plus judgment equals taste. Now, since taste is based on judgment and imagination, which are based on the senses, therefore, taste, too, must be common to all men. But there are some exceptions, Burke says.</w:t>
      </w:r>
    </w:p>
    <w:p>
      <w:pPr>
        <w:pStyle w:val="Normal"/>
        <w:rPr/>
      </w:pPr>
      <w:r>
        <w:rPr/>
        <w:t>If our imagination is bad or deficient, it will affect taste. And if our judgment is deficient, it will affect our taste. Let's look at what we call a deficiency in judgment and a deficiency in imagination, because that will affect our taste. Let's first look at the deficiency in imagination or sensibility. There are some people, Burke says, whose natures are blunt and cold. These people are deficient in imagination or sensibility.</w:t>
      </w:r>
    </w:p>
    <w:p>
      <w:pPr>
        <w:pStyle w:val="Normal"/>
        <w:rPr/>
      </w:pPr>
      <w:r>
        <w:rPr/>
        <w:t>Sometimes these people have seared their imaginative faculties through hedonism or avarice. Remember what Longinus says, the sublime is killed by hedonism and avarice. In other words, if we're always seeking after money and material things, our imagination will become blunted. And if our imagination is blunted, we will end up suffering from a lack of taste. We won't have any taste.</w:t>
      </w:r>
    </w:p>
    <w:p>
      <w:pPr>
        <w:pStyle w:val="Normal"/>
        <w:rPr/>
      </w:pPr>
      <w:r>
        <w:rPr/>
        <w:t>Now that's to be distinguished from people that are deficient in judgment. If you are deficient in judgment, in other words, if you haven't studied long and hard, you will have bad taste. Bad taste is a deficiency in judgment. No taste or lack of taste is a deficiency in imagination. Let me give you an example. You've all heard of Yanni, okay? Yanni is wonderful to listen to. But if you say that Yanni is just as good as Bach or Handel, then you are suffering from bad taste.</w:t>
      </w:r>
    </w:p>
    <w:p>
      <w:pPr>
        <w:pStyle w:val="Normal"/>
        <w:rPr/>
      </w:pPr>
      <w:r>
        <w:rPr/>
        <w:t>Why bad taste? Because there is some link between those people. They have these sort of long sonorous periods, lots of repetition. But of course, Bach and Handel are infinitely more subtle than Yanni. So if you think they're the same, you've got bad taste. You have taste, but it's not very refined. A popular example would be Harry Connick Jr. He's wonderful. But if you say he's just as good as Cole Porter or George Gershwin, again, you've got bad taste. Lack of taste would be these kids who can go from listening to Bach to listening to rap music and see no difference.</w:t>
      </w:r>
    </w:p>
    <w:p>
      <w:pPr>
        <w:pStyle w:val="Normal"/>
        <w:rPr/>
      </w:pPr>
      <w:r>
        <w:rPr/>
        <w:t>I mean, if you can't tell the difference between those, then you don't have bad taste, you just have no taste at all. In other words, your whole sense of understanding and perceiving things has been blunted. And I say, and this bothers me, more and more young people, I think, are growing up with no taste at all because of this sort of being hit over the head with constant noise and all this stuff that hits them in the media. I think it really kills their taste. They no longer have any subtlety.</w:t>
      </w:r>
    </w:p>
    <w:p>
      <w:pPr>
        <w:pStyle w:val="Normal"/>
        <w:rPr/>
      </w:pPr>
      <w:r>
        <w:rPr/>
        <w:t>And so that's the difference between no taste, a lack of imagination, and bad taste, a lack of judgment. Another thing about taste. Taste, according to Burke, differs from person to person, not in kind, but in degree.</w:t>
      </w:r>
    </w:p>
    <w:p>
      <w:pPr>
        <w:pStyle w:val="Normal"/>
        <w:rPr/>
      </w:pPr>
      <w:r>
        <w:rPr/>
        <w:t>Not in kind, but in degree. Now what am I saying? That is to say that the principles of taste operate the same in all men, it's the same in kind, but some, due to a keener sensibility, imagination, or greater knowledge and discernment, have a fuller or more refined sense of taste. So it's all the same in kind. We all have access to the senses, but some of us who have increased our imagination or refined our judgment will have a little bit better taste.</w:t>
      </w:r>
    </w:p>
    <w:p>
      <w:pPr>
        <w:pStyle w:val="Normal"/>
        <w:rPr/>
      </w:pPr>
      <w:r>
        <w:rPr/>
        <w:t>So we'll be at a higher degree. Now you know what's interesting about this? You might say that Burke is both strongly democratic and highly elitist at the same time, right? He's democratic because he says it's the same in kind. We all have access to the census. That's very democratic because we all have access whether we're a peasant or a king.</w:t>
      </w:r>
    </w:p>
    <w:p>
      <w:pPr>
        <w:pStyle w:val="Normal"/>
        <w:rPr/>
      </w:pPr>
      <w:r>
        <w:rPr/>
        <w:t>But it's a little bit elitist because, again, some people are believed to have a more refined sensibility than others. So isn't that interesting? Again, that's sort of a paradox.</w:t>
      </w:r>
    </w:p>
    <w:p>
      <w:pPr>
        <w:pStyle w:val="Normal"/>
        <w:rPr/>
      </w:pPr>
      <w:r>
        <w:rPr/>
        <w:t>Alright, before talking about the sublime and the beautiful, which will be my last point, I want to lay down a few more additional distinctions between imagination and judgment. These distinctions are important to Burke and will come up again and again in the next several Chapters. Some more differences. Imagination tends toward synthesis, whereas judgment tends towards analysis.</w:t>
      </w:r>
    </w:p>
    <w:p>
      <w:pPr>
        <w:pStyle w:val="Normal"/>
        <w:rPr/>
      </w:pPr>
      <w:r>
        <w:rPr/>
        <w:t>In other words, imagination brings things together. It discovers and even creates unity in the midst of difference. There's a bunch of things and imagination brings it together into a synthesis.</w:t>
      </w:r>
    </w:p>
    <w:p>
      <w:pPr>
        <w:pStyle w:val="Normal"/>
        <w:rPr/>
      </w:pPr>
      <w:r>
        <w:rPr/>
        <w:t>Judgment, on the other hand, is more analytical. Judgment discerns subtle distinction in what appears to be uniform. Analysis is more scientific, right? It cuts down and vivisects. It looks for differences. Imagination brings together. Analysis draws apart into distinctions.</w:t>
      </w:r>
    </w:p>
    <w:p>
      <w:pPr>
        <w:pStyle w:val="Normal"/>
        <w:rPr/>
      </w:pPr>
      <w:r>
        <w:rPr/>
        <w:t>Imagination affords more direct, unmediated pleasure than judgment. I mentioned before that the imagination is more childlike and it's less self-conscious. Judgment is more conscious. It studies. It looks. It's not unmediated. It's mediated.</w:t>
      </w:r>
    </w:p>
    <w:p>
      <w:pPr>
        <w:pStyle w:val="Normal"/>
        <w:rPr/>
      </w:pPr>
      <w:r>
        <w:rPr/>
        <w:t>Still, and this is important, although Burke asserts that sensibility is essential to taste, Burke finally gives preference to judgment as the true foundation of taste. They're both important, but he thinks judgment is a little more important.</w:t>
      </w:r>
    </w:p>
    <w:p>
      <w:pPr>
        <w:pStyle w:val="Normal"/>
        <w:rPr/>
      </w:pPr>
      <w:r>
        <w:rPr/>
        <w:t>Now the reason I'm making a big deal about this is I'm calling these Chapters the philosophical roots of Romanticism. And indeed this is the root of Romanticism, but there's a big difference. We will see in later Chapters that the Romantics will eventually shift this preference and will privilege imagination over judgment.</w:t>
      </w:r>
    </w:p>
    <w:p>
      <w:pPr>
        <w:pStyle w:val="Normal"/>
        <w:rPr/>
      </w:pPr>
      <w:r>
        <w:rPr/>
        <w:t>Synthesis over analysis, unmediated over mediated. But Burke, even though he's a root of Romanticism, is still living in the 18th century age of reason and enlightenment. And so it's no surprise that he prefers analysis and reason to imagination and sensibility.</w:t>
      </w:r>
    </w:p>
    <w:p>
      <w:pPr>
        <w:pStyle w:val="Normal"/>
        <w:rPr/>
      </w:pPr>
      <w:r>
        <w:rPr/>
        <w:t>In Kant, that will also be the same case. Kant sets the way for the Romantics, but he himself is very 18th century. Now, in Chapters 11 and 12, when we look at Schiller and Hegel, who are later Germans, they will be a little bit more romantic. But keep this in mind, since this is an analysis. All right, finally, the sublime and the beautiful. Burke, as you might imagine, defines the sublime and the beautiful in totally epistemological terms.</w:t>
      </w:r>
    </w:p>
    <w:p>
      <w:pPr>
        <w:pStyle w:val="Normal"/>
        <w:rPr/>
      </w:pPr>
      <w:r>
        <w:rPr/>
        <w:t>In other words, for Burke, beauty and sublimity are not qualities of the object, as they finally are for Longinus, rather they are faculties of perception that can be categorized. The sublime and beautiful is something that happens in here, not in the painting or in the poem. Again, very important distinction. That sounds kind of strange to us, but that's what epistemology is, at least in aesthetic terms. Now,</w:t>
      </w:r>
    </w:p>
    <w:p>
      <w:pPr>
        <w:pStyle w:val="Normal"/>
        <w:rPr/>
      </w:pPr>
      <w:r>
        <w:rPr/>
        <w:t>In other words, what Burke does is, he defines the sublime as that which inspires in us feelings of terror. Sublimity is defined by the impact it has on us by the way we perceive it subjectively and epistemologically. Dark, gloomy, massive objects invoke in us an overwhelming feeling of power and infinity. Feelings that fill us with terror. This is what's going on in the mind, in the mental faculties.</w:t>
      </w:r>
    </w:p>
    <w:p>
      <w:pPr>
        <w:pStyle w:val="Normal"/>
        <w:rPr/>
      </w:pPr>
      <w:r>
        <w:rPr/>
        <w:t>Terror produces in us a mental, emotional response that Burke calls astonishment. The sublime has this effect on us. You know, we're just like, whoa, we're thrown into a state of suspension. And in that moment, everything is suspended and our mind is totally filled by an object or thought. When you look at the pyramids, it just overwhelms you. Or maybe Niagara Falls, you're just overwhelmed. Your mind is just whooshed.</w:t>
      </w:r>
    </w:p>
    <w:p>
      <w:pPr>
        <w:pStyle w:val="Normal"/>
        <w:rPr/>
      </w:pPr>
      <w:r>
        <w:rPr/>
        <w:t>That's the sublime. That experience of astonishment and being overwhelmed is the sublime. Now interestingly, according to Burke, the sublime is not only experienced through our eye and our ear, but believe it or not, it is also experienced through the senses of taste, smell, and touch. There are such things as sublime sounds or sublime tastes. Isn't it interesting? Here's the empirical thing. We can perceive the sublime through all five of our senses.</w:t>
      </w:r>
    </w:p>
    <w:p>
      <w:pPr>
        <w:pStyle w:val="Normal"/>
        <w:rPr/>
      </w:pPr>
      <w:r>
        <w:rPr/>
        <w:t>Indeed, though sublimity is a mental experience, it manifests itself in our body by causing our hands to clench and our muscles to constrict. When we're in the presence of the sublime, we're like, we're scared, we're terrified. However, and this is important, for it to be sublime, there cannot be any actual terror. If we're really in danger, that's not the sublime, that's just terror.</w:t>
      </w:r>
    </w:p>
    <w:p>
      <w:pPr>
        <w:pStyle w:val="Normal"/>
        <w:rPr/>
      </w:pPr>
      <w:r>
        <w:rPr/>
        <w:t>And by the way, Aristotle says the same thing about catharsis. If there's any real danger, there's not a catharsis. We're running. So the sublime, we're scared, but we're not running away. Everything clenches up and we feel that. Now, on the other hand, the beautiful is that which inspires in us sentiments of tenderness and affection. And so, whereas the sublime is more masculine and is closely allied to pain,</w:t>
      </w:r>
    </w:p>
    <w:p>
      <w:pPr>
        <w:pStyle w:val="Normal"/>
        <w:rPr/>
      </w:pPr>
      <w:r>
        <w:rPr/>
        <w:t>The beautiful is more feminine and is linked to pleasure and love. The way that Burke describes it, the beautiful is domestic rather than martial, having to do with war, like the sublime. According to Burke, small, smooth, bright things cause a softening and relaxing of the body. When we're in the presence of the sublime, we do this. When we're in the presence of the beautiful, "Aww, how cute."</w:t>
      </w:r>
    </w:p>
    <w:p>
      <w:pPr>
        <w:pStyle w:val="Normal"/>
        <w:rPr/>
      </w:pPr>
      <w:r>
        <w:rPr/>
        <w:t>Also, beauty, like sublimity, can be perceived by all the senses. There are beautiful sounds and beautiful smells in the same way. Now, I have given you a very fast overview of what Burke takes like 150 pages to do. And I would really encourage you, if you enjoy this Chapter, to get a copy of the Philosophical Inquiry and read it.</w:t>
      </w:r>
    </w:p>
    <w:p>
      <w:pPr>
        <w:pStyle w:val="Normal"/>
        <w:rPr/>
      </w:pPr>
      <w:r>
        <w:rPr/>
        <w:t>because he is incredibly systematic about the sublime and the beautiful. I mean, he tells us everything. I mean, like I said, write down the sounds and smells of what is sublime and what is beautiful. And so it's really, really an interesting read. So I would encourage you, if you get a chance to read that, that you'll get some of the joy of criticism if you read Burke's Inquiry.</w:t>
      </w:r>
    </w:p>
    <w:p>
      <w:pPr>
        <w:pStyle w:val="Normal"/>
        <w:rPr/>
      </w:pPr>
      <w:r>
        <w:rPr/>
        <w:t>All right, that gives us the foundations for epistemology. In our next Chapter, we will move on to Immanuel Kant and see how he refines what Burke begins.</w:t>
      </w:r>
    </w:p>
    <w:p>
      <w:pPr>
        <w:pStyle w:val="Normal"/>
        <w:spacing w:lineRule="auto" w:line="276"/>
        <w:rPr>
          <w:b/>
          <w:b/>
          <w:bCs/>
          <w:sz w:val="32"/>
          <w:szCs w:val="32"/>
        </w:rPr>
      </w:pPr>
      <w:r>
        <w:rPr>
          <w:b/>
          <w:bCs/>
          <w:sz w:val="32"/>
          <w:szCs w:val="32"/>
        </w:rPr>
      </w:r>
    </w:p>
    <w:p>
      <w:pPr>
        <w:pStyle w:val="Normal"/>
        <w:spacing w:lineRule="auto" w:line="276"/>
        <w:rPr>
          <w:b/>
          <w:b/>
          <w:bCs/>
          <w:sz w:val="32"/>
          <w:szCs w:val="32"/>
        </w:rPr>
      </w:pPr>
      <w:r>
        <w:rPr>
          <w:b/>
          <w:bCs/>
          <w:sz w:val="32"/>
          <w:szCs w:val="32"/>
        </w:rPr>
      </w:r>
    </w:p>
    <w:p>
      <w:pPr>
        <w:pStyle w:val="Normal"/>
        <w:spacing w:lineRule="auto" w:line="276"/>
        <w:jc w:val="center"/>
        <w:rPr>
          <w:b/>
          <w:b/>
          <w:bCs/>
          <w:sz w:val="32"/>
          <w:szCs w:val="32"/>
        </w:rPr>
      </w:pPr>
      <w:r>
        <w:rPr/>
        <w:drawing>
          <wp:inline distT="0" distB="0" distL="0" distR="0">
            <wp:extent cx="2423160" cy="1905000"/>
            <wp:effectExtent l="0" t="0" r="0" b="0"/>
            <wp:docPr id="8"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
                    <pic:cNvPicPr>
                      <a:picLocks noChangeAspect="1" noChangeArrowheads="1"/>
                    </pic:cNvPicPr>
                  </pic:nvPicPr>
                  <pic:blipFill>
                    <a:blip r:embed="rId10"/>
                    <a:stretch>
                      <a:fillRect/>
                    </a:stretch>
                  </pic:blipFill>
                  <pic:spPr bwMode="auto">
                    <a:xfrm>
                      <a:off x="0" y="0"/>
                      <a:ext cx="2423160" cy="1905000"/>
                    </a:xfrm>
                    <a:prstGeom prst="rect">
                      <a:avLst/>
                    </a:prstGeom>
                  </pic:spPr>
                </pic:pic>
              </a:graphicData>
            </a:graphic>
          </wp:inline>
        </w:drawing>
      </w:r>
    </w:p>
    <w:p>
      <w:pPr>
        <w:pStyle w:val="Normal"/>
        <w:spacing w:lineRule="auto" w:line="276"/>
        <w:rPr/>
      </w:pPr>
      <w:r>
        <w:rPr>
          <w:b/>
          <w:bCs/>
          <w:sz w:val="32"/>
          <w:szCs w:val="32"/>
        </w:rPr>
        <w:t>Kant, Immanuel (1724–1804).</w:t>
      </w:r>
      <w:r>
        <w:rPr>
          <w:sz w:val="32"/>
          <w:szCs w:val="32"/>
        </w:rPr>
        <w:t xml:space="preserve"> </w:t>
      </w:r>
      <w:r>
        <w:rPr/>
        <w:t xml:space="preserve">German philosopher whose epistemological theories of art (expressed most fully in his Critique of Judgment) had a profound impact on Romantic philosophers, theorists, and poets. </w:t>
      </w:r>
    </w:p>
    <w:p>
      <w:pPr>
        <w:pStyle w:val="Normal"/>
        <w:spacing w:lineRule="auto" w:line="276"/>
        <w:rPr/>
      </w:pPr>
      <w:r>
        <w:rPr>
          <w:b/>
          <w:bCs/>
        </w:rPr>
        <w:t>L10.24 - Kant's Critique of Judgment</w:t>
      </w:r>
    </w:p>
    <w:p>
      <w:pPr>
        <w:pStyle w:val="Normal"/>
        <w:spacing w:lineRule="auto" w:line="276"/>
        <w:rPr/>
      </w:pPr>
      <w:r>
        <w:rPr/>
        <w:t>Chapter 10, Kant's Critique of Judgment. In this Chapter, which most students will find the most challenging of the series, we turn our focus to one of the most influential and difficult thinkers of all time, Immanuel Kant. If Burke's Inquiry helped introduce epistemology into the world of aesthetics, then Kant's Critique of Judgment transformed that introduction into a full-blown science.</w:t>
      </w:r>
    </w:p>
    <w:p>
      <w:pPr>
        <w:pStyle w:val="Normal"/>
        <w:spacing w:lineRule="auto" w:line="276"/>
        <w:rPr/>
      </w:pPr>
      <w:r>
        <w:rPr/>
        <w:t>Through a close analysis of Kant's Critique, we shall explore Kant's central assertion that aesthetic judgments constitute a subjective universality. Having defined fully this epistemological concept, we shall then proceed to unpack a series of key Kantian distinctions. Now, as we said in the last Chapter, Kant is going to pick up where Burke left off.</w:t>
      </w:r>
    </w:p>
    <w:p>
      <w:pPr>
        <w:pStyle w:val="Normal"/>
        <w:spacing w:lineRule="auto" w:line="276"/>
        <w:rPr/>
      </w:pPr>
      <w:r>
        <w:rPr/>
        <w:t>And so, at the very outset of his critique, Kant is going to assert that the judgment of the beautiful is purely subjective. In other words, just as we saw in Burke, Kant is going to argue that beauty and the judgment of the beautiful has nothing to do with the beautiful object per se, but with the way it is perceived by a subject. Please remember that from the last Chapter.</w:t>
      </w:r>
    </w:p>
    <w:p>
      <w:pPr>
        <w:pStyle w:val="Normal"/>
        <w:spacing w:lineRule="auto" w:line="276"/>
        <w:rPr/>
      </w:pPr>
      <w:r>
        <w:rPr/>
        <w:t>We're not talking about the object, but the way it is perceived by the subject. Kant agrees totally with Burke in that area. Now, according to Kant, the judgment of beauty, or judgments of beauty, are not cognitive.</w:t>
      </w:r>
    </w:p>
    <w:p>
      <w:pPr>
        <w:pStyle w:val="Normal"/>
        <w:spacing w:lineRule="auto" w:line="276"/>
        <w:rPr/>
      </w:pPr>
      <w:r>
        <w:rPr/>
        <w:t>They are not logical. They are not rational. Instead, they are aesthetic.</w:t>
      </w:r>
    </w:p>
    <w:p>
      <w:pPr>
        <w:pStyle w:val="Normal"/>
        <w:spacing w:lineRule="auto" w:line="276"/>
        <w:rPr/>
      </w:pPr>
      <w:r>
        <w:rPr/>
        <w:t>Let me go on a slight tangent here and tell you something about Kant. Kant, I would say, is the epistemological version of Aristotle. Aristotle was an ontologist, and therefore, Aristotle wrote a treatise on every single discipline.</w:t>
      </w:r>
    </w:p>
    <w:p>
      <w:pPr>
        <w:pStyle w:val="Normal"/>
        <w:spacing w:lineRule="auto" w:line="276"/>
        <w:rPr/>
      </w:pPr>
      <w:r>
        <w:rPr/>
        <w:t>Remember we talked about that? On the nature of every discipline, he wrote a treatise. Well, Kant says, why do Aristotle all over again? What he does, what Kant does, is he writes a treatise on every single one of our mental faculties. You see, that is an epistemological project.</w:t>
      </w:r>
    </w:p>
    <w:p>
      <w:pPr>
        <w:pStyle w:val="Normal"/>
        <w:spacing w:lineRule="auto" w:line="276"/>
        <w:rPr/>
      </w:pPr>
      <w:r>
        <w:rPr/>
        <w:t>And so, instead of writing a treatise on poetry and philosophy and ethics and politics like Aristotle, he writes a treatise on reason, on understanding, on imagination. In other words, he tries to categorize and define the various mental faculties or modes of perception that we as human beings use. I think that will help us to understand Kant.</w:t>
      </w:r>
    </w:p>
    <w:p>
      <w:pPr>
        <w:pStyle w:val="Normal"/>
        <w:spacing w:lineRule="auto" w:line="276"/>
        <w:rPr/>
      </w:pPr>
      <w:r>
        <w:rPr/>
        <w:t>Now, reason and imagination, those as modes of perception, those are logical, cognitive, rational. But the aesthetic judgment is, again, aesthetic or purely subjective. That's what distinguishes it as a mental faculty from reason or understanding.</w:t>
      </w:r>
    </w:p>
    <w:p>
      <w:pPr>
        <w:pStyle w:val="Normal"/>
        <w:spacing w:lineRule="auto" w:line="276"/>
        <w:rPr/>
      </w:pPr>
      <w:r>
        <w:rPr/>
        <w:t>Now, let's put it more specifically. Whereas, cognitive judgments, reason and understanding, presuppose fixed ideas and work to establish fixed concepts. Aesthetic judgments work through our feelings and neither rest on any concept nor seek to generate any.</w:t>
      </w:r>
    </w:p>
    <w:p>
      <w:pPr>
        <w:pStyle w:val="Normal"/>
        <w:spacing w:lineRule="auto" w:line="276"/>
        <w:rPr/>
      </w:pPr>
      <w:r>
        <w:rPr/>
        <w:t>You see, the cognitive mental faculties are interested in concepts and setting up concepts and setting up criteria and ideas. The aesthetic judgment is not interested. It works with feeling and it doesn't try to generate any concepts.</w:t>
      </w:r>
    </w:p>
    <w:p>
      <w:pPr>
        <w:pStyle w:val="Normal"/>
        <w:spacing w:lineRule="auto" w:line="276"/>
        <w:rPr/>
      </w:pPr>
      <w:r>
        <w:rPr/>
        <w:t>Aesthetic judgments are also free of all ends or purposes. What Kant adds to subjectivity is this idea that the subjective is totally free. It doesn't seek any kind of end, it doesn't seek any kind of concept, it doesn't seek any purpose or goal.</w:t>
      </w:r>
    </w:p>
    <w:p>
      <w:pPr>
        <w:pStyle w:val="Normal"/>
        <w:spacing w:lineRule="auto" w:line="276"/>
        <w:rPr/>
      </w:pPr>
      <w:r>
        <w:rPr/>
        <w:t>It is absolutely and purely free and subjective. In fact, what Kant says is that should an aesthetic judgment seek an end, that end would actually be an end in itself. In other words, aesthetic judgments are ends in themselves.</w:t>
      </w:r>
    </w:p>
    <w:p>
      <w:pPr>
        <w:pStyle w:val="Normal"/>
        <w:spacing w:lineRule="auto" w:line="276"/>
        <w:rPr/>
      </w:pPr>
      <w:r>
        <w:rPr/>
        <w:t>They're full and complete and they don't seek something else like reason or understanding often do. If the aesthetic judgment were to seek a purpose, it would be a purposeless purpose. Kant loves to use these crazy phrases.</w:t>
      </w:r>
    </w:p>
    <w:p>
      <w:pPr>
        <w:pStyle w:val="Normal"/>
        <w:spacing w:lineRule="auto" w:line="276"/>
        <w:rPr/>
      </w:pPr>
      <w:r>
        <w:rPr/>
        <w:t>Let me put it this way. If somebody were to go up to Kant and say, Mr. Kant, aesthetics and poetry is useless. Do you know what he would say? Exactly.</w:t>
      </w:r>
    </w:p>
    <w:p>
      <w:pPr>
        <w:pStyle w:val="Normal"/>
        <w:spacing w:lineRule="auto" w:line="276"/>
        <w:rPr/>
      </w:pPr>
      <w:r>
        <w:rPr/>
        <w:t>You got it right. It is useless. It has nothing to do with ends or purposes or concepts.</w:t>
      </w:r>
    </w:p>
    <w:p>
      <w:pPr>
        <w:pStyle w:val="Normal"/>
        <w:spacing w:lineRule="auto" w:line="276"/>
        <w:rPr/>
      </w:pPr>
      <w:r>
        <w:rPr/>
        <w:t>It's purely free. Notice, I said one way to answer Plato is to create a separate sphere for poetry and the aesthetic. That is what Kant is doing to the nth degree.</w:t>
      </w:r>
    </w:p>
    <w:p>
      <w:pPr>
        <w:pStyle w:val="Normal"/>
        <w:spacing w:lineRule="auto" w:line="276"/>
        <w:rPr/>
      </w:pPr>
      <w:r>
        <w:rPr/>
        <w:t>He is not only making a different area for poetry, but poetry uses a whole different mode of perception. One that is aesthetic, that has to do with judgment. Let's continue what we're doing here.</w:t>
      </w:r>
    </w:p>
    <w:p>
      <w:pPr>
        <w:pStyle w:val="Normal"/>
        <w:spacing w:lineRule="auto" w:line="276"/>
        <w:rPr/>
      </w:pPr>
      <w:r>
        <w:rPr/>
        <w:t>That is to say, both subject and object are perceived as being complete and perfect within themselves. In the aesthetic judgment, there are no ulterior ends or purposes. It's an end in itself.</w:t>
      </w:r>
    </w:p>
    <w:p>
      <w:pPr>
        <w:pStyle w:val="Normal"/>
        <w:spacing w:lineRule="auto" w:line="276"/>
        <w:rPr/>
      </w:pPr>
      <w:r>
        <w:rPr/>
        <w:t>That phrase comes up a hundred times in the critique of judgment. Now, Kant being very systematic and a good logician, one of the ways he helps to define the beautiful is by distinguishing it from other things. First, he distinguishes it from the pleasurable, and then he distinguishes the beautiful or the aesthetic from the good.</w:t>
      </w:r>
    </w:p>
    <w:p>
      <w:pPr>
        <w:pStyle w:val="Normal"/>
        <w:spacing w:lineRule="auto" w:line="276"/>
        <w:rPr/>
      </w:pPr>
      <w:r>
        <w:rPr/>
        <w:t>First, let's look at the difference between the beautiful, that's the same thing as the aesthetic, and the pleasurable. Whereas the pleasurable is an interested emotion that seeks some kind of gratification from the object, the beautiful is purely disinterested. It seeks nothing from the object and makes no demands on it.</w:t>
      </w:r>
    </w:p>
    <w:p>
      <w:pPr>
        <w:pStyle w:val="Normal"/>
        <w:spacing w:lineRule="auto" w:line="276"/>
        <w:rPr/>
      </w:pPr>
      <w:r>
        <w:rPr/>
        <w:t>A very loose analogy would be the two Greek words for love, eros and agape. Eros is physical love. You want to possess the beloved.</w:t>
      </w:r>
    </w:p>
    <w:p>
      <w:pPr>
        <w:pStyle w:val="Normal"/>
        <w:spacing w:lineRule="auto" w:line="276"/>
        <w:rPr/>
      </w:pPr>
      <w:r>
        <w:rPr/>
        <w:t>That's the pleasurable. Agape is selfless love. You don't want to possess anything.</w:t>
      </w:r>
    </w:p>
    <w:p>
      <w:pPr>
        <w:pStyle w:val="Normal"/>
        <w:spacing w:lineRule="auto" w:line="276"/>
        <w:rPr/>
      </w:pPr>
      <w:r>
        <w:rPr/>
        <w:t>You don't want to control it. You want to love. And so, very loosely speaking, the beautiful is more like agape whereas the pleasurable is more like eros.</w:t>
      </w:r>
    </w:p>
    <w:p>
      <w:pPr>
        <w:pStyle w:val="Normal"/>
        <w:spacing w:lineRule="auto" w:line="276"/>
        <w:rPr/>
      </w:pPr>
      <w:r>
        <w:rPr/>
        <w:t>Indeed, the beautiful is so unconcerned with any kind of gratification that it is even unconcerned as to whether the object exists or not. It can be a fiction. It can be a unicorn.</w:t>
      </w:r>
    </w:p>
    <w:p>
      <w:pPr>
        <w:pStyle w:val="Normal"/>
        <w:spacing w:lineRule="auto" w:line="276"/>
        <w:rPr/>
      </w:pPr>
      <w:r>
        <w:rPr/>
        <w:t>But that's okay because the point of the beautiful is not to possess the object. It's not seeking gratification. It is pure and free and an end in itself.</w:t>
      </w:r>
    </w:p>
    <w:p>
      <w:pPr>
        <w:pStyle w:val="Normal"/>
        <w:spacing w:lineRule="auto" w:line="276"/>
        <w:rPr/>
      </w:pPr>
      <w:r>
        <w:rPr/>
        <w:t>Alright, let's distinguish the beautiful now from the good. Whereas the good seeks beauty as a means to some higher end, the beautiful accepts it unconditionally as a finished thing in itself. Let's look at something like an icon, a religious sculpture or a religious painting, an icon.</w:t>
      </w:r>
    </w:p>
    <w:p>
      <w:pPr>
        <w:pStyle w:val="Normal"/>
        <w:spacing w:lineRule="auto" w:line="276"/>
        <w:rPr/>
      </w:pPr>
      <w:r>
        <w:rPr/>
        <w:t>If you're interested in the good, you're interested in how that icon can lead you to God which is another end. But if you look at it aesthetically, you're interested in it as an end in itself. Not where it can take you or what it can do for you but as an end in itself.</w:t>
      </w:r>
    </w:p>
    <w:p>
      <w:pPr>
        <w:pStyle w:val="Normal"/>
        <w:spacing w:lineRule="auto" w:line="276"/>
        <w:rPr/>
      </w:pPr>
      <w:r>
        <w:rPr/>
        <w:t>That is the beautiful. Alright, we're working our way up to the central definition in all of Kant. Although the judgment of beauty is purely subjective, Kant says, it is paradoxically universally felt.</w:t>
      </w:r>
    </w:p>
    <w:p>
      <w:pPr>
        <w:pStyle w:val="Normal"/>
        <w:spacing w:lineRule="auto" w:line="276"/>
        <w:rPr/>
      </w:pPr>
      <w:r>
        <w:rPr/>
        <w:t>And therefore, it constitutes a subjective universality. This is as important to Kant as it is to Burke. Remember, Burke said the same thing.</w:t>
      </w:r>
    </w:p>
    <w:p>
      <w:pPr>
        <w:pStyle w:val="Normal"/>
        <w:spacing w:lineRule="auto" w:line="276"/>
        <w:rPr/>
      </w:pPr>
      <w:r>
        <w:rPr/>
        <w:t>It's subjective, we all feel it by ourselves, individually, but it's universal. Now, for Burke, you'll remember his proof of subjective universality is that since imagination and taste is based on senses and the senses are universal, therefore, taste is universal. Now, I think Kant would agree with that but Kant comes up, I think, with a much more subtle, in-depth answer to this.</w:t>
      </w:r>
    </w:p>
    <w:p>
      <w:pPr>
        <w:pStyle w:val="Normal"/>
        <w:spacing w:lineRule="auto" w:line="276"/>
        <w:rPr/>
      </w:pPr>
      <w:r>
        <w:rPr/>
        <w:t>Let me explain what he bases the subjective universal on. According to Kant, what allows the aesthetic subjective judgment to be felt universally is the very fact that it is purely subjective and therefore, untainted by any ulterior interests or inclinations. When we're looking for the aesthetic, there are no agendas, there are no political agendas, there's no goals, there's no hidden agendas.</w:t>
      </w:r>
    </w:p>
    <w:p>
      <w:pPr>
        <w:pStyle w:val="Normal"/>
        <w:spacing w:lineRule="auto" w:line="276"/>
        <w:rPr/>
      </w:pPr>
      <w:r>
        <w:rPr/>
        <w:t>We say, you know, no kind of thing we're looking for. We're not trying to prove anything or anything. It's just, it's free.</w:t>
      </w:r>
    </w:p>
    <w:p>
      <w:pPr>
        <w:pStyle w:val="Normal"/>
        <w:spacing w:lineRule="auto" w:line="276"/>
        <w:rPr/>
      </w:pPr>
      <w:r>
        <w:rPr/>
        <w:t>And so, what he says is, since, number one, the beautiful does not work in accordance with any concepts. Two, as it is free and disinterested. In fact, three, I'm sorry, two and then three, it is even indifferent to the existence of the object.</w:t>
      </w:r>
    </w:p>
    <w:p>
      <w:pPr>
        <w:pStyle w:val="Normal"/>
        <w:spacing w:lineRule="auto" w:line="276"/>
        <w:rPr/>
      </w:pPr>
      <w:r>
        <w:rPr/>
        <w:t>Then it must also be free of all prejudice and external restraint. And what he's trying to say is that if we all feel it freely, without any prejudice or restraint or agendas, then we all must feel it the same. Now, this notion of Kant, which is absolutely central to his aesthetic, is attacked in modern day.</w:t>
      </w:r>
    </w:p>
    <w:p>
      <w:pPr>
        <w:pStyle w:val="Normal"/>
        <w:spacing w:lineRule="auto" w:line="276"/>
        <w:rPr/>
      </w:pPr>
      <w:r>
        <w:rPr/>
        <w:t>According to modern theorists, this is ridiculous because there's no such thing as a purely free, disinterested response. To modernists, everything is political. There's nothing that's free from a political agenda or ideology.</w:t>
      </w:r>
    </w:p>
    <w:p>
      <w:pPr>
        <w:pStyle w:val="Normal"/>
        <w:spacing w:lineRule="auto" w:line="276"/>
        <w:rPr/>
      </w:pPr>
      <w:r>
        <w:rPr/>
        <w:t>So, they throw that out. Postmodernists say, not everything is political, but everything is relative. There's no such thing as universality.</w:t>
      </w:r>
    </w:p>
    <w:p>
      <w:pPr>
        <w:pStyle w:val="Normal"/>
        <w:spacing w:lineRule="auto" w:line="276"/>
        <w:rPr/>
      </w:pPr>
      <w:r>
        <w:rPr/>
        <w:t>So, I want you to know that Kant has taken a lot of beating in the last hundred years for this idea. But, whether you agree with Kant or not, we must understand this concept because it is absolutely central to Kant. Whether we agree with it, he agrees that it's both subjective and universal.</w:t>
      </w:r>
    </w:p>
    <w:p>
      <w:pPr>
        <w:pStyle w:val="Normal"/>
        <w:spacing w:lineRule="auto" w:line="276"/>
        <w:rPr/>
      </w:pPr>
      <w:r>
        <w:rPr/>
        <w:t>And it's universal because it's free from all agendas and ideologies. Now, let's put it this way. Why is it so important? Why do we need this paradox? For Kant, the aesthetic realm, if it's going to be free, has got to be subjective.</w:t>
      </w:r>
    </w:p>
    <w:p>
      <w:pPr>
        <w:pStyle w:val="Normal"/>
        <w:spacing w:lineRule="auto" w:line="276"/>
        <w:rPr/>
      </w:pPr>
      <w:r>
        <w:rPr/>
        <w:t>It's got to be subjective or it won't be free. If it's objective, it's not going to be free. So, to be free, it must be aesthetic.</w:t>
      </w:r>
    </w:p>
    <w:p>
      <w:pPr>
        <w:pStyle w:val="Normal"/>
        <w:spacing w:lineRule="auto" w:line="276"/>
        <w:rPr/>
      </w:pPr>
      <w:r>
        <w:rPr/>
        <w:t>But, if that realm is to offer itself as a field for critical analysis and systematic study, it must be universal. So, in order to be free, it's got to be subjective. But, in order to allow us to set up rules and regulations as the systematic Kant wants to do, it's got to be universal.</w:t>
      </w:r>
    </w:p>
    <w:p>
      <w:pPr>
        <w:pStyle w:val="Normal"/>
        <w:spacing w:lineRule="auto" w:line="276"/>
        <w:rPr/>
      </w:pPr>
      <w:r>
        <w:rPr/>
        <w:t>And again, Kant is like Burke. If it wasn't universal, if I can't set up any criteria, then why do it? It's useless. I told you I'm going to be using some Christian analogies.</w:t>
      </w:r>
    </w:p>
    <w:p>
      <w:pPr>
        <w:pStyle w:val="Normal"/>
        <w:spacing w:lineRule="auto" w:line="276"/>
        <w:rPr/>
      </w:pPr>
      <w:r>
        <w:rPr/>
        <w:t>Let me use the analogy of Christ. According to Christian theology, Jesus is 100% man and 100% God. Just like for Kant, it's 100% subjective and 100% universal.</w:t>
      </w:r>
    </w:p>
    <w:p>
      <w:pPr>
        <w:pStyle w:val="Normal"/>
        <w:spacing w:lineRule="auto" w:line="276"/>
        <w:rPr/>
      </w:pPr>
      <w:r>
        <w:rPr/>
        <w:t>Now, in Christianity, Jesus must be a man or he can't die. But, at the same time, he must be God or his death will not be universal for salvation. So, oddly, there's a little link there.</w:t>
      </w:r>
    </w:p>
    <w:p>
      <w:pPr>
        <w:pStyle w:val="Normal"/>
        <w:spacing w:lineRule="auto" w:line="276"/>
        <w:rPr/>
      </w:pPr>
      <w:r>
        <w:rPr/>
        <w:t>In the same way Jesus has to be both, so does the aesthetic have to be both, subjective and universal. Now, according to Kant, typically, taste is not universally valid for taste is linked to pleasure. The charm of the object gratifies the taste and monopolizes its focus.</w:t>
      </w:r>
    </w:p>
    <w:p>
      <w:pPr>
        <w:pStyle w:val="Normal"/>
        <w:spacing w:lineRule="auto" w:line="276"/>
        <w:rPr/>
      </w:pPr>
      <w:r>
        <w:rPr/>
        <w:t>So, often, when we talk about taste, we're gratified. That means there's a purpose or an end and, therefore, it's not pure. However, Kant says, or he posits, there is a pure, higher kind of taste that is more aesthetic.</w:t>
      </w:r>
    </w:p>
    <w:p>
      <w:pPr>
        <w:pStyle w:val="Normal"/>
        <w:spacing w:lineRule="auto" w:line="276"/>
        <w:rPr/>
      </w:pPr>
      <w:r>
        <w:rPr/>
        <w:t>And that's a taste that focuses on form. Now, why is taste that focuses on form free and aesthetic? Well, the reason is that, according to Kant, a poem's form may be studied as an end in itself. As a purposeless purpose.</w:t>
      </w:r>
    </w:p>
    <w:p>
      <w:pPr>
        <w:pStyle w:val="Normal"/>
        <w:spacing w:lineRule="auto" w:line="276"/>
        <w:rPr/>
      </w:pPr>
      <w:r>
        <w:rPr/>
        <w:t>And, as such, it can lie within the realm of the aesthetic judgment. We are saying form as opposed to content. The content of a poem, the moral, if you will, is something that changes with each age.</w:t>
      </w:r>
    </w:p>
    <w:p>
      <w:pPr>
        <w:pStyle w:val="Normal"/>
        <w:spacing w:lineRule="auto" w:line="276"/>
        <w:rPr/>
      </w:pPr>
      <w:r>
        <w:rPr/>
        <w:t>But, for Kant, the form is something that is pure and eternal. It doesn't change. And the form of the poem has no agenda.</w:t>
      </w:r>
    </w:p>
    <w:p>
      <w:pPr>
        <w:pStyle w:val="Normal"/>
        <w:spacing w:lineRule="auto" w:line="276"/>
        <w:rPr/>
      </w:pPr>
      <w:r>
        <w:rPr/>
        <w:t>It's an end in itself. It's a purposeless purpose. And, therefore, it is good fodder, if you will, for the aesthetic judgment.</w:t>
      </w:r>
    </w:p>
    <w:p>
      <w:pPr>
        <w:pStyle w:val="Normal"/>
        <w:spacing w:lineRule="auto" w:line="276"/>
        <w:rPr/>
      </w:pPr>
      <w:r>
        <w:rPr/>
        <w:t>So, formal taste is aesthetic. Now, this formalist element in Kant may be traced back to Aristotle's preference for plot over character. Think about it.</w:t>
      </w:r>
    </w:p>
    <w:p>
      <w:pPr>
        <w:pStyle w:val="Normal"/>
        <w:spacing w:lineRule="auto" w:line="276"/>
        <w:rPr/>
      </w:pPr>
      <w:r>
        <w:rPr/>
        <w:t>Plot is much closer to form, whereas character is much closer to content. And, so, Kant is, in this sense, an Aristotelian. He, too, will privilege plot, because plot is linked to form, and form is pure and eternal, and, therefore, aesthetic.</w:t>
      </w:r>
    </w:p>
    <w:p>
      <w:pPr>
        <w:pStyle w:val="Normal"/>
        <w:spacing w:lineRule="auto" w:line="276"/>
        <w:rPr/>
      </w:pPr>
      <w:r>
        <w:rPr/>
        <w:t>I hope we're following all these links here. Now, this idea, it starts in Aristotle. Kant picks it up.</w:t>
      </w:r>
    </w:p>
    <w:p>
      <w:pPr>
        <w:pStyle w:val="Normal"/>
        <w:spacing w:lineRule="auto" w:line="276"/>
        <w:rPr/>
      </w:pPr>
      <w:r>
        <w:rPr/>
      </w:r>
    </w:p>
    <w:p>
      <w:pPr>
        <w:pStyle w:val="Normal"/>
        <w:spacing w:lineRule="auto" w:line="276"/>
        <w:rPr/>
      </w:pPr>
      <w:r>
        <w:rPr/>
        <w:t>And we're going to hear it again in Unit 5, when we talk about the New Critics. That's Chapters 17 to 20. They, too, will pick up on this idea of poetry as a self-enclosed, aesthetic artifact.</w:t>
      </w:r>
    </w:p>
    <w:p>
      <w:pPr>
        <w:pStyle w:val="Normal"/>
        <w:spacing w:lineRule="auto" w:line="276"/>
        <w:rPr/>
      </w:pPr>
      <w:r>
        <w:rPr/>
        <w:t>Something that is an end in itself, that is perfect and pure. Again, has no ideologies, no agendas. It's not seeking something.</w:t>
      </w:r>
    </w:p>
    <w:p>
      <w:pPr>
        <w:pStyle w:val="Normal"/>
        <w:spacing w:lineRule="auto" w:line="276"/>
        <w:rPr/>
      </w:pPr>
      <w:r>
        <w:rPr/>
        <w:t>No ulterior motives. I'm repeating myself, but partly because Kant repeats himself again and again. In fact, right now, I want to remind you of something.</w:t>
      </w:r>
    </w:p>
    <w:p>
      <w:pPr>
        <w:pStyle w:val="Normal"/>
        <w:spacing w:lineRule="auto" w:line="276"/>
        <w:rPr/>
      </w:pPr>
      <w:r>
        <w:rPr/>
        <w:t>And I'm going to do this because Kant reminds us of this incessantly in his critique. And what I want to remind you of is that, although it sounds like I'm talking about beauty as residing in the object, I want you to remember that whenever I talk about beauty, I'm still talking about the subject. In other words, it's hard to talk about this.</w:t>
      </w:r>
    </w:p>
    <w:p>
      <w:pPr>
        <w:pStyle w:val="Normal"/>
        <w:spacing w:lineRule="auto" w:line="276"/>
        <w:rPr/>
      </w:pPr>
      <w:r>
        <w:rPr/>
        <w:t>It sounds as if I'm saying beauty is in the object, in the form of the object. But remember, this is still epistemology. Finally, beauty resides in the subject.</w:t>
      </w:r>
    </w:p>
    <w:p>
      <w:pPr>
        <w:pStyle w:val="Normal"/>
        <w:spacing w:lineRule="auto" w:line="276"/>
        <w:rPr/>
      </w:pPr>
      <w:r>
        <w:rPr/>
        <w:t>And again, Kant was trying to find a new way to talk about this. Because whatever way we say it, it sounds like we're talking about the object. It's hard to talk about subjective response.</w:t>
      </w:r>
    </w:p>
    <w:p>
      <w:pPr>
        <w:pStyle w:val="Normal"/>
        <w:spacing w:lineRule="auto" w:line="276"/>
        <w:rPr/>
      </w:pPr>
      <w:r>
        <w:rPr/>
        <w:t>But that's what Kant is trying to do. And again, he reminds us again and again that even though he sounds like he's being objective, he is being subjective. All right, we've talked about taste.</w:t>
      </w:r>
    </w:p>
    <w:p>
      <w:pPr>
        <w:pStyle w:val="Normal"/>
        <w:spacing w:lineRule="auto" w:line="276"/>
        <w:rPr/>
      </w:pPr>
      <w:r>
        <w:rPr/>
        <w:t>Let's look at the way Kant defines the word imagination. You're going to notice he's going to rehash all of the terminology from Burke, but give it his own slight edge or point of view. Now, for Kant, imagination is a spontaneous, independent mental power which is enlivened and set free by aesthetic ideas.</w:t>
      </w:r>
    </w:p>
    <w:p>
      <w:pPr>
        <w:pStyle w:val="Normal"/>
        <w:spacing w:lineRule="auto" w:line="276"/>
        <w:rPr/>
      </w:pPr>
      <w:r>
        <w:rPr/>
        <w:t>So like Burke, he agrees that the imagination is spontaneous, it's free, and again, it starts to recombine things. In fact, just like Burke, Kant ascribes to the imagination the very power to recombine sense data into new forms and new associations. And that's got to do with the spontaneity.</w:t>
      </w:r>
    </w:p>
    <w:p>
      <w:pPr>
        <w:pStyle w:val="Normal"/>
        <w:spacing w:lineRule="auto" w:line="276"/>
        <w:rPr/>
      </w:pPr>
      <w:r>
        <w:rPr/>
        <w:t>The imagination grabs the data and goes wild with it and makes new forms. So in this sense, Burke and Kant are similar. Now, Kant goes so far though to say that in poetry, the associational powers of the imagination are most set at liberty.</w:t>
      </w:r>
    </w:p>
    <w:p>
      <w:pPr>
        <w:pStyle w:val="Normal"/>
        <w:spacing w:lineRule="auto" w:line="276"/>
        <w:rPr/>
      </w:pPr>
      <w:r>
        <w:rPr/>
        <w:t>In other words, imagination pops up in all the arts, but Kant felt that poetry sets the imagination most free. Maybe because words are so malleable. But anyway, he felt that the imagination and its power of association, to make new associations, was something that reigns supreme, if you will, in poetry.</w:t>
      </w:r>
    </w:p>
    <w:p>
      <w:pPr>
        <w:pStyle w:val="Normal"/>
        <w:spacing w:lineRule="auto" w:line="276"/>
        <w:rPr/>
      </w:pPr>
      <w:r>
        <w:rPr/>
      </w:r>
    </w:p>
    <w:p>
      <w:pPr>
        <w:pStyle w:val="Normal"/>
        <w:spacing w:lineRule="auto" w:line="276"/>
        <w:rPr/>
      </w:pPr>
      <w:r>
        <w:rPr/>
        <w:t>Alright, so far I have focused only on aesthetic, on subjective, on feelings. But Kant says that although, again, his aesthetic is grounded in concept-free feelings experienced by the imagination, he does admit that understanding and reason do play an important role in judgment. He's kind of contradicting himself, but what he's trying to do is develop.</w:t>
      </w:r>
    </w:p>
    <w:p>
      <w:pPr>
        <w:pStyle w:val="Normal"/>
        <w:spacing w:lineRule="auto" w:line="276"/>
        <w:rPr/>
      </w:pPr>
      <w:r>
        <w:rPr/>
        <w:t>So we're going to see that understanding and reason do have something to do with taste and aesthetic. Let's begin here. Kant makes a very influential distinction between pure beauty and dependent beauty.</w:t>
      </w:r>
    </w:p>
    <w:p>
      <w:pPr>
        <w:pStyle w:val="Normal"/>
        <w:spacing w:lineRule="auto" w:line="276"/>
        <w:rPr/>
      </w:pPr>
      <w:r>
        <w:rPr/>
        <w:t>Now, pure beauty presupposes no concept of what the object ought to be. In other words, pure beauty is purely free, purely subjective, purely aesthetic. And, in fact, I would link this concept of pure beauty to a later 19th century concept that we call art for art's sake, or in Latin, ars gradia artist.</w:t>
      </w:r>
    </w:p>
    <w:p>
      <w:pPr>
        <w:pStyle w:val="Normal"/>
        <w:spacing w:lineRule="auto" w:line="276"/>
        <w:rPr/>
      </w:pPr>
      <w:r>
        <w:rPr/>
        <w:t>The most famous art for art's sake person was Oscar Wilde. And those people that lived at the end of the 19th century, they had a belief that art was self-subsistent and an end in itself. No purpose, no motive, anything.</w:t>
      </w:r>
    </w:p>
    <w:p>
      <w:pPr>
        <w:pStyle w:val="Normal"/>
        <w:spacing w:lineRule="auto" w:line="276"/>
        <w:rPr/>
      </w:pPr>
      <w:r>
        <w:rPr/>
        <w:t>Art for art's sake, art as an end in itself. And these people were very influenced by Kant's notion of pure beauty. The difference, though, is art for art's sake, somehow we always link it with that sort of moral decadence that we think of, you know, Oscar Wilde and all.</w:t>
      </w:r>
    </w:p>
    <w:p>
      <w:pPr>
        <w:pStyle w:val="Normal"/>
        <w:spacing w:lineRule="auto" w:line="276"/>
        <w:rPr/>
      </w:pPr>
      <w:r>
        <w:rPr/>
        <w:t>That's not in Kant. Kant's a pretty straightforward kind of guy. Definitely not in Oscar Wilde.</w:t>
      </w:r>
    </w:p>
    <w:p>
      <w:pPr>
        <w:pStyle w:val="Normal"/>
        <w:spacing w:lineRule="auto" w:line="276"/>
        <w:rPr/>
      </w:pPr>
      <w:r>
        <w:rPr/>
        <w:t>But there's a similarity there between pure beauty and this art for art's sake school. Alright, let's contrast this now from dependent beauty. According to Kant, dependent beauty presupposes a concept of perception, I'm sorry, perfection, against which to measure the object.</w:t>
      </w:r>
    </w:p>
    <w:p>
      <w:pPr>
        <w:pStyle w:val="Normal"/>
        <w:spacing w:lineRule="auto" w:line="276"/>
        <w:rPr/>
      </w:pPr>
      <w:r>
        <w:rPr/>
        <w:t>In other words, dependent beauty adheres to purposes that are external to the object. In other words, dependent beauty starts to move its way into concepts. I think the best example I can give you is that dependent beauty is the kind of thing that would presuppose rules of decorum, or dictums to teach and to please.</w:t>
      </w:r>
    </w:p>
    <w:p>
      <w:pPr>
        <w:pStyle w:val="Normal"/>
        <w:spacing w:lineRule="auto" w:line="276"/>
        <w:rPr/>
      </w:pPr>
      <w:r>
        <w:rPr/>
        <w:t>In other words, dependent beauty does have some kind of criteria. It wants to follow decorum, or it wants to teach and please. There's some kind of concept that regulates the beauty.</w:t>
      </w:r>
    </w:p>
    <w:p>
      <w:pPr>
        <w:pStyle w:val="Normal"/>
        <w:spacing w:lineRule="auto" w:line="276"/>
        <w:rPr/>
      </w:pPr>
      <w:r>
        <w:rPr/>
        <w:t>Now, one of the things that Kant notes, that I think is very interesting, is he notes that much of the disagreement among critics rises from the fact that they are comparing two different kinds of beauty. In other words, one critic is talking about pure beauty, the other one's talking about dependent beauty, and they don't realize they're at counter-purposes. The pure beauty critic is talking about form, form, form.</w:t>
      </w:r>
    </w:p>
    <w:p>
      <w:pPr>
        <w:pStyle w:val="Normal"/>
        <w:spacing w:lineRule="auto" w:line="276"/>
        <w:rPr/>
      </w:pPr>
      <w:r>
        <w:rPr/>
      </w:r>
    </w:p>
    <w:p>
      <w:pPr>
        <w:pStyle w:val="Normal"/>
        <w:spacing w:lineRule="auto" w:line="276"/>
        <w:rPr/>
      </w:pPr>
      <w:r>
        <w:rPr/>
        <w:t>The dependent beauty is talking about the moral, or what it's about, or what it teaches us. And those are different kinds of beauty. They're both kinds of beauty, but one's pure and one's dependent.</w:t>
      </w:r>
    </w:p>
    <w:p>
      <w:pPr>
        <w:pStyle w:val="Normal"/>
        <w:spacing w:lineRule="auto" w:line="276"/>
        <w:rPr/>
      </w:pPr>
      <w:r>
        <w:rPr/>
        <w:t>So again, I think he's right here that sometimes there's disagreements because we're talking about a different kind of beauty. Now, as soon as dependent beauty starts to form concepts, like decorum, it moves out of the realm of the imagination and into the realm of the understanding. And for Kant, epistemologically speaking, understanding is a mental faculty that forms concepts.</w:t>
      </w:r>
    </w:p>
    <w:p>
      <w:pPr>
        <w:pStyle w:val="Normal"/>
        <w:spacing w:lineRule="auto" w:line="276"/>
        <w:rPr/>
      </w:pPr>
      <w:r>
        <w:rPr/>
        <w:t>The aesthetic mental faculty is only interested in feelings, direct response. But as soon as we get into understanding, we become interested in concepts. I'll talk more about this a little bit later, but keep that in mind.</w:t>
      </w:r>
    </w:p>
    <w:p>
      <w:pPr>
        <w:pStyle w:val="Normal"/>
        <w:spacing w:lineRule="auto" w:line="276"/>
        <w:rPr/>
      </w:pPr>
      <w:r>
        <w:rPr/>
        <w:t>Alright, that's the beautiful. Let's move on to the sublime, because he has something to say about that as well, just as Burke did. Kant makes a distinction between two kinds of the sublime.</w:t>
      </w:r>
    </w:p>
    <w:p>
      <w:pPr>
        <w:pStyle w:val="Normal"/>
        <w:spacing w:lineRule="auto" w:line="276"/>
        <w:rPr/>
      </w:pPr>
      <w:r>
        <w:rPr/>
        <w:t>Between what he calls the quantitative sublime and what he calls the qualitative sublime. Now first, his general definition for sublimity is that which is absolutely great. Which inspires in us feelings of limitlessness and infinity.</w:t>
      </w:r>
    </w:p>
    <w:p>
      <w:pPr>
        <w:pStyle w:val="Normal"/>
        <w:spacing w:lineRule="auto" w:line="276"/>
        <w:rPr/>
      </w:pPr>
      <w:r>
        <w:rPr/>
        <w:t>Pretty much the same as what Burke said. Remember again, sublimity is an epistemological response. It inspires in us limitlessness and infinity.</w:t>
      </w:r>
    </w:p>
    <w:p>
      <w:pPr>
        <w:pStyle w:val="Normal"/>
        <w:spacing w:lineRule="auto" w:line="276"/>
        <w:rPr/>
      </w:pPr>
      <w:r>
        <w:rPr/>
        <w:t>Now, the quantitative sublime, and Kant also calls this the mathematical sublime, occurs when we come into the presence of wild, chaotic objects that cannot be absorbed. In other words, it's too much for us. It's mathematically too much for us, or quantitatively too much for us, and we're overwhelmed.</w:t>
      </w:r>
    </w:p>
    <w:p>
      <w:pPr>
        <w:pStyle w:val="Normal"/>
        <w:spacing w:lineRule="auto" w:line="276"/>
        <w:rPr/>
      </w:pPr>
      <w:r>
        <w:rPr/>
        <w:t>Their greatness surpasses the power of our intuition to grasp them. In other words, it's so powerfully, so overwhelming that our imagination can't hold it all. And Kant says that when this happens, when our imagination is absolutely overwhelmed by the quantitative sublime, you know what happens? We are forced to turn to reason to help us out.</w:t>
      </w:r>
    </w:p>
    <w:p>
      <w:pPr>
        <w:pStyle w:val="Normal"/>
        <w:spacing w:lineRule="auto" w:line="276"/>
        <w:rPr/>
      </w:pPr>
      <w:r>
        <w:rPr/>
        <w:t>Now here's a distinction. Beauty turns to understanding. The sublime turns to reason.</w:t>
      </w:r>
    </w:p>
    <w:p>
      <w:pPr>
        <w:pStyle w:val="Normal"/>
        <w:spacing w:lineRule="auto" w:line="276"/>
        <w:rPr/>
      </w:pPr>
      <w:r>
        <w:rPr/>
        <w:t>Let me explain the difference between understanding and reason. Whereas understanding merely converts sense data into concepts, reason takes these concepts and transforms them into higher laws. Let me explain a little bit more clearly.</w:t>
      </w:r>
    </w:p>
    <w:p>
      <w:pPr>
        <w:pStyle w:val="Normal"/>
        <w:spacing w:lineRule="auto" w:line="276"/>
        <w:rPr/>
      </w:pPr>
      <w:r>
        <w:rPr/>
        <w:t>Imagination only has to do with feelings. We feel things spontaneously, and we don't think about them. As soon as we start to think about our feelings, we've moved into the realm of understanding.</w:t>
      </w:r>
    </w:p>
    <w:p>
      <w:pPr>
        <w:pStyle w:val="Normal"/>
        <w:spacing w:lineRule="auto" w:line="276"/>
        <w:rPr/>
      </w:pPr>
      <w:r>
        <w:rPr/>
      </w:r>
    </w:p>
    <w:p>
      <w:pPr>
        <w:pStyle w:val="Normal"/>
        <w:spacing w:lineRule="auto" w:line="276"/>
        <w:rPr/>
      </w:pPr>
      <w:r>
        <w:rPr/>
        <w:t>Because once we start thinking about our feelings, we start making concepts. We start making correlations. We notice parallels.</w:t>
      </w:r>
    </w:p>
    <w:p>
      <w:pPr>
        <w:pStyle w:val="Normal"/>
        <w:spacing w:lineRule="auto" w:line="276"/>
        <w:rPr/>
      </w:pPr>
      <w:r>
        <w:rPr/>
        <w:t>We're using our understanding. So when we start thinking about our feelings, that's understanding. But when we start to think about our thinking, that's when we get into reason.</w:t>
      </w:r>
    </w:p>
    <w:p>
      <w:pPr>
        <w:pStyle w:val="Normal"/>
        <w:spacing w:lineRule="auto" w:line="276"/>
        <w:rPr/>
      </w:pPr>
      <w:r>
        <w:rPr/>
        <w:t>In other words, when we take those concepts and form them into higher, more general laws, we are into the realm of reason. Now the beautiful turns to understanding. The sublime turns to reason.</w:t>
      </w:r>
    </w:p>
    <w:p>
      <w:pPr>
        <w:pStyle w:val="Normal"/>
        <w:spacing w:lineRule="auto" w:line="276"/>
        <w:rPr/>
      </w:pPr>
      <w:r>
        <w:rPr/>
        <w:t>Alright, that's the quantitative sublime. Let's look now at the qualitative, or what Kant also calls the dynamic sublime. If the quantitative sublime occurs when we can't absorb the object, the qualitative sublime occurs when we feel awe or fear before an object of overwhelming power.</w:t>
      </w:r>
    </w:p>
    <w:p>
      <w:pPr>
        <w:pStyle w:val="Normal"/>
        <w:spacing w:lineRule="auto" w:line="276"/>
        <w:rPr/>
      </w:pPr>
      <w:r>
        <w:rPr/>
        <w:t>That's the qualitative sublime. Kant, by the way, just like Burke, reminds us that if there's any actual danger, it's not sublime anymore, it's just terror. So he agrees with Burke on that.</w:t>
      </w:r>
    </w:p>
    <w:p>
      <w:pPr>
        <w:pStyle w:val="Normal"/>
        <w:spacing w:lineRule="auto" w:line="276"/>
        <w:rPr/>
      </w:pPr>
      <w:r>
        <w:rPr/>
        <w:t>Remember, again, sublimity, there can't be any actual physical danger. Now, in the qualitative sublime, just as in the quantitative sublime, what happens is, again, our imagination finds itself inadequate to stand up against such power and might. And so, just as before, it turns to the higher faculty of reason for help.</w:t>
      </w:r>
    </w:p>
    <w:p>
      <w:pPr>
        <w:pStyle w:val="Normal"/>
        <w:spacing w:lineRule="auto" w:line="276"/>
        <w:rPr/>
      </w:pPr>
      <w:r>
        <w:rPr/>
        <w:t>So in both the quantitative and qualitative sublime, our imagination is so overwhelmed that it is forced to turn to reason to help it out. Now, in a moment, I'm going to explain the sort of upshot of that. But before I do that, I want to make one more distinction between the sublime and the beautiful.</w:t>
      </w:r>
    </w:p>
    <w:p>
      <w:pPr>
        <w:pStyle w:val="Normal"/>
        <w:spacing w:lineRule="auto" w:line="276"/>
        <w:rPr/>
      </w:pPr>
      <w:r>
        <w:rPr/>
        <w:t>Okay, this is a distinction that Kant makes. Kant tries to explain to us that both the beautiful and the sublime consist in what he calls a free play of two different mental powers. In the case of beauty, first, Kant describes the subjective experience of beauty as a feeling of harmony in the free play of imagination and understanding.</w:t>
      </w:r>
    </w:p>
    <w:p>
      <w:pPr>
        <w:pStyle w:val="Normal"/>
        <w:spacing w:lineRule="auto" w:line="276"/>
        <w:rPr/>
      </w:pPr>
      <w:r>
        <w:rPr/>
        <w:t>What beauty really is, is when our imagination and our understanding are in a sort of harmony, and they work together. That's beauty. That's the subjective experience of beauty.</w:t>
      </w:r>
    </w:p>
    <w:p>
      <w:pPr>
        <w:pStyle w:val="Normal"/>
        <w:spacing w:lineRule="auto" w:line="276"/>
        <w:rPr/>
      </w:pPr>
      <w:r>
        <w:rPr/>
        <w:t>On the other hand, sublimity manifests itself in terms not of harmony, but a disharmony or struggle between imagination and reason. So beauty, mentally speaking, epistemologically speaking, is a harmony between imagination and understanding. Sublimity is a disharmony between imagination and reason.</w:t>
      </w:r>
    </w:p>
    <w:p>
      <w:pPr>
        <w:pStyle w:val="Normal"/>
        <w:spacing w:lineRule="auto" w:line="276"/>
        <w:rPr/>
      </w:pPr>
      <w:r>
        <w:rPr/>
        <w:t>I would argue that in this distinction, Kant offers us a mental justification for Burke's assertion that beauty causes us to relax, while sublimity brings tension. Tension, disharmony, relaxing, harmony. All right, now I want to come back to what I mentioned before, and that is what is the upshot, what is the ramification of the sublime when we're forced to turn from imagination to reason.</w:t>
      </w:r>
    </w:p>
    <w:p>
      <w:pPr>
        <w:pStyle w:val="Normal"/>
        <w:spacing w:lineRule="auto" w:line="276"/>
        <w:rPr/>
      </w:pPr>
      <w:r>
        <w:rPr/>
        <w:t>Kant builds on the mental disharmony induced in us by the sublime to posit a fascinating theory as to why the sublime moves us so powerfully. And by the way, the Critique of Judgment is an incredibly difficult work to read, but I believe it is worth plowing through the critique just to get to this end that I'm going to explain to you now, because I think this is awesome. This is something that blew me away the first time I read it.</w:t>
      </w:r>
    </w:p>
    <w:p>
      <w:pPr>
        <w:pStyle w:val="Normal"/>
        <w:spacing w:lineRule="auto" w:line="276"/>
        <w:rPr/>
      </w:pPr>
      <w:r>
        <w:rPr/>
        <w:t>Let's build up to it. Now, first of all, Kant admits that our experience of the sublime at first gives us a sense of displeasure, right? Because there's a mental disharmony between imagination and reason. So at first there's a sense of displeasure because our imagination can't handle it, can't stand up to the magnitude and the might and turns over.</w:t>
      </w:r>
    </w:p>
    <w:p>
      <w:pPr>
        <w:pStyle w:val="Normal"/>
        <w:spacing w:lineRule="auto" w:line="276"/>
        <w:rPr/>
      </w:pPr>
      <w:r>
        <w:rPr/>
        <w:t>So at first there's a displeasure, but, and here's the trick, eventually that displeasure turns to pleasure. When we realize what this surrender from imagination to reason, what this surrender signifies or means, and this is what Kant says. Our experience of the sublime, that moment when imagination turns over to reason, that moment reveals to us that finally cognition or reason is supreme over sensation or imagination, and that therefore we are suprasensible creatures.</w:t>
      </w:r>
    </w:p>
    <w:p>
      <w:pPr>
        <w:pStyle w:val="Normal"/>
        <w:spacing w:lineRule="auto" w:line="276"/>
        <w:rPr/>
      </w:pPr>
      <w:r>
        <w:rPr/>
        <w:t>At that moment when imagination turns over to reason, we realize that at heart we are not sensible creatures tied to the earth, but we are suprasensible tied to reason. Kant says that in that moment we learn with great joy that there is a faculty within us that is greater than nature, that can surpass both her majesty, quantitative sublime, and her might, qualitative sublime. That is to say, and if that is true, if that discovery is true, that there is something within us greater than nature, do you know what that means? That means that our final destination and end is greater than that of nature.</w:t>
      </w:r>
    </w:p>
    <w:p>
      <w:pPr>
        <w:pStyle w:val="Normal"/>
        <w:spacing w:lineRule="auto" w:line="276"/>
        <w:rPr/>
      </w:pPr>
      <w:r>
        <w:rPr/>
        <w:t>If there is something in us greater than nature that can take over, that means that there is something within us that again is greater than nature. That is to say, we are not only rational, but spiritual creatures, endued with purpose and an ability to endure and transcend pain and terror. Isn't that wonderful? Out of this epistemological response, Kant sort of proves to us that there must be something more to us, something more than mere animal physical nature.</w:t>
      </w:r>
    </w:p>
    <w:p>
      <w:pPr>
        <w:pStyle w:val="Normal"/>
        <w:spacing w:lineRule="auto" w:line="276"/>
        <w:rPr/>
      </w:pPr>
      <w:r>
        <w:rPr/>
        <w:t>There must be something greater in us, again, something that goes beyond nature. And that suggests once again that we have a purpose separate from that of nature. We are not just a member of the animal species.</w:t>
      </w:r>
    </w:p>
    <w:p>
      <w:pPr>
        <w:pStyle w:val="Normal"/>
        <w:spacing w:lineRule="auto" w:line="276"/>
        <w:rPr/>
      </w:pPr>
      <w:r>
        <w:rPr/>
        <w:t>There is something more to us. There is an ability to transcend the pain and suffering that's related to nature and the physical. You know, I like to call this dazzling moment of insight, the Kantian catharsis.</w:t>
      </w:r>
    </w:p>
    <w:p>
      <w:pPr>
        <w:pStyle w:val="Normal"/>
        <w:spacing w:lineRule="auto" w:line="276"/>
        <w:rPr/>
      </w:pPr>
      <w:r>
        <w:rPr/>
      </w:r>
    </w:p>
    <w:p>
      <w:pPr>
        <w:pStyle w:val="Normal"/>
        <w:spacing w:lineRule="auto" w:line="276"/>
        <w:rPr/>
      </w:pPr>
      <w:r>
        <w:rPr/>
        <w:t>Because this really is that catharsis as clarification, that aha moment when we say, wait a minute, there is something inside of me which is greater than nature. To me, that revelation is just wonderful when you get to the end of the critique of judgment. Finally, and this is something similar to what I said in Burke.</w:t>
      </w:r>
    </w:p>
    <w:p>
      <w:pPr>
        <w:pStyle w:val="Normal"/>
        <w:spacing w:lineRule="auto" w:line="276"/>
        <w:rPr/>
      </w:pPr>
      <w:r>
        <w:rPr/>
        <w:t>Although I am presenting Kant as a philosophical source of romanticism, we must remember that Kant himself, like Burke, lived in Pope's age of reason. So again, he still is privileging reason over imagination. Indeed, only an Enlightenment thinker could posit as the source of our greatest emotional experience the knowledge that we are rational.</w:t>
      </w:r>
    </w:p>
    <w:p>
      <w:pPr>
        <w:pStyle w:val="Normal"/>
        <w:spacing w:lineRule="auto" w:line="276"/>
        <w:rPr/>
      </w:pPr>
      <w:r>
        <w:rPr/>
        <w:t>Only an Enlightenment person could say, oh, the greatest thing in the world is when we realize we are rational and not just emotional. So again, he is at the source and at the heart of a theory that will become romanticism. But like Burke, he still is living in the Enlightenment and reason is more important for him.</w:t>
      </w:r>
    </w:p>
    <w:p>
      <w:pPr>
        <w:pStyle w:val="Normal"/>
        <w:spacing w:lineRule="auto" w:line="276"/>
        <w:rPr/>
      </w:pPr>
      <w:r>
        <w:rPr/>
        <w:t>Now, as I mentioned before, when we get to the romantics, they will raise imagination above judgment, synthesis above analysis. Also, let me say that in the next two Chapters, Schiller and Hegel, again, because they are later theorists, they are already moving towards romanticism. And so, in the next Chapter, we will turn to Schiller and see how he takes Kant's beliefs and sort of romanticizes them.</w:t>
      </w:r>
    </w:p>
    <w:p>
      <w:pPr>
        <w:pStyle w:val="Normal"/>
        <w:spacing w:lineRule="auto" w:line="276"/>
        <w:rPr/>
      </w:pPr>
      <w:r>
        <w:rPr/>
      </w:r>
    </w:p>
    <w:p>
      <w:pPr>
        <w:pStyle w:val="Normal"/>
        <w:spacing w:lineRule="auto" w:line="276"/>
        <w:rPr/>
      </w:pPr>
      <w:r>
        <w:rPr/>
        <w:drawing>
          <wp:inline distT="0" distB="0" distL="0" distR="0">
            <wp:extent cx="2956560" cy="2887980"/>
            <wp:effectExtent l="0" t="0" r="0" b="0"/>
            <wp:docPr id="9"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
                    <pic:cNvPicPr>
                      <a:picLocks noChangeAspect="1" noChangeArrowheads="1"/>
                    </pic:cNvPicPr>
                  </pic:nvPicPr>
                  <pic:blipFill>
                    <a:blip r:embed="rId11"/>
                    <a:stretch>
                      <a:fillRect/>
                    </a:stretch>
                  </pic:blipFill>
                  <pic:spPr bwMode="auto">
                    <a:xfrm>
                      <a:off x="0" y="0"/>
                      <a:ext cx="2956560" cy="2887980"/>
                    </a:xfrm>
                    <a:prstGeom prst="rect">
                      <a:avLst/>
                    </a:prstGeom>
                  </pic:spPr>
                </pic:pic>
              </a:graphicData>
            </a:graphic>
          </wp:inline>
        </w:drawing>
      </w:r>
    </w:p>
    <w:p>
      <w:pPr>
        <w:pStyle w:val="Normal"/>
        <w:spacing w:lineRule="auto" w:line="276"/>
        <w:rPr>
          <w:b/>
          <w:b/>
          <w:bCs/>
        </w:rPr>
      </w:pPr>
      <w:r>
        <w:rPr>
          <w:b/>
          <w:bCs/>
        </w:rPr>
      </w:r>
    </w:p>
    <w:p>
      <w:pPr>
        <w:pStyle w:val="Normal"/>
        <w:spacing w:lineRule="auto" w:line="276"/>
        <w:rPr/>
      </w:pPr>
      <w:r>
        <w:rPr>
          <w:b/>
          <w:bCs/>
          <w:sz w:val="32"/>
          <w:szCs w:val="32"/>
        </w:rPr>
        <w:t>Schiller, Friedrich (1759–1805).</w:t>
      </w:r>
      <w:r>
        <w:rPr>
          <w:sz w:val="32"/>
          <w:szCs w:val="32"/>
        </w:rPr>
        <w:t xml:space="preserve"> </w:t>
      </w:r>
      <w:r>
        <w:rPr/>
        <w:t xml:space="preserve">German poet, dramatist, and theorist whose Letters on the Aesthetic Education of Man and On Naive and Sentimental Poetry have had a lasting influence on the history of literary criticism. </w:t>
      </w:r>
    </w:p>
    <w:p>
      <w:pPr>
        <w:pStyle w:val="Normal"/>
        <w:rPr>
          <w:b/>
          <w:b/>
          <w:bCs/>
        </w:rPr>
      </w:pPr>
      <w:r>
        <w:rPr>
          <w:b/>
          <w:bCs/>
        </w:rPr>
        <w:t>Chapter 11 Schiller on Aesthetics</w:t>
      </w:r>
    </w:p>
    <w:p>
      <w:pPr>
        <w:pStyle w:val="Normal"/>
        <w:rPr/>
      </w:pPr>
      <w:r>
        <w:rPr/>
        <w:t>In this Chapter, we shall study closely the work of a follower of Kant who, though he carefully preserved the epistemological slant of his master, turned that slant in a new, more fully romantic direction. That is, towards the fusion or synthesis of subject and object.</w:t>
      </w:r>
    </w:p>
    <w:p>
      <w:pPr>
        <w:pStyle w:val="Normal"/>
        <w:rPr/>
      </w:pPr>
      <w:r>
        <w:rPr/>
        <w:t>Through an analysis of his letters on the aesthetic education of man and on naive and sentimental poetry, we shall divine Friedrich Schiller's central aesthetic goal to bring back into unity the emotional and rational side of our being.</w:t>
      </w:r>
    </w:p>
    <w:p>
      <w:pPr>
        <w:pStyle w:val="Normal"/>
        <w:rPr/>
      </w:pPr>
      <w:r>
        <w:rPr/>
        <w:t>Now, Schiller was born a generation after Kant. He is very much a Kantian. Kant is very much his master that he looks up to. But what Schiller does is basically to romanticize the ideas of Kant. First, let's look at the similarity.</w:t>
      </w:r>
    </w:p>
    <w:p>
      <w:pPr>
        <w:pStyle w:val="Normal"/>
        <w:rPr/>
      </w:pPr>
      <w:r>
        <w:rPr/>
        <w:t>In one hand, what Schiller does is simply expand on the epistemological theories of Kant. Let's look at some examples of that. First of all, for Schiller, as for Kant, beauty remains a subjective experience that is free and indifferent. He still believes it's subjective, and he still is into this idea of freedom, of an end in itself, a purposeless purpose. He gets that from Kant. Another thing, he agrees with Kant that</w:t>
      </w:r>
    </w:p>
    <w:p>
      <w:pPr>
        <w:pStyle w:val="Normal"/>
        <w:rPr/>
      </w:pPr>
      <w:r>
        <w:rPr/>
        <w:t>the free play of mental powers is still to be put at center stage. Remember, beauty is that harmony between the imagination and the understanding, whereas the sublime is a disharmony between imagination and reason. He still believes in that free play of mental powers. And finally, he still tends to privilege esphagism.</w:t>
      </w:r>
    </w:p>
    <w:p>
      <w:pPr>
        <w:pStyle w:val="Normal"/>
        <w:rPr/>
      </w:pPr>
      <w:r>
        <w:rPr/>
        <w:t>aesthetic form over didactic content. Like Kant, he tends to be a formalist and go for the form, which is something that doesn't change and is free. However, even though there are these similarities, Schiller gives these theories a new romantic focus and end.</w:t>
      </w:r>
    </w:p>
    <w:p>
      <w:pPr>
        <w:pStyle w:val="Normal"/>
        <w:rPr/>
      </w:pPr>
      <w:r>
        <w:rPr/>
        <w:t>And so, while Burke privileged judgment over imagination, analysis over reason, and whereas Kant privileged the disharmony of the sublime over the harmony of the beautiful,</w:t>
      </w:r>
    </w:p>
    <w:p>
      <w:pPr>
        <w:pStyle w:val="Normal"/>
        <w:rPr/>
      </w:pPr>
      <w:r>
        <w:rPr/>
        <w:t>Schiller, who's really quite a romantic at this point, champions both synthesis and harmony. We're starting to move into what is really romanticism. When you start privileging synthesis and harmony rather than difference and judgment and whatnot, you're moving into romanticism.</w:t>
      </w:r>
    </w:p>
    <w:p>
      <w:pPr>
        <w:pStyle w:val="Normal"/>
        <w:rPr/>
      </w:pPr>
      <w:r>
        <w:rPr/>
        <w:t>Now, the ideal for Schiller, what Schiller is seeking, finally, is a fusion or incarnation of subject and object. You see, in Kant, the subject and the object are divided from each other, and never the twain shall meet.</w:t>
      </w:r>
    </w:p>
    <w:p>
      <w:pPr>
        <w:pStyle w:val="Normal"/>
        <w:rPr/>
      </w:pPr>
      <w:r>
        <w:rPr/>
      </w:r>
    </w:p>
    <w:p>
      <w:pPr>
        <w:pStyle w:val="Normal"/>
        <w:rPr/>
      </w:pPr>
      <w:r>
        <w:rPr/>
        <w:t>Schiller begins what is really the romantic project, if you want to call it that, and that is to bring the object and the subject together in a fusion, a synthesis, or we might use the word marriage. Now, as you might guess,</w:t>
      </w:r>
    </w:p>
    <w:p>
      <w:pPr>
        <w:pStyle w:val="Normal"/>
        <w:rPr/>
      </w:pPr>
      <w:r>
        <w:rPr/>
        <w:t>This gives a mystical, spiritual bent to Schiller that is not really there in Kant. Kant is more logical and rational. But when you start talking about marriage, the two into one flesh bringing together, you're really moving into an arena that is, again, mystical and spiritual. We want to bring the two together.</w:t>
      </w:r>
    </w:p>
    <w:p>
      <w:pPr>
        <w:pStyle w:val="Normal"/>
        <w:rPr/>
      </w:pPr>
      <w:r>
        <w:rPr/>
        <w:t>Now, part of the reason that Schiller can do this, or at least attempt to do it, is that nature takes on a greater and a different importance in Schiller than it does in Kant or Burke. For Kant and Burke and other traditional epistemologists, nature is pretty much a dead object. But in Schiller and the later Romantics,</w:t>
      </w:r>
    </w:p>
    <w:p>
      <w:pPr>
        <w:pStyle w:val="Normal"/>
        <w:rPr/>
      </w:pPr>
      <w:r>
        <w:rPr/>
        <w:t>They believed that nature too seeks a kind of perfection. So the object and the subject are both moving towards each other. And again, there's the need to heal the division, to bring the two together. This romantic view of nature that we talk about is the romantic belief that we can bring together the mind, the subjective mind, and nature.</w:t>
      </w:r>
    </w:p>
    <w:p>
      <w:pPr>
        <w:pStyle w:val="Normal"/>
        <w:rPr/>
      </w:pPr>
      <w:r>
        <w:rPr/>
        <w:t>In fact, Wordsworth and Coleridge in their poetry speak of what they call the marriage of mind and nature or the marriage of the subject and the object, bringing them again together in a synthesis process.</w:t>
      </w:r>
    </w:p>
    <w:p>
      <w:pPr>
        <w:pStyle w:val="Normal"/>
        <w:rPr/>
      </w:pPr>
      <w:r>
        <w:rPr/>
        <w:t>or a marriage. Alright, that's a little bit of background. Now let's get more specific and look at Schiller's great work, "The Letters on the Aesthetic Education of Man." And this really is a collection of letters. And I should say that those of you interested in education, you must read this. Because this is not only important to aesthetics and poetry, it's very important to education. Because he's talking about what an education should do. And he's thinking particularly of the humanities.</w:t>
      </w:r>
    </w:p>
    <w:p>
      <w:pPr>
        <w:pStyle w:val="Normal"/>
        <w:rPr/>
      </w:pPr>
      <w:r>
        <w:rPr/>
        <w:t>Now, in his letters on the aesthetic education of man, Schiller looks back with awe on the classical age, but not for the same reasons as the neoclassicists did. Remember, they also loved the ancients and looked back with longing and nostalgia to the classical world. Schiller did that too, but for a different reason. The reason that he looks back is that Schiller believes that the ancient Greeks had a natural humanity that</w:t>
      </w:r>
    </w:p>
    <w:p>
      <w:pPr>
        <w:pStyle w:val="Normal"/>
        <w:rPr/>
      </w:pPr>
      <w:r>
        <w:rPr/>
        <w:t>that we have lost. It's different than nature and rules and decorum. He looks back because he believed that the ancients, particularly the Greeks, possessed a fullness that could fuse imagination and reason.</w:t>
      </w:r>
    </w:p>
    <w:p>
      <w:pPr>
        <w:pStyle w:val="Normal"/>
        <w:rPr/>
      </w:pPr>
      <w:r>
        <w:rPr/>
        <w:t>The ancient Greeks, he believed, were not cut off and fragmented as so many of us are. Like Thoreau says, we live lives of quiet desperation. This idea that we're sort of cut off from ourselves. We're divided and fragmented. Our imaginative, intuitive side</w:t>
      </w:r>
    </w:p>
    <w:p>
      <w:pPr>
        <w:pStyle w:val="Normal"/>
        <w:rPr/>
      </w:pPr>
      <w:r>
        <w:rPr/>
        <w:t>is cut off from our speculative, rational side. Those different parts of the soul or psyche that Plato talked about in our modern world, they're cut off from each other. But Schiller believed with some nostalgia that in the ancient world, it was not like that. These people were unified. They had a kind of integrity that we have lost.</w:t>
      </w:r>
    </w:p>
    <w:p>
      <w:pPr>
        <w:pStyle w:val="Normal"/>
        <w:rPr/>
      </w:pPr>
      <w:r>
        <w:rPr/>
        <w:t>Now, when I make this distinction between imaginative intuitive side and speculative rational side, we're back to Apollonian and Dionysiac. That idea that Nietzsche formed, but we can look at it anachronistically because it really helps us to understand. Now remember, the Apollonian side is that rational, cool, stoic side of the self. Whereas the Dionysiac side is the more wild and irrational and ecstatic side.</w:t>
      </w:r>
    </w:p>
    <w:p>
      <w:pPr>
        <w:pStyle w:val="Normal"/>
        <w:rPr/>
      </w:pPr>
      <w:r>
        <w:rPr/>
        <w:t>Once again, Schiller believed that in the ancient world, those two sides were one. Another way in our century that we talk about the Dionysiac-Apollonian split, we often talk about the split between female and male. We talk about the split between east and west, and finally, between religion and science. We tend to divide these things. Schiller believed that, again, in the past, they were together.</w:t>
      </w:r>
    </w:p>
    <w:p>
      <w:pPr>
        <w:pStyle w:val="Normal"/>
        <w:rPr/>
      </w:pPr>
      <w:r>
        <w:rPr/>
        <w:t>Now, interestingly, T.S. Eliot would later term this division of the two sides of the human psyche, he would call it the dissociation of sensibility. But there's a difference. For Eliot, the dissociation of sensibility started about 1700.</w:t>
      </w:r>
    </w:p>
    <w:p>
      <w:pPr>
        <w:pStyle w:val="Normal"/>
        <w:rPr/>
      </w:pPr>
      <w:r>
        <w:rPr/>
        <w:t>For Schiller, it started all the way back at the end of the Classical Age. Now, what did Eliot mean by the dissociation of sensibility? He believed that in the 17th century, the great metaphysical poets, particularly John Donne, were great because their poetry and their philosophy</w:t>
      </w:r>
    </w:p>
    <w:p>
      <w:pPr>
        <w:pStyle w:val="Normal"/>
        <w:rPr/>
      </w:pPr>
      <w:r>
        <w:rPr/>
        <w:t>was both imaginative and rational at the same time. And if you ever read poetry by John Donne, it's very rational and scientific, and yet it's profoundly emotional and passionate at the same time. What Eliot argued was, after the 17th century, there was a dissociation of this sensibility. It broke up. And so what he said is, first we got the 18th century, which privileged reason and analysis too much.</w:t>
      </w:r>
    </w:p>
    <w:p>
      <w:pPr>
        <w:pStyle w:val="Normal"/>
        <w:rPr/>
      </w:pPr>
      <w:r>
        <w:rPr/>
        <w:t>Then we get the 19th century romantics and they go to the opposite extreme and they only talk about passion and imagination and emotion and forget about reason. Now as you can guess, T.S. Eliot was hoping that he in the 20th century would bring them back together, maybe he was successful or not. But I want to bring that up because that idea of the dissociation of sensibility is really partly what Schiller's talking about. Except, as I said before, he sees that breakdown as occurring really even during Rome's period. I mean, once we leave the Greeks behind, we're losing that wholeness, that fullness.</w:t>
      </w:r>
    </w:p>
    <w:p>
      <w:pPr>
        <w:pStyle w:val="Normal"/>
        <w:rPr/>
      </w:pPr>
      <w:r>
        <w:rPr/>
        <w:t>Now, Schiller's final aesthetic goal is for these two sides to be reintegrated. That's the goal for Schiller. Bring those two sides of our soul, our psyche, back into one. And that's his aesthetic goal. Because he thinks that beauty and poetry and whatnot can affect that. Now, let me develop more this idea of these two split sides. In another essay that Schiller wrote,</w:t>
      </w:r>
    </w:p>
    <w:p>
      <w:pPr>
        <w:pStyle w:val="Normal"/>
        <w:rPr/>
      </w:pPr>
      <w:r>
        <w:rPr/>
        <w:t>called A Naive and Sentimental Poetry, Schiller develops this distinction between ancient and modern, but here he calls it the naive and the sentimental.</w:t>
      </w:r>
    </w:p>
    <w:p>
      <w:pPr>
        <w:pStyle w:val="Normal"/>
        <w:rPr/>
      </w:pPr>
      <w:r>
        <w:rPr/>
        <w:t>Now, what is the naive? The naive, which is linked to the ancient world, is what is simply and directly tied to nature. It rejects all that is artificial or clever, and it is uncorrupted by civilization and society. There's a simplicity, a directness. You're part of the world. You don't feel cut off from nature. Oftentimes, we in a technological age are cut off from nature. Not in the naive. Everything's simple and direct.</w:t>
      </w:r>
    </w:p>
    <w:p>
      <w:pPr>
        <w:pStyle w:val="Normal"/>
        <w:rPr/>
      </w:pPr>
      <w:r>
        <w:rPr/>
        <w:t>Now, whereas the naive is direct, it's unreflective and unmediated, it's direct and spontaneous, the sentimental is complex, artistic, and strongly self-conscious. You see, in our sentimental age, we don't just experience things directly. We really think too much. We're too strongly self-conscious. We can't have fun because we're always asking, are we having fun yet? To use the old cliche that's popular these days. Now,</w:t>
      </w:r>
    </w:p>
    <w:p>
      <w:pPr>
        <w:pStyle w:val="Normal"/>
        <w:rPr/>
      </w:pPr>
      <w:r>
        <w:rPr/>
        <w:t>The only place, Schiller says, that we can still see the naive is in children. In their simple capacity for wonder and in their ability to accept nature as it is. We as adults have lost it. Children still have that sense of naivete, direct love of the world, just unquestioning spontaneous acceptance.</w:t>
      </w:r>
    </w:p>
    <w:p>
      <w:pPr>
        <w:pStyle w:val="Normal"/>
        <w:rPr/>
      </w:pPr>
      <w:r>
        <w:rPr/>
        <w:t>Now, Schiller wants, of course, to restore the lost unity of the naive. That's his project. But he's not going to do it simply through backward-looking nostalgia. The answer is not to forget everything and go back to the naive. We can't do that. Just like we don't want to become children again. What he does instead is try to move forward to a higher unity. Move from naive to sentimental to a higher kind of naivete.</w:t>
      </w:r>
    </w:p>
    <w:p>
      <w:pPr>
        <w:pStyle w:val="Normal"/>
        <w:rPr/>
      </w:pPr>
      <w:r>
        <w:rPr/>
        <w:t>Now, according to Schiller, it is the role of culture, education, and beauty to achieve this fusion. They all work together. What he calls culture, education, and beauty. Their final goal for Schiller is to restore this lost unity. Let us go back to the letters on the aesthetic education of man.</w:t>
      </w:r>
    </w:p>
    <w:p>
      <w:pPr>
        <w:pStyle w:val="Normal"/>
        <w:rPr/>
      </w:pPr>
      <w:r>
        <w:rPr/>
        <w:t>Another distinction. Schiller here makes the distinction between the sensuous and formal drives. And it's similar to what we've been talking about, but I want to explain that as well. Schiller has a way of making distinctions and then trying to bring them together. That's partly his method. What is the difference between the sensuous and formal drive? Well, according to Schiller, the sensuous drive is linked to material life.</w:t>
      </w:r>
    </w:p>
    <w:p>
      <w:pPr>
        <w:pStyle w:val="Normal"/>
        <w:rPr/>
      </w:pPr>
      <w:r>
        <w:rPr/>
        <w:t>To matter, to body, and to change. In other words, the sensuous drive is the world of becoming, what Plato called the world of becoming. It's linked to the physical, to body, to things that change and decay.</w:t>
      </w:r>
    </w:p>
    <w:p>
      <w:pPr>
        <w:pStyle w:val="Normal"/>
        <w:rPr/>
      </w:pPr>
      <w:r>
        <w:rPr/>
        <w:t>The formal drive, on the other hand, is more rational. It is linked to the preservation of personality, to the spirit which remains the same. We might link that to Plato's world of being. Things are preserved, they stay the same. They don't change and decay.</w:t>
      </w:r>
    </w:p>
    <w:p>
      <w:pPr>
        <w:pStyle w:val="Normal"/>
        <w:rPr/>
      </w:pPr>
      <w:r>
        <w:rPr/>
        <w:t>Now, to use our terminology again, our sensuous drive is Dionysiac. It is ecstatic and it leads us to be swept along by sensation, causing our personality to be suspended. Think about it. When you get ecstatic or drunk or something, you sort of leave your personality behind and you enter into the world of change, the world of flux, the world of becoming.</w:t>
      </w:r>
    </w:p>
    <w:p>
      <w:pPr>
        <w:pStyle w:val="Normal"/>
        <w:rPr/>
      </w:pPr>
      <w:r>
        <w:rPr/>
        <w:t>Well, if the sensuous drive is Dionysiac, you can obviously guess that the formal drive is going to be Apollonian. The formal drive seeks a higher, more abstract harmony, free from the restraints of time and space. Again, like the Apollonian, it rises above. It's not chained to things like change, to things like matter, to time and space. It rises above.</w:t>
      </w:r>
    </w:p>
    <w:p>
      <w:pPr>
        <w:pStyle w:val="Normal"/>
        <w:rPr/>
      </w:pPr>
      <w:r>
        <w:rPr/>
        <w:t>That is the distinction, again, between the Apollonian and the Dionysiac, or the formal and the sensuous. Let me give you a few more distinctions.</w:t>
      </w:r>
    </w:p>
    <w:p>
      <w:pPr>
        <w:pStyle w:val="Normal"/>
        <w:rPr/>
      </w:pPr>
      <w:r>
        <w:rPr/>
        <w:t>The sensuous drive deals with particular cases, with concrete things, and with the objects, using that phrase philosophically. The formal drive, on the other hand, takes us into the world of the general law, of the universal, of the subject. And so if we can make those analogies we all did in our SATs, sensuous is to formal, as particular is to general, as concrete is to universal, as object is to subject.</w:t>
      </w:r>
    </w:p>
    <w:p>
      <w:pPr>
        <w:pStyle w:val="Normal"/>
        <w:rPr/>
      </w:pPr>
      <w:r>
        <w:rPr/>
        <w:t>Or another way to do it is to think of it as the distinction between the body and the spirit.</w:t>
      </w:r>
    </w:p>
    <w:p>
      <w:pPr>
        <w:pStyle w:val="Normal"/>
        <w:rPr/>
      </w:pPr>
      <w:r>
        <w:rPr/>
        <w:t>All right, now, listen carefully, because this is where people get confused. You would think that because sensuous to formal is body to spirit, you might think that sensuous to formal is also form to content. Because, right, the form of a poem is on the outside, like our body's on the outside and the content's on the inside. But here we have to be counterintuitive. Actually, the sensuous drive is linked to the content of the poem, whereas the formal drive is linked to the form.</w:t>
      </w:r>
    </w:p>
    <w:p>
      <w:pPr>
        <w:pStyle w:val="Normal"/>
        <w:rPr/>
      </w:pPr>
      <w:r>
        <w:rPr/>
        <w:t>Why is that? The reason is because it is the form of a poem rather than the content that is actually the more timeless, abstract element. It can be studied coolly and rationally. So form is linked to formal drive, is linked to soul, is linked to universal because it's, again, that formalist idea of the sort of cool, rational, abstract form.</w:t>
      </w:r>
    </w:p>
    <w:p>
      <w:pPr>
        <w:pStyle w:val="Normal"/>
        <w:rPr/>
      </w:pPr>
      <w:r>
        <w:rPr/>
        <w:t>So again, that's kind of counterintuitive, but that's the way it works. Now, here, Schiller is being like Kant again, because he's treating form as an aesthetic end in itself. Again, remember we said he's a formalist? He's linked to form, linked to the formal drive. Now, this is where he breaks again.</w:t>
      </w:r>
    </w:p>
    <w:p>
      <w:pPr>
        <w:pStyle w:val="Normal"/>
        <w:rPr/>
      </w:pPr>
      <w:r>
        <w:rPr/>
        <w:t>We might expect, you might expect me to be saying, that Schiller, like Kant, is going to advocate the subordination of the sensuous drive to the dictates of the formal drive. You're probably expecting me to say that, because that's what Kant would say. But this is where Schiller breaks. Instead of wanting to privilege one over the other,</w:t>
      </w:r>
    </w:p>
    <w:p>
      <w:pPr>
        <w:pStyle w:val="Normal"/>
        <w:rPr/>
      </w:pPr>
      <w:r>
        <w:rPr/>
        <w:t>He treats the two drives, sensuous and formal, as two distinct but equally valid and vital modes of thought that need to be synthesized. And this is what makes it romantic. Don't privilege the one over the other, but bring them together. We need both Apollonian and Dionysiac. We need both formal and sensuous, and we want to bring them together into a synthesis.</w:t>
      </w:r>
    </w:p>
    <w:p>
      <w:pPr>
        <w:pStyle w:val="Normal"/>
        <w:rPr/>
      </w:pPr>
      <w:r>
        <w:rPr/>
        <w:t>Now, according to Schiller, the greatest task of culture and education is to allow these two drives to operate together. Or in other words, to reintegrate feeling and reason. Or, in Eliot's term, to heal the dissociation of sensibility. I think you see all these ideas are coming together. Schiller deals with them in different ways. Now...</w:t>
      </w:r>
    </w:p>
    <w:p>
      <w:pPr>
        <w:pStyle w:val="Normal"/>
        <w:rPr/>
      </w:pPr>
      <w:r>
        <w:rPr/>
        <w:t>He gives us an answer. Out of the fusion of these two drives, the sensuous and the formal, emerges what Schiller calls the play drive.</w:t>
      </w:r>
    </w:p>
    <w:p>
      <w:pPr>
        <w:pStyle w:val="Normal"/>
        <w:rPr/>
      </w:pPr>
      <w:r>
        <w:rPr/>
        <w:t>That's what he calls the synthesis of the sensuous and formal drive. He calls it the play drive. Now, very important, by calling it the play drive, Schiller does not mean to be derogatory. He's not making fun of it, "Oh, it's childish, it's the play drive." Indeed, man, he insists, is only fully human when he plays.</w:t>
      </w:r>
    </w:p>
    <w:p>
      <w:pPr>
        <w:pStyle w:val="Normal"/>
        <w:rPr/>
      </w:pPr>
      <w:r>
        <w:rPr/>
        <w:t>And this is a notion that both the Romantics and Freud would posit as central to human development. Freud taught us that it's important for children to play. It's also important for adults to play. Play is something that makes us fuller beings. So again, so often people look down on play as childish. Rather than thinking of play as childish, let's think about it as childlike.</w:t>
      </w:r>
    </w:p>
    <w:p>
      <w:pPr>
        <w:pStyle w:val="Normal"/>
        <w:rPr/>
      </w:pPr>
      <w:r>
        <w:rPr/>
        <w:t>Right? We want to be childlike, but not childish. Let me give you an example that I'm going to talk about in a later Chapter, but I'll mention it now. Matthew Arnold says that he's really upset by the fact that in the English language, the word curiosity has a bad connotation. We think curiosity is like children. It's curious George. But what he says is that in the</w:t>
      </w:r>
    </w:p>
    <w:p>
      <w:pPr>
        <w:pStyle w:val="Normal"/>
        <w:rPr/>
      </w:pPr>
      <w:r>
        <w:rPr/>
        <w:t>In the French language, curiosity is an adult thing. It's kind of like the play drive. It seeks to bring together, to explore. And so, again, just because we say play, or in terms of Arnold, because we say curiosity, we don't mean childish. We mean something higher, something childlike.</w:t>
      </w:r>
    </w:p>
    <w:p>
      <w:pPr>
        <w:pStyle w:val="Normal"/>
        <w:rPr/>
      </w:pPr>
      <w:r>
        <w:rPr/>
        <w:t>Now, according to Schiller, the play drive, by simultaneously fusing and transcending the other two drives, sets us free from both the physical restraints of nature and the moral restraints of reason. The sensuous drive links us to nature and to all the restraints of our body. Well, the play drive, since it transcends the two, frees us from that.</w:t>
      </w:r>
    </w:p>
    <w:p>
      <w:pPr>
        <w:pStyle w:val="Normal"/>
        <w:rPr/>
      </w:pPr>
      <w:r>
        <w:rPr/>
        <w:t>The formal drive ties us to the moral restraints of reason. We gotta fit, you know, these abstract laws. Well, the play drive also frees us from that. That's not to say the play drive is immoral, but it's more amoral. It tries to transcend all these things. I must just butt in here with a little tangent here. It always has bothered me that because of Hitler and fascism, we always identify the Germans with regimentation and strictness and no freedom.</w:t>
      </w:r>
    </w:p>
    <w:p>
      <w:pPr>
        <w:pStyle w:val="Normal"/>
        <w:rPr/>
      </w:pPr>
      <w:r>
        <w:rPr/>
        <w:t>I find that a terrible irony because it was the German philosophers, Kant and Schiller, who gave us the philosophical definition of freedom.</w:t>
      </w:r>
    </w:p>
    <w:p>
      <w:pPr>
        <w:pStyle w:val="Normal"/>
        <w:rPr/>
      </w:pPr>
      <w:r>
        <w:rPr/>
        <w:t>These German romantics believed in freedom. And it's just such a terrible irony that we move to this regimentation of Hitler. So please remember that, oddly enough, it was the Germans who taught us philosophically what freedom is. I find that very interesting and a terrible irony. All right, let's come back now to the play drive. According to Schiller, the play drive is profoundly incarnational.</w:t>
      </w:r>
    </w:p>
    <w:p>
      <w:pPr>
        <w:pStyle w:val="Normal"/>
        <w:rPr/>
      </w:pPr>
      <w:r>
        <w:rPr/>
        <w:t>And again, this is the Christian side of Schiller coming through. I think you all know that the word incarnation in Christianity refers to this belief that in Jesus, God took on human flesh. John 1.14, and the word became flesh and dwelt among us. Incarnation in the carne, right? In the meat, in the flesh.</w:t>
      </w:r>
    </w:p>
    <w:p>
      <w:pPr>
        <w:pStyle w:val="Normal"/>
        <w:rPr/>
      </w:pPr>
      <w:r>
        <w:rPr/>
        <w:t>Now, sometimes we use the word incarnation in its strictly Christian sense. Jesus is the incarnation of God. But we can also use it in an aesthetic sense. Whenever you take something that is pure and a form and embody it in a body, that's a kind of incarnation. And that's the kind of synthesis or fusion that Schiller is looking for. He wants to get what he calls a living form.</w:t>
      </w:r>
    </w:p>
    <w:p>
      <w:pPr>
        <w:pStyle w:val="Normal"/>
        <w:rPr/>
      </w:pPr>
      <w:r>
        <w:rPr/>
        <w:t>In other words, it's a form and it's perfect, but it's living and changing. So what we're doing is bringing together being and becoming and fusing them together. Again, just like Jesus is the eternal God that doesn't change, and yet he's a man who changes and decays and dies. Well, that's what art should be. That's what aesthetics should be.</w:t>
      </w:r>
    </w:p>
    <w:p>
      <w:pPr>
        <w:pStyle w:val="Normal"/>
        <w:rPr/>
      </w:pPr>
      <w:r>
        <w:rPr/>
        <w:t>According to Schiller, the play drive affects a marriage between sensuous and formal, between objective nature and subjective mind, between the concrete and the universal. It is a marriage. And you know, in the Bible, marriage is a mystery.</w:t>
      </w:r>
    </w:p>
    <w:p>
      <w:pPr>
        <w:pStyle w:val="Normal"/>
        <w:rPr/>
      </w:pPr>
      <w:r>
        <w:rPr/>
        <w:t>It's a shame, we don't really see that anymore. But marriage in the Bible, and both for the Jews and Christians, is the two becoming one flesh. It is mystical. And that's how St. Paul treats it. It is a mystery, a higher fusion. We are not two anymore, but we're one. We've come together as something higher. Let me make one more biblical analogy. Many Christians read the Bible and they think that what the Bible teaches is that when we die, we become pure spirit, like the angels.</w:t>
      </w:r>
    </w:p>
    <w:p>
      <w:pPr>
        <w:pStyle w:val="Normal"/>
        <w:rPr/>
      </w:pPr>
      <w:r>
        <w:rPr/>
        <w:t>This may shock you, but that's not what the Bible teaches. That is actually a very platonic notion that says, "Throw up the body and become pure soul." In the Bible, the only people that are pure soul are angels. Beasts are pure body. We are both. And the Bible tells us that in heaven, we will receive resurrection bodies. Now, they won't be simple physical bodies like these, but they still will be bodies. So even in heaven, the Bible says, we will be both concrete and universal, both physical and spiritual.</w:t>
      </w:r>
    </w:p>
    <w:p>
      <w:pPr>
        <w:pStyle w:val="Normal"/>
        <w:rPr/>
      </w:pPr>
      <w:r>
        <w:rPr/>
        <w:t>And again, think about Jesus' resurrection body. So it's kind of interesting. So I think Schiller is understanding a Christian ethic rather than a Platonic ethic. Well, in the same way that the Spirit is joined to this glorious resurrection body, in the same way, the end product of the play drive is not an abstract, bodiless idea, as it would be in Plato, but...</w:t>
      </w:r>
    </w:p>
    <w:p>
      <w:pPr>
        <w:pStyle w:val="Normal"/>
        <w:rPr/>
      </w:pPr>
      <w:r>
        <w:rPr/>
        <w:t>A general, timeless form imbued with a particular dynamic life. So again, the play drive is eternal and it's pure and it's perfect and it's formal, but it is also dynamic and changing and full of life. It is a living form. Now, in that divine, transcendent moment of play, Schiller says, the universal lifts the concrete up into itself again.</w:t>
      </w:r>
    </w:p>
    <w:p>
      <w:pPr>
        <w:pStyle w:val="Normal"/>
        <w:rPr/>
      </w:pPr>
      <w:r>
        <w:rPr/>
        <w:t>The form consumes the matter. They're brought together. It's as if the universal carries the concrete up. And we could say the other way. The universal comes down into the concrete. That's the fusion we're talking about.</w:t>
      </w:r>
    </w:p>
    <w:p>
      <w:pPr>
        <w:pStyle w:val="Normal"/>
        <w:rPr/>
      </w:pPr>
      <w:r>
        <w:rPr/>
        <w:t>Now, according to Schiller, the play drive and everything I've said about it so far is basically equivalent to beauty. Everything I've said about the play drive so far can be related to beauty because both of them are aesthetic. They're ends in themselves. They're free. So let's move on now and talk about what Schiller claims is the role of beauty. And we're still in the letters on the Aesthetic Education of Man.</w:t>
      </w:r>
    </w:p>
    <w:p>
      <w:pPr>
        <w:pStyle w:val="Normal"/>
        <w:rPr/>
      </w:pPr>
      <w:r>
        <w:rPr/>
        <w:t>Schiller ascribes a unique role to beauty and I should say that everything he says about beauty here again I think we can say about the humanities because he's really thinking about the humanities. All right.</w:t>
      </w:r>
    </w:p>
    <w:p>
      <w:pPr>
        <w:pStyle w:val="Normal"/>
        <w:rPr/>
      </w:pPr>
      <w:r>
        <w:rPr/>
        <w:t>What does he say about beauty? Just like Kant, Schiller says that beauty is indifferent. It is neither useful nor didactic. It teaches us nothing and it supplies us with no particular knowledge. This is the same thing with Kant. If someone came up to Schiller and said, poetry is useless, it doesn't teach us anything, he would say, exactly. That's what beauty is. It is a free end in itself. It doesn't teach us anything. It's not didactic.</w:t>
      </w:r>
    </w:p>
    <w:p>
      <w:pPr>
        <w:pStyle w:val="Normal"/>
        <w:rPr/>
      </w:pPr>
      <w:r>
        <w:rPr/>
        <w:t>What then does it do? According to Schiller, beauty provides us instead with a totality, a perfect wholeness,</w:t>
      </w:r>
    </w:p>
    <w:p>
      <w:pPr>
        <w:pStyle w:val="Normal"/>
        <w:rPr/>
      </w:pPr>
      <w:r>
        <w:rPr/>
        <w:t>Within that whole, we find all faculties existing in a higher harmony. It's that higher synthesis of the play drive, something that transcends both the sensuous and the formal drive. And Schiller says that to experience that wholeness is to enter into a pure aesthetic mood, a state of suspension beyond the confines of time and space.</w:t>
      </w:r>
    </w:p>
    <w:p>
      <w:pPr>
        <w:pStyle w:val="Normal"/>
        <w:rPr/>
      </w:pPr>
      <w:r>
        <w:rPr/>
        <w:t>I hope you've all had that experience several times in your life where you experience a great work of art, whether it's literature or opera or whatever or painting, and suddenly you feel yourself transported, taken again to a higher mode of being, sort of like what we said about the sublime in an earlier Chapter. But it takes us to a higher realm. Maybe we might call this a form of aesthetic salvation, if you will. But we're lifted up to a higher, better place.</w:t>
      </w:r>
    </w:p>
    <w:p>
      <w:pPr>
        <w:pStyle w:val="Normal"/>
        <w:rPr/>
      </w:pPr>
      <w:r>
        <w:rPr/>
        <w:t>And you know what he says, Schiller? In this mood, this aesthetic mood, we experience true freedom, true play, and true unity. We reach the ultimate. We're taken somewhere where everything comes together. Again, that's a kind of a catharsis again.</w:t>
      </w:r>
    </w:p>
    <w:p>
      <w:pPr>
        <w:pStyle w:val="Normal"/>
        <w:rPr/>
      </w:pPr>
      <w:r>
        <w:rPr/>
        <w:t>Now, further, although beauty and the, I'm sorry, further through beauty and the sublime, Schiller says, we are empowered to give form to that which is formless and hence terrifying in nature. In other words, we find things in nature that are formless and terrifying. We can't deal with them. Beauty allows us to take that formless terror and put it into a form that can be dealt with.</w:t>
      </w:r>
    </w:p>
    <w:p>
      <w:pPr>
        <w:pStyle w:val="Normal"/>
        <w:rPr/>
      </w:pPr>
      <w:r>
        <w:rPr/>
        <w:t>And when we do that, we gain an epistemological, super-sensible victory over nature that frees us from our deepest fears. Let me explain. Remember in Kant, that moment in the sublime when we turn over to reason and we realize, hey, I can handle it. There's something in me that's greater than nature. Well, Schiller's saying a similar thing.</w:t>
      </w:r>
    </w:p>
    <w:p>
      <w:pPr>
        <w:pStyle w:val="Normal"/>
        <w:rPr/>
      </w:pPr>
      <w:r>
        <w:rPr/>
        <w:t>Let me give an example with my children. I mentioned my little children before. Sometimes little children are afraid of something, afraid of a shadow. Well, you know what's a great way to handle that, Schiller would say? Take that terrifying shadow and put it in a story. Make it aesthetic. Tell them a story about how the shadow is defeated by a hero.</w:t>
      </w:r>
    </w:p>
    <w:p>
      <w:pPr>
        <w:pStyle w:val="Normal"/>
        <w:rPr/>
      </w:pPr>
      <w:r>
        <w:rPr/>
        <w:t>And what's happening is that the aesthetic is allowing us to overcome our fears and we realize we can handle it. Now remember, there can't be any actual danger. If there's a real dinosaur in your kid's room, you better run. But if they're just afraid of dinosaurs in general, you can put it into an aesthetic form and help the child to deal with his fear. We can handle it. Again, we can rise above nature and our own fears.</w:t>
      </w:r>
    </w:p>
    <w:p>
      <w:pPr>
        <w:pStyle w:val="Normal"/>
        <w:rPr/>
      </w:pPr>
      <w:r>
        <w:rPr/>
        <w:t>Still, and this is important, a difference between Schiller and Kant is that Schiller is careful, as Kant is not, to hold on to physical reality.</w:t>
      </w:r>
    </w:p>
    <w:p>
      <w:pPr>
        <w:pStyle w:val="Normal"/>
        <w:rPr/>
      </w:pPr>
      <w:r>
        <w:rPr/>
        <w:t>The contemplation of form, Schiller says, must not be cut off from the feeling of life. Finally, Kant takes us away into the abstract. That's his orientation. He wants to go into the abstract. Schiller reminds us, as romantics in general do, that you can't forget the physical. We don't want to just go back to Plato's world of being. We want a higher fusion. And again, that's what makes Schiller more romantic than Kant.</w:t>
      </w:r>
    </w:p>
    <w:p>
      <w:pPr>
        <w:pStyle w:val="Normal"/>
        <w:rPr/>
      </w:pPr>
      <w:r>
        <w:rPr/>
        <w:t>Finally, Schiller's aesthetic, perhaps unconsciously, perhaps consciously, turns Plato on his head. Are we getting used to this by now in the series? Turning poor Plato around and around in his grave? Let me show you how it works. First of all, Schiller tells us that beauty proves to us that feeling and thought can occur together. The experience of beauty shows us that we can bring together those sides of our psyche. Our feelings and our thoughts can be brought together.</w:t>
      </w:r>
    </w:p>
    <w:p>
      <w:pPr>
        <w:pStyle w:val="Normal"/>
        <w:rPr/>
      </w:pPr>
      <w:r>
        <w:rPr/>
        <w:t>And therefore, Schiller reasons, an education in beauty or art is best able to lead us back to that original naive unity we have lost.</w:t>
      </w:r>
    </w:p>
    <w:p>
      <w:pPr>
        <w:pStyle w:val="Normal"/>
        <w:rPr/>
      </w:pPr>
      <w:r>
        <w:rPr/>
        <w:t>We all want to get back to that unity to be whole creatures. Beauty is the best able and the most effective at bringing us together. Indeed, for Schiller, beauty and the play drive, as it most fully fuses concrete and universal body and soul, is better suited than philosophy itself.</w:t>
      </w:r>
    </w:p>
    <w:p>
      <w:pPr>
        <w:pStyle w:val="Normal"/>
        <w:rPr/>
      </w:pPr>
      <w:r>
        <w:rPr/>
        <w:t>To heal the disunity within. Philosophy can't heal the disunity because philosophy exacerbates the disunity by being too abstract. Only beauty, poetry, art can balance those two sides of our psyche.</w:t>
      </w:r>
    </w:p>
    <w:p>
      <w:pPr>
        <w:pStyle w:val="Normal"/>
        <w:rPr/>
      </w:pPr>
      <w:r>
        <w:rPr/>
        <w:t>And so we end up with this. It is the poets and not the philosophers who are best qualified to form whole, integrated citizens who will not just know justice, but live it out. So again, we've turned Plato on our head because now it's poetry, not philosophy, that makes ideal citizens for an ideal republic. Because for Schiller...</w:t>
      </w:r>
    </w:p>
    <w:p>
      <w:pPr>
        <w:pStyle w:val="Normal"/>
        <w:rPr/>
      </w:pPr>
      <w:r>
        <w:rPr/>
        <w:t>Ideal citizens are people who have this unity. They're not all irrational or irrational. They are whole and unified. And again, it is beauty and poetry that does this. Only poetry can heal that disunity. Philosophy can't do it. As I said a moment ago, philosophy exacerbates it. To close with a paraphrase from C.S. Lewis, although beauty may possess no survival value,</w:t>
      </w:r>
    </w:p>
    <w:p>
      <w:pPr>
        <w:pStyle w:val="Normal"/>
        <w:rPr/>
      </w:pPr>
      <w:r>
        <w:rPr/>
        <w:t>It does give value to survival. Lewis says that about friendship. But we can say about you, it has no survival value. Or the way I tell my students, it doesn't help you to live, but it does give you something to live for. It gives value to your survival. Remember that next time a scientific person teases you for your love of the arts. All right, in our next Chapter, we will turn to Hegel, and we will see how Hegel continues the romanticization of Kant.</w:t>
      </w:r>
    </w:p>
    <w:p>
      <w:pPr>
        <w:pStyle w:val="Normal"/>
        <w:rPr/>
      </w:pPr>
      <w:r>
        <w:rPr/>
      </w:r>
    </w:p>
    <w:p>
      <w:pPr>
        <w:pStyle w:val="Normal"/>
        <w:rPr/>
      </w:pPr>
      <w:r>
        <w:rPr/>
      </w:r>
    </w:p>
    <w:p>
      <w:pPr>
        <w:pStyle w:val="Normal"/>
        <w:spacing w:lineRule="auto" w:line="276"/>
        <w:rPr>
          <w:b/>
          <w:b/>
          <w:bCs/>
          <w:sz w:val="28"/>
          <w:szCs w:val="28"/>
        </w:rPr>
      </w:pPr>
      <w:r>
        <w:rPr>
          <w:b/>
          <w:bCs/>
          <w:sz w:val="28"/>
          <w:szCs w:val="28"/>
        </w:rPr>
      </w:r>
    </w:p>
    <w:p>
      <w:pPr>
        <w:pStyle w:val="Normal"/>
        <w:spacing w:lineRule="auto" w:line="276"/>
        <w:rPr>
          <w:b/>
          <w:b/>
          <w:bCs/>
          <w:sz w:val="28"/>
          <w:szCs w:val="28"/>
        </w:rPr>
      </w:pPr>
      <w:r>
        <w:rPr>
          <w:b/>
          <w:bCs/>
          <w:sz w:val="28"/>
          <w:szCs w:val="28"/>
        </w:rPr>
      </w:r>
    </w:p>
    <w:p>
      <w:pPr>
        <w:pStyle w:val="Normal"/>
        <w:spacing w:lineRule="auto" w:line="276"/>
        <w:jc w:val="center"/>
        <w:rPr>
          <w:b/>
          <w:b/>
          <w:bCs/>
          <w:sz w:val="28"/>
          <w:szCs w:val="28"/>
        </w:rPr>
      </w:pPr>
      <w:r>
        <w:rPr>
          <w:b/>
          <w:bCs/>
          <w:sz w:val="28"/>
          <w:szCs w:val="28"/>
        </w:rPr>
        <w:t>Hegel, Georg Wilhelm Friedrich (1770–1831)</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jc w:val="center"/>
        <w:rPr>
          <w:b/>
          <w:b/>
          <w:bCs/>
          <w:sz w:val="28"/>
          <w:szCs w:val="28"/>
        </w:rPr>
      </w:pPr>
      <w:r>
        <w:rPr/>
        <w:drawing>
          <wp:inline distT="0" distB="0" distL="0" distR="0">
            <wp:extent cx="1828800" cy="1569720"/>
            <wp:effectExtent l="0" t="0" r="0" b="0"/>
            <wp:docPr id="10"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
                    <pic:cNvPicPr>
                      <a:picLocks noChangeAspect="1" noChangeArrowheads="1"/>
                    </pic:cNvPicPr>
                  </pic:nvPicPr>
                  <pic:blipFill>
                    <a:blip r:embed="rId12"/>
                    <a:stretch>
                      <a:fillRect/>
                    </a:stretch>
                  </pic:blipFill>
                  <pic:spPr bwMode="auto">
                    <a:xfrm>
                      <a:off x="0" y="0"/>
                      <a:ext cx="1828800" cy="156972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German philosopher whose concept of the dialectic influenced Marx and whose ideas on theology and the fine arts have had a lasting impact.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pPr>
      <w:r>
        <w:rPr/>
        <w:t>Chapter 12, Hegel and the Journey of the Idea. In our 12th Chapter, we shall take up one final German theorist who completed, as it were, Schiller's romanticization of Kant.</w:t>
      </w:r>
    </w:p>
    <w:p>
      <w:pPr>
        <w:pStyle w:val="Normal"/>
        <w:rPr/>
      </w:pPr>
      <w:r>
        <w:rPr/>
        <w:t>Through a close analysis of the introduction to his philosophy of fine art, we shall see how Hegel effected what is perhaps the greatest inversion of Plato by positing a platonic form, the idea, that rather than remain pure and untainted in the world of being, seeks to enter into our world of becoming.</w:t>
      </w:r>
    </w:p>
    <w:p>
      <w:pPr>
        <w:pStyle w:val="Normal"/>
        <w:rPr/>
      </w:pPr>
      <w:r>
        <w:rPr/>
        <w:t>If Schiller moves Kantian epistemology in the direction of Romanticism, then we might say that Hegel, another Kantian, both extends and consummates that movement. Like Schiller, Hegel seeks in art a higher fusion of subject and object. He's still looking for the fusion, the synthesis, the marriage.</w:t>
      </w:r>
    </w:p>
    <w:p>
      <w:pPr>
        <w:pStyle w:val="Normal"/>
        <w:rPr/>
      </w:pPr>
      <w:r>
        <w:rPr/>
        <w:t>He says, Hegel, that true art mediates between form and content, between idea and image. Like Schiller, he believes art seeks a full incarnation, one that will offer the greatest degree of intimacy and union between the universal idea and</w:t>
      </w:r>
    </w:p>
    <w:p>
      <w:pPr>
        <w:pStyle w:val="Normal"/>
        <w:rPr/>
      </w:pPr>
      <w:r>
        <w:rPr/>
        <w:t>and the concrete image. And that word intimacy calls up again the marriage metaphor of two into one. He doesn't want to just arbitrarily throw together concrete and universal. He wants there to be a real intimacy in this marriage or synthesis he is seeking. Also like Schiller, Hegel ascribes to art a key cultural and educational function.</w:t>
      </w:r>
    </w:p>
    <w:p>
      <w:pPr>
        <w:pStyle w:val="Normal"/>
        <w:rPr/>
      </w:pPr>
      <w:r>
        <w:rPr/>
        <w:t>True fine art, Hegel says, is like religion and philosophy, one of the modes through which divine spiritual truths enter into our physical world of change. In other words, art, like philosophy and religion, is a vessel or a vehicle of divine truth. Art, then, is prophetic, and that's going to be a key romantic idea. Poet as prophet, art as prophecy.</w:t>
      </w:r>
    </w:p>
    <w:p>
      <w:pPr>
        <w:pStyle w:val="Normal"/>
        <w:rPr/>
      </w:pPr>
      <w:r>
        <w:rPr/>
        <w:t>Now, that phrase fine art that we use a lot today, that goes back to Hegel. And that's what Kant meant by pure beauty, the fine arts. Art, Hegel says, is a cultural storehouse of the wisdom of the ages. Best example of that would be Proverbs. Notice how Proverbs sum up and encapsulate the wisdom, perhaps, of a whole culture or a whole society. That's what art does. Art, again, is a cultural storehouse.</w:t>
      </w:r>
    </w:p>
    <w:p>
      <w:pPr>
        <w:pStyle w:val="Normal"/>
        <w:rPr/>
      </w:pPr>
      <w:r>
        <w:rPr/>
        <w:t>In addition to storing this wisdom, art also functions as a key to unlocking the treasures of long-dead civilizations. And Hegel says sometimes it's the only key we have. The only thing we know about a long-dead civilization may be their poetry, what we call their bells letras. Their poetry, their drama is sometimes the only key we have to understanding them. Let me give you a perfect example of this. If you want to understand poetry,</w:t>
      </w:r>
    </w:p>
    <w:p>
      <w:pPr>
        <w:pStyle w:val="Normal"/>
        <w:rPr/>
      </w:pPr>
      <w:r>
        <w:rPr/>
        <w:t>British high, high middle-aged British culture like around the 14th century. You can read history books and you can look at all different things but if you really want to understand and get into the life of the high middle ages of Britain, you know how you do it? You take out your Chaucer and read the general prologue to the Canterbury Tales. That will tell you more about the Middle Ages than anything I believe and it will not only tell you fact-wise in terms of history, it will give you the spirit</w:t>
      </w:r>
    </w:p>
    <w:p>
      <w:pPr>
        <w:pStyle w:val="Normal"/>
        <w:rPr/>
      </w:pPr>
      <w:r>
        <w:rPr/>
        <w:t>of what that age, of what it would be to live in the 1390s in Britain. So again, art is a key to understanding culture. Finally, like Schiller,</w:t>
      </w:r>
    </w:p>
    <w:p>
      <w:pPr>
        <w:pStyle w:val="Normal"/>
        <w:rPr/>
      </w:pPr>
      <w:r>
        <w:rPr/>
        <w:t>Hegel also turns Plato on his head. Here he goes again. Converting the arts into a higher form of education, a journey from division to wholeness. And this idea of journey is key to all Romanticism. We'll see it again in the British Romantics, our next unit. The idea of, see, Plato had the idea of the journey or the education of the philosopher.</w:t>
      </w:r>
    </w:p>
    <w:p>
      <w:pPr>
        <w:pStyle w:val="Normal"/>
        <w:rPr/>
      </w:pPr>
      <w:r>
        <w:rPr/>
        <w:t>The Romantics have an idea of the journey or education of the poet. In fact, Wordsworth's great poetic autobiography, "The Prelude," has as its subtitle, "The Growth of a Poet's Mind." So they're interested in a journey, in an aesthetic journey, from division to wholeness. In this area, however, Hegel goes far beyond Schiller to enter into a more direct dialogue with the very essence of Platonic thought.</w:t>
      </w:r>
    </w:p>
    <w:p>
      <w:pPr>
        <w:pStyle w:val="Normal"/>
        <w:rPr/>
      </w:pPr>
      <w:r>
        <w:rPr/>
        <w:t>The timeless idea, the divine beauty, the spiritual truth, what exists up in the world of being, what finally Hegel calls the idea.</w:t>
      </w:r>
    </w:p>
    <w:p>
      <w:pPr>
        <w:pStyle w:val="Normal"/>
        <w:rPr/>
      </w:pPr>
      <w:r>
        <w:rPr/>
        <w:t>that lies at the core of all great art dwells in the world of being. He would agree with Plato that the ideas, the art, all those images, not the images, I'm sorry, but the ideas all exist in the world of being. They're up there in the forms. So in that sense, Hegel would agree with Plato. He's a Platonist in that sense. But what he does in the philosophy of fine art is a difference. Whereas Plato's forms remain apart from and untainted by our world of becoming,</w:t>
      </w:r>
    </w:p>
    <w:p>
      <w:pPr>
        <w:pStyle w:val="Normal"/>
        <w:rPr/>
      </w:pPr>
      <w:r>
        <w:rPr/>
        <w:t>Hegel's idea seeks a sensuous incarnation. In other words, it wants to become incarnated in our sensuous physical world. So he takes Plato's forms and brings them down. In fact, he says they have a desire to journey from being to becoming. The way Hegel expresses that is the movement from the idea to the ideal, he calls the ideal. In the introduction to his Philosophy of Fine Art, Hegel delineates a thrilling moment.</w:t>
      </w:r>
    </w:p>
    <w:p>
      <w:pPr>
        <w:pStyle w:val="Normal"/>
        <w:rPr/>
      </w:pPr>
      <w:r>
        <w:rPr/>
        <w:t>Platonic journey of the idea through various artistic modes and genres as it seeks full and final expression in our world. It's quite exciting. I mean, to him, the idea is on a real journey, like an adventure by sea. And it moves its way through different artistic genres and modes to find a full incarnation. And in a moment or so, I will trace that for you.</w:t>
      </w:r>
    </w:p>
    <w:p>
      <w:pPr>
        <w:pStyle w:val="Normal"/>
        <w:rPr/>
      </w:pPr>
      <w:r>
        <w:rPr/>
        <w:t>Now, what the idea, sometimes we can just say idea with a capital I, what idea seeks is not just a well executed artistic form in which to dwell. It's not just looking for a dwelling place.</w:t>
      </w:r>
    </w:p>
    <w:p>
      <w:pPr>
        <w:pStyle w:val="Normal"/>
        <w:rPr/>
      </w:pPr>
      <w:r>
        <w:rPr/>
        <w:t>Instead, it's looking for, again, an incarnation in which it is expressed in and through a concrete image. There's that intimacy I was talking about. He doesn't just want to find a concrete form to dwell in. It wants intimacy. It wants a concrete universal. Let me give you a metaphor. For Hegel, the relationship between the form and the meaning, you know, the idea and its embodiment,</w:t>
      </w:r>
    </w:p>
    <w:p>
      <w:pPr>
        <w:pStyle w:val="Normal"/>
        <w:rPr/>
      </w:pPr>
      <w:r>
        <w:rPr/>
        <w:t>should not be like clothes to the body. If you think about it, my clothes are merely a covering to my body. They are not linked in any intimate way with my body. That's not what he wants. He wants a relationship that's like the body to the soul. Because my body is not just a covering for my soul. They are intimately related. My soul expresses itself through my body. That's the kind of incarnation he wants. Body to soul, not clothing to body.</w:t>
      </w:r>
    </w:p>
    <w:p>
      <w:pPr>
        <w:pStyle w:val="Normal"/>
        <w:rPr/>
      </w:pPr>
      <w:r>
        <w:rPr/>
        <w:t>Imagine, if you will, a liquid that had the desire and the power to create its own container. Try to wrap that around your mind. A liquid that actually forms its own container. That's what Hegel is looking for. That's the intimate, sensuous incarnation that he's looking for.</w:t>
      </w:r>
    </w:p>
    <w:p>
      <w:pPr>
        <w:pStyle w:val="Normal"/>
        <w:rPr/>
      </w:pPr>
      <w:r>
        <w:rPr/>
        <w:t>Now, this is something unique to Hegel. He argues that if it is to achieve this incarnation, the idea must not be fully abstract, like Plato's forms, but they must partake already of some concreteness. This is unique to Hegel. He says that the idea, even when it's in the world of perfection, of being, must already have a little bit of concreteness to it if it hopes to become concrete in this world.</w:t>
      </w:r>
    </w:p>
    <w:p>
      <w:pPr>
        <w:pStyle w:val="Normal"/>
        <w:rPr/>
      </w:pPr>
      <w:r>
        <w:rPr/>
        <w:t>Now, this carries us to something unique about the philosophy of fine art. Because Hegel's aesthetic basically offers us a Christian reworking of Plato.</w:t>
      </w:r>
    </w:p>
    <w:p>
      <w:pPr>
        <w:pStyle w:val="Normal"/>
        <w:rPr/>
      </w:pPr>
      <w:r>
        <w:rPr/>
        <w:t>Now I should say here that the Christianity of Hegel is a hotly debated topic. Whether he was a Christian or not a Christian, what he believed or what he didn't, I don't know what the answer is. I'm not going to even try. But I will say that in the philosophy of fine art, he is at his most Christian. In fact, the introduction to the philosophy of fine art is filled with Christian allusions. And I'll try to explicate some of those for you as we go through. Now, an example right away.</w:t>
      </w:r>
    </w:p>
    <w:p>
      <w:pPr>
        <w:pStyle w:val="Normal"/>
        <w:rPr/>
      </w:pPr>
      <w:r>
        <w:rPr/>
        <w:t>Hegel links the journey of the idea to several key theological and philosophical distinctions of Christianity. For example, his assertion that I just told you, that the idea must already partake of the concrete if it is to successfully incarnate itself.</w:t>
      </w:r>
    </w:p>
    <w:p>
      <w:pPr>
        <w:pStyle w:val="Normal"/>
        <w:rPr/>
      </w:pPr>
      <w:r>
        <w:rPr/>
        <w:t>is strongly linked to two central Christian doctrines: the Trinity and the Incarnation. You know what the Bible teaches? Okay, what the Bible teaches is that even before Jesus became incarnate, even before he became a man, Jesus of Nazareth, he already existed in what theology or Christology calls a pre-incarnate state. In other words, we speak of the pre-incarnate Christ.</w:t>
      </w:r>
    </w:p>
    <w:p>
      <w:pPr>
        <w:pStyle w:val="Normal"/>
        <w:rPr/>
      </w:pPr>
      <w:r>
        <w:rPr/>
        <w:t>The best example, many of you know the story of Meshach, Shadrach, and Abednego, when Nebuchadnezzar threw the three children into the fiery furnace. And remember, he looked in there and said, did I not throw three? Yet I see four people now, and one of them looks like a son of God. Well, many Christians believe that that is a pre-incarnate son.</w:t>
      </w:r>
    </w:p>
    <w:p>
      <w:pPr>
        <w:pStyle w:val="Normal"/>
        <w:rPr/>
      </w:pPr>
      <w:r>
        <w:rPr/>
        <w:t>manifestation of the second person of the Trinity, Jesus. So, again, I really think that Hegel's probably getting this idea from Christianity. Again, in the same way that Jesus was pre-incarnate, the idea is also pre-incarnate. This is very different from Plato. Plato would not accept this idea of a pre-incarnate form. It has nothing to do with the physical. It's the world of being. It's pure. All right.</w:t>
      </w:r>
    </w:p>
    <w:p>
      <w:pPr>
        <w:pStyle w:val="Normal"/>
        <w:rPr/>
      </w:pPr>
      <w:r>
        <w:rPr/>
        <w:t>As the idea travels on its incarnational journey, it moves through three distinct stages, each of which is linked to a specific artistic medium. And this is where we get the philosophy of fine art. Because as the idea goes on its journey, it goes through different artistic media. And I find it quite exciting. Again, let's work through this journey. The first phase of the journey, and the oldest phase, is what Hegel calls the symbolic phase.</w:t>
      </w:r>
    </w:p>
    <w:p>
      <w:pPr>
        <w:pStyle w:val="Normal"/>
        <w:rPr/>
      </w:pPr>
      <w:r>
        <w:rPr/>
        <w:t>In this phase, the symbolic phase, idea has not yet found its own formative principle. It cannot shape its own container yet, and so it seeks a more general form. The liquid has not gained the power to create its own container, and so rather than try to form a container, it just seeks a general form that it can sort of dwell shadowly in, if I can make that word.</w:t>
      </w:r>
    </w:p>
    <w:p>
      <w:pPr>
        <w:pStyle w:val="Normal"/>
        <w:rPr/>
      </w:pPr>
      <w:r>
        <w:rPr/>
        <w:t>Now, the best example of symbolic art is the ancient temple.</w:t>
      </w:r>
    </w:p>
    <w:p>
      <w:pPr>
        <w:pStyle w:val="Normal"/>
        <w:rPr/>
      </w:pPr>
      <w:r>
        <w:rPr/>
        <w:t>Here it was believed that the Spirit of God, or the gods, dwelt, but in an indeterminate form. So whether you're a Greek pagan or a Jew of the Old Testament, you believe that God dwells in the temple. Now there's not a direct incarnation there. God is not the temple, but his Spirit dwells in the temple. Of course, for the Jews, first he dwelled in the Ark of the Covenant, and then eventually in the temple itself.</w:t>
      </w:r>
    </w:p>
    <w:p>
      <w:pPr>
        <w:pStyle w:val="Normal"/>
        <w:rPr/>
      </w:pPr>
      <w:r>
        <w:rPr/>
        <w:t>Now, as you might guess, the defining artistic medium of the symbolic phase is architecture. Because architecture is something that, rather than embodying or incarnating something, it just expresses it. Think about how Gothic cathedrals express the glory of God in a very abstract way, or, I'm sorry, Hegel would say, in a very symbolic way.</w:t>
      </w:r>
    </w:p>
    <w:p>
      <w:pPr>
        <w:pStyle w:val="Normal"/>
        <w:rPr/>
      </w:pPr>
      <w:r>
        <w:rPr/>
        <w:t>Through the medium of raw matter, of huge, roughly hewn stones, both the early pagans and the Jews sought to express the majesty of divinity. Again, that was the closest way they could capture divinity in these huge stones. Sometimes stones not formed by human hands, as it sometimes says in the Bible.</w:t>
      </w:r>
    </w:p>
    <w:p>
      <w:pPr>
        <w:pStyle w:val="Normal"/>
        <w:rPr/>
      </w:pPr>
      <w:r>
        <w:rPr/>
        <w:t>In this phase, in other words, full incarnation is not yet possible. We can't have a full incarnation. The best that can be achieved is to create what we might call a divine space where the congregation can gather. So they gather at the temple, at the architecture, at the temple, and there they commune with the Spirit of God. It's not a full incarnation yet, but it's just there.</w:t>
      </w:r>
    </w:p>
    <w:p>
      <w:pPr>
        <w:pStyle w:val="Normal"/>
        <w:rPr/>
      </w:pPr>
      <w:r>
        <w:rPr/>
        <w:t>Alright, from there we move to the second phase. And the second phase is the classical phase. In the classical phase, the free and adequate embodiment of the idea is finally achieved. We move beyond this sort of raw matter and huge stones to really find an incarnation, a free and adequate embodiment, that's what Hegel calls it, a way to express itself in a form that's, again, where there's more intimacy there.</w:t>
      </w:r>
    </w:p>
    <w:p>
      <w:pPr>
        <w:pStyle w:val="Normal"/>
        <w:rPr/>
      </w:pPr>
      <w:r>
        <w:rPr/>
        <w:t>In other words, what happens is that something in physical nature is found that is compatible with or fitted to the spiritual idea.</w:t>
      </w:r>
    </w:p>
    <w:p>
      <w:pPr>
        <w:pStyle w:val="Normal"/>
        <w:rPr/>
      </w:pPr>
      <w:r>
        <w:rPr/>
        <w:t>The result is a concrete spirituality, a mystical fusion in which the idea appears and is revealed in a sensuous guise. That's the full incarnation we're looking for in the classical. The perfect embodiment has been achieved. Now, the defining artistic medium of the classical phase is not architecture, but sculpture.</w:t>
      </w:r>
    </w:p>
    <w:p>
      <w:pPr>
        <w:pStyle w:val="Normal"/>
        <w:rPr/>
      </w:pPr>
      <w:r>
        <w:rPr/>
        <w:t>In the classical statues of Zeus and Athena, the full presence and power of the gods stands before us in eternal repose. For the ancient pagans, a lot of times the statue of Athena was believed to be really an embodiment of Athena. It's still true for much of Hinduism today. You come in the presence of the statue and you are really in the presence of deity in a more concrete way than the generic temple.</w:t>
      </w:r>
    </w:p>
    <w:p>
      <w:pPr>
        <w:pStyle w:val="Normal"/>
        <w:rPr/>
      </w:pPr>
      <w:r>
        <w:rPr/>
        <w:t>What happens is that you've got the temple, all the congregation is there, and suddenly, with a flash, God enters the temple and takes on a discernible shape, the statue, with which the congregation can commune directly.</w:t>
      </w:r>
    </w:p>
    <w:p>
      <w:pPr>
        <w:pStyle w:val="Normal"/>
        <w:rPr/>
      </w:pPr>
      <w:r>
        <w:rPr/>
        <w:t>Now, to make the Christian analogy that Hegel does, if we link the symbolic phase, well, let's say, let's link the symbolic phase to the first person of the Trinity. The first person of the Trinity is God the Father. And the Bible says that God the Father is spirit. He is a spiritual being whom no one has ever seen. So, God the Father is like the symbolic phase. But,</w:t>
      </w:r>
    </w:p>
    <w:p>
      <w:pPr>
        <w:pStyle w:val="Normal"/>
        <w:rPr/>
      </w:pPr>
      <w:r>
        <w:rPr/>
        <w:t>the classical phase is like God the Son, the second person of the Trinity, that incarnate God who became flesh and dwelt among us. And in the same way, symbolic to classical is a move from God the Father to God the Son, it is also a sort of a move from the Old Testament to the New Testament. Think about it. In the Old Testament, God's power is loosely expressed in images like the eagle or the burning bush.</w:t>
      </w:r>
    </w:p>
    <w:p>
      <w:pPr>
        <w:pStyle w:val="Normal"/>
        <w:rPr/>
      </w:pPr>
      <w:r>
        <w:rPr/>
        <w:t>God is not identified with the burning bush. His glory dwells there in a symbolic way. In the classical New Testament, however, God's presence enters physically into our world, again, in the person of the incarnate Christ.</w:t>
      </w:r>
    </w:p>
    <w:p>
      <w:pPr>
        <w:pStyle w:val="Normal"/>
        <w:rPr/>
      </w:pPr>
      <w:r>
        <w:rPr/>
        <w:t>Now, an interesting way is that Hegel shows us that the incarnate Christ might be seen as the perfection of pagan anthropomorphism. In other words, all those pagan statues where they try to anthropomorphize or give a human body to God, Christ is the fulfillment of that. Let me make another distinction that may help. A distinction between symbolic and classical.</w:t>
      </w:r>
    </w:p>
    <w:p>
      <w:pPr>
        <w:pStyle w:val="Normal"/>
        <w:rPr/>
      </w:pPr>
      <w:r>
        <w:rPr/>
        <w:t>Jews and Muslims would be symbolic Christians would be classical. Let me explain why I think many of you know that is that Muslims like Jews do not believe in Representation right particularly Muslims you do not make any pictures of God. You don't even make pictures of Muhammad You know you have a blank face</w:t>
      </w:r>
    </w:p>
    <w:p>
      <w:pPr>
        <w:pStyle w:val="Normal"/>
        <w:rPr/>
      </w:pPr>
      <w:r>
        <w:rPr/>
        <w:t>That is symbolic. The idea is that you can't put God in a human body. And both Jews and Muslims agree that Jesus wasn't God because God doesn't have a son, right? God doesn't come into the world. He's pure. He's transcendent, to use the philosophical word. Christianity, on the other hand, is classical.</w:t>
      </w:r>
    </w:p>
    <w:p>
      <w:pPr>
        <w:pStyle w:val="Normal"/>
        <w:rPr/>
      </w:pPr>
      <w:r>
        <w:rPr/>
        <w:t>Christianity does have icons and statues of Christ because we believe that since God took on a human flesh, then we can also make representations of him. Now there is one exception. Radical Protestants, those iconoclasts who went around and broke things,</w:t>
      </w:r>
    </w:p>
    <w:p>
      <w:pPr>
        <w:pStyle w:val="Normal"/>
        <w:rPr/>
      </w:pPr>
      <w:r>
        <w:rPr/>
        <w:t>In a weird way, radical Protestants are a little bit like Muslims, right? Because all they want is the word. They don't want any images. And so sometimes without realizing it, radical Protestants almost become like Jews and Muslims in their suspicion of embodiment or pictures, you know, icons. Icons, they have an orthodoxy. In Catholicism, you have statues.</w:t>
      </w:r>
    </w:p>
    <w:p>
      <w:pPr>
        <w:pStyle w:val="Normal"/>
        <w:rPr/>
      </w:pPr>
      <w:r>
        <w:rPr/>
        <w:t>So again, if you think about it, the difference is between transcendence and the Christian idea that although God is transcendent, at one point in history, he became imminent. In other words, he entered into our physical world of change.</w:t>
      </w:r>
    </w:p>
    <w:p>
      <w:pPr>
        <w:pStyle w:val="Normal"/>
        <w:rPr/>
      </w:pPr>
      <w:r>
        <w:rPr/>
        <w:t>All right, you're all wondering what the third phase is. The third phase is the romantic phase. Now, if the symbolic phase aspires to a full ideal fusion, and the classical achieves that fusion, then the romantic phase seeks to transcend it. It's like the play drive. It seeks to transcend it.</w:t>
      </w:r>
    </w:p>
    <w:p>
      <w:pPr>
        <w:pStyle w:val="Normal"/>
        <w:rPr/>
      </w:pPr>
      <w:r>
        <w:rPr/>
        <w:t>In the romantic phase, there is a desire to break down the perfection, completion, and rigidity of the classical form.</w:t>
      </w:r>
    </w:p>
    <w:p>
      <w:pPr>
        <w:pStyle w:val="Normal"/>
        <w:rPr/>
      </w:pPr>
      <w:r>
        <w:rPr/>
        <w:t>See, classicism is like neoclassicism. Very, very decorous, frozen, everything perfect and balanced and orderly. Romantic comes along and wants to break down that rigidity. I come to music again. Listen to Bach, where everything is so balanced. Then try to listen to Wagner or Tchaikovsky and Chopin, and you will notice that they're always trying to break out of the form, break out of the envelope. That's romantic as opposed to classical.</w:t>
      </w:r>
    </w:p>
    <w:p>
      <w:pPr>
        <w:pStyle w:val="Normal"/>
        <w:rPr/>
      </w:pPr>
      <w:r>
        <w:rPr/>
        <w:t>What the romantic wants is a shedding of all limits because what happens is that we want to move to a higher level, just like the play drive. There's the fusion, if you will. Romantic is the fusion because romantic wants to move to a higher level.</w:t>
      </w:r>
    </w:p>
    <w:p>
      <w:pPr>
        <w:pStyle w:val="Normal"/>
        <w:rPr/>
      </w:pPr>
      <w:r>
        <w:rPr/>
        <w:t>Now, when this happens, Hegel says, the idea gains self-knowledge and becomes self-conscious. The idea is a subject, and so it is capable of self-consciousness, and the idea becomes self-conscious. It's not just frozen anymore, it becomes almost a living thing. Another way of putting it is that romantic art is art transcending itself. Isn't that a wonderful phrase? Art transcending itself.</w:t>
      </w:r>
    </w:p>
    <w:p>
      <w:pPr>
        <w:pStyle w:val="Normal"/>
        <w:rPr/>
      </w:pPr>
      <w:r>
        <w:rPr/>
        <w:t>Through it, we see, as we did in Kant and Schiller, the triumph of the rational soul over the external world. However, as in Schiller, but not as in Kant,</w:t>
      </w:r>
    </w:p>
    <w:p>
      <w:pPr>
        <w:pStyle w:val="Normal"/>
        <w:rPr/>
      </w:pPr>
      <w:r>
        <w:rPr/>
        <w:t>This triumph is more a higher fusion than a complete overthrow of nature. In other words, rather than abandon or eliminate the world, the idea creates its own inner world. So this is not a Kantian escape to abstraction. It is, like in Schiller, a higher fusion. We don't want to get rid of the body and the world and nature. We want a higher fusion, like the play drive, that will transcend it.</w:t>
      </w:r>
    </w:p>
    <w:p>
      <w:pPr>
        <w:pStyle w:val="Normal"/>
        <w:rPr/>
      </w:pPr>
      <w:r>
        <w:rPr/>
        <w:t>Just so, let's come back to my analogy to Christianity. Who's the third person of the Trinity? The third person of the Trinity is the Holy Spirit, and he's like the romantic face. There's a verse in the Bible where Jesus tells his disciples, it is good for you that I go away, because if I do not go away, the Spirit cannot come.</w:t>
      </w:r>
    </w:p>
    <w:p>
      <w:pPr>
        <w:pStyle w:val="Normal"/>
        <w:rPr/>
      </w:pPr>
      <w:r>
        <w:rPr/>
        <w:t>And the Bible teaches us that once Jesus returned to the Father, the Holy Spirit came down. And a lot of kids that I know that come to my Bible studies, they always say, oh, I wish I could have lived in the time of the disciples and known Jesus. And I say, no, you don't want to. It's better to live now because, according to the Bible, since Jesus has left, now the Holy Spirit lives inside of us.</w:t>
      </w:r>
    </w:p>
    <w:p>
      <w:pPr>
        <w:pStyle w:val="Normal"/>
        <w:rPr/>
      </w:pPr>
      <w:r>
        <w:rPr/>
        <w:t>And what happens is wonderful in the Bible. What happens is we become the temple because the Spirit lives inside of us. But the Spirit cannot come until Christ goes away. The classical has to be broken down to release the romantic. And so, again, the third person of the Trinity, the Holy Spirit, is linked to the romantic phase.</w:t>
      </w:r>
    </w:p>
    <w:p>
      <w:pPr>
        <w:pStyle w:val="Normal"/>
        <w:rPr/>
      </w:pPr>
      <w:r>
        <w:rPr/>
        <w:t>Another aspect, another point about this, the higher fusion of the romantic phase does not restore the classical repose of Eden or the golden age. Like Schiller, Hegel is not just saying, let's go back to Eden or the golden age. Golden age is the classical version of the Judeo-Christian Eden. It doesn't go back. Instead, like Schiller, it looks ahead.</w:t>
      </w:r>
    </w:p>
    <w:p>
      <w:pPr>
        <w:pStyle w:val="Normal"/>
        <w:rPr/>
      </w:pPr>
      <w:r>
        <w:rPr/>
        <w:t>head to that greater city, the New Jerusalem, where physical and spiritual will be united. In the Bible, the New Jerusalem is like Eden, but it's on a higher level. And the Bible's interesting, because we start in Eden, and we end up at the New Jerusalem. And the New Jerusalem is like Eden, but again, it's a better place. And so, we end up where we started, but on a higher level. So it's kind of a circular journey, but it takes us to a higher level.</w:t>
      </w:r>
    </w:p>
    <w:p>
      <w:pPr>
        <w:pStyle w:val="Normal"/>
        <w:rPr/>
      </w:pPr>
      <w:r>
        <w:rPr/>
        <w:t>And if you know your Bible, you will know that the New Jerusalem, the Bible says, will be heralded by the great marriage of Christ and the Church. You know, the Bible's a comedy. It doesn't end with death. It ends with a marriage. The great marriage of Christ, the bridegroom, and the Church, the bride, will be linked together. And is that not the perfect fusion? The fusion of the ultimate creator, the subject, who is God, and we, who are the created, will be fused together in this marriage.</w:t>
      </w:r>
    </w:p>
    <w:p>
      <w:pPr>
        <w:pStyle w:val="Normal"/>
        <w:rPr/>
      </w:pPr>
      <w:r>
        <w:rPr/>
        <w:t>Isn't that wonderful? Sublime? This is romanticism. The higher marriage, the fusion that we're seeking. Alright, you're wondering what the mediums are of the romantic? Well, romantic arc works through three mediums: painting, music, and poetry. And it's in that ascending order. Painting is the least romantic, music is the second most, and poetry is the most romantic, or the most art transcending itself.</w:t>
      </w:r>
    </w:p>
    <w:p>
      <w:pPr>
        <w:pStyle w:val="Normal"/>
        <w:rPr/>
      </w:pPr>
      <w:r>
        <w:rPr/>
        <w:t>Of these three, like I said, painting is the least ideal. And the reason it is the least ideal is because it's so physical. Because painting is very physical. It's still linked to the concrete world. And so it's not as free as the romantic phase would aspire to. But it's the beginning. Painting is more free than sculpture because you're allowed to have more dimension and whatnot and break out in colors and whatnot. Music is more ideal than painting because it is free from all physical constraints.</w:t>
      </w:r>
    </w:p>
    <w:p>
      <w:pPr>
        <w:pStyle w:val="Normal"/>
        <w:rPr/>
      </w:pPr>
      <w:r>
        <w:rPr/>
        <w:t>However, it's still, Hegel says, music must still heed fixed laws and quantities. So there's still rules it must listen to. I think you all know that Pythagoras was not only a mathematician but a music, right? A musician. Music is very mathematical in a way. And so because music has to still follow these fixed laws, it's not purely ideal. For Hegel, poetry is the freest and most ideal of the arts.</w:t>
      </w:r>
    </w:p>
    <w:p>
      <w:pPr>
        <w:pStyle w:val="Normal"/>
        <w:rPr/>
      </w:pPr>
      <w:r>
        <w:rPr/>
        <w:t>Hegel calls it the universal art of the mind, which is to say it's most free. And in it, Hegel finds a fully abstract, subjective spirituality that is able to create its own inner world of ideas. So again, it is the perfect fusion of the two. Poetry deals with words. It's not linked to concreteness at all. It's not linked to rules and regulations. It's absolutely free to transcend itself and to move to a higher level.</w:t>
      </w:r>
    </w:p>
    <w:p>
      <w:pPr>
        <w:pStyle w:val="Normal"/>
        <w:rPr/>
      </w:pPr>
      <w:r>
        <w:rPr/>
        <w:t>Now I, as someone who studies and teaches poetry, I love what Hegel says here. But I must be honest and tell you that most romantic aestheticians would disagree with Hegel. They would posit music as the freest, most unmediated of the arts. And I've got to say I agree.</w:t>
      </w:r>
    </w:p>
    <w:p>
      <w:pPr>
        <w:pStyle w:val="Normal"/>
        <w:rPr/>
      </w:pPr>
      <w:r>
        <w:rPr/>
        <w:t>You know, poetry still has words and there's a mediation between us. But music, something like Mozart, goes directly to you. It breaks down all language barriers and goes directly to the heart. So I would really think, as most people would say, that music is more ideal. Heck, poetry has rules too. It's called meter and rhyme, at least in traditional poetry. But it's just interesting to note that Hegel says poetry is the most romantic or the most free.</w:t>
      </w:r>
    </w:p>
    <w:p>
      <w:pPr>
        <w:pStyle w:val="Normal"/>
        <w:rPr/>
      </w:pPr>
      <w:r>
        <w:rPr/>
        <w:t>Finally, this movement from symbolic to classical to romantic forms a classical example or a perfect example of Hegel's dialectic. Now, in the dialectical thought of Hegel, many of you have heard this word before, you begin with an idea, what he calls a thesis. Over time, that thesis creates its own opposite, what he calls the antithesis.</w:t>
      </w:r>
    </w:p>
    <w:p>
      <w:pPr>
        <w:pStyle w:val="Normal"/>
        <w:rPr/>
      </w:pPr>
      <w:r>
        <w:rPr/>
        <w:t>Eventually those two, the thesis and the antithesis, collide and struggle to form a new and higher fusion known as the synthesis. So we move from symbolic thesis to classical antithesis to</w:t>
      </w:r>
    </w:p>
    <w:p>
      <w:pPr>
        <w:pStyle w:val="Normal"/>
        <w:rPr/>
      </w:pPr>
      <w:r>
        <w:rPr/>
        <w:t>to romantic synthesis. That's a classic example of the Hegelian dialectic. Now, later, Marx would rip the Hegelian dialectic out of its proper sphere in the world of transcendent spiritual ideas and re-inscribe it in a fully material form.</w:t>
      </w:r>
    </w:p>
    <w:p>
      <w:pPr>
        <w:pStyle w:val="Normal"/>
        <w:rPr/>
      </w:pPr>
      <w:r>
        <w:rPr/>
        <w:t>physical world. Marx calls it dialectical materialism. And this is one of my soapbox things too. I really get upset when people blame Hegel for Marx. Yes, they both believed in dialectic thesis, antithesis, synthesis, but there is a huge difference. And by the way, Marx admits this. that there's a big difference because Hegel's dialectic exists in a transcendent world, a world of ideas, of supernatural forces, of freedom, whereas Marx is a materialist. All he believes is in the physical world. Marx was a complete atheist. He didn't believe in anything spiritual.</w:t>
      </w:r>
    </w:p>
    <w:p>
      <w:pPr>
        <w:pStyle w:val="Normal"/>
        <w:rPr/>
      </w:pPr>
      <w:r>
        <w:rPr/>
        <w:t>So please do not confuse the two. Maybe a good way to point this out, something I said in Schiller, Hegel's dialectic is all about freedom. Marx's dialectic is all about determinism, how we are determined by material forces. Marx is the beginning of the idea of Germans as regimented and deterministic.</w:t>
      </w:r>
    </w:p>
    <w:p>
      <w:pPr>
        <w:pStyle w:val="Normal"/>
        <w:rPr/>
      </w:pPr>
      <w:r>
        <w:rPr/>
        <w:t>Really, to blame Hegel for dialectical materialism is like blaming the Bible for supplying Marx with his key belief that all of history is moving unstoppably toward a state of perfect community and brotherhood. I can't think of two more radically different metaphysical systems than Christianity and Marxism.</w:t>
      </w:r>
    </w:p>
    <w:p>
      <w:pPr>
        <w:pStyle w:val="Normal"/>
        <w:rPr/>
      </w:pPr>
      <w:r>
        <w:rPr/>
        <w:t>But, Marx takes one of his most important beliefs right out of the Bible. The Bible is eschatological. That word eschatology means a study of the end. The Bible believes that all of history is moving unstoppably towards the New Jerusalem, towards this perfect world.</w:t>
      </w:r>
    </w:p>
    <w:p>
      <w:pPr>
        <w:pStyle w:val="Normal"/>
        <w:rPr/>
      </w:pPr>
      <w:r>
        <w:rPr/>
        <w:t>Well, interestingly, isn't that what Marx believes too? He believes everything is moving unstoppably towards perfect communism, towards a state of perfect freedom. Now, this idea is Christian, but Marx secularizes it. See, in the Bible, everything is moved along by spiritual forces, by God, whereas for Marx, everything is moved forward by material, historical, economic reasons. So again, we've got to be careful here when we talk about the dialectic.</w:t>
      </w:r>
    </w:p>
    <w:p>
      <w:pPr>
        <w:pStyle w:val="Normal"/>
        <w:rPr/>
      </w:pPr>
      <w:r>
        <w:rPr/>
        <w:t>I would say that to blame Hegel for Marx, let me give you one more example, is like blaming Wagner for Hitler. When the Ring Cycle is perhaps the greatest indictment of the corruption of power ever written. I get really upset when people blame Hitler on Wagner, blame Wagner for Hitler. Now Wagner was a fairly irascible fellow from what I've learned. But still, if any of you have ever listened to the Ring Cycle,</w:t>
      </w:r>
    </w:p>
    <w:p>
      <w:pPr>
        <w:pStyle w:val="Normal"/>
        <w:rPr/>
      </w:pPr>
      <w:r>
        <w:rPr/>
        <w:t>It shows you how power corrupts and absolute power corrupts absolutely. If Hitler understood the ring cycle the way Wagner meant it, he would have never become the dictator he did because he would have realized it can only lead to his own destruction. That's what happens again and again throughout the entire ring cycle. Power corrupts and destroys itself. Now, I would say that Nietzsche can be blamed a little bit for Hitler because of the will to power. But again, Wagner, I don't think he should be blamed at all.</w:t>
      </w:r>
    </w:p>
    <w:p>
      <w:pPr>
        <w:pStyle w:val="Normal"/>
        <w:rPr/>
      </w:pPr>
      <w:r>
        <w:rPr/>
        <w:t>Finally, in the last few minutes, let me say that there's also a difference between the Hegelian dialectic and the Platonic dialectic. Remember the Platonic dialectic works through question and answer and tries to rip away all the veils and get at the truth?</w:t>
      </w:r>
    </w:p>
    <w:p>
      <w:pPr>
        <w:pStyle w:val="Normal"/>
        <w:rPr/>
      </w:pPr>
      <w:r>
        <w:rPr/>
        <w:t>That's a little bit different than the Hegelian dialectic. Now, again, there is an idea of sort of struggle and whatnot, and maybe that's why I'm not really sure etymologically why we end up with the same word dialectic, because they're very different. But, again, the Platonic dialectic is more apocalyptic, ripping away the veil, whereas the Hegelian dialectic is more of a movement towards a higher synthesis.</w:t>
      </w:r>
    </w:p>
    <w:p>
      <w:pPr>
        <w:pStyle w:val="Normal"/>
        <w:rPr/>
      </w:pPr>
      <w:r>
        <w:rPr/>
        <w:t>Well, that takes us to the end of this unit, and I hope you've kept up with me. This was a very difficult unit. In the next Chapter, we will begin our fourth unit on British Romantic poetry, and we will begin by looking at the urtext of Romanticism, lyrical ballads. I'm Tom Rollins, president of The Teaching Company.</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8"/>
          <w:szCs w:val="28"/>
        </w:rPr>
      </w:pPr>
      <w:r>
        <w:rPr>
          <w:b/>
          <w:bCs/>
          <w:sz w:val="32"/>
          <w:szCs w:val="32"/>
        </w:rPr>
        <w:t>Wordsworth, William (1770–1850)</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rPr/>
      </w:pPr>
      <w:r>
        <w:rPr/>
        <w:drawing>
          <wp:inline distT="0" distB="0" distL="0" distR="0">
            <wp:extent cx="1295400" cy="1584960"/>
            <wp:effectExtent l="0" t="0" r="0" b="0"/>
            <wp:docPr id="11"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
                    <pic:cNvPicPr>
                      <a:picLocks noChangeAspect="1" noChangeArrowheads="1"/>
                    </pic:cNvPicPr>
                  </pic:nvPicPr>
                  <pic:blipFill>
                    <a:blip r:embed="rId13"/>
                    <a:stretch>
                      <a:fillRect/>
                    </a:stretch>
                  </pic:blipFill>
                  <pic:spPr bwMode="auto">
                    <a:xfrm>
                      <a:off x="0" y="0"/>
                      <a:ext cx="1295400" cy="1584960"/>
                    </a:xfrm>
                    <a:prstGeom prst="rect">
                      <a:avLst/>
                    </a:prstGeom>
                  </pic:spPr>
                </pic:pic>
              </a:graphicData>
            </a:graphic>
          </wp:inline>
        </w:drawing>
      </w:r>
    </w:p>
    <w:p>
      <w:pPr>
        <w:pStyle w:val="Normal"/>
        <w:rPr/>
      </w:pPr>
      <w:r>
        <w:rPr/>
      </w:r>
    </w:p>
    <w:p>
      <w:pPr>
        <w:pStyle w:val="Normal"/>
        <w:rPr/>
      </w:pPr>
      <w:r>
        <w:rPr/>
        <w:t>British Romantic poet who co-authored Lyrical Ballads with his friend, Samuel Taylor Coleridge; his revolutionary “Preface to Lyrical Ballads” helped to hasten the demise of neoclassical tastes and to usher in a new slate of Romantic theories, methods, and concerns.</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pPr>
      <w:r>
        <w:rPr>
          <w:rFonts w:eastAsia="Calibri" w:cs="Calibri"/>
          <w:b/>
          <w:bCs/>
          <w:sz w:val="42"/>
          <w:szCs w:val="42"/>
        </w:rPr>
        <w:t>L13.24 - Wordsworth, Coleridge, and British Romanticism</w:t>
      </w:r>
    </w:p>
    <w:p>
      <w:pPr>
        <w:pStyle w:val="Normal"/>
        <w:rPr/>
      </w:pPr>
      <w:r>
        <w:rPr>
          <w:rFonts w:eastAsia="Calibri" w:cs="Calibri"/>
        </w:rPr>
        <w:t>Hello, I'm Tom Rollins, President of The Teaching Company. These lectures are part of the Great Courses on Tape series. The Great Courses on Tape cover a broad array of university level disciplines.</w:t>
      </w:r>
    </w:p>
    <w:p>
      <w:pPr>
        <w:pStyle w:val="Normal"/>
        <w:rPr/>
      </w:pPr>
      <w:r>
        <w:rPr>
          <w:rFonts w:eastAsia="Calibri" w:cs="Calibri"/>
        </w:rPr>
        <w:t>The lectures in each course are either 30 or 45 minutes long. By listening for less than an hour a day, you can finish even the longest course in just weeks. Browse our catalog or website and imagine how much you could learn if you spent just 30 minutes a day for the next year in the best college classrooms in the world.</w:t>
      </w:r>
    </w:p>
    <w:p>
      <w:pPr>
        <w:pStyle w:val="Normal"/>
        <w:rPr/>
      </w:pPr>
      <w:r>
        <w:rPr>
          <w:rFonts w:eastAsia="Calibri" w:cs="Calibri"/>
        </w:rPr>
        <w:t>The lecturers are university professors carefully selected by The Teaching Company and its customers for intellectual distinction and teaching excellence. The lectures on these tapes are titled, From Plato to Postmodernism, Understanding the Essence of Literature and the Role of the Author. The lecturer is Professor Louis Marcos.</w:t>
      </w:r>
    </w:p>
    <w:p>
      <w:pPr>
        <w:pStyle w:val="Normal"/>
        <w:rPr/>
      </w:pPr>
      <w:r>
        <w:rPr>
          <w:rFonts w:eastAsia="Calibri" w:cs="Calibri"/>
        </w:rPr>
        <w:t>Professor Marcos specializes in British Romantic Poetry, Literary Theory, and the Classics. He received his BA in English and History from Colgate University and earned his Master's Degree and PhD in English from the University of Michigan. He is a member of Phi Beta Kappa and has gone on to win teaching awards at both the University of Michigan and at Houston Baptist University where he has taught since 1991.</w:t>
      </w:r>
    </w:p>
    <w:p>
      <w:pPr>
        <w:pStyle w:val="Normal"/>
        <w:rPr/>
      </w:pPr>
      <w:r>
        <w:rPr>
          <w:rFonts w:eastAsia="Calibri" w:cs="Calibri"/>
        </w:rPr>
        <w:t>Each of Dr. Marcos' lectures is outlined in the course guide that comes with these tapes. The course guide also includes a glossary, timeline, biographical notes, and bibliography. You may find it useful to review the outlines before and after listening to the lectures.</w:t>
      </w:r>
    </w:p>
    <w:p>
      <w:pPr>
        <w:pStyle w:val="Normal"/>
        <w:rPr/>
      </w:pPr>
      <w:r>
        <w:rPr>
          <w:rFonts w:eastAsia="Calibri" w:cs="Calibri"/>
        </w:rPr>
        <w:t>Lecture 13, Wordsworth, Coleridge, and British Romanticism. With Lecture 13, we move into a new unit, British Romanticism. After a brief introduction to the period that will contrast the Romantics with the century that preceded them, we shall move on to analyze the great poetic theoretical experiment that most consider the urtext of British Romanticism, lyrical ballads.</w:t>
      </w:r>
    </w:p>
    <w:p>
      <w:pPr>
        <w:pStyle w:val="Normal"/>
        <w:rPr/>
      </w:pPr>
      <w:r>
        <w:rPr>
          <w:rFonts w:eastAsia="Calibri" w:cs="Calibri"/>
        </w:rPr>
        <w:t>We shall explore both the unique plan of lyrical ballads and the implications of that plan for literary theory. All right, in this unit, Unit 4, we shall consider the contributions of the British Romantic poets. Our text will be Wordsworth's preface to the lyrical ballads, Coleridge's Biographia Literaria, Shelley's Defense of Poetry, and Keats' Letters.</w:t>
      </w:r>
    </w:p>
    <w:p>
      <w:pPr>
        <w:pStyle w:val="Normal"/>
        <w:rPr/>
      </w:pPr>
      <w:r>
        <w:rPr>
          <w:rFonts w:eastAsia="Calibri" w:cs="Calibri"/>
        </w:rPr>
        <w:t>After an initial lecture on lyrical ballads itself, that's this lecture, we shall then devote one lecture each to Wordsworth, Coleridge, and Shelley. Rather than devote an entire lecture to Keats, what I will do is consider Keats' theories in relation to those of Wordsworth, Coleridge, and Shelley, so he will be fitted in the additional lectures. All right, let's talk about the Romantics in general now.</w:t>
      </w:r>
    </w:p>
    <w:p>
      <w:pPr>
        <w:pStyle w:val="Normal"/>
        <w:rPr/>
      </w:pPr>
      <w:r>
        <w:rPr>
          <w:rFonts w:eastAsia="Calibri" w:cs="Calibri"/>
        </w:rPr>
        <w:t>Like Pope and Dryden, all four of our theorists in this unit, again, Wordsworth, Coleridge, Shelley, and Keats, were poets before they were critics, and thus their theory is a reflection of their own poetic technique. In other words, they're not like the last unit we did. Those were philosopher critics, Hegel and Kant particularly.</w:t>
      </w:r>
    </w:p>
    <w:p>
      <w:pPr>
        <w:pStyle w:val="Normal"/>
        <w:rPr/>
      </w:pPr>
      <w:r>
        <w:rPr>
          <w:rFonts w:eastAsia="Calibri" w:cs="Calibri"/>
        </w:rPr>
        <w:t>Schiller was actually a great poet. But our four Romantics are more like Pope and Dryden because, again, they were poets, and when they wrote their criticism, they were writing it, again, out of their own experience. So it gives a little more, perhaps, practicality or pragmatic touches to their theory.</w:t>
      </w:r>
    </w:p>
    <w:p>
      <w:pPr>
        <w:pStyle w:val="Normal"/>
        <w:rPr/>
      </w:pPr>
      <w:r>
        <w:rPr>
          <w:rFonts w:eastAsia="Calibri" w:cs="Calibri"/>
        </w:rPr>
        <w:t>Now, there's a difference though. They're like Pope and Dryden in the sense that they're poets, however, there's a big difference. The Romantics treated the poet rather than nature or the rules of decorum as the source and touchstone of art.</w:t>
      </w:r>
    </w:p>
    <w:p>
      <w:pPr>
        <w:pStyle w:val="Normal"/>
        <w:rPr/>
      </w:pPr>
      <w:r>
        <w:rPr>
          <w:rFonts w:eastAsia="Calibri" w:cs="Calibri"/>
        </w:rPr>
        <w:t>When we looked at Pope and Dryden, especially Pope, we noticed that they were theorists who were very interested in nature and decorum and following those rules. In this lecture, we're going to see our poet critics following the idea of the poet. In addition, we're going to find that all of our poets fashion, excuse me, a new social role for the poet, very different from the 18th century.</w:t>
      </w:r>
    </w:p>
    <w:p>
      <w:pPr>
        <w:pStyle w:val="Normal"/>
        <w:rPr/>
      </w:pPr>
      <w:r>
        <w:rPr>
          <w:rFonts w:eastAsia="Calibri" w:cs="Calibri"/>
        </w:rPr>
        <w:t>All right, another introductory matter. We should notice that all four of our Romantics altered the epistemological theories of the Germans. In other words, what we looked at in our last unit.</w:t>
      </w:r>
    </w:p>
    <w:p>
      <w:pPr>
        <w:pStyle w:val="Normal"/>
        <w:rPr/>
      </w:pPr>
      <w:r>
        <w:rPr>
          <w:rFonts w:eastAsia="Calibri" w:cs="Calibri"/>
        </w:rPr>
        <w:t>Now, they are epistemologists, but there's a difference. Whereas the German epistemologists were still pragmatic theorists, and remember, interested in the relationship between the poem and the audience, the British Romantics were what we might call expressive epistemologists. And you'll remember expressive theorists are interested in the relationship between the poem and the poet.</w:t>
      </w:r>
    </w:p>
    <w:p>
      <w:pPr>
        <w:pStyle w:val="Normal"/>
        <w:rPr/>
      </w:pPr>
      <w:r>
        <w:rPr>
          <w:rFonts w:eastAsia="Calibri" w:cs="Calibri"/>
        </w:rPr>
        <w:t>Another difference, whereas the theorists of the last unit betray an 18th century or enlightenment orientation. And that was particularly true in the case of Burke and Kant. Remember I said they're proto-Romantics or pre-Romantics, but they're still very much 18th century enlightenment interested in reason and analysis.</w:t>
      </w:r>
    </w:p>
    <w:p>
      <w:pPr>
        <w:pStyle w:val="Normal"/>
        <w:rPr/>
      </w:pPr>
      <w:r>
        <w:rPr>
          <w:rFonts w:eastAsia="Calibri" w:cs="Calibri"/>
        </w:rPr>
        <w:t>The Romantics often define themselves in opposition to the age of reason. They borrow some ideas from it, but basically they are a kind of a revolution, a reaction against what was going on in the century before. And that's actually fairly typical in all areas of intellectual history.</w:t>
      </w:r>
    </w:p>
    <w:p>
      <w:pPr>
        <w:pStyle w:val="Normal"/>
        <w:rPr/>
      </w:pPr>
      <w:r>
        <w:rPr>
          <w:rFonts w:eastAsia="Calibri" w:cs="Calibri"/>
        </w:rPr>
        <w:t>Now, though they're still interested in mental faculties, epistemology, they replace the 18th century emphasis on analysis with a new focus on synthesis. And in addition, they privilege imagination over reason and judgment. And of course, we talked about that quite in detail in the last unit.</w:t>
      </w:r>
    </w:p>
    <w:p>
      <w:pPr>
        <w:pStyle w:val="Normal"/>
        <w:rPr/>
      </w:pPr>
      <w:r>
        <w:rPr>
          <w:rFonts w:eastAsia="Calibri" w:cs="Calibri"/>
        </w:rPr>
        <w:t>Now, you'll remember I said with Schiller and Hegel, we're already moving in that direction. And I should say now to be clear, I did break chronology last unit. I just should tell you that Hegel really comes after the British Romantics, but to get some consistency, I put him with the Germans, but he really comes after the Romantics.</w:t>
      </w:r>
    </w:p>
    <w:p>
      <w:pPr>
        <w:pStyle w:val="Normal"/>
        <w:rPr/>
      </w:pPr>
      <w:r>
        <w:rPr>
          <w:rFonts w:eastAsia="Calibri" w:cs="Calibri"/>
        </w:rPr>
        <w:t>All right, before moving on to lyrical ballads, I want to survey one more thing. There are three competing events for the cause or origin of Romanticism that I just want to run through quickly. Three possible origins for Romanticism.</w:t>
      </w:r>
    </w:p>
    <w:p>
      <w:pPr>
        <w:pStyle w:val="Normal"/>
        <w:rPr/>
      </w:pPr>
      <w:r>
        <w:rPr>
          <w:rFonts w:eastAsia="Calibri" w:cs="Calibri"/>
        </w:rPr>
        <w:t>The first possible origin is the publication of Rousseau's Confessions in 1781 with its championing of the individual and its radical notion that the personal life and ideas of a single individual is matter worthy of great art. The great Jean-Jacques Rousseau, although he lived and died in the 18th century, really is one of the great origins of Romanticism. He was one of the first people to dare to write an autobiography.</w:t>
      </w:r>
    </w:p>
    <w:p>
      <w:pPr>
        <w:pStyle w:val="Normal"/>
        <w:rPr/>
      </w:pPr>
      <w:r>
        <w:rPr>
          <w:rFonts w:eastAsia="Calibri" w:cs="Calibri"/>
        </w:rPr>
        <w:t>Now you all know there's a famous autobiography by Augustine called the Confessions, but I want you to think about it. The only reason Augustine could justify writing an entire book about himself is that his autobiography is really what Christians call a testimony. In other words, it's there to give glory to God.</w:t>
      </w:r>
    </w:p>
    <w:p>
      <w:pPr>
        <w:pStyle w:val="Normal"/>
        <w:rPr/>
      </w:pPr>
      <w:r>
        <w:rPr>
          <w:rFonts w:eastAsia="Calibri" w:cs="Calibri"/>
        </w:rPr>
        <w:t>I was a sinner, now I'm a saved Christian. Jean-Jacques Rousseau makes no excuses. He is writing an autobiography because he thinks that himself, he himself, is matter worthy of great literature.</w:t>
      </w:r>
    </w:p>
    <w:p>
      <w:pPr>
        <w:pStyle w:val="Normal"/>
        <w:rPr/>
      </w:pPr>
      <w:r>
        <w:rPr>
          <w:rFonts w:eastAsia="Calibri" w:cs="Calibri"/>
        </w:rPr>
        <w:t>That is a radically new idea, that you could spend a whole book writing about yourself. And Jean-Jacques Rousseau actually delights in his individuality. He says, I am unique, no one else is like me.</w:t>
      </w:r>
    </w:p>
    <w:p>
      <w:pPr>
        <w:pStyle w:val="Normal"/>
        <w:rPr/>
      </w:pPr>
      <w:r>
        <w:rPr>
          <w:rFonts w:eastAsia="Calibri" w:cs="Calibri"/>
        </w:rPr>
        <w:t>When they made me, they broke the mold. This is a radical romantic notion that says the individual, rather than society or God or anything else, should be at the center. So that's one of the origins or causes of romanticism.</w:t>
      </w:r>
    </w:p>
    <w:p>
      <w:pPr>
        <w:pStyle w:val="Normal"/>
        <w:rPr/>
      </w:pPr>
      <w:r>
        <w:rPr>
          <w:rFonts w:eastAsia="Calibri" w:cs="Calibri"/>
        </w:rPr>
        <w:t>The second one that is often discussed is the beginning of the French Revolution, the storming of the Bastille in 1789. And that event not only offered the hope of both internal and external freedom, but promised more radically that internal dreams could affect and even alter the external world. In other words, the French Revolution not only showed that we can throw off our chains, that we can change the world, but what it showed more radically is that an internal vision that people have, a vision of freedom, that they can take that internal vision and project it onto the world and change the world in accordance with their dreams.</w:t>
      </w:r>
    </w:p>
    <w:p>
      <w:pPr>
        <w:pStyle w:val="Normal"/>
        <w:rPr/>
      </w:pPr>
      <w:r>
        <w:rPr>
          <w:rFonts w:eastAsia="Calibri" w:cs="Calibri"/>
        </w:rPr>
        <w:t>That's very romantic, as you'll see in this unit. Finally, the third origin, and that is what we are most interested in this lecture and in this unit, is the publication of lyrical ballads in 1798. And what it was followed with, in 1800, there was a second edition of lyrical ballads to which Wordsworth added a preface.</w:t>
      </w:r>
    </w:p>
    <w:p>
      <w:pPr>
        <w:pStyle w:val="Normal"/>
        <w:rPr/>
      </w:pPr>
      <w:r>
        <w:rPr>
          <w:rFonts w:eastAsia="Calibri" w:cs="Calibri"/>
        </w:rPr>
        <w:t>Now, in this lecture, we're going to look just at lyrical ballads 1798. In the next lecture, we will look at the preface itself, because the preface in some ways really caused the revolution even more than lyrical ballads, but we're going to split them up. Now, why is lyrical ballads a third source? Because it championed new subjects for poetry and a new approach to those subjects, and that changed literary theory really forever.</w:t>
      </w:r>
    </w:p>
    <w:p>
      <w:pPr>
        <w:pStyle w:val="Normal"/>
        <w:rPr/>
      </w:pPr>
      <w:r>
        <w:rPr>
          <w:rFonts w:eastAsia="Calibri" w:cs="Calibri"/>
        </w:rPr>
        <w:t>And that's what I want to do in this lecture, is show you how lyrical ballads did that. All right, Wordsworth and Coleridge planned together lyrical ballads, and they wanted to make it a new kind of poetic volume. Now, as some of you may know already, the friendship between Wordsworth and Coleridge is one of the most wonderful in all of literary theory.</w:t>
      </w:r>
    </w:p>
    <w:p>
      <w:pPr>
        <w:pStyle w:val="Normal"/>
        <w:rPr/>
      </w:pPr>
      <w:r>
        <w:rPr>
          <w:rFonts w:eastAsia="Calibri" w:cs="Calibri"/>
        </w:rPr>
        <w:t>I would say that it was one of the most artistically stimulating friendships, perhaps of all time. It was unique, and the two men really played off each other and helped each other in terms of strengths and weaknesses, and together did some great things. Again, it was a wonderful friendship, and it was very fruitful in terms of poetry and theory.</w:t>
      </w:r>
    </w:p>
    <w:p>
      <w:pPr>
        <w:pStyle w:val="Normal"/>
        <w:rPr/>
      </w:pPr>
      <w:r>
        <w:rPr>
          <w:rFonts w:eastAsia="Calibri" w:cs="Calibri"/>
        </w:rPr>
        <w:t>Now, the origin of lyrical ballads, Wordsworth tells us about it a little bit in his preface, but if you want to really learn the origin of lyrical ballads, you want to read chapter 14 of Coleridge's Biographia Literaria, that is his autobiography, if you want to follow it. It's wonderful reading. It's actually excerpted in Critical Theory since Plato.</w:t>
      </w:r>
    </w:p>
    <w:p>
      <w:pPr>
        <w:pStyle w:val="Normal"/>
        <w:rPr/>
      </w:pPr>
      <w:r>
        <w:rPr>
          <w:rFonts w:eastAsia="Calibri" w:cs="Calibri"/>
        </w:rPr>
        <w:t>All right, in 1797, Wordsworth and Coleridge were neighbors in the beautiful Lake District in the northern part of England, and they would spend lots of days discussing and talking about poetry and life, and they would do what British people up there love to do, take long walks along the beautiful grass they have in England, and they would walk, and they would talk, and they'd let their mind run free. And out of these conversations, they conceived the idea of composing a series of poems of two distinct but complementary kinds, and neither one of them remembered who first came up with the idea, but they said, hey, let's do something new. We're both going to write different kinds of poems, but they will complement each other in a special way.</w:t>
      </w:r>
    </w:p>
    <w:p>
      <w:pPr>
        <w:pStyle w:val="Normal"/>
        <w:rPr/>
      </w:pPr>
      <w:r>
        <w:rPr>
          <w:rFonts w:eastAsia="Calibri" w:cs="Calibri"/>
        </w:rPr>
        <w:t>And I want to tell you now the two different kinds of poems they wanted to write and how they complemented. Now, the former kind of poem, which Wordsworth would end up writing, would select its objects from nature, from the common, mundane, everyday world of the countryside and its inhabitants. In short, these poems would focus on things that are so familiar that we often overlook them, things whose very commonness renders them invisible.</w:t>
      </w:r>
    </w:p>
    <w:p>
      <w:pPr>
        <w:pStyle w:val="Normal"/>
        <w:rPr/>
      </w:pPr>
      <w:r>
        <w:rPr>
          <w:rFonts w:eastAsia="Calibri" w:cs="Calibri"/>
        </w:rPr>
        <w:t>In other words, everyday things, things from nature, the rustic farmers that lived in the Lake District, not rich people, not aristocrats, but common everyday things, not only common people, but common objects of nature. That would be the source or object of the poetry. However, this is what makes it unique.</w:t>
      </w:r>
    </w:p>
    <w:p>
      <w:pPr>
        <w:pStyle w:val="Normal"/>
        <w:rPr/>
      </w:pPr>
      <w:r>
        <w:rPr>
          <w:rFonts w:eastAsia="Calibri" w:cs="Calibri"/>
        </w:rPr>
        <w:t>Rather than merely copy or record these things in a straight mimetic fashion, rather than just describing the object, the poet would throw over them an imaginative coloring that would allow his readers to see them afresh. In other words, the trouble with everyday things is that we see them so often we take them for granted. We don't even notice them anymore.</w:t>
      </w:r>
    </w:p>
    <w:p>
      <w:pPr>
        <w:pStyle w:val="Normal"/>
        <w:rPr/>
      </w:pPr>
      <w:r>
        <w:rPr>
          <w:rFonts w:eastAsia="Calibri" w:cs="Calibri"/>
        </w:rPr>
        <w:t>They lose their mystery and their wonder. We've got a cliché, kind of a tired cliché, to stop and smell the roses. Here we might say we need to stop and see the roses.</w:t>
      </w:r>
    </w:p>
    <w:p>
      <w:pPr>
        <w:pStyle w:val="Normal"/>
        <w:rPr/>
      </w:pPr>
      <w:r>
        <w:rPr>
          <w:rFonts w:eastAsia="Calibri" w:cs="Calibri"/>
        </w:rPr>
        <w:t>We miss the mystery of it. The best example of this comes from painting. The great romantic painter Vincent van Gogh.</w:t>
      </w:r>
    </w:p>
    <w:p>
      <w:pPr>
        <w:pStyle w:val="Normal"/>
        <w:rPr/>
      </w:pPr>
      <w:r>
        <w:rPr>
          <w:rFonts w:eastAsia="Calibri" w:cs="Calibri"/>
        </w:rPr>
        <w:t>I think you've all seen some of his pictures of sunflowers. There are some pictures of flowers over here if you want to look. We've all seen sunflowers before.</w:t>
      </w:r>
    </w:p>
    <w:p>
      <w:pPr>
        <w:pStyle w:val="Normal"/>
        <w:rPr/>
      </w:pPr>
      <w:r>
        <w:rPr>
          <w:rFonts w:eastAsia="Calibri" w:cs="Calibri"/>
        </w:rPr>
        <w:t>But believe me, the first time you see this painting or any of his paintings of flowers, you think to yourself, my God, I've never seen a sunflower before. I missed something all along. Well, the same thing van Gogh does in his painting is what Wordsworth is going to do in his poems.</w:t>
      </w:r>
    </w:p>
    <w:p>
      <w:pPr>
        <w:pStyle w:val="Normal"/>
        <w:rPr/>
      </w:pPr>
      <w:r>
        <w:rPr>
          <w:rFonts w:eastAsia="Calibri" w:cs="Calibri"/>
        </w:rPr>
        <w:t>By lending these objects, these things, these common things a charm of novelty, the poet wants to evoke a sense of childlike wonder in his reader. A feeling more often associated with the supernatural than with the natural. Again, he wants us to see it afresh as if we've never seen it before.</w:t>
      </w:r>
    </w:p>
    <w:p>
      <w:pPr>
        <w:pStyle w:val="Normal"/>
        <w:rPr/>
      </w:pPr>
      <w:r>
        <w:rPr>
          <w:rFonts w:eastAsia="Calibri" w:cs="Calibri"/>
        </w:rPr>
        <w:t>The way a child sees the world. You know, every time a child sees the moon in the evening, it's a whole new experience. It's beautiful.</w:t>
      </w:r>
    </w:p>
    <w:p>
      <w:pPr>
        <w:pStyle w:val="Normal"/>
        <w:rPr/>
      </w:pPr>
      <w:r>
        <w:rPr>
          <w:rFonts w:eastAsia="Calibri" w:cs="Calibri"/>
        </w:rPr>
        <w:t>It's exciting. They grab their parents and they tug. Look up there.</w:t>
      </w:r>
    </w:p>
    <w:p>
      <w:pPr>
        <w:pStyle w:val="Normal"/>
        <w:rPr/>
      </w:pPr>
      <w:r>
        <w:rPr>
          <w:rFonts w:eastAsia="Calibri" w:cs="Calibri"/>
        </w:rPr>
        <w:t>Isn't that magical? Well, that's what Wordsworth wants to restore in us. Not childish, but childlike. Now, this process by which the veil of familiarity is suddenly mystically ripped away from everyday objects is known as defamiliarization.</w:t>
      </w:r>
    </w:p>
    <w:p>
      <w:pPr>
        <w:pStyle w:val="Normal"/>
        <w:rPr/>
      </w:pPr>
      <w:r>
        <w:rPr>
          <w:rFonts w:eastAsia="Calibri" w:cs="Calibri"/>
        </w:rPr>
        <w:t>Now, what do I mean by the veil of familiarity? We all can understand the veil of mystery. There are certain mysteries like death, which we can't fully pierce through because they're a mystery. But the veil of familiarity means that, again, when something becomes so familiar, we see it every day.</w:t>
      </w:r>
    </w:p>
    <w:p>
      <w:pPr>
        <w:pStyle w:val="Normal"/>
        <w:rPr/>
      </w:pPr>
      <w:r>
        <w:rPr>
          <w:rFonts w:eastAsia="Calibri" w:cs="Calibri"/>
        </w:rPr>
        <w:t>We don't see it anymore. And so it's as if a veil has covered it. We're missing it.</w:t>
      </w:r>
    </w:p>
    <w:p>
      <w:pPr>
        <w:pStyle w:val="Normal"/>
        <w:rPr/>
      </w:pPr>
      <w:r>
        <w:rPr>
          <w:rFonts w:eastAsia="Calibri" w:cs="Calibri"/>
        </w:rPr>
        <w:t>We're not seeing it. Defamiliarization means suddenly through poetry, our familiarity is ripped away. And again, we're forced to look at it as if for the first time.</w:t>
      </w:r>
    </w:p>
    <w:p>
      <w:pPr>
        <w:pStyle w:val="Normal"/>
        <w:rPr/>
      </w:pPr>
      <w:r>
        <w:rPr>
          <w:rFonts w:eastAsia="Calibri" w:cs="Calibri"/>
        </w:rPr>
        <w:t>Most men, Coleridge says, are like what God says of the Jews in Isaiah 6. We have eyes, but we do not see. So we remember they have eyes, but do not see ears, but do not hear. They're like they're idols.</w:t>
      </w:r>
    </w:p>
    <w:p>
      <w:pPr>
        <w:pStyle w:val="Normal"/>
        <w:rPr/>
      </w:pPr>
      <w:r>
        <w:rPr>
          <w:rFonts w:eastAsia="Calibri" w:cs="Calibri"/>
        </w:rPr>
        <w:t>Well, a lot of times that happens to us. We see it, but we don't really see it. Defamiliarization opens our eyes to the wonders around us.</w:t>
      </w:r>
    </w:p>
    <w:p>
      <w:pPr>
        <w:pStyle w:val="Normal"/>
        <w:rPr/>
      </w:pPr>
      <w:r>
        <w:rPr>
          <w:rFonts w:eastAsia="Calibri" w:cs="Calibri"/>
        </w:rPr>
        <w:t>It is apocalyptic. It rips away the veil or the covering to allow us to see the true mystery that lurks behind. Now, as I've said, Wordsworth was responsible for this portion of Lyrical Ballads, and he composed a series of poems centered around such humble, rustic characters as Simon Lee, Goody Blake, and the Idiot Boy.</w:t>
      </w:r>
    </w:p>
    <w:p>
      <w:pPr>
        <w:pStyle w:val="Normal"/>
        <w:rPr/>
      </w:pPr>
      <w:r>
        <w:rPr>
          <w:rFonts w:eastAsia="Calibri" w:cs="Calibri"/>
        </w:rPr>
        <w:t>Believe it or not, those are the titles of some of his poems. They're very common, rustic people, not the kind of people that an 18th century poet would think worthy of writing any kind of serious poem about. Very simple, rustic characters, usually illiterate or barely literate.</w:t>
      </w:r>
    </w:p>
    <w:p>
      <w:pPr>
        <w:pStyle w:val="Normal"/>
        <w:rPr/>
      </w:pPr>
      <w:r>
        <w:rPr>
          <w:rFonts w:eastAsia="Calibri" w:cs="Calibri"/>
        </w:rPr>
        <w:t>But despite their commonness, Wordsworth's poems infuse them with dignity, power, and mystery. Romanticism is much more democratic. It sees the dignity in the common.</w:t>
      </w:r>
    </w:p>
    <w:p>
      <w:pPr>
        <w:pStyle w:val="Normal"/>
        <w:rPr/>
      </w:pPr>
      <w:r>
        <w:rPr>
          <w:rFonts w:eastAsia="Calibri" w:cs="Calibri"/>
        </w:rPr>
        <w:t>18th century, again, look towards the aristocratic, towards the refined. So that's what Wordsworth does in his portion of Lyrical Ballads. One way to put it is he takes natural objects and makes them seem almost supernatural.</w:t>
      </w:r>
    </w:p>
    <w:p>
      <w:pPr>
        <w:pStyle w:val="Normal"/>
        <w:rPr/>
      </w:pPr>
      <w:r>
        <w:rPr>
          <w:rFonts w:eastAsia="Calibri" w:cs="Calibri"/>
        </w:rPr>
        <w:t>All right, the latter kind of poem that Coleridge did would select its object from the realm of the supernatural. Let's go the other way. Wordsworth takes the natural and makes it supernatural.</w:t>
      </w:r>
    </w:p>
    <w:p>
      <w:pPr>
        <w:pStyle w:val="Normal"/>
        <w:rPr/>
      </w:pPr>
      <w:r>
        <w:rPr>
          <w:rFonts w:eastAsia="Calibri" w:cs="Calibri"/>
        </w:rPr>
        <w:t>Well, what Coleridge does is go the opposite way. Coleridge takes the supernatural, and the poem that you all are familiar with is the Rhyme of the Ancient Mariner. That's Coleridge's main contribution to Lyrical Ballads, and it is a richly suffused with supernatural characters and events.</w:t>
      </w:r>
    </w:p>
    <w:p>
      <w:pPr>
        <w:pStyle w:val="Normal"/>
        <w:rPr/>
      </w:pPr>
      <w:r>
        <w:rPr>
          <w:rFonts w:eastAsia="Calibri" w:cs="Calibri"/>
        </w:rPr>
        <w:t>It's a magical, mysterious sea journey that, again, it takes place in this world, but it's really in another world. It's a place of mystery, something out of the Arabian Nights or something. However, just as Wordsworth presents his natural objects in such a way as to stimulate an almost supernatural response, so Coleridge presents his supernatural world in such a way as to render it almost natural.</w:t>
      </w:r>
    </w:p>
    <w:p>
      <w:pPr>
        <w:pStyle w:val="Normal"/>
        <w:rPr/>
      </w:pPr>
      <w:r>
        <w:rPr>
          <w:rFonts w:eastAsia="Calibri" w:cs="Calibri"/>
        </w:rPr>
        <w:t>That's what I mean when I say they're complementary, as opposed to simply opposites. Now, Coleridge accomplished this poetic feat by uncovering behind the supernatural veil of his tale dramatic and emotional truths. In other words, yes, the story of the Mariner is supernatural.</w:t>
      </w:r>
    </w:p>
    <w:p>
      <w:pPr>
        <w:pStyle w:val="Normal"/>
        <w:rPr/>
      </w:pPr>
      <w:r>
        <w:rPr>
          <w:rFonts w:eastAsia="Calibri" w:cs="Calibri"/>
        </w:rPr>
        <w:t>It's not really part of our world, finally. But the dramatic and emotional truths, what's going on in his psyche as he goes through this journey, are real. They're realistic, and we can identify with them, and they do seem very real and natural.</w:t>
      </w:r>
    </w:p>
    <w:p>
      <w:pPr>
        <w:pStyle w:val="Normal"/>
        <w:rPr/>
      </w:pPr>
      <w:r>
        <w:rPr>
          <w:rFonts w:eastAsia="Calibri" w:cs="Calibri"/>
        </w:rPr>
        <w:t>And our recognition of the psychological truth of the Mariner's journey compels us to give to the poem our willing suspension of disbelief. I bet many of you have heard that phrase before. This famous Coleridgean phrase signifies our ability to temporarily suspend the claims of reason and logic and to enter through the power of the sympathetic imagination into the life and heart of the poem.</w:t>
      </w:r>
    </w:p>
    <w:p>
      <w:pPr>
        <w:pStyle w:val="Normal"/>
        <w:rPr/>
      </w:pPr>
      <w:r>
        <w:rPr>
          <w:rFonts w:eastAsia="Calibri" w:cs="Calibri"/>
        </w:rPr>
        <w:t>In other words, he writes it in such a way that he gets us as readers to say, all right, I know this is not real, I know it's a fantasy, but I'm going to forget about that now, or I'm going to suspend that, and I am going to move into the poem. Sympathetic imagination, because I am going to move towards the poem as when we're in sympathy with a person, we move towards that person. So we are going to allow ourselves to just accept the poem as true, because in fact, dramatically and psychologically, it is.</w:t>
      </w:r>
    </w:p>
    <w:p>
      <w:pPr>
        <w:pStyle w:val="Normal"/>
        <w:rPr/>
      </w:pPr>
      <w:r>
        <w:rPr>
          <w:rFonts w:eastAsia="Calibri" w:cs="Calibri"/>
        </w:rPr>
        <w:t>So we're going to suspend all that logical, mathematical side of ourselves and just enter into the world that Coleridge creates. Now, another aspect of this, Coleridge tells us that to inspire in its readers this moment of what he calls poetic faith, the poem must invite them into a higher realm of illusion rather than merely delude them with fanciful images and events. Distinction between illusion and delusion.</w:t>
      </w:r>
    </w:p>
    <w:p>
      <w:pPr>
        <w:pStyle w:val="Normal"/>
        <w:rPr/>
      </w:pPr>
      <w:r>
        <w:rPr>
          <w:rFonts w:eastAsia="Calibri" w:cs="Calibri"/>
        </w:rPr>
        <w:t>Illusion is when we are pulled into it and we say, ah, what a beautiful world. It's not real, and yet it is real. It's an illusion, like the illusion of the stage.</w:t>
      </w:r>
    </w:p>
    <w:p>
      <w:pPr>
        <w:pStyle w:val="Normal"/>
        <w:rPr/>
      </w:pPr>
      <w:r>
        <w:rPr>
          <w:rFonts w:eastAsia="Calibri" w:cs="Calibri"/>
        </w:rPr>
        <w:t>Delusion is when we suddenly feel like we're being manipulated and fooled. The best way I can give you the distinction is to distinguish in terms of movies. The best example of illusion would be the Star Wars films, three of them, now four of them.</w:t>
      </w:r>
    </w:p>
    <w:p>
      <w:pPr>
        <w:pStyle w:val="Normal"/>
        <w:rPr/>
      </w:pPr>
      <w:r>
        <w:rPr>
          <w:rFonts w:eastAsia="Calibri" w:cs="Calibri"/>
        </w:rPr>
        <w:t>They take us away to, right, a long time ago in a galaxy far, far away. Now, those movies are totally fantasy, but we buy into their illusion because they're so real. The relationships and whatnot going on seem so real to us that we move into those movies and accept them.</w:t>
      </w:r>
    </w:p>
    <w:p>
      <w:pPr>
        <w:pStyle w:val="Normal"/>
        <w:rPr/>
      </w:pPr>
      <w:r>
        <w:rPr>
          <w:rFonts w:eastAsia="Calibri" w:cs="Calibri"/>
        </w:rPr>
        <w:t>Delusion, an example of that would be those horrendous Batman movies. I don't know if any of you have even bothered to see those, but those movies are so phony, you feel manipulated and deluded, and maybe some teenagers buy it, but I certainly don't buy those worlds as real. I don't really think the director believes in it, and therefore I don't believe in it.</w:t>
      </w:r>
    </w:p>
    <w:p>
      <w:pPr>
        <w:pStyle w:val="Normal"/>
        <w:rPr/>
      </w:pPr>
      <w:r>
        <w:rPr>
          <w:rFonts w:eastAsia="Calibri" w:cs="Calibri"/>
        </w:rPr>
        <w:t>I feel deluded, and so I sit there and watch, and maybe I'm entertained by special effects, but I'm not moved on any emotional level, as I would be in Star Wars or other good movies. I should say, by the way, that in general, Lucas and Spielberg are probably our great movie directors of illusion. In so many of their movies, they pull us right into a new world and get us to join them.</w:t>
      </w:r>
    </w:p>
    <w:p>
      <w:pPr>
        <w:pStyle w:val="Normal"/>
        <w:rPr/>
      </w:pPr>
      <w:r>
        <w:rPr>
          <w:rFonts w:eastAsia="Calibri" w:cs="Calibri"/>
        </w:rPr>
        <w:t>Walt Disney, too, would be experts at illusion. All right, now that you've got the idea of the basic plan, let me tell you about the implications of lyrical ballads for the history of literary theory. Why is it so important? Why is it central? Well, Wordsworth and Coleridge's plan for lyrical ballads calls for a new kind of mimesis that, rather than simply imitate or even perfect its object, transforms it into something rich and strange.</w:t>
      </w:r>
    </w:p>
    <w:p>
      <w:pPr>
        <w:pStyle w:val="Normal"/>
        <w:rPr/>
      </w:pPr>
      <w:r>
        <w:rPr>
          <w:rFonts w:eastAsia="Calibri" w:cs="Calibri"/>
        </w:rPr>
        <w:t>That is to say, nature or supernature is merely the occasion for the poem. The poetic act itself, the transformation, is the real point. In other words, the point of the poems in lyrical ballads, the point is not the object itself.</w:t>
      </w:r>
    </w:p>
    <w:p>
      <w:pPr>
        <w:pStyle w:val="Normal"/>
        <w:rPr/>
      </w:pPr>
      <w:r>
        <w:rPr>
          <w:rFonts w:eastAsia="Calibri" w:cs="Calibri"/>
        </w:rPr>
        <w:t>It's not merely to record the object. I mean, that's interesting and important, but that's not the key function of the poem. What the poem is really, quote, about is what Wordsworth or Coleridge do with that object, how they transform it through their poetic imagination.</w:t>
      </w:r>
    </w:p>
    <w:p>
      <w:pPr>
        <w:pStyle w:val="Normal"/>
        <w:rPr/>
      </w:pPr>
      <w:r>
        <w:rPr>
          <w:rFonts w:eastAsia="Calibri" w:cs="Calibri"/>
        </w:rPr>
        <w:t>They change it into something new. That's what it's about. It's about the poetic process rather than about the object.</w:t>
      </w:r>
    </w:p>
    <w:p>
      <w:pPr>
        <w:pStyle w:val="Normal"/>
        <w:rPr/>
      </w:pPr>
      <w:r>
        <w:rPr>
          <w:rFonts w:eastAsia="Calibri" w:cs="Calibri"/>
        </w:rPr>
        <w:t>It's about the subject, then, if you will. That's the importance of epistemology. In other words, it is not the rules of decorum that control the art, but the imaginative vision of the poet that determines the shape and end of the poem.</w:t>
      </w:r>
    </w:p>
    <w:p>
      <w:pPr>
        <w:pStyle w:val="Normal"/>
        <w:rPr/>
      </w:pPr>
      <w:r>
        <w:rPr>
          <w:rFonts w:eastAsia="Calibri" w:cs="Calibri"/>
        </w:rPr>
        <w:t>And that's why expressive theories are interested in the relationship between the poem and the poet, because it's the poet's perceptive powers that determine what the poem is going to be like. Even more radically, the plan of lyrical ballads carries out a supreme form of epistemology in which objects or things take their ultimate nature not from what they are, but from how they are perceived by the poet. This is radical.</w:t>
      </w:r>
    </w:p>
    <w:p>
      <w:pPr>
        <w:pStyle w:val="Normal"/>
        <w:rPr/>
      </w:pPr>
      <w:r>
        <w:rPr>
          <w:rFonts w:eastAsia="Calibri" w:cs="Calibri"/>
        </w:rPr>
        <w:t>It is epistemology. Perception's important. But now, really, the object is not even important at all.</w:t>
      </w:r>
    </w:p>
    <w:p>
      <w:pPr>
        <w:pStyle w:val="Normal"/>
        <w:rPr/>
      </w:pPr>
      <w:r>
        <w:rPr>
          <w:rFonts w:eastAsia="Calibri" w:cs="Calibri"/>
        </w:rPr>
        <w:t>Now, the way we perceive the object is what it becomes. The object now is a mix of what it is and what we make it. Very interesting.</w:t>
      </w:r>
    </w:p>
    <w:p>
      <w:pPr>
        <w:pStyle w:val="Normal"/>
        <w:rPr/>
      </w:pPr>
      <w:r>
        <w:rPr>
          <w:rFonts w:eastAsia="Calibri" w:cs="Calibri"/>
        </w:rPr>
        <w:t>Now, let me explain this. In this, Wordsworth and Coleridge, I believe, were certainly influenced even more than by the Germans by a great poet, William Blake, and his masterpiece, The Songs of Innocence and Experience. In this work, Blake demonstrates how the same images and events take on a different coloring, form, and reality when viewed through the eyes of innocence and experience.</w:t>
      </w:r>
    </w:p>
    <w:p>
      <w:pPr>
        <w:pStyle w:val="Normal"/>
        <w:rPr/>
      </w:pPr>
      <w:r>
        <w:rPr>
          <w:rFonts w:eastAsia="Calibri" w:cs="Calibri"/>
        </w:rPr>
        <w:t>The subtitle of his work, Shoeing the Two Contrary States of the Human Soul, captures perfectly the radical romantic belief that things are as they are perceived, and that we half create the world around us. Let me explain more. In The Songs of Innocence and Experience, there are two volumes of poetry, but they're meant to be linked together.</w:t>
      </w:r>
    </w:p>
    <w:p>
      <w:pPr>
        <w:pStyle w:val="Normal"/>
        <w:rPr/>
      </w:pPr>
      <w:r>
        <w:rPr>
          <w:rFonts w:eastAsia="Calibri" w:cs="Calibri"/>
        </w:rPr>
        <w:t>And oftentimes, there will be a poem in The Songs of Innocence that has a parallel in The Songs of Experience. For instance, there are two poems called The Chimney Sweeper, one in innocence, one in experience. They're both about the horrible reality of these little boys that were forced to clean chimneys.</w:t>
      </w:r>
    </w:p>
    <w:p>
      <w:pPr>
        <w:pStyle w:val="Normal"/>
        <w:rPr/>
      </w:pPr>
      <w:r>
        <w:rPr>
          <w:rFonts w:eastAsia="Calibri" w:cs="Calibri"/>
        </w:rPr>
        <w:t>It was a terrible job. It was social manipulation. Most of them died young from all kinds of cancer, horrible diseases.</w:t>
      </w:r>
    </w:p>
    <w:p>
      <w:pPr>
        <w:pStyle w:val="Normal"/>
        <w:rPr/>
      </w:pPr>
      <w:r>
        <w:rPr>
          <w:rFonts w:eastAsia="Calibri" w:cs="Calibri"/>
        </w:rPr>
        <w:t>But in The World of Innocence, even though there is horrible exploitation, the focus of that poem is innocence. It's how the childlike innocence and faith can rise above the horrors of social exploitation. In the version in experience, though, all we see is the exploitation and manipulation.</w:t>
      </w:r>
    </w:p>
    <w:p>
      <w:pPr>
        <w:pStyle w:val="Normal"/>
        <w:rPr/>
      </w:pPr>
      <w:r>
        <w:rPr>
          <w:rFonts w:eastAsia="Calibri" w:cs="Calibri"/>
        </w:rPr>
        <w:t>In other words, the world, the reality, the event is exactly the same. But because the perceptive point of view in each poem is different, it makes everything else different. So things are not as they are, but as they are perceived.</w:t>
      </w:r>
    </w:p>
    <w:p>
      <w:pPr>
        <w:pStyle w:val="Normal"/>
        <w:rPr/>
      </w:pPr>
      <w:r>
        <w:rPr>
          <w:rFonts w:eastAsia="Calibri" w:cs="Calibri"/>
        </w:rPr>
        <w:t>We create the world around us. Now, let me give you the easier example, the example I always give to my undergrads. Whenever I try to explain this, I always choose two unsuspecting girls in my class, and I use them as guinea pigs.</w:t>
      </w:r>
    </w:p>
    <w:p>
      <w:pPr>
        <w:pStyle w:val="Normal"/>
        <w:rPr/>
      </w:pPr>
      <w:r>
        <w:rPr>
          <w:rFonts w:eastAsia="Calibri" w:cs="Calibri"/>
        </w:rPr>
        <w:t>I say, all right, Jane and Mary, let me tell you a story. Two of you are now in Houston. It's about nine o'clock in the evening, and you're about to walk out and go home, and it's raining.</w:t>
      </w:r>
    </w:p>
    <w:p>
      <w:pPr>
        <w:pStyle w:val="Normal"/>
        <w:rPr/>
      </w:pPr>
      <w:r>
        <w:rPr>
          <w:rFonts w:eastAsia="Calibri" w:cs="Calibri"/>
        </w:rPr>
        <w:t>Same exact setting, but there's a different background to this. Jane, just before you walk out that door to go home in the rainstorm, your boyfriend of many years has just proposed to you, and you're excited because you've been waiting for this. It's a beautiful ring, and you are just on top of the world.</w:t>
      </w:r>
    </w:p>
    <w:p>
      <w:pPr>
        <w:pStyle w:val="Normal"/>
        <w:rPr/>
      </w:pPr>
      <w:r>
        <w:rPr>
          <w:rFonts w:eastAsia="Calibri" w:cs="Calibri"/>
        </w:rPr>
        <w:t>Mary, on the other hand, before you walk out into the rainstorm, your boyfriend of four years has just broken up with you in the nastiest, most doggish kind of way, and you are just horrified by this. All right, you're both walking into the rainstorm. Now, I want you each to write a poem about the rain.</w:t>
      </w:r>
    </w:p>
    <w:p>
      <w:pPr>
        <w:pStyle w:val="Normal"/>
        <w:rPr/>
      </w:pPr>
      <w:r>
        <w:rPr>
          <w:rFonts w:eastAsia="Calibri" w:cs="Calibri"/>
        </w:rPr>
        <w:t>Same rain, same time of day, same place. Well, I'm sure their poems would be very different. Jane's poem would probably describe the rainstorm as cleansing, purifying.</w:t>
      </w:r>
    </w:p>
    <w:p>
      <w:pPr>
        <w:pStyle w:val="Normal"/>
        <w:rPr/>
      </w:pPr>
      <w:r>
        <w:rPr>
          <w:rFonts w:eastAsia="Calibri" w:cs="Calibri"/>
        </w:rPr>
        <w:t>She might talk about Gene Kelly singing in the rain. Everything's beautiful. The world is fresh and new and reborn every morning, right, like morning has broken.</w:t>
      </w:r>
    </w:p>
    <w:p>
      <w:pPr>
        <w:pStyle w:val="Normal"/>
        <w:rPr/>
      </w:pPr>
      <w:r>
        <w:rPr>
          <w:rFonts w:eastAsia="Calibri" w:cs="Calibri"/>
        </w:rPr>
        <w:t>What's Mary's poem going to be like? How is she going to describe the rain? Dark, oppressive. It's going to feel, every raindrop is going to feel like a knife in her back. Now, what are we saying here? It's the exact same rain.</w:t>
      </w:r>
    </w:p>
    <w:p>
      <w:pPr>
        <w:pStyle w:val="Normal"/>
        <w:rPr/>
      </w:pPr>
      <w:r>
        <w:rPr>
          <w:rFonts w:eastAsia="Calibri" w:cs="Calibri"/>
        </w:rPr>
        <w:t>It's the same rainstorm. Shouldn't their poems be the same? No. Why are their poems different? Because each of them is working out of a different perceptive mood.</w:t>
      </w:r>
    </w:p>
    <w:p>
      <w:pPr>
        <w:pStyle w:val="Normal"/>
        <w:rPr/>
      </w:pPr>
      <w:r>
        <w:rPr>
          <w:rFonts w:eastAsia="Calibri" w:cs="Calibri"/>
        </w:rPr>
        <w:t>The state of their soul is different. Jane is in a state of innocence. Mary is in a state of experience, a more cynical state.</w:t>
      </w:r>
    </w:p>
    <w:p>
      <w:pPr>
        <w:pStyle w:val="Normal"/>
        <w:rPr/>
      </w:pPr>
      <w:r>
        <w:rPr>
          <w:rFonts w:eastAsia="Calibri" w:cs="Calibri"/>
        </w:rPr>
        <w:t>And so the world that they see, the rainstorm, is now going to be colored by what's going on in their soul. Another example, whenever you're mad, we always say that you're seeing what? Seeing red. It's as if everything you see is covered by the color red, right? That is what it means.</w:t>
      </w:r>
    </w:p>
    <w:p>
      <w:pPr>
        <w:pStyle w:val="Normal"/>
        <w:rPr/>
      </w:pPr>
      <w:r>
        <w:rPr>
          <w:rFonts w:eastAsia="Calibri" w:cs="Calibri"/>
        </w:rPr>
        <w:t>Things are as they are perceived. I like to call this the externalization of the internal, because what happens is you take something that's inside you and you externalize it or project it on to the world. Now, this concept, the externalization of the internal, things are as they are perceived, lies behind the romantic faith that, to quote Blake, if the doors of perception were cleansed, everything would appear as it is, infinite.</w:t>
      </w:r>
    </w:p>
    <w:p>
      <w:pPr>
        <w:pStyle w:val="Normal"/>
        <w:rPr/>
      </w:pPr>
      <w:r>
        <w:rPr>
          <w:rFonts w:eastAsia="Calibri" w:cs="Calibri"/>
        </w:rPr>
        <w:t>That's something that Blake says, and Blake was most radical in this idea. In other words, if we could just see it right, everything would be beautiful. Now, I should say that this romantic thing has a dark side to it, because it very easily can fall into what I like to call the abyss of solipsism.</w:t>
      </w:r>
    </w:p>
    <w:p>
      <w:pPr>
        <w:pStyle w:val="Normal"/>
        <w:rPr/>
      </w:pPr>
      <w:r>
        <w:rPr>
          <w:rFonts w:eastAsia="Calibri" w:cs="Calibri"/>
        </w:rPr>
        <w:t>Now, what is solipsism? Solipsism is the belief that really the whole world is a projection of you. Kind of like a child that's autistic. They live in their own little world.</w:t>
      </w:r>
    </w:p>
    <w:p>
      <w:pPr>
        <w:pStyle w:val="Normal"/>
        <w:rPr/>
      </w:pPr>
      <w:r>
        <w:rPr>
          <w:rFonts w:eastAsia="Calibri" w:cs="Calibri"/>
        </w:rPr>
        <w:t>It's as if the world is the way they see it, or when a child plays peekaboo, right? They cover their eyes and they figure if they can't see you, you can't see them. That egocentrism. I mean, it's very dangerous to fall into this solipsism where you think that, again, the world doesn't really exist.</w:t>
      </w:r>
    </w:p>
    <w:p>
      <w:pPr>
        <w:pStyle w:val="Normal"/>
        <w:rPr/>
      </w:pPr>
      <w:r>
        <w:rPr>
          <w:rFonts w:eastAsia="Calibri" w:cs="Calibri"/>
        </w:rPr>
        <w:t>The world is a reflection of you. Many people don't know this, but the religion of Christian science. Now, most Christian scientists, I don't think, really follow this.</w:t>
      </w:r>
    </w:p>
    <w:p>
      <w:pPr>
        <w:pStyle w:val="Normal"/>
        <w:rPr/>
      </w:pPr>
      <w:r>
        <w:rPr>
          <w:rFonts w:eastAsia="Calibri" w:cs="Calibri"/>
        </w:rPr>
        <w:t>Most of them are just like regular Christians. But the real doctrine of Christian science is actually a little bit more Eastern than Western, because pure Christian science, Mary Baker Eddy, what she believed is that disease is not really a physical thing. It's bad perception.</w:t>
      </w:r>
    </w:p>
    <w:p>
      <w:pPr>
        <w:pStyle w:val="Normal"/>
        <w:rPr/>
      </w:pPr>
      <w:r>
        <w:rPr>
          <w:rFonts w:eastAsia="Calibri" w:cs="Calibri"/>
        </w:rPr>
        <w:t>And so if we can just think of ourselves as well, we'll be well. Because sin, even sin and disease and evil are just bad perception. We don't see the world, right? Which is almost kind of a Hindu concept.</w:t>
      </w:r>
    </w:p>
    <w:p>
      <w:pPr>
        <w:pStyle w:val="Normal"/>
        <w:rPr/>
      </w:pPr>
      <w:r>
        <w:rPr>
          <w:rFonts w:eastAsia="Calibri" w:cs="Calibri"/>
        </w:rPr>
        <w:t>Again, I think most Christian scientists probably don't really follow that. They probably are more like regular Christians. But interestingly, this system is very close to Blake.</w:t>
      </w:r>
    </w:p>
    <w:p>
      <w:pPr>
        <w:pStyle w:val="Normal"/>
        <w:rPr/>
      </w:pPr>
      <w:r>
        <w:rPr>
          <w:rFonts w:eastAsia="Calibri" w:cs="Calibri"/>
        </w:rPr>
        <w:t>This idea that you can change the world by the way you perceive it. Now, this new, more radical epistemology places the poet and his perceptions at the center of literary theory. Poetry is now to be regarded as self-expression, as a journal of the unique perceptions of an individual.</w:t>
      </w:r>
    </w:p>
    <w:p>
      <w:pPr>
        <w:pStyle w:val="Normal"/>
        <w:rPr/>
      </w:pPr>
      <w:r>
        <w:rPr>
          <w:rFonts w:eastAsia="Calibri" w:cs="Calibri"/>
        </w:rPr>
        <w:t>See, now what poetry really is, is self-expression. It's what's inside of here that's coming out. And so now, when we read a poem, what we want to learn about is the poet and his unique perceptions of the world.</w:t>
      </w:r>
    </w:p>
    <w:p>
      <w:pPr>
        <w:pStyle w:val="Normal"/>
        <w:rPr/>
      </w:pPr>
      <w:r>
        <w:rPr>
          <w:rFonts w:eastAsia="Calibri" w:cs="Calibri"/>
        </w:rPr>
        <w:t>All right, one more thing that lyrical ballads change. Lyrical ballads shifted old 18th century notions of decorum that declared certain subjects unfit for serious poetry. You'll remember that for the neoclassicist, and also really the classicist, poetry should be written about serious people, aristocrats, kings, knights, princes, all of that stuff.</w:t>
      </w:r>
    </w:p>
    <w:p>
      <w:pPr>
        <w:pStyle w:val="Normal"/>
        <w:rPr/>
      </w:pPr>
      <w:r>
        <w:rPr>
          <w:rFonts w:eastAsia="Calibri" w:cs="Calibri"/>
        </w:rPr>
        <w:t>Well, the rustics treated by Wordsworth would have been subjects for comedy in the 18th century. Wordsworth, though, ennobles them to tragedy.</w:t>
      </w:r>
    </w:p>
    <w:p>
      <w:pPr>
        <w:pStyle w:val="Normal"/>
        <w:rPr/>
      </w:pPr>
      <w:r>
        <w:rPr/>
        <w:t xml:space="preserve"> </w:t>
      </w:r>
      <w:r>
        <w:rPr>
          <w:rFonts w:eastAsia="Calibri" w:cs="Calibri"/>
          <w:b/>
          <w:bCs/>
        </w:rPr>
        <w:t>This file is longer than 30 minutes.</w:t>
      </w:r>
    </w:p>
    <w:p>
      <w:pPr>
        <w:pStyle w:val="Normal"/>
        <w:rPr/>
      </w:pPr>
      <w:r>
        <w:rPr/>
      </w:r>
    </w:p>
    <w:p>
      <w:pPr>
        <w:pStyle w:val="Normal"/>
        <w:rPr/>
      </w:pPr>
      <w:r>
        <w:rPr/>
      </w:r>
    </w:p>
    <w:p>
      <w:pPr>
        <w:pStyle w:val="Normal"/>
        <w:spacing w:lineRule="auto" w:line="276"/>
        <w:rPr>
          <w:b/>
          <w:b/>
          <w:bCs/>
          <w:sz w:val="32"/>
          <w:szCs w:val="32"/>
        </w:rPr>
      </w:pPr>
      <w:r>
        <w:rPr>
          <w:b/>
          <w:bCs/>
          <w:sz w:val="32"/>
          <w:szCs w:val="32"/>
        </w:rPr>
      </w:r>
    </w:p>
    <w:p>
      <w:pPr>
        <w:pStyle w:val="Normal"/>
        <w:spacing w:lineRule="auto" w:line="276"/>
        <w:rPr>
          <w:b/>
          <w:b/>
          <w:bCs/>
          <w:sz w:val="32"/>
          <w:szCs w:val="32"/>
        </w:rPr>
      </w:pPr>
      <w:r>
        <w:rPr>
          <w:b/>
          <w:bCs/>
          <w:sz w:val="32"/>
          <w:szCs w:val="32"/>
        </w:rPr>
      </w:r>
    </w:p>
    <w:p>
      <w:pPr>
        <w:pStyle w:val="Normal"/>
        <w:spacing w:lineRule="auto" w:line="276"/>
        <w:rPr>
          <w:b/>
          <w:b/>
          <w:bCs/>
          <w:sz w:val="32"/>
          <w:szCs w:val="32"/>
        </w:rPr>
      </w:pPr>
      <w:r>
        <w:rPr>
          <w:b/>
          <w:bCs/>
          <w:sz w:val="32"/>
          <w:szCs w:val="32"/>
        </w:rPr>
      </w:r>
    </w:p>
    <w:p>
      <w:pPr>
        <w:pStyle w:val="Normal"/>
        <w:spacing w:lineRule="auto" w:line="276"/>
        <w:rPr>
          <w:b/>
          <w:b/>
          <w:bCs/>
          <w:sz w:val="32"/>
          <w:szCs w:val="32"/>
        </w:rPr>
      </w:pPr>
      <w:r>
        <w:rPr>
          <w:b/>
          <w:bCs/>
          <w:sz w:val="32"/>
          <w:szCs w:val="32"/>
        </w:rPr>
      </w:r>
    </w:p>
    <w:p>
      <w:pPr>
        <w:pStyle w:val="Normal"/>
        <w:spacing w:lineRule="auto" w:line="276"/>
        <w:rPr>
          <w:b/>
          <w:b/>
          <w:bCs/>
          <w:sz w:val="32"/>
          <w:szCs w:val="32"/>
        </w:rPr>
      </w:pPr>
      <w:r>
        <w:rPr>
          <w:b/>
          <w:bCs/>
          <w:sz w:val="32"/>
          <w:szCs w:val="32"/>
        </w:rPr>
      </w:r>
    </w:p>
    <w:p>
      <w:pPr>
        <w:pStyle w:val="Normal"/>
        <w:spacing w:lineRule="auto" w:line="276"/>
        <w:jc w:val="center"/>
        <w:rPr>
          <w:b/>
          <w:b/>
          <w:bCs/>
          <w:sz w:val="32"/>
          <w:szCs w:val="32"/>
        </w:rPr>
      </w:pPr>
      <w:r>
        <w:rPr>
          <w:b/>
          <w:bCs/>
          <w:sz w:val="32"/>
          <w:szCs w:val="32"/>
        </w:rPr>
        <w:t>Coleridge, Samuel Taylor (1772–1834)</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b/>
          <w:b/>
          <w:bCs/>
          <w:sz w:val="32"/>
          <w:szCs w:val="32"/>
        </w:rPr>
      </w:pPr>
      <w:r>
        <w:rPr/>
        <w:drawing>
          <wp:inline distT="0" distB="0" distL="0" distR="0">
            <wp:extent cx="1539240" cy="1600200"/>
            <wp:effectExtent l="0" t="0" r="0" b="0"/>
            <wp:docPr id="12"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
                    <pic:cNvPicPr>
                      <a:picLocks noChangeAspect="1" noChangeArrowheads="1"/>
                    </pic:cNvPicPr>
                  </pic:nvPicPr>
                  <pic:blipFill>
                    <a:blip r:embed="rId14"/>
                    <a:stretch>
                      <a:fillRect/>
                    </a:stretch>
                  </pic:blipFill>
                  <pic:spPr bwMode="auto">
                    <a:xfrm>
                      <a:off x="0" y="0"/>
                      <a:ext cx="1539240" cy="1600200"/>
                    </a:xfrm>
                    <a:prstGeom prst="rect">
                      <a:avLst/>
                    </a:prstGeom>
                  </pic:spPr>
                </pic:pic>
              </a:graphicData>
            </a:graphic>
          </wp:inline>
        </w:drawing>
      </w:r>
    </w:p>
    <w:p>
      <w:pPr>
        <w:pStyle w:val="Normal"/>
        <w:spacing w:lineRule="auto" w:line="276"/>
        <w:rPr>
          <w:sz w:val="28"/>
          <w:szCs w:val="28"/>
        </w:rPr>
      </w:pPr>
      <w:r>
        <w:rPr>
          <w:sz w:val="28"/>
          <w:szCs w:val="28"/>
        </w:rPr>
      </w:r>
    </w:p>
    <w:p>
      <w:pPr>
        <w:pStyle w:val="Normal"/>
        <w:spacing w:lineRule="auto" w:line="276"/>
        <w:rPr/>
      </w:pPr>
      <w:r>
        <w:rPr>
          <w:sz w:val="28"/>
          <w:szCs w:val="28"/>
        </w:rPr>
        <w:t xml:space="preserve"> </w:t>
      </w:r>
      <w:r>
        <w:rPr/>
        <w:t xml:space="preserve">British poet, essayist, and literary theorist; a major figure of British Romanticism. One of the most learned men of his age, he is credited with explaining German philosophy to the British. Co-conceived and wrote Lyrical Ballads with his friend William Wordsworth; author of Biographia Literaria.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pPr>
      <w:r>
        <w:rPr>
          <w:rFonts w:eastAsia="Calibri" w:cs="Calibri"/>
          <w:b/>
          <w:bCs/>
          <w:sz w:val="42"/>
          <w:szCs w:val="42"/>
        </w:rPr>
        <w:t>L15.24 - Coleridge - Transcendental Philosopher</w:t>
      </w:r>
    </w:p>
    <w:p>
      <w:pPr>
        <w:pStyle w:val="Normal"/>
        <w:rPr/>
      </w:pPr>
      <w:r>
        <w:rPr/>
        <w:t xml:space="preserve"> </w:t>
      </w:r>
    </w:p>
    <w:p>
      <w:pPr>
        <w:pStyle w:val="Normal"/>
        <w:rPr/>
      </w:pPr>
      <w:r>
        <w:rPr>
          <w:rFonts w:eastAsia="Calibri" w:cs="Calibri"/>
        </w:rPr>
        <w:t>Lecture fifteen, Coleridge, Transcendental Philosopher. In lecture fifteen, we shall turn our focus to Coleridge, the most learned of the Romantic poet theorists, who was responsible for adapting German philosophy to British Romantic theory. Through a close look at his Biographia Literaria, we shall explore his vital distinction between the natural philosopher, who moves from object to subject, and the transcendental philosopher, who reverses this motion.</w:t>
      </w:r>
    </w:p>
    <w:p>
      <w:pPr>
        <w:pStyle w:val="Normal"/>
        <w:rPr/>
      </w:pPr>
      <w:r>
        <w:rPr>
          <w:rFonts w:eastAsia="Calibri" w:cs="Calibri"/>
        </w:rPr>
        <w:t>We shall study the need for these two philosophical journeys to meet in a fusion of object and subject, nature and mind. Of all the British Romantic theorists, Coleridge was the most learned. He possessed a nearly photographic memory, a keen, discerning intellect, and a knowledge of Greek, Latin, Hebrew, German, French, and Italian.</w:t>
      </w:r>
    </w:p>
    <w:p>
      <w:pPr>
        <w:pStyle w:val="Normal"/>
        <w:rPr/>
      </w:pPr>
      <w:r>
        <w:rPr>
          <w:rFonts w:eastAsia="Calibri" w:cs="Calibri"/>
        </w:rPr>
        <w:t>He had, I would say, one of the most disciplined, well, maybe not disciplined, but intelligent minds of the nineteenth century, a brilliant man, incredibly gifted. Now, Coleridge was the man most responsible for importing and interpreting for his countrymen the intricacies of German philosophy and theory. British tend to be more pragmatic, they have a hard time dealing with the abstractness of German theory, and Coleridge was the only one that could explain it to them in words they could understand.</w:t>
      </w:r>
    </w:p>
    <w:p>
      <w:pPr>
        <w:pStyle w:val="Normal"/>
        <w:rPr/>
      </w:pPr>
      <w:r>
        <w:rPr>
          <w:rFonts w:eastAsia="Calibri" w:cs="Calibri"/>
        </w:rPr>
        <w:t>It's sort of like, one of my British friends tells me that Alastair Cooke was the only man who could explain the American electoral college system to the British. I could not understand, it is pretty crazy anyway, but I don't know if that's true, but that's what I was told by my British friend. Well, he explained the Germans the way nobody else could.</w:t>
      </w:r>
    </w:p>
    <w:p>
      <w:pPr>
        <w:pStyle w:val="Normal"/>
        <w:rPr/>
      </w:pPr>
      <w:r>
        <w:rPr>
          <w:rFonts w:eastAsia="Calibri" w:cs="Calibri"/>
        </w:rPr>
        <w:t>I should mention, interestingly, that in the second half of the nineteenth century, the famous Thomas Carlyle picked up where Coleridge left off and continued to interpret the Germans for his countrymen. Now, if Coleridge played this role for Britain in general, he played it for Wordsworth in particular. In other words, everything that Wordsworth knew about German theory, he learned it from Coleridge, not from college or anywhere else.</w:t>
      </w:r>
    </w:p>
    <w:p>
      <w:pPr>
        <w:pStyle w:val="Normal"/>
        <w:rPr/>
      </w:pPr>
      <w:r>
        <w:rPr>
          <w:rFonts w:eastAsia="Calibri" w:cs="Calibri"/>
        </w:rPr>
        <w:t>All of his philosophical insights, in many ways, come from Coleridge. Now, it is in his autobiography, the Biographia Literaria, that Coleridge deals most directly with German theory and expounds most fully his theoretical views on poetry. Indeed, his readings of such German philosophers as Kant, Schelling, and Fichte are so close that he has been, justifiably, often accused of plagiarism.</w:t>
      </w:r>
    </w:p>
    <w:p>
      <w:pPr>
        <w:pStyle w:val="Normal"/>
        <w:rPr/>
      </w:pPr>
      <w:r>
        <w:rPr>
          <w:rFonts w:eastAsia="Calibri" w:cs="Calibri"/>
        </w:rPr>
        <w:t>And if you've ever read anything about Coleridge, this always pops and rears its ugly head. And by the way, that's not a new thing people were accusing of back in the nineteenth century. And it is true.</w:t>
      </w:r>
    </w:p>
    <w:p>
      <w:pPr>
        <w:pStyle w:val="Normal"/>
        <w:rPr/>
      </w:pPr>
      <w:r>
        <w:rPr>
          <w:rFonts w:eastAsia="Calibri" w:cs="Calibri"/>
        </w:rPr>
        <w:t>There are some very many too close paraphrases in his work where he's pretty close to the Germans. But what I would say is that despite the very close paraphrases he uses, his work still, I believe, offers a unified, compelling, original synthesis of literary theory that renders concrete and accessible a host of German abstractions. As with Sidney, the uniqueness is in the synthesis.</w:t>
      </w:r>
    </w:p>
    <w:p>
      <w:pPr>
        <w:pStyle w:val="Normal"/>
        <w:rPr/>
      </w:pPr>
      <w:r>
        <w:rPr>
          <w:rFonts w:eastAsia="Calibri" w:cs="Calibri"/>
        </w:rPr>
        <w:t>A lot of the ideas are borrowed, perhaps, from the Germans. But he takes those ideas and makes them work, makes them concrete, embodies them. So I would still say it's a very original work.</w:t>
      </w:r>
    </w:p>
    <w:p>
      <w:pPr>
        <w:pStyle w:val="Normal"/>
        <w:rPr/>
      </w:pPr>
      <w:r>
        <w:rPr>
          <w:rFonts w:eastAsia="Calibri" w:cs="Calibri"/>
        </w:rPr>
        <w:t>And there's only a few chapters where the plagiarism occurs. All right. At the heart of his philosophical and theoretical views for Coleridge lies a vital distinction between two opposing but complementary types of thinkers.</w:t>
      </w:r>
    </w:p>
    <w:p>
      <w:pPr>
        <w:pStyle w:val="Normal"/>
        <w:rPr/>
      </w:pPr>
      <w:r>
        <w:rPr>
          <w:rFonts w:eastAsia="Calibri" w:cs="Calibri"/>
        </w:rPr>
        <w:t>What Coleridge calls the natural philosopher and the transcendental philosopher. And these two philosophers, the way Coleridge describes them, go on journeys. Remember, Hegel's interested in the journey of the philosopher.</w:t>
      </w:r>
    </w:p>
    <w:p>
      <w:pPr>
        <w:pStyle w:val="Normal"/>
        <w:rPr/>
      </w:pPr>
      <w:r>
        <w:rPr>
          <w:rFonts w:eastAsia="Calibri" w:cs="Calibri"/>
        </w:rPr>
        <w:t>Well, for Coleridge, the journey of the philosopher is actually similar to the journey of the poet. They're brought together. And both natural and transcendental philosopher go on journeys.</w:t>
      </w:r>
    </w:p>
    <w:p>
      <w:pPr>
        <w:pStyle w:val="Normal"/>
        <w:rPr/>
      </w:pPr>
      <w:r>
        <w:rPr>
          <w:rFonts w:eastAsia="Calibri" w:cs="Calibri"/>
        </w:rPr>
        <w:t>And I want to describe these two complementary rather than opposing journeys. First, the natural philosopher. The natural philosopher begins his journey, his theoretical and aesthetic education, with nature, that is, the object, and moves upward towards mind or the subject.</w:t>
      </w:r>
    </w:p>
    <w:p>
      <w:pPr>
        <w:pStyle w:val="Normal"/>
        <w:rPr/>
      </w:pPr>
      <w:r>
        <w:rPr>
          <w:rFonts w:eastAsia="Calibri" w:cs="Calibri"/>
        </w:rPr>
        <w:t>Remember, we're still using German philosophy. Object is the thing, nature. Subject is the mind, the perceiving mind, the self.</w:t>
      </w:r>
    </w:p>
    <w:p>
      <w:pPr>
        <w:pStyle w:val="Normal"/>
        <w:rPr/>
      </w:pPr>
      <w:r>
        <w:rPr>
          <w:rFonts w:eastAsia="Calibri" w:cs="Calibri"/>
        </w:rPr>
        <w:t>So the natural philosopher begins down there, we might say, with the object, with nature, and moves upward to the subject or mind. His starting point is empirical a posteriori observations. His method of reasoning is induction.</w:t>
      </w:r>
    </w:p>
    <w:p>
      <w:pPr>
        <w:pStyle w:val="Normal"/>
        <w:rPr/>
      </w:pPr>
      <w:r>
        <w:rPr>
          <w:rFonts w:eastAsia="Calibri" w:cs="Calibri"/>
        </w:rPr>
        <w:t>And his goal is general laws and truths. Now, that takes a lot of explanation. First of all, he's empirical because he begins with his senses, right? With all the natural things that his five senses perceive.</w:t>
      </w:r>
    </w:p>
    <w:p>
      <w:pPr>
        <w:pStyle w:val="Normal"/>
        <w:rPr/>
      </w:pPr>
      <w:r>
        <w:rPr>
          <w:rFonts w:eastAsia="Calibri" w:cs="Calibri"/>
        </w:rPr>
        <w:t>So he begins like a John Locke, let's say, empirically. He's a posteriori because a posteriori in Latin is when you begin with the effects and move your way up to the causes. And that's what we call induction.</w:t>
      </w:r>
    </w:p>
    <w:p>
      <w:pPr>
        <w:pStyle w:val="Normal"/>
        <w:rPr/>
      </w:pPr>
      <w:r>
        <w:rPr>
          <w:rFonts w:eastAsia="Calibri" w:cs="Calibri"/>
        </w:rPr>
        <w:t>Inductive reasoning begins with facts and figures and moves its way. A doctor uses inductive reasoning because he takes down all your symptoms, all the facts, and then moves inductively upward to arrive at a diagnosis, right? That's inductive reasoning. That's what a natural philosopher does.</w:t>
      </w:r>
    </w:p>
    <w:p>
      <w:pPr>
        <w:pStyle w:val="Normal"/>
        <w:rPr/>
      </w:pPr>
      <w:r>
        <w:rPr>
          <w:rFonts w:eastAsia="Calibri" w:cs="Calibri"/>
        </w:rPr>
        <w:t>Although the philosopher begins down there with the facts, he wants to move up to general laws. Just like the doctor doesn't want to stay with the symptoms, he wants to move up to the diagnosis. The way Coleridge puts it is that the final end of the natural philosopher is to effect the perfect spiritualization of all the laws of nature into laws of intuition and intellect.</w:t>
      </w:r>
    </w:p>
    <w:p>
      <w:pPr>
        <w:pStyle w:val="Normal"/>
        <w:rPr/>
      </w:pPr>
      <w:r>
        <w:rPr>
          <w:rFonts w:eastAsia="Calibri" w:cs="Calibri"/>
        </w:rPr>
        <w:t>So again, we begin with empirical observation, but we want to spiritualize it. We want to take it up into the intuitive world, up there. Now, the natural philosopher who does not complete his journey risks falling into the dead end of materialism.</w:t>
      </w:r>
    </w:p>
    <w:p>
      <w:pPr>
        <w:pStyle w:val="Normal"/>
        <w:rPr/>
      </w:pPr>
      <w:r>
        <w:rPr>
          <w:rFonts w:eastAsia="Calibri" w:cs="Calibri"/>
        </w:rPr>
        <w:t>In other words, not all natural philosophers make it to the final point. Some of them stop halfway. And if you stop halfway, well, really, you're not a true natural philosopher.</w:t>
      </w:r>
    </w:p>
    <w:p>
      <w:pPr>
        <w:pStyle w:val="Normal"/>
        <w:rPr/>
      </w:pPr>
      <w:r>
        <w:rPr>
          <w:rFonts w:eastAsia="Calibri" w:cs="Calibri"/>
        </w:rPr>
        <w:t>So, quote, a pseudo-natural philosopher ends up falling into materialism. Now, when I use the word materialism, I want you to think about it in philosophical terms. Materialism is not consumerism.</w:t>
      </w:r>
    </w:p>
    <w:p>
      <w:pPr>
        <w:pStyle w:val="Normal"/>
        <w:rPr/>
      </w:pPr>
      <w:r>
        <w:rPr>
          <w:rFonts w:eastAsia="Calibri" w:cs="Calibri"/>
        </w:rPr>
        <w:t>Philosophically speaking, materialism is the belief that all that exists in the universe is matter and that the spiritual is an illusion. Of course, the perfect example of a materialist would be Karl Marx. He believed that all existed was matter, the physical world.</w:t>
      </w:r>
    </w:p>
    <w:p>
      <w:pPr>
        <w:pStyle w:val="Normal"/>
        <w:rPr/>
      </w:pPr>
      <w:r>
        <w:rPr>
          <w:rFonts w:eastAsia="Calibri" w:cs="Calibri"/>
        </w:rPr>
        <w:t>So Marx would stop halfway. He would not spiritualize anything because he doesn't believe there's anything spiritual. All there is is the material.</w:t>
      </w:r>
    </w:p>
    <w:p>
      <w:pPr>
        <w:pStyle w:val="Normal"/>
        <w:rPr/>
      </w:pPr>
      <w:r>
        <w:rPr>
          <w:rFonts w:eastAsia="Calibri" w:cs="Calibri"/>
        </w:rPr>
        <w:t>So if you don't finish your journey, you're a materialist. Now, as you might guess, Wordsworth is an example of a true natural philosopher as demonstrated in lyrical ballads, where he transforms the natural into the supernatural, the mundane into the exotic, observation into mystical perception. A natural philosopher sort of transfigures or apotheosizes things, takes them up into a higher realm.</w:t>
      </w:r>
    </w:p>
    <w:p>
      <w:pPr>
        <w:pStyle w:val="Normal"/>
        <w:rPr/>
      </w:pPr>
      <w:r>
        <w:rPr>
          <w:rFonts w:eastAsia="Calibri" w:cs="Calibri"/>
        </w:rPr>
        <w:t>And again, what Wordsworth is doing in his portion of lyrical ballads is in keeping with the natural philosopher, natural to supernatural. Well, as you might guess, the transcendental philosopher is the opposite. He begins his journey, his education with transcendent mind, the subject, and moves downward towards nature or the object.</w:t>
      </w:r>
    </w:p>
    <w:p>
      <w:pPr>
        <w:pStyle w:val="Normal"/>
        <w:rPr/>
      </w:pPr>
      <w:r>
        <w:rPr>
          <w:rFonts w:eastAsia="Calibri" w:cs="Calibri"/>
        </w:rPr>
        <w:t>He doesn't move from natural to supernatural. He moves from supernatural to natural. His starting point, therefore, is intuitive a priori truths rather than using empiricism, physical observation.</w:t>
      </w:r>
    </w:p>
    <w:p>
      <w:pPr>
        <w:pStyle w:val="Normal"/>
        <w:rPr/>
      </w:pPr>
      <w:r>
        <w:rPr>
          <w:rFonts w:eastAsia="Calibri" w:cs="Calibri"/>
        </w:rPr>
        <w:t>He uses intuition. He thinks. He reasons.</w:t>
      </w:r>
    </w:p>
    <w:p>
      <w:pPr>
        <w:pStyle w:val="Normal"/>
        <w:rPr/>
      </w:pPr>
      <w:r>
        <w:rPr>
          <w:rFonts w:eastAsia="Calibri" w:cs="Calibri"/>
        </w:rPr>
        <w:t>He uses logic. He follows a priori truths. Now, these truths are abstract, non-empirical ideals that are logically groundless, but only because they are the ground of everything else.</w:t>
      </w:r>
    </w:p>
    <w:p>
      <w:pPr>
        <w:pStyle w:val="Normal"/>
        <w:rPr/>
      </w:pPr>
      <w:r>
        <w:rPr>
          <w:rFonts w:eastAsia="Calibri" w:cs="Calibri"/>
        </w:rPr>
        <w:t>In other words, these truths, well, some of us call them givens. These are truths that you often can't prove. They're groundless, but they're the ground of everything.</w:t>
      </w:r>
    </w:p>
    <w:p>
      <w:pPr>
        <w:pStyle w:val="Normal"/>
        <w:rPr/>
      </w:pPr>
      <w:r>
        <w:rPr>
          <w:rFonts w:eastAsia="Calibri" w:cs="Calibri"/>
        </w:rPr>
        <w:t>The best example of this is God. I mean, I suppose you can't finally prove God, but in many systems of philosophy, if you don't have God as your given, you can't go anywhere. If a posteriori moves from effects to causes, a priori moves from causes down to effects.</w:t>
      </w:r>
    </w:p>
    <w:p>
      <w:pPr>
        <w:pStyle w:val="Normal"/>
        <w:rPr/>
      </w:pPr>
      <w:r>
        <w:rPr>
          <w:rFonts w:eastAsia="Calibri" w:cs="Calibri"/>
        </w:rPr>
        <w:t>Now, to begin such a metaphysical journey, the transcendental philosopher must first purge his mind, a la Descartes, of all sensation by assuming what Coleridge calls an absolute scientific skepticism. Some of you are familiar with Descartes' meditations. You'll remember that the way he does that is he sits in his chair and he purges his mind of all physical, empirical things and tries to start afresh.</w:t>
      </w:r>
    </w:p>
    <w:p>
      <w:pPr>
        <w:pStyle w:val="Normal"/>
        <w:rPr/>
      </w:pPr>
      <w:r>
        <w:rPr>
          <w:rFonts w:eastAsia="Calibri" w:cs="Calibri"/>
        </w:rPr>
        <w:t>Purge your mind and just begin with mind, with the cogito, right? The I think, therefore, I am. You begin there and then you move yourself down. One of the things I love about Descartes, he actually says that he believes that there are better proofs for the existence of God than for the existence of the world.</w:t>
      </w:r>
    </w:p>
    <w:p>
      <w:pPr>
        <w:pStyle w:val="Normal"/>
        <w:rPr/>
      </w:pPr>
      <w:r>
        <w:rPr>
          <w:rFonts w:eastAsia="Calibri" w:cs="Calibri"/>
        </w:rPr>
        <w:t>He's a true transcendental philosopher. He really begins with the subject, with mind, with God, so to speak. Now, from this point, the transcendental philosopher moves downward, deductively, towards the sensual realities of the physical world.</w:t>
      </w:r>
    </w:p>
    <w:p>
      <w:pPr>
        <w:pStyle w:val="Normal"/>
        <w:rPr/>
      </w:pPr>
      <w:r>
        <w:rPr>
          <w:rFonts w:eastAsia="Calibri" w:cs="Calibri"/>
        </w:rPr>
        <w:t>The opposite of induction is deduction. Deduction is when you begin with a general truth or observation and work your way down. Those of you familiar with syllogisms in logic, syllogisms follow deductive reasoning.</w:t>
      </w:r>
    </w:p>
    <w:p>
      <w:pPr>
        <w:pStyle w:val="Normal"/>
        <w:rPr/>
      </w:pPr>
      <w:r>
        <w:rPr>
          <w:rFonts w:eastAsia="Calibri" w:cs="Calibri"/>
        </w:rPr>
        <w:t>By the way, deductive and inductive reasoning was invented by Aristotle, that systematic man who gave us the beginning of everything, interestingly enough. Anyway, in other words, if the natural philosopher is seeking a transfiguration, the transcendental philosopher is seeking incarnation, and we've used that word so many times now, an embodying of a spiritual truth. In fact, the ultimate goal of the transcendental philosopher is to incarnate the universal in the concrete.</w:t>
      </w:r>
    </w:p>
    <w:p>
      <w:pPr>
        <w:pStyle w:val="Normal"/>
        <w:rPr/>
      </w:pPr>
      <w:r>
        <w:rPr>
          <w:rFonts w:eastAsia="Calibri" w:cs="Calibri"/>
        </w:rPr>
        <w:t>Now, there's a danger. Remember, we said natural philosophers who stop halfway become materialists? Well, the transcendental philosopher, who does not complete his journey, risks falling into the abyss of idealism. Now, again, I want to use the philosophical word, idealism, not just somebody that has fancy ideas.</w:t>
      </w:r>
    </w:p>
    <w:p>
      <w:pPr>
        <w:pStyle w:val="Normal"/>
        <w:rPr/>
      </w:pPr>
      <w:r>
        <w:rPr>
          <w:rFonts w:eastAsia="Calibri" w:cs="Calibri"/>
        </w:rPr>
        <w:t>Idealism, philosophically speaking, is the belief that the objective material world has no separate existence, no integrity of its own, but is merely a projection of our subjective perceptions. It's very similar to the word solipsism I explained to you several lectures ago, except idealism is a philosophical word, whereas solipsism is a sort of psychological word. If you want a name, the famous German philosopher Fichte, I haven't talked about him, but he's the perfect example of idealism.</w:t>
      </w:r>
    </w:p>
    <w:p>
      <w:pPr>
        <w:pStyle w:val="Normal"/>
        <w:rPr/>
      </w:pPr>
      <w:r>
        <w:rPr>
          <w:rFonts w:eastAsia="Calibri" w:cs="Calibri"/>
        </w:rPr>
        <w:t>Again, an idealist, instead of denying the spiritual world, almost basically denies the physical world. The material world is just a projection of the mind. So that's the danger for the transcendental philosopher.</w:t>
      </w:r>
    </w:p>
    <w:p>
      <w:pPr>
        <w:pStyle w:val="Normal"/>
        <w:rPr/>
      </w:pPr>
      <w:r>
        <w:rPr>
          <w:rFonts w:eastAsia="Calibri" w:cs="Calibri"/>
        </w:rPr>
        <w:t>Now, as you might guess, Coleridge is an example of a true transcendental philosopher, as demonstrated in his contributions to lyrical ballads. Think about it. The treatment of supernatural events in such a way as to render them natural, right? If Wordsworth's half of lyrical ballads is natural philosophy, Coleridge's half is transcendental philosophy.</w:t>
      </w:r>
    </w:p>
    <w:p>
      <w:pPr>
        <w:pStyle w:val="Normal"/>
        <w:rPr/>
      </w:pPr>
      <w:r>
        <w:rPr>
          <w:rFonts w:eastAsia="Calibri" w:cs="Calibri"/>
        </w:rPr>
        <w:t>It begins with the supernatural and moves to the natural. Finally, whereas the natural philosopher is essentially Aristotelian, the transcendental philosopher is strongly Platonic. And if it's true that every philosopher is either a Platonist or an Aristotelian, and that is true, at least until the modern period, then you can say everybody is either a natural philosopher or a transcendental philosopher.</w:t>
      </w:r>
    </w:p>
    <w:p>
      <w:pPr>
        <w:pStyle w:val="Normal"/>
        <w:rPr/>
      </w:pPr>
      <w:r>
        <w:rPr>
          <w:rFonts w:eastAsia="Calibri" w:cs="Calibri"/>
        </w:rPr>
        <w:t>It's a very easy way to think about philosophy. Now, you might be guessing this if you're thinking ahead. If both philosophers successfully complete their journeys, guess what? They will meet in the middle at a metaphysical nexus point of the general and the specific.</w:t>
      </w:r>
    </w:p>
    <w:p>
      <w:pPr>
        <w:pStyle w:val="Normal"/>
        <w:rPr/>
      </w:pPr>
      <w:r>
        <w:rPr>
          <w:rFonts w:eastAsia="Calibri" w:cs="Calibri"/>
        </w:rPr>
        <w:t>The journey goes both ways, get two journeys, and they meet in the middle. Isn't that wonderful? Now, indeed, neither journey is complete until there is a fusion of subject and object, mind and nature. They approach them from different ways or different vantage points, but both of them are seeking finally a fusion of subject and object of mind and nature.</w:t>
      </w:r>
    </w:p>
    <w:p>
      <w:pPr>
        <w:pStyle w:val="Normal"/>
        <w:rPr/>
      </w:pPr>
      <w:r>
        <w:rPr>
          <w:rFonts w:eastAsia="Calibri" w:cs="Calibri"/>
        </w:rPr>
        <w:t>Now, as a Romantic theorist, Coleridge saw the imagination as the faculty most qualified to effect this fusion or marriage of subject and object. The best force, if you will, that can effect this union or marriage is imagination. In fact, Coleridge coined his own word, esemplastic, to describe the imagination's power to fuse opposites.</w:t>
      </w:r>
    </w:p>
    <w:p>
      <w:pPr>
        <w:pStyle w:val="Normal"/>
        <w:rPr/>
      </w:pPr>
      <w:r>
        <w:rPr>
          <w:rFonts w:eastAsia="Calibri" w:cs="Calibri"/>
        </w:rPr>
        <w:t>Esemplastic. He actually made up that word from three Greek words, es, eis, ein, plat, ein, which means to shape into one, and he put it together, and that's what it means. Esemplastic means to shape or to fuse into one, and since the imagination can fuse opposites, then it's most capable of effecting a fusion or marriage of subject and object, mind and nature.</w:t>
      </w:r>
    </w:p>
    <w:p>
      <w:pPr>
        <w:pStyle w:val="Normal"/>
        <w:rPr/>
      </w:pPr>
      <w:r>
        <w:rPr>
          <w:rFonts w:eastAsia="Calibri" w:cs="Calibri"/>
        </w:rPr>
        <w:t>Now, whereas 18th century theorists tended to use the words imagination and fancy interchangeably, Coleridge asserted they were distinct powers, because, again, for Coleridge, imagination becomes so much more important than it does in Kant or Burke, that he wanted to be more specific, and so before Coleridge, people used imagination and fancy as if it were the same word, and sometimes we do that today, but Coleridge really wanted to get at the essence of what imagination is, because it was so important to the fusion, and so he made a famous distinction between these two words. He said they're very different. This is his distinction.</w:t>
      </w:r>
    </w:p>
    <w:p>
      <w:pPr>
        <w:pStyle w:val="Normal"/>
        <w:rPr/>
      </w:pPr>
      <w:r>
        <w:rPr>
          <w:rFonts w:eastAsia="Calibri" w:cs="Calibri"/>
        </w:rPr>
        <w:t>The fancy is a lesser, limited power that can only shift images around into new patterns. When we're fanciful, we take ideas and shift them around. That's sort of what Kant and Burke meant by imagination.</w:t>
      </w:r>
    </w:p>
    <w:p>
      <w:pPr>
        <w:pStyle w:val="Normal"/>
        <w:rPr/>
      </w:pPr>
      <w:r>
        <w:rPr>
          <w:rFonts w:eastAsia="Calibri" w:cs="Calibri"/>
        </w:rPr>
        <w:t>What they meant by imagination, Coleridge says, no, that's only fancy. Imagination is a freer, more vital power. It can recombine ideas and images at will to create new, higher unities.</w:t>
      </w:r>
    </w:p>
    <w:p>
      <w:pPr>
        <w:pStyle w:val="Normal"/>
        <w:rPr/>
      </w:pPr>
      <w:r>
        <w:rPr>
          <w:rFonts w:eastAsia="Calibri" w:cs="Calibri"/>
        </w:rPr>
        <w:t>Imagination for Coleridge becomes a higher, almost spiritual power. It's really able to shape and to make things new in a much more radical way than either Burke or Kant would ever say. The imagination makes things that are new.</w:t>
      </w:r>
    </w:p>
    <w:p>
      <w:pPr>
        <w:pStyle w:val="Normal"/>
        <w:rPr/>
      </w:pPr>
      <w:r>
        <w:rPr>
          <w:rFonts w:eastAsia="Calibri" w:cs="Calibri"/>
        </w:rPr>
        <w:t>Why? Because only the imagination has a twin ability. It has the ability, first, to perceive or see similitude lurking within dissimilitude. That's a fancy way of saying similarity lurking within dissimilarity, but Coleridge loves those words.</w:t>
      </w:r>
    </w:p>
    <w:p>
      <w:pPr>
        <w:pStyle w:val="Normal"/>
        <w:rPr/>
      </w:pPr>
      <w:r>
        <w:rPr>
          <w:rFonts w:eastAsia="Calibri" w:cs="Calibri"/>
        </w:rPr>
        <w:t>In other words, imagination, if I have an imaginative, perceptive power, I can look at different things and see deeper what is similar. I can look at multiety and see unity there. So the imagination, first, has a perceptual power to see the similarity, then it has the synthetic power to fuse and reconcile opposites into one.</w:t>
      </w:r>
    </w:p>
    <w:p>
      <w:pPr>
        <w:pStyle w:val="Normal"/>
        <w:rPr/>
      </w:pPr>
      <w:r>
        <w:rPr>
          <w:rFonts w:eastAsia="Calibri" w:cs="Calibri"/>
        </w:rPr>
        <w:t>Imagination's no good if it can only see it. It has to not only see the unity, but it has to be able to produce it by unifying or synthesizing all those multiple things into a single thing. So that's why the imagination is central to all romantics.</w:t>
      </w:r>
    </w:p>
    <w:p>
      <w:pPr>
        <w:pStyle w:val="Normal"/>
        <w:rPr/>
      </w:pPr>
      <w:r>
        <w:rPr>
          <w:rFonts w:eastAsia="Calibri" w:cs="Calibri"/>
        </w:rPr>
        <w:t>Now, this ideal of the fusion of opposites that is so vital for both the transcendental and natural philosopher, this ideal lies behind most of Coleridge's literary theory. That's why you need to understand transcendental philosopher and natural philosopher and the fusion they're looking for, because that's at the heart of all of Coleridge's theory. In fact, it gives us the key, I believe, to understanding Coleridge's famous distinction between the primary and the secondary imagination.</w:t>
      </w:r>
    </w:p>
    <w:p>
      <w:pPr>
        <w:pStyle w:val="Normal"/>
        <w:rPr/>
      </w:pPr>
      <w:r>
        <w:rPr>
          <w:rFonts w:eastAsia="Calibri" w:cs="Calibri"/>
        </w:rPr>
        <w:t>This is one of the most famous things in the biographic literaria, but Coleridge devotes one paragraph to it. And so, as so often happens in literary theory, it's up to us to try to explicate and figure out what he means. I'm going to give you my interpretation based on the natural and transcendental philosopher.</w:t>
      </w:r>
    </w:p>
    <w:p>
      <w:pPr>
        <w:pStyle w:val="Normal"/>
        <w:rPr/>
      </w:pPr>
      <w:r>
        <w:rPr>
          <w:rFonts w:eastAsia="Calibri" w:cs="Calibri"/>
        </w:rPr>
        <w:t>Alright, what is the primary imagination? According to Coleridge, the primary imagination occurs when our own individual subjective consciousness is passively inspired by the absolute self-consciousness of God. He says the primary imagination is an echo in the finite mind of the infant. This is kind of difficult.</w:t>
      </w:r>
    </w:p>
    <w:p>
      <w:pPr>
        <w:pStyle w:val="Normal"/>
        <w:rPr/>
      </w:pPr>
      <w:r>
        <w:rPr>
          <w:rFonts w:eastAsia="Calibri" w:cs="Calibri"/>
        </w:rPr>
        <w:t>Think about God as the ultimate subjective mind. Whenever Coleridge talks about God, he uses God's name from the book of Genesis, or Exodus rather, I am that I am. God is the ultimate self-consciousness, the ultimate subject.</w:t>
      </w:r>
    </w:p>
    <w:p>
      <w:pPr>
        <w:pStyle w:val="Normal"/>
        <w:rPr/>
      </w:pPr>
      <w:r>
        <w:rPr>
          <w:rFonts w:eastAsia="Calibri" w:cs="Calibri"/>
        </w:rPr>
        <w:t>And in the primary imagination, that self-consciousness, that infinite self-consciousness of God is echoed in our finite self-consciousness. Now, artists who make use of this creative power, the primary imagination, this echo in the mind, are essentially divine ventriloquists. Poet-prophets who receive direct inspiration from above and respond passively with a song or a poem.</w:t>
      </w:r>
    </w:p>
    <w:p>
      <w:pPr>
        <w:pStyle w:val="Normal"/>
        <w:rPr/>
      </w:pPr>
      <w:r>
        <w:rPr>
          <w:rFonts w:eastAsia="Calibri" w:cs="Calibri"/>
        </w:rPr>
        <w:t>In other words, this idea of possession or being a prophet where we're taken over and we are actually a mouthpiece for God or the divine, we're ventriloquized, we're the dummy, so to speak. That is really, I think, what he means by the primary imagination. It's a passive kind of thing because the divine speaks through us.</w:t>
      </w:r>
    </w:p>
    <w:p>
      <w:pPr>
        <w:pStyle w:val="Normal"/>
        <w:rPr/>
      </w:pPr>
      <w:r>
        <w:rPr>
          <w:rFonts w:eastAsia="Calibri" w:cs="Calibri"/>
        </w:rPr>
        <w:t>Now, although all romantics yearn for this direct inspiration, they want a direct, unmediated, passive inspiration, we'll see more of that in our next lecture on Shelley, interestingly, Coleridge actually hails the secondary imagination, rather, as the true source of poetry. Let me explain now what the secondary imagination is. Whereas the primary imagination is passive, the secondary imagination is active.</w:t>
      </w:r>
    </w:p>
    <w:p>
      <w:pPr>
        <w:pStyle w:val="Normal"/>
        <w:rPr/>
      </w:pPr>
      <w:r>
        <w:rPr>
          <w:rFonts w:eastAsia="Calibri" w:cs="Calibri"/>
        </w:rPr>
        <w:t>Coleridge says its goal is to dissolve, dissipate, and diffuse in order to recreate. In other words, it breaks down in order that it can come back and reunify into a greater whole. That is to say, the secondary imagination takes the raw material given it by inspiration, breaks down that raw material, and then reshapes it into a new and vital form.</w:t>
      </w:r>
    </w:p>
    <w:p>
      <w:pPr>
        <w:pStyle w:val="Normal"/>
        <w:rPr/>
      </w:pPr>
      <w:r>
        <w:rPr>
          <w:rFonts w:eastAsia="Calibri" w:cs="Calibri"/>
        </w:rPr>
        <w:t>So we begin with analysis, but we end up with synthesis. That's, I believe, what Coleridge was doing in the Biographia Literaria, taking all that German theory, breaking it down, and then resynthesizing it. And I'm going to show you now that it is precisely the esimplastic power of the secondary imagination that enables poets to create three things.</w:t>
      </w:r>
    </w:p>
    <w:p>
      <w:pPr>
        <w:pStyle w:val="Normal"/>
        <w:rPr/>
      </w:pPr>
      <w:r>
        <w:rPr>
          <w:rFonts w:eastAsia="Calibri" w:cs="Calibri"/>
        </w:rPr>
        <w:t>Organic wholes, symbols, and concrete universals. And all three of these terminologies are central to Coleridge. And I want to spend the rest of this lecture defining those three things.</w:t>
      </w:r>
    </w:p>
    <w:p>
      <w:pPr>
        <w:pStyle w:val="Normal"/>
        <w:rPr/>
      </w:pPr>
      <w:r>
        <w:rPr>
          <w:rFonts w:eastAsia="Calibri" w:cs="Calibri"/>
        </w:rPr>
        <w:t>Now that we understand transcendental philosopher, natural philosopher, the need for synthesis, and how that's linked to the secondary imagination, I'm going to explain these three phenomenon. First, the organic whole. Working from the philosophical aesthetic theories of Aristotle, Kant, and Schiller, and many others, Coleridge fashioned an organic theory of poetry.</w:t>
      </w:r>
    </w:p>
    <w:p>
      <w:pPr>
        <w:pStyle w:val="Normal"/>
        <w:rPr/>
      </w:pPr>
      <w:r>
        <w:rPr>
          <w:rFonts w:eastAsia="Calibri" w:cs="Calibri"/>
        </w:rPr>
        <w:t>We've heard this word before. Coleridge viewed a poem as an almost living organism in which the whole not only contains each part, but each part contains within itself the whole. Just so, the seed within the apple contains within itself the potential not only for another apple, but for an entire grove of apple trees.</w:t>
      </w:r>
    </w:p>
    <w:p>
      <w:pPr>
        <w:pStyle w:val="Normal"/>
        <w:rPr/>
      </w:pPr>
      <w:r>
        <w:rPr>
          <w:rFonts w:eastAsia="Calibri" w:cs="Calibri"/>
        </w:rPr>
        <w:t>In other words, a seed is a part of an apple, but inside the seed is another apple. So the part contains the whole within it. That's true organic theory.</w:t>
      </w:r>
    </w:p>
    <w:p>
      <w:pPr>
        <w:pStyle w:val="Normal"/>
        <w:rPr/>
      </w:pPr>
      <w:r>
        <w:rPr>
          <w:rFonts w:eastAsia="Calibri" w:cs="Calibri"/>
        </w:rPr>
        <w:t>Coleridge gives a full-blown organic theory. In fact, Coleridge's definition of what a poem is includes the criterion that it give equal pleasure in the whole as it does in each part. A true poem will give us pleasure in each of the parts, the quotable quotes as we say, but the entire work as a whole must also give us pleasure, or it's not a true organic whole.</w:t>
      </w:r>
    </w:p>
    <w:p>
      <w:pPr>
        <w:pStyle w:val="Normal"/>
        <w:rPr/>
      </w:pPr>
      <w:r>
        <w:rPr>
          <w:rFonts w:eastAsia="Calibri" w:cs="Calibri"/>
        </w:rPr>
        <w:t>In an organic whole, there is a dynamic incarnational relationship between its form and its content. Again, we've heard this so many times before. Dynamic incarnational fusion.</w:t>
      </w:r>
    </w:p>
    <w:p>
      <w:pPr>
        <w:pStyle w:val="Normal"/>
        <w:rPr/>
      </w:pPr>
      <w:r>
        <w:rPr>
          <w:rFonts w:eastAsia="Calibri" w:cs="Calibri"/>
        </w:rPr>
        <w:t>As though the content of the poem had, like Hegel's idea, created its own form. Remember the image I gave you in my Hegel lecture, lecture number 12, of the liquid that creates its own container? That's what we're talking about here. That kind of dynamic incarnational relationship where form and content work together symbiotically, to use another phrase.</w:t>
      </w:r>
    </w:p>
    <w:p>
      <w:pPr>
        <w:pStyle w:val="Normal"/>
        <w:rPr/>
      </w:pPr>
      <w:r>
        <w:rPr>
          <w:rFonts w:eastAsia="Calibri" w:cs="Calibri"/>
        </w:rPr>
        <w:t>In an organic whole, ideas and images are fused and dissimilitude is resolved into similitude. It's the ultimate version of romantic synthesis. Now, how do you know if a poem is organic? One way to test if your poem is truly an organic whole is to ask if anything can be added to or taken away from it.</w:t>
      </w:r>
    </w:p>
    <w:p>
      <w:pPr>
        <w:pStyle w:val="Normal"/>
        <w:rPr/>
      </w:pPr>
      <w:r>
        <w:rPr>
          <w:rFonts w:eastAsia="Calibri" w:cs="Calibri"/>
        </w:rPr>
        <w:t>If it can, the poet has obviously neither fully realized his purpose nor achieved a complete fusion of parts and whole. If you could take something away from it or add to it without changing it, it's not an organic whole. The same thing again with my body.</w:t>
      </w:r>
    </w:p>
    <w:p>
      <w:pPr>
        <w:pStyle w:val="Normal"/>
        <w:rPr/>
      </w:pPr>
      <w:r>
        <w:rPr>
          <w:rFonts w:eastAsia="Calibri" w:cs="Calibri"/>
        </w:rPr>
        <w:t>If you take away a part of my body, I may die. I'm an organic whole. I need everything.</w:t>
      </w:r>
    </w:p>
    <w:p>
      <w:pPr>
        <w:pStyle w:val="Normal"/>
        <w:rPr/>
      </w:pPr>
      <w:r>
        <w:rPr/>
      </w:r>
    </w:p>
    <w:p>
      <w:pPr>
        <w:pStyle w:val="Normal"/>
        <w:rPr/>
      </w:pPr>
      <w:r>
        <w:rPr>
          <w:rFonts w:eastAsia="Calibri" w:cs="Calibri"/>
        </w:rPr>
        <w:t>I'm made correctly, I hope. Now, Coleridge revolutionized the study of Shakespeare by demonstrating that Shakespeare's plays are not uneven products of an inartistic genius, but organic wholes where each part functions within the whole. Believe it or not, before Coleridge, people read Shakespeare as a wild genius.</w:t>
      </w:r>
    </w:p>
    <w:p>
      <w:pPr>
        <w:pStyle w:val="Normal"/>
        <w:rPr/>
      </w:pPr>
      <w:r>
        <w:rPr>
          <w:rFonts w:eastAsia="Calibri" w:cs="Calibri"/>
        </w:rPr>
        <w:t>In other words, they believed that Shakespeare had all these great scenes and soliloquies and whatnot and they were wonderful, but they believed that Shakespeare's plays as a whole were lumpy. They really didn't work. Coleridge taught us, I think, the proper way of reading Shakespeare.</w:t>
      </w:r>
    </w:p>
    <w:p>
      <w:pPr>
        <w:pStyle w:val="Normal"/>
        <w:rPr/>
      </w:pPr>
      <w:r>
        <w:rPr>
          <w:rFonts w:eastAsia="Calibri" w:cs="Calibri"/>
        </w:rPr>
        <w:t>Shakespeare's plays are organic wholes, but you've got to look for the links. And every good college student has written a Coleridgean version of Shakespeare where they, let's say, take a theme in Shakespeare's play and see how that theme is woven throughout the entire organic whole of the play. Coleridge is very important to Shakespeare studies.</w:t>
      </w:r>
    </w:p>
    <w:p>
      <w:pPr>
        <w:pStyle w:val="Normal"/>
        <w:rPr/>
      </w:pPr>
      <w:r>
        <w:rPr>
          <w:rFonts w:eastAsia="Calibri" w:cs="Calibri"/>
        </w:rPr>
        <w:t>All right, let's move on to allegory, I'm sorry, symbols. Unlike many theorists before him, Coleridge privileged symbols over allegories, for he felt symbols came closer to the ideal of the organic whole. What's the difference? In an allegory, an abstract notion is merely translated into a picture language.</w:t>
      </w:r>
    </w:p>
    <w:p>
      <w:pPr>
        <w:pStyle w:val="Normal"/>
        <w:rPr/>
      </w:pPr>
      <w:r>
        <w:rPr>
          <w:rFonts w:eastAsia="Calibri" w:cs="Calibri"/>
        </w:rPr>
        <w:t>For instance, in the Middle Ages, if you want an allegory of the inner struggle between good and evil, you would do it by having a devil on one shoulder and an angel on the other shoulder. You're all familiar with that picture. That's an allegory.</w:t>
      </w:r>
    </w:p>
    <w:p>
      <w:pPr>
        <w:pStyle w:val="Normal"/>
        <w:rPr/>
      </w:pPr>
      <w:r>
        <w:rPr>
          <w:rFonts w:eastAsia="Calibri" w:cs="Calibri"/>
        </w:rPr>
        <w:t>It's a picture language that tries to capture something abstract. Now, why does Coleridge look down on that a little bit? Because he felt that in an allegory, there is no essential link between the idea and the picture. One simply stands in for the other, with the picture merely remaining that.</w:t>
      </w:r>
    </w:p>
    <w:p>
      <w:pPr>
        <w:pStyle w:val="Normal"/>
        <w:rPr/>
      </w:pPr>
      <w:r>
        <w:rPr>
          <w:rFonts w:eastAsia="Calibri" w:cs="Calibri"/>
        </w:rPr>
        <w:t>In other words, you could use another picture and it wouldn't make a difference. There's no organic, synthetic relationship between the idea and the picture that's to express the idea. John Bunyan, Pilgrim's Progress, is an allegory.</w:t>
      </w:r>
    </w:p>
    <w:p>
      <w:pPr>
        <w:pStyle w:val="Normal"/>
        <w:rPr/>
      </w:pPr>
      <w:r>
        <w:rPr>
          <w:rFonts w:eastAsia="Calibri" w:cs="Calibri"/>
        </w:rPr>
        <w:t>A lot of the images he uses could be substituted for something else and it wouldn't make a difference. But in a symbol, Coleridge says, the abstract notion is seen in and through the physical symbol. The best is the Lord's Supper or communion, particularly if you're in a Catholic church, where the wine and bread is believed to be the blood and body of Christ.</w:t>
      </w:r>
    </w:p>
    <w:p>
      <w:pPr>
        <w:pStyle w:val="Normal"/>
        <w:rPr/>
      </w:pPr>
      <w:r>
        <w:rPr>
          <w:rFonts w:eastAsia="Calibri" w:cs="Calibri"/>
        </w:rPr>
        <w:t>It's mystical. Now, it doesn't actually become blood. It's still wine, but the wine is blood.</w:t>
      </w:r>
    </w:p>
    <w:p>
      <w:pPr>
        <w:pStyle w:val="Normal"/>
        <w:rPr/>
      </w:pPr>
      <w:r>
        <w:rPr/>
      </w:r>
    </w:p>
    <w:p>
      <w:pPr>
        <w:pStyle w:val="Normal"/>
        <w:rPr/>
      </w:pPr>
      <w:r>
        <w:rPr>
          <w:rFonts w:eastAsia="Calibri" w:cs="Calibri"/>
        </w:rPr>
        <w:t>That is a symbol where there's a sort of Jacob's Ladder between the divine world and the physical world and there's meaning and ideas running back and forth. Jesus could not have substituted wine for something else. It would be different.</w:t>
      </w:r>
    </w:p>
    <w:p>
      <w:pPr>
        <w:pStyle w:val="Normal"/>
        <w:rPr/>
      </w:pPr>
      <w:r>
        <w:rPr>
          <w:rFonts w:eastAsia="Calibri" w:cs="Calibri"/>
        </w:rPr>
        <w:t>Wine and bread is just the right symbol because it's linked to body and blood on a very deep level. In the symbol, what I'm saying, specific and general, temporal and eternal, concrete and universal, meet and fuse in an almost mystical, incarnational way. That's why he privileged symbol over allegory.</w:t>
      </w:r>
    </w:p>
    <w:p>
      <w:pPr>
        <w:pStyle w:val="Normal"/>
        <w:rPr/>
      </w:pPr>
      <w:r>
        <w:rPr>
          <w:rFonts w:eastAsia="Calibri" w:cs="Calibri"/>
        </w:rPr>
        <w:t>Finally, let's look at concrete universals. Coleridge, again echoing Aristotle and Kant, uses the phrase concrete universal to denote the highest forms of organic wholes and symbols. To call a poem a concrete universal is to say that within the microcosm of the poem, a universal idea has been fully realized in a concrete form.</w:t>
      </w:r>
    </w:p>
    <w:p>
      <w:pPr>
        <w:pStyle w:val="Normal"/>
        <w:rPr/>
      </w:pPr>
      <w:r>
        <w:rPr>
          <w:rFonts w:eastAsia="Calibri" w:cs="Calibri"/>
        </w:rPr>
        <w:t>Think of a movie you saw that fully realized the novel that it was based on. The English Patient would be a good example. When I read that novel, I would never think you can make a movie out of it because it's so literary.</w:t>
      </w:r>
    </w:p>
    <w:p>
      <w:pPr>
        <w:pStyle w:val="Normal"/>
        <w:rPr/>
      </w:pPr>
      <w:r>
        <w:rPr>
          <w:rFonts w:eastAsia="Calibri" w:cs="Calibri"/>
        </w:rPr>
        <w:t>But that movie, I believe, fully realized in concrete cinematic form. The essence of that novel. I'd encourage you to read the novel and see the movie.</w:t>
      </w:r>
    </w:p>
    <w:p>
      <w:pPr>
        <w:pStyle w:val="Normal"/>
        <w:rPr/>
      </w:pPr>
      <w:r>
        <w:rPr>
          <w:rFonts w:eastAsia="Calibri" w:cs="Calibri"/>
        </w:rPr>
        <w:t>I think it's a good example of this realization in concrete form. Let's go back to a Christian allegory. Just as Christ, via the esemplastic power of the incarnation, became both fully man and fully God, so the concrete universal effects a full fusion of an abstract, non-physical idea and a specific physical image.</w:t>
      </w:r>
    </w:p>
    <w:p>
      <w:pPr>
        <w:pStyle w:val="Normal"/>
        <w:rPr/>
      </w:pPr>
      <w:r>
        <w:rPr>
          <w:rFonts w:eastAsia="Calibri" w:cs="Calibri"/>
        </w:rPr>
        <w:t>So again, just like Christ is both concrete and universal, both man and God, that's what a concrete universal should be. And by the way, the reason I return to a Christian metaphor here is because Coleridge is really the only Orthodox Christian amongst the major romantics. Wordsworth seemed to have become Orthodox later in his life, but by then he stopped writing great poetry.</w:t>
      </w:r>
    </w:p>
    <w:p>
      <w:pPr>
        <w:pStyle w:val="Normal"/>
        <w:rPr/>
      </w:pPr>
      <w:r>
        <w:rPr>
          <w:rFonts w:eastAsia="Calibri" w:cs="Calibri"/>
        </w:rPr>
        <w:t>So for Coleridge, if you read his biography of Literaria, he is very Christian in his thinking. In other words, his model for the concrete universal actually is Christ and the idea of the incarnation. So in other words, Coleridge's aesthetic is also a metaphysic.</w:t>
      </w:r>
    </w:p>
    <w:p>
      <w:pPr>
        <w:pStyle w:val="Normal"/>
        <w:rPr/>
      </w:pPr>
      <w:r>
        <w:rPr>
          <w:rFonts w:eastAsia="Calibri" w:cs="Calibri"/>
        </w:rPr>
        <w:t>Everything he says about literature, he believes is the nature of reality and of God. And that's what's so neat and synthetic about him. You go from philosophy to theology to aesthetics and it's just wonderful.</w:t>
      </w:r>
    </w:p>
    <w:p>
      <w:pPr>
        <w:pStyle w:val="Normal"/>
        <w:rPr/>
      </w:pPr>
      <w:r>
        <w:rPr>
          <w:rFonts w:eastAsia="Calibri" w:cs="Calibri"/>
        </w:rPr>
        <w:t>Now, the mystical reciprocal relationship that forms within such poems, such concrete universals, is timeless. It is as if the concrete image had been carried up into the realm of the idea, even as the idea descends and dwells within the image. In other words, a concrete universal, both are happening at the same time.</w:t>
      </w:r>
    </w:p>
    <w:p>
      <w:pPr>
        <w:pStyle w:val="Normal"/>
        <w:rPr/>
      </w:pPr>
      <w:r>
        <w:rPr>
          <w:rFonts w:eastAsia="Calibri" w:cs="Calibri"/>
        </w:rPr>
        <w:t>The universal is coming down and embodying or concretizing itself. And at the same moment, the concrete is moving up and losing itself in the universal. Do you see the link to the beginning of this lecture? Natural philosopher and transcendental philosopher.</w:t>
      </w:r>
    </w:p>
    <w:p>
      <w:pPr>
        <w:pStyle w:val="Normal"/>
        <w:rPr/>
      </w:pPr>
      <w:r>
        <w:rPr>
          <w:rFonts w:eastAsia="Calibri" w:cs="Calibri"/>
        </w:rPr>
        <w:t>In the same way that their two journeys meet at that nexus point, that metaphysical union of subject and object, mind and nature. That's what a concrete universal does. It is the full embodiment, we might say, of that dual complementary journey.</w:t>
      </w:r>
    </w:p>
    <w:p>
      <w:pPr>
        <w:pStyle w:val="Normal"/>
        <w:rPr/>
      </w:pPr>
      <w:r>
        <w:rPr>
          <w:rFonts w:eastAsia="Calibri" w:cs="Calibri"/>
        </w:rPr>
        <w:t>Again, I find Coleridge's theory just wonderful and it just goes off in so many directions and it's so complete. Like I said, it takes in so many areas of thought. All right, in our next lecture, we will conclude British romanticism by looking at Percy Bysshe Shelley's great defense of poetry.</w:t>
      </w:r>
    </w:p>
    <w:p>
      <w:pPr>
        <w:pStyle w:val="Normal"/>
        <w:rPr/>
      </w:pPr>
      <w:r>
        <w:rPr/>
        <w:t xml:space="preserve"> </w:t>
      </w:r>
      <w:r>
        <w:rPr>
          <w:rFonts w:eastAsia="Calibri" w:cs="Calibri"/>
          <w:b/>
          <w:bCs/>
        </w:rPr>
        <w:t>This file is longer than 30 minutes.</w:t>
      </w:r>
    </w:p>
    <w:p>
      <w:pPr>
        <w:pStyle w:val="Normal"/>
        <w:rPr/>
      </w:pPr>
      <w:r>
        <w:rPr/>
        <w:t xml:space="preserve"> </w:t>
      </w:r>
    </w:p>
    <w:p>
      <w:pPr>
        <w:pStyle w:val="Normal"/>
        <w:spacing w:lineRule="auto" w:line="276"/>
        <w:rPr/>
      </w:pPr>
      <w:r>
        <w:rPr/>
      </w:r>
    </w:p>
    <w:p>
      <w:pPr>
        <w:pStyle w:val="Normal"/>
        <w:rPr/>
      </w:pPr>
      <w:r>
        <w:rPr/>
      </w:r>
    </w:p>
    <w:p>
      <w:pPr>
        <w:pStyle w:val="Normal"/>
        <w:rPr/>
      </w:pPr>
      <w:r>
        <w:rPr/>
      </w:r>
    </w:p>
    <w:p>
      <w:pPr>
        <w:pStyle w:val="Normal"/>
        <w:spacing w:lineRule="auto" w:line="276"/>
        <w:jc w:val="center"/>
        <w:rPr>
          <w:b/>
          <w:b/>
          <w:bCs/>
          <w:sz w:val="32"/>
          <w:szCs w:val="32"/>
        </w:rPr>
      </w:pPr>
      <w:r>
        <w:rPr>
          <w:b/>
          <w:bCs/>
          <w:sz w:val="32"/>
          <w:szCs w:val="32"/>
        </w:rPr>
        <w:t>Shelley, Percy Bysshe (1792–1822)</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b/>
          <w:b/>
          <w:bCs/>
          <w:sz w:val="28"/>
          <w:szCs w:val="28"/>
        </w:rPr>
      </w:pPr>
      <w:r>
        <w:rPr/>
        <w:drawing>
          <wp:inline distT="0" distB="0" distL="0" distR="0">
            <wp:extent cx="1043940" cy="1325880"/>
            <wp:effectExtent l="0" t="0" r="0" b="0"/>
            <wp:docPr id="13"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
                    <pic:cNvPicPr>
                      <a:picLocks noChangeAspect="1" noChangeArrowheads="1"/>
                    </pic:cNvPicPr>
                  </pic:nvPicPr>
                  <pic:blipFill>
                    <a:blip r:embed="rId15"/>
                    <a:stretch>
                      <a:fillRect/>
                    </a:stretch>
                  </pic:blipFill>
                  <pic:spPr bwMode="auto">
                    <a:xfrm>
                      <a:off x="0" y="0"/>
                      <a:ext cx="1043940" cy="132588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British Romantic poet whose “Defense of Poetry” is not only a key Romantic text but synthesizes nearly all the elements of literary theory from Plato to Coleridge.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pPr>
      <w:r>
        <w:rPr>
          <w:b/>
          <w:bCs/>
        </w:rPr>
        <w:t>L16.24 - Shelley's Defense of Poetry</w:t>
      </w:r>
    </w:p>
    <w:p>
      <w:pPr>
        <w:pStyle w:val="Normal"/>
        <w:rPr/>
      </w:pPr>
      <w:r>
        <w:rPr/>
        <w:t xml:space="preserve"> </w:t>
      </w:r>
      <w:r>
        <w:rPr/>
        <w:t>After a brief look at Keats' notion of negative capability and how it advocates a more intuitive mystical encounter with truth, we shall go on to analyze closely Percy Bysshe Shelley's A Defense of Poetry. We shall explore how Shelley provides us with the full and final word on romantic theories of synthesis and inspiration, and how he exalts the poet and his imaginative powers to new heights of glory. But first, let's look at Keats' and negative capability.</w:t>
      </w:r>
    </w:p>
    <w:p>
      <w:pPr>
        <w:pStyle w:val="Normal"/>
        <w:rPr/>
      </w:pPr>
      <w:r>
        <w:rPr/>
        <w:t>You'll remember at the end of lecture 14, I told you there was another aspect to negative capability. I'm now going to talk about that. Keats' notion of negative capability offers, I think, a contrast to Coleridgean theory, and that's why I place it here.</w:t>
      </w:r>
    </w:p>
    <w:p>
      <w:pPr>
        <w:pStyle w:val="Normal"/>
        <w:rPr/>
      </w:pPr>
      <w:r>
        <w:rPr/>
        <w:t>The phrase negative capability actually appears briefly and enigmatically in only one letter of Keats. Sort of like primary and secondary imagination, there's only a tiny bit about it and it's up to us to figure out what he meant. I think these people like to do it just to get us talking about them or something.</w:t>
      </w:r>
    </w:p>
    <w:p>
      <w:pPr>
        <w:pStyle w:val="Normal"/>
        <w:rPr/>
      </w:pPr>
      <w:r>
        <w:rPr/>
        <w:t>But anyway, according to Keats, this is what he does tell us. Poets like Shakespeare who possess negative capability are, quote, capable of being in uncertainties, mysteries, doubts, without any irritable reaching after fact and reason. That is to say, they are able to rest in the midst of mysteries and paradoxes without needing to reach after fixed answers or resolutions.</w:t>
      </w:r>
    </w:p>
    <w:p>
      <w:pPr>
        <w:pStyle w:val="Normal"/>
        <w:rPr/>
      </w:pPr>
      <w:r>
        <w:rPr/>
        <w:t>Negative capability means that we don't always have to find a simple answer and solve all the riddles. We can just rest there and say it's okay. It's a paradox, but I'm just going to accept it and sort of rest in it.</w:t>
      </w:r>
    </w:p>
    <w:p>
      <w:pPr>
        <w:pStyle w:val="Normal"/>
        <w:rPr/>
      </w:pPr>
      <w:r>
        <w:rPr/>
        <w:t>Remember I told you that romantic theory tends to be more feminine than masculine? I find in general that women have more negative capability. Men tend to think, I want an answer, I want a philosophical answer, and that's it. I want a solution.</w:t>
      </w:r>
    </w:p>
    <w:p>
      <w:pPr>
        <w:pStyle w:val="Normal"/>
        <w:rPr/>
      </w:pPr>
      <w:r>
        <w:rPr/>
        <w:t>Whereas women seem to be able to accept things more as they are and sort of live in that, just accept it. And again, Keats thinks that's a quality that a poet should have, the ability to just accept the paradoxes as they are. Another way to put it, poets who have negative capability are able, both philosophically and aesthetically, to suspend their powers of judgment and reason and receive passively.</w:t>
      </w:r>
    </w:p>
    <w:p>
      <w:pPr>
        <w:pStyle w:val="Normal"/>
        <w:rPr/>
      </w:pPr>
      <w:r>
        <w:rPr/>
        <w:t>Negative capability is a passive kind of thing rather than an active thing because you just, kind of like willing suspension of disbelief in a different way, you suspend all of your ideas and your need for answers and you just receive passively what's going on. Indeed, asserts Keats in a related letter, such poets take such direct joy in the powers of the imagination that they receive as much delight in conceiving an Iago as an Imogen. Now you all know who Iago is, that's the great villain of Othello, one of the greatest villains in Shakespeare.</w:t>
      </w:r>
    </w:p>
    <w:p>
      <w:pPr>
        <w:pStyle w:val="Normal"/>
        <w:rPr/>
      </w:pPr>
      <w:r>
        <w:rPr/>
        <w:t>Imogen, less people know that, she's from a lesser known play called Cymbeline by Shakespeare and she is the perfect virtuous heroine. To put it in terms we would understand, it's as if he were to say he takes as much delight in conceiving an Iago as a Desdemona. And I wish he just said that because Desdemona rings more bells.</w:t>
      </w:r>
    </w:p>
    <w:p>
      <w:pPr>
        <w:pStyle w:val="Normal"/>
        <w:rPr/>
      </w:pPr>
      <w:r>
        <w:rPr/>
        <w:t>Now what does he mean by that? What he's saying is that Shakespeare, because he had negative capability, took as much delight in creating an evil character as a good and virtuous character. The reason is because for Keats, poetry is something that is above the moral. There is just a joy in creativity itself that surpasses whether it's an evil character or a good character.</w:t>
      </w:r>
    </w:p>
    <w:p>
      <w:pPr>
        <w:pStyle w:val="Normal"/>
        <w:rPr/>
      </w:pPr>
      <w:r>
        <w:rPr/>
        <w:t>That's negative capability. Now, Keats says, Coleridge, on the other hand, could not remain content with half knowledge. He had to solve the mystery and resolve the paradox.</w:t>
      </w:r>
    </w:p>
    <w:p>
      <w:pPr>
        <w:pStyle w:val="Normal"/>
        <w:rPr/>
      </w:pPr>
      <w:r>
        <w:rPr/>
        <w:t>That's the philosophical side of Coleridge. He couldn't accept the mystery. He had to solve it.</w:t>
      </w:r>
    </w:p>
    <w:p>
      <w:pPr>
        <w:pStyle w:val="Normal"/>
        <w:rPr/>
      </w:pPr>
      <w:r>
        <w:rPr/>
        <w:t>Coleridge was not content merely to receive passively. To him that was slothful. He sought rather an active shaping imagination.</w:t>
      </w:r>
    </w:p>
    <w:p>
      <w:pPr>
        <w:pStyle w:val="Normal"/>
        <w:rPr/>
      </w:pPr>
      <w:r>
        <w:rPr/>
        <w:t>The funny thing about Coleridge was he often fell into periods of sloth but he hated himself when he did it. Poor Coleridge was riddled with guilt. Not a very happy man.</w:t>
      </w:r>
    </w:p>
    <w:p>
      <w:pPr>
        <w:pStyle w:val="Normal"/>
        <w:rPr/>
      </w:pPr>
      <w:r>
        <w:rPr/>
        <w:t>He felt that whenever he wasn't working he was almost in a sense sinning. What we would call a Protestant work ethic. Coleridge had that almost too strongly.</w:t>
      </w:r>
    </w:p>
    <w:p>
      <w:pPr>
        <w:pStyle w:val="Normal"/>
        <w:rPr/>
      </w:pPr>
      <w:r>
        <w:rPr/>
        <w:t>It made him very, very unhappy and very, very guilty at times. That's one of the reasons he took that opium to escape from that guilt. Now another reason for this difference is maybe religion.</w:t>
      </w:r>
    </w:p>
    <w:p>
      <w:pPr>
        <w:pStyle w:val="Normal"/>
        <w:rPr/>
      </w:pPr>
      <w:r>
        <w:rPr/>
        <w:t>Again, unlike the heterodox Keats who worshipped the spirit of great art. If Keats had a religion it was what we might call neo-paganism. He was a pagan in the highest sense.</w:t>
      </w:r>
    </w:p>
    <w:p>
      <w:pPr>
        <w:pStyle w:val="Normal"/>
        <w:rPr/>
      </w:pPr>
      <w:r>
        <w:rPr/>
        <w:t>He worshipped art. And that's different from Coleridge. Remember I told you he was the only orthodox Christian? Coleridge worshipped a God who was the embodiment of the concrete universal.</w:t>
      </w:r>
    </w:p>
    <w:p>
      <w:pPr>
        <w:pStyle w:val="Normal"/>
        <w:rPr/>
      </w:pPr>
      <w:r>
        <w:rPr/>
        <w:t>A God who reveals himself and solves the mystery and embodies himself. So maybe that's why he didn't favor negative capability. Keats on the other hand, I would say that Keats was almost post-modern in his refusal to judge or freeze truth.</w:t>
      </w:r>
    </w:p>
    <w:p>
      <w:pPr>
        <w:pStyle w:val="Normal"/>
        <w:rPr/>
      </w:pPr>
      <w:r>
        <w:rPr/>
        <w:t>He could just accept it and leave it there and not come up with answers. That's almost a modern thing and I'll mention that when we get to modernism and post-modernism in our final unit. Coleridge on the other hand as a Christian had a more traditional view of art as revelation.</w:t>
      </w:r>
    </w:p>
    <w:p>
      <w:pPr>
        <w:pStyle w:val="Normal"/>
        <w:rPr/>
      </w:pPr>
      <w:r>
        <w:rPr/>
        <w:t>You see for Coleridge art finally has to give us insight into the truth, if you want to say. Coleridge wants to use poetry to get to truth. That's that philosophical sort of metaphysical side of him.</w:t>
      </w:r>
    </w:p>
    <w:p>
      <w:pPr>
        <w:pStyle w:val="Normal"/>
        <w:rPr/>
      </w:pPr>
      <w:r>
        <w:rPr/>
        <w:t>Keats again is just willing to rest in those paradoxes and just accept it. So I think maybe that's one of the reasons for the difference. Now I just want to say something that might confuse you.</w:t>
      </w:r>
    </w:p>
    <w:p>
      <w:pPr>
        <w:pStyle w:val="Normal"/>
        <w:rPr/>
      </w:pPr>
      <w:r>
        <w:rPr/>
        <w:t>I said this was like the willing suspension of disbelief. Well that's a Coleridgean idea. I think the reason that there's a difference, because they're very similar.</w:t>
      </w:r>
    </w:p>
    <w:p>
      <w:pPr>
        <w:pStyle w:val="Normal"/>
        <w:rPr/>
      </w:pPr>
      <w:r>
        <w:rPr/>
      </w:r>
    </w:p>
    <w:p>
      <w:pPr>
        <w:pStyle w:val="Normal"/>
        <w:rPr/>
      </w:pPr>
      <w:r>
        <w:rPr/>
        <w:t>The willing suspension of disbelief is a kind of negative capability, but I would argue the willing suspension of disbelief is something that the audience is supposed to have, not the poet. Negative capability is something the poet has. So that perhaps is a way to resolve that paradox.</w:t>
      </w:r>
    </w:p>
    <w:p>
      <w:pPr>
        <w:pStyle w:val="Normal"/>
        <w:rPr/>
      </w:pPr>
      <w:r>
        <w:rPr/>
        <w:t>Why Keats and Coleridge seem to be saying the same thing and yet are different. Alright now let's turn to Shelley. I would say that Shelley combines the philosophical rigor of Coleridge with the spirit of Keats.</w:t>
      </w:r>
    </w:p>
    <w:p>
      <w:pPr>
        <w:pStyle w:val="Normal"/>
        <w:rPr/>
      </w:pPr>
      <w:r>
        <w:rPr/>
        <w:t>And so let's move on to Shelley now. In his famous Defense of Poetry, Shelley gathers together all the key romantic theories. Like Sidney's Apology for Poetry, the Defense of Poetry is a great synthetic work.</w:t>
      </w:r>
    </w:p>
    <w:p>
      <w:pPr>
        <w:pStyle w:val="Normal"/>
        <w:rPr/>
      </w:pPr>
      <w:r>
        <w:rPr/>
        <w:t>Not a whole lot of originality in terms of the ideas themselves, but it is original because the synthesis is original. And I'll tell you, if you want to capture the joy and spirit of literary theory, read this beautiful Defense of Poetry, which is almost like poetry at times. It's written in prose, but it almost has the beauty of poetry at times.</w:t>
      </w:r>
    </w:p>
    <w:p>
      <w:pPr>
        <w:pStyle w:val="Normal"/>
        <w:rPr/>
      </w:pPr>
      <w:r>
        <w:rPr/>
        <w:t>Now in the Defense of Poetry, in the beginning of it, Shelley treats fully the romantic privileging of imagination over reason. Remember I told you they privilege imagination over reason? Shelley puts it in almost a philosophical disputation in the beginning. He makes a contrast.</w:t>
      </w:r>
    </w:p>
    <w:p>
      <w:pPr>
        <w:pStyle w:val="Normal"/>
        <w:rPr/>
      </w:pPr>
      <w:r>
        <w:rPr/>
        <w:t>Shelley says, in the age of reason, theorists celebrated analysis for its ability to study, to calculate, and to discern the differences between things. See, the 18th century, the age of reason, scientific-minded people like to break things down, like Aristotle, put them in little packages. That's analysis.</w:t>
      </w:r>
    </w:p>
    <w:p>
      <w:pPr>
        <w:pStyle w:val="Normal"/>
        <w:rPr/>
      </w:pPr>
      <w:r>
        <w:rPr/>
        <w:t>Shelley, of course, is a romantic. He privileges, indeed, champions synthesis for its ability to shape and color, to perceive value, and to discover and even create similitude. Shelley's one of those people who handles Plato by turning poetry into the highest kind of philosophy.</w:t>
      </w:r>
    </w:p>
    <w:p>
      <w:pPr>
        <w:pStyle w:val="Normal"/>
        <w:rPr/>
      </w:pPr>
      <w:r>
        <w:rPr/>
        <w:t>Now I want to tell you something that I always tell my students. They don't always believe it. But I say that Shelley and the Romantics pre-understood or were prophetic of science, of Einsteinian science.</w:t>
      </w:r>
    </w:p>
    <w:p>
      <w:pPr>
        <w:pStyle w:val="Normal"/>
        <w:rPr/>
      </w:pPr>
      <w:r>
        <w:rPr/>
        <w:t>Why? Okay. Many of you know that the atom bomb was what we call a fission bomb. And the way a fission bomb works is that it splits the atom, and that causes the explosion.</w:t>
      </w:r>
    </w:p>
    <w:p>
      <w:pPr>
        <w:pStyle w:val="Normal"/>
        <w:rPr/>
      </w:pPr>
      <w:r>
        <w:rPr/>
        <w:t>All right. Nowadays, instead of using fission bombs, we have since invented what is called the hydrogen bomb. And the hydrogen bomb is a fusion bomb.</w:t>
      </w:r>
    </w:p>
    <w:p>
      <w:pPr>
        <w:pStyle w:val="Normal"/>
        <w:rPr/>
      </w:pPr>
      <w:r>
        <w:rPr/>
        <w:t>It works by fusing the core of the atom. Now, a fusion bomb is not just a little bit more powerful than an atom bomb. It's like a hundred times more powerful than a fission bomb.</w:t>
      </w:r>
    </w:p>
    <w:p>
      <w:pPr>
        <w:pStyle w:val="Normal"/>
        <w:rPr/>
      </w:pPr>
      <w:r>
        <w:rPr/>
        <w:t>In fact, it takes a fission bomb to set off a fusion bomb. Now let's think about it intuitively. Wouldn't you think that splitting an atom would cause more power than... Actually, I would think splitting an atom wouldn't do anything.</w:t>
      </w:r>
    </w:p>
    <w:p>
      <w:pPr>
        <w:pStyle w:val="Normal"/>
        <w:rPr/>
      </w:pPr>
      <w:r>
        <w:rPr/>
        <w:t>But anyway, just think about it. If splitting an atom, you would think that would cause more power than fusing it together. But ah, the Romantics understood that fusion is more powerful than fission.</w:t>
      </w:r>
    </w:p>
    <w:p>
      <w:pPr>
        <w:pStyle w:val="Normal"/>
        <w:rPr/>
      </w:pPr>
      <w:r>
        <w:rPr/>
        <w:t>Synthesis is more powerful than analysis. So they understood physics long beforehand. And think about it.</w:t>
      </w:r>
    </w:p>
    <w:p>
      <w:pPr>
        <w:pStyle w:val="Normal"/>
        <w:rPr/>
      </w:pPr>
      <w:r>
        <w:rPr/>
        <w:t>To me, love is the most powerful thing in the universe. And what is love but the ultimate synthesis? Again, the marriage, the love of two into one. So Shelley, again, and I mean this funny but also seriously, understood physics long before it came about in our modern age.</w:t>
      </w:r>
    </w:p>
    <w:p>
      <w:pPr>
        <w:pStyle w:val="Normal"/>
        <w:rPr/>
      </w:pPr>
      <w:r>
        <w:rPr/>
        <w:t>Another thing he does, I'm talking about handling Plato, I love this, in a wonderful inversion of Plato, Shelley actually asserts that reason is to imagination and analysis is to synthesis as the shadow is to the substance. What is he saying here? In other words, he's saying synthesis is closer to the forms. Analysis is just a shadow or an imitation.</w:t>
      </w:r>
    </w:p>
    <w:p>
      <w:pPr>
        <w:pStyle w:val="Normal"/>
        <w:rPr/>
      </w:pPr>
      <w:r>
        <w:rPr/>
        <w:t>That not only turns Plato on his head, that turns the whole 18th century age of enlightenment and reason on its head. Another thing Shelley says about synthesis and poetry, he says poetry is really the most real. Synthetic poetry is much more real than, let's say, analytic philosophy or analytic science because poetry comes closest to the infinite.</w:t>
      </w:r>
    </w:p>
    <w:p>
      <w:pPr>
        <w:pStyle w:val="Normal"/>
        <w:rPr/>
      </w:pPr>
      <w:r>
        <w:rPr/>
        <w:t>Science and reason, those are passing temporary things with no integral unity. Again, let me tell you the example I use in my class. All right, the way I put it, I get so tired of hearing scientific people say that if you want real truth, eternal truth, you've got to turn to science.</w:t>
      </w:r>
    </w:p>
    <w:p>
      <w:pPr>
        <w:pStyle w:val="Normal"/>
        <w:rPr/>
      </w:pPr>
      <w:r>
        <w:rPr/>
        <w:t>Don't turn to the humanities, there's no truth there. Now let's think about it. What are they thinking about? Science completely overturns itself every 50 years, sometimes faster nowadays, so that scientists today look back 100 years ago and laugh at those scientists and at their theories as being ridiculous.</w:t>
      </w:r>
    </w:p>
    <w:p>
      <w:pPr>
        <w:pStyle w:val="Normal"/>
        <w:rPr/>
      </w:pPr>
      <w:r>
        <w:rPr/>
        <w:t>Now, I don't know how you define truth, but to me truth means eternal. It keeps being true. Well, science is always changing.</w:t>
      </w:r>
    </w:p>
    <w:p>
      <w:pPr>
        <w:pStyle w:val="Normal"/>
        <w:rPr/>
      </w:pPr>
      <w:r>
        <w:rPr/>
        <w:t>That's not truth to me. What truth is to me is the Iliad and the Odyssey. The Iliad and the Odyssey is just as true today as it was over 2,500 years ago when it was written.</w:t>
      </w:r>
    </w:p>
    <w:p>
      <w:pPr>
        <w:pStyle w:val="Normal"/>
        <w:rPr/>
      </w:pPr>
      <w:r>
        <w:rPr/>
        <w:t>I mean, if you want to talk about truth with a capital T, to me, you look at the great poetry of the Western world. That's the stuff that hasn't changed. That's the stuff that touches on the infinite.</w:t>
      </w:r>
    </w:p>
    <w:p>
      <w:pPr>
        <w:pStyle w:val="Normal"/>
        <w:rPr/>
      </w:pPr>
      <w:r>
        <w:rPr/>
        <w:t>You can hear I'm a little bit on a soapbox here, but again, the humanities need a lot of defense these days. Again, and I get this from Shelly, and this is why I love Shelly's defense of poetry. He tells us, again, poetry is what is everlasting.</w:t>
      </w:r>
    </w:p>
    <w:p>
      <w:pPr>
        <w:pStyle w:val="Normal"/>
        <w:rPr/>
      </w:pPr>
      <w:r>
        <w:rPr/>
        <w:t>Shelly has this wonderful phrase that I love. He says, poetry redeems from decay the visitations of the divinity in man. Yet, that divine, eternal spark that we always want to grab onto, poetry grabs onto it, holds onto it, embodies it, incarnates it, and so it's there forever.</w:t>
      </w:r>
    </w:p>
    <w:p>
      <w:pPr>
        <w:pStyle w:val="Normal"/>
        <w:rPr/>
      </w:pPr>
      <w:r>
        <w:rPr/>
        <w:t>That's similar to Hegel's idea of poetry as a cultural warehouse. All right. Another thing that Shelly does, related to key romantic ideas, is that he describes in detail the nature and ramifications of romantic inspiration.</w:t>
      </w:r>
    </w:p>
    <w:p>
      <w:pPr>
        <w:pStyle w:val="Normal"/>
        <w:rPr/>
      </w:pPr>
      <w:r>
        <w:rPr/>
        <w:t>If you really want to understand what romantics mean by inspiration, read Shelly. They all believe the same thing, but Shelly expresses it the best. That's that synthetic quality of his defense I was telling you about.</w:t>
      </w:r>
    </w:p>
    <w:p>
      <w:pPr>
        <w:pStyle w:val="Normal"/>
        <w:rPr/>
      </w:pPr>
      <w:r>
        <w:rPr/>
        <w:t>Now, Shelly says, this is not original, but he says it well, the true poet should be like an aeolian harp. What is an aeolian harp? It is a small stringed instrument that produces natural music when the wind blows over its strings. Some of you have seen one of these aeolian, or sometimes it's pronounced aeolian harp.</w:t>
      </w:r>
    </w:p>
    <w:p>
      <w:pPr>
        <w:pStyle w:val="Normal"/>
        <w:rPr/>
      </w:pPr>
      <w:r>
        <w:rPr/>
        <w:t>It is a little box, and it's got strings, and again, when the wind blows over it, it makes music. Sometimes there are little balls that hit the strings. Aeolos, or aeolos, is the Greek god of wind, so that's where the name, sometimes we just call it a wind harp.</w:t>
      </w:r>
    </w:p>
    <w:p>
      <w:pPr>
        <w:pStyle w:val="Normal"/>
        <w:rPr/>
      </w:pPr>
      <w:r>
        <w:rPr/>
        <w:t>Now, what's the analogy here? The analogy is, in the same way that the wind blows over the strings and it makes music in the same way, inspiration blows over the poet, causing him to create. Again, we have here that romantic privileging of sort of the feminine over the masculine. Again, in the same way that the wind blows over the harp, or inspiration blows over the poet, it's sort of the way a woman is sort of seduced by her lover.</w:t>
      </w:r>
    </w:p>
    <w:p>
      <w:pPr>
        <w:pStyle w:val="Normal"/>
        <w:rPr/>
      </w:pPr>
      <w:r>
        <w:rPr/>
        <w:t>So again, it's a little bit more feminine. Now, although Shelley, like Wordsworth and Coleridge, does state that the poet modulates the wind of inspiration, in other words, the poet does add something and respond actively a little bit, still Shelley nevertheless presents the poet more as a passive recipient of imagination than as an active artisan. In other words, Shelley, and this tends to be romantic, privileges the passive over the active.</w:t>
      </w:r>
    </w:p>
    <w:p>
      <w:pPr>
        <w:pStyle w:val="Normal"/>
        <w:rPr/>
      </w:pPr>
      <w:r>
        <w:rPr/>
        <w:t>Coleridge is a little bit unique when he emphasizes the secondary imagination more than the primary imagination. Shelley is very much in the romantic tradition of passivity as being the core of inspiration and creativity. Indeed, Shelley asserts that no poet can say, I will compose poetry today.</w:t>
      </w:r>
    </w:p>
    <w:p>
      <w:pPr>
        <w:pStyle w:val="Normal"/>
        <w:rPr/>
      </w:pPr>
      <w:r>
        <w:rPr/>
        <w:t>Only when the unpredictable spirit of inspiration falls upon him, can he really create. You have to wait for inspiration to fall upon you, you have to passively receive it. Now this belief, however, as you might imagine, can cause much angst, for the problem is that inspiration leaves as fast as it comes.</w:t>
      </w:r>
    </w:p>
    <w:p>
      <w:pPr>
        <w:pStyle w:val="Normal"/>
        <w:rPr/>
      </w:pPr>
      <w:r>
        <w:rPr/>
        <w:t>The poet, Shelley says, is like a fading coal that burns out even as it burns. And there's that romantic angst, they wait for inspiration, they wait to receive it passively, that's the source, and yet it comes, they're excited, and then it goes away like that fading coal. So that again causes an angst wild.</w:t>
      </w:r>
    </w:p>
    <w:p>
      <w:pPr>
        <w:pStyle w:val="Normal"/>
        <w:rPr/>
      </w:pPr>
      <w:r>
        <w:rPr/>
        <w:t>In fact, Shelley basically says that if we could only hold on to that burning fire of inspiration, we would be like gods. But alas, its departure is as mysterious as its arrival. Like trying to hold sand in a sieve just runs through.</w:t>
      </w:r>
    </w:p>
    <w:p>
      <w:pPr>
        <w:pStyle w:val="Normal"/>
        <w:rPr/>
      </w:pPr>
      <w:r>
        <w:rPr/>
        <w:t>Again, or water in a sieve I really should say, it just runs right through. So again, that romantic angst has to do with this need for inspiration, but when it goes away, what do you do? You're left empty and drained. Still, while it lasts, inspiration transforms the poet into a poet prophet.</w:t>
      </w:r>
    </w:p>
    <w:p>
      <w:pPr>
        <w:pStyle w:val="Normal"/>
        <w:rPr/>
      </w:pPr>
      <w:r>
        <w:rPr/>
        <w:t>Like all the romantics, Shelley exalts the poet as a sort of divine conduit. Now, Shelley did not really believe in a god in the Christian sense, but he believed, I guess, in supernatural or divine things if you will, and the poet is a conduit of that. This again is another way of looking at Plato.</w:t>
      </w:r>
    </w:p>
    <w:p>
      <w:pPr>
        <w:pStyle w:val="Normal"/>
        <w:rPr/>
      </w:pPr>
      <w:r>
        <w:rPr/>
        <w:t>Plato said that possession is bad. Romantics say it's good. It makes them like a prophet.</w:t>
      </w:r>
    </w:p>
    <w:p>
      <w:pPr>
        <w:pStyle w:val="Normal"/>
        <w:rPr/>
      </w:pPr>
      <w:r>
        <w:rPr/>
        <w:t>The poet, Shelley says, and I like this phrase, transforms all that he perceives by bringing it into harmony with beauty and the good, with the eternal, the infinite, and the one. Again, the romantic poet seeks beauty and harmony everywhere, and if it's not there, he creates it. He wants to bring everything into sync with each other, and the romantic definition of beauty would be a kind of harmony, a higher kind of harmony.</w:t>
      </w:r>
    </w:p>
    <w:p>
      <w:pPr>
        <w:pStyle w:val="Normal"/>
        <w:rPr/>
      </w:pPr>
      <w:r>
        <w:rPr/>
        <w:t>For Shelley, the poet is a prophet, and therefore, like a prophet, he rips away the twin veils of mystery and familiarity to reveal truth. Sort of what Wordsworth and Coleridge do, rip down the veil of familiarity and rip down the veil of mystery. Both of those have to come down.</w:t>
      </w:r>
    </w:p>
    <w:p>
      <w:pPr>
        <w:pStyle w:val="Normal"/>
        <w:rPr/>
      </w:pPr>
      <w:r>
        <w:rPr/>
        <w:t>Romantic poetry is basically apocalyptic. Many people are confused about the meaning of this word. The last book of the Bible, we call it Revelation, but that's the Latin word.</w:t>
      </w:r>
    </w:p>
    <w:p>
      <w:pPr>
        <w:pStyle w:val="Normal"/>
        <w:rPr/>
      </w:pPr>
      <w:r>
        <w:rPr/>
        <w:t>In the original Greek, it's Apocalypse. That's the name of the last book of the Bible. Both Apocalypse and Revelation mean the same thing.</w:t>
      </w:r>
    </w:p>
    <w:p>
      <w:pPr>
        <w:pStyle w:val="Normal"/>
        <w:rPr/>
      </w:pPr>
      <w:r>
        <w:rPr/>
        <w:t>They mean literally an uncovering. What is supposed to be happening in that last book of the Bible is that John, being inspired by God, is doing something apocalyptic because he's ripping away the veil and allowing us to see how history really works, what's really going on. Now, this might confuse you because you think, wait a minute, apocalyptic literature is always incredibly confusing.</w:t>
      </w:r>
    </w:p>
    <w:p>
      <w:pPr>
        <w:pStyle w:val="Normal"/>
        <w:rPr/>
      </w:pPr>
      <w:r>
        <w:rPr/>
        <w:t>It doesn't uncover anything. Ah, why is apocalyptic literature confusing? It's confusing because when the veil is ripped away and we see how things really work, well, we're not used to seeing how things really work, so we're confused. When we see what I like to call the ghosts in the machine that lie behind, we don't know how to interpret them because we're not used to seeing them.</w:t>
      </w:r>
    </w:p>
    <w:p>
      <w:pPr>
        <w:pStyle w:val="Normal"/>
        <w:rPr/>
      </w:pPr>
      <w:r>
        <w:rPr/>
        <w:t>So apocalyptic almost means itself and its opposite, the way we sometimes use it. An uncovering, but also a mystifying. But again, it's only mystifying because we've uncovered something that we're not used to seeing.</w:t>
      </w:r>
    </w:p>
    <w:p>
      <w:pPr>
        <w:pStyle w:val="Normal"/>
        <w:rPr/>
      </w:pPr>
      <w:r>
        <w:rPr/>
        <w:t>All right. Now, Shelley says that the poet prophet does his prophecy in solitude, away from the city, away by himself. And yet, the funny thing is, although the poet prophet is alone, he's not really alone because each poet Shelley says contributes a stanza to the eternal poem that is still being written.</w:t>
      </w:r>
    </w:p>
    <w:p>
      <w:pPr>
        <w:pStyle w:val="Normal"/>
        <w:rPr/>
      </w:pPr>
      <w:r>
        <w:rPr/>
        <w:t>I love this, this, this, this beautiful image. It's sort of like not only poetry as an organic whole, but all of poetry as an organic whole. Each poet is adding a stanza to the great poem that has been written since Homer right up to our day.</w:t>
      </w:r>
    </w:p>
    <w:p>
      <w:pPr>
        <w:pStyle w:val="Normal"/>
        <w:rPr/>
      </w:pPr>
      <w:r>
        <w:rPr/>
        <w:t>Wonderful image. And Shelley goes further, just as each poet prophet is linked to this greater poem. So are all poets of a given age linked to a single, all penetrating spirit.</w:t>
      </w:r>
    </w:p>
    <w:p>
      <w:pPr>
        <w:pStyle w:val="Normal"/>
        <w:rPr/>
      </w:pPr>
      <w:r>
        <w:rPr/>
        <w:t>So it works on two levels. As a poet, I'm linked to all poetry, but I'm specifically linked to my age, to the spirit of my age that I am embodying in some way. Now, in his own day, Shelley felt so strongly the influence of this unifying spirit, this romantic spirit, that he called it the spirit of the age.</w:t>
      </w:r>
    </w:p>
    <w:p>
      <w:pPr>
        <w:pStyle w:val="Normal"/>
        <w:rPr/>
      </w:pPr>
      <w:r>
        <w:rPr/>
        <w:t>And many of you know that in German, the word is zeitgeist. It means literally the spirit of the age. And Shelley, like many romantics, often speak of the spirit of the age.</w:t>
      </w:r>
    </w:p>
    <w:p>
      <w:pPr>
        <w:pStyle w:val="Normal"/>
        <w:rPr/>
      </w:pPr>
      <w:r>
        <w:rPr/>
        <w:t>And Shelley saw himself and his fellow poets as a trumpet of this spirit. In other words, there's this zeitgeist running around. The role of the poet is to take it and express it.</w:t>
      </w:r>
    </w:p>
    <w:p>
      <w:pPr>
        <w:pStyle w:val="Normal"/>
        <w:rPr/>
      </w:pPr>
      <w:r>
        <w:rPr/>
        <w:t>The mouthpiece, the trumpet that announces this spirit that's in society. Again, I think a wonderful image that is very prophetic. Now, what I've said so far is, again, not totally unique to Shelley.</w:t>
      </w:r>
    </w:p>
    <w:p>
      <w:pPr>
        <w:pStyle w:val="Normal"/>
        <w:rPr/>
      </w:pPr>
      <w:r>
        <w:rPr/>
        <w:t>He's borrowing ideas from everywhere, just giving them a better synthesis. In the end of my lecture, though, I want to look at three things that I feel are fairly unique to Shelley. Something that is a little bit different than what's been said by other people.</w:t>
      </w:r>
    </w:p>
    <w:p>
      <w:pPr>
        <w:pStyle w:val="Normal"/>
        <w:rPr/>
      </w:pPr>
      <w:r>
        <w:rPr/>
        <w:t>First of all, Shelley's defense is not, like Sidney's apology, merely an abstract apology. In a way, Sidney is just speaking in general. The defense is very, very specific, because Shelley wrote the defense in direct response to another essay called The Four Ages of Poetry by Thomas Love Peacock.</w:t>
      </w:r>
    </w:p>
    <w:p>
      <w:pPr>
        <w:pStyle w:val="Normal"/>
        <w:rPr/>
      </w:pPr>
      <w:r>
        <w:rPr/>
        <w:t>Now, this work, The Four Ages of Poetry, is a satirical essay that argued that the growth and progress of society was slowly rendering poetry obsolete. He was saying, again, oh, we're a technological age. We really don't need poetry anymore.</w:t>
      </w:r>
    </w:p>
    <w:p>
      <w:pPr>
        <w:pStyle w:val="Normal"/>
        <w:rPr/>
      </w:pPr>
      <w:r>
        <w:rPr/>
        <w:t>It's useless. It's obsolete. Now, you know what? Peacock was being very satirical, but Shelley didn't get it, okay? Shelley was very serious about poetry.</w:t>
      </w:r>
    </w:p>
    <w:p>
      <w:pPr>
        <w:pStyle w:val="Normal"/>
        <w:rPr/>
      </w:pPr>
      <w:r>
        <w:rPr/>
        <w:t>It's not a laughing matter for him, and so he took it as a personal insult, in a way. What do you mean, poetry's useless? And so he wrote the defense to answer Peacock. Shelley counters the argument Peacock makes, even though it's satirical, he takes it serious.</w:t>
      </w:r>
    </w:p>
    <w:p>
      <w:pPr>
        <w:pStyle w:val="Normal"/>
        <w:rPr/>
      </w:pPr>
      <w:r>
        <w:rPr/>
        <w:t>He counters it by arguing for the moral and social uses of poetry. Of course, by doing so, he's answering Plato as well. First, let's see how he defends the moral role of poetry.</w:t>
      </w:r>
    </w:p>
    <w:p>
      <w:pPr>
        <w:pStyle w:val="Normal"/>
        <w:rPr/>
      </w:pPr>
      <w:r>
        <w:rPr/>
        <w:t>Now, according to Shelley, I love this phrase, the great instrument of moral good is the imagination. Hmm. He believed that poetry, by awakening and enlargening the mind, both leaves us open and receptive to beauty and love, and enables us to move out of ourselves.</w:t>
      </w:r>
    </w:p>
    <w:p>
      <w:pPr>
        <w:pStyle w:val="Normal"/>
        <w:rPr/>
      </w:pPr>
      <w:r>
        <w:rPr/>
        <w:t>There's an old medieval definition of love that says love is the movement out of narcissism, when we move out of ourselves. God showed love when he moved out of himself to create the world. He showed even more love when he literally moved out of himself to become a man in Jesus.</w:t>
      </w:r>
    </w:p>
    <w:p>
      <w:pPr>
        <w:pStyle w:val="Normal"/>
        <w:rPr/>
      </w:pPr>
      <w:r>
        <w:rPr/>
        <w:t>So Shelley, again, he has a very Christian ethic of morality or love as moving, as empathy, as moving towards a person. And he believed poetry increases this ability that we have, and that makes us a better person, more moral person. Poetry, he says, sensitizes us to the needs of others.</w:t>
      </w:r>
    </w:p>
    <w:p>
      <w:pPr>
        <w:pStyle w:val="Normal"/>
        <w:rPr/>
      </w:pPr>
      <w:r>
        <w:rPr/>
        <w:t>It allows us to put ourselves in their place and to see the world from their perspective. There is a link here with negative capability somewhat. The first definition of negative capability I gave you of moving out of yourself, of empathy.</w:t>
      </w:r>
    </w:p>
    <w:p>
      <w:pPr>
        <w:pStyle w:val="Normal"/>
        <w:rPr/>
      </w:pPr>
      <w:r>
        <w:rPr/>
        <w:t>Now, again, that sounds funny with Shelley because Shelley was a great womanizer, but he kept moving out of himself, and I think he was really in love with all of them. He's kind of an interesting character, biographically speaking. Now, Shelley also argues, and I want you to know that he's being passionate and sincere.</w:t>
      </w:r>
    </w:p>
    <w:p>
      <w:pPr>
        <w:pStyle w:val="Normal"/>
        <w:rPr/>
      </w:pPr>
      <w:r>
        <w:rPr/>
        <w:t>Now, this may sound silly, but very passionately and very sincerely, Shelley says that he cannot conceive what the moral state of our world would be had Dante Shakespeare and Milton never lived. They, he says, are our true moral teachers. He's not just doing hyperbole here.</w:t>
      </w:r>
    </w:p>
    <w:p>
      <w:pPr>
        <w:pStyle w:val="Normal"/>
        <w:rPr/>
      </w:pPr>
      <w:r>
        <w:rPr/>
        <w:t>He means that. He really believes that it's the Pope. Now, he's not an anti-Bible or anything.</w:t>
      </w:r>
    </w:p>
    <w:p>
      <w:pPr>
        <w:pStyle w:val="Normal"/>
        <w:rPr/>
      </w:pPr>
      <w:r>
        <w:rPr/>
        <w:t>He believes the Bible's important too, but he believes that, but he believes the Bible's poetry. So, I mean, what he's saying is that it's these people, it's these poets that have made us better people. That's the real morality.</w:t>
      </w:r>
    </w:p>
    <w:p>
      <w:pPr>
        <w:pStyle w:val="Normal"/>
        <w:rPr/>
      </w:pPr>
      <w:r>
        <w:rPr/>
        <w:t>Poetry is a higher kind of philosophy. It is poetry, he says, that impels us to rise above base and selfish desires, that inspires in us virtue, love, patriotism, and friendship. Again, that's what makes us better people.</w:t>
      </w:r>
    </w:p>
    <w:p>
      <w:pPr>
        <w:pStyle w:val="Normal"/>
        <w:rPr/>
      </w:pPr>
      <w:r>
        <w:rPr/>
        <w:t>Think about Longinus, how the sublime moves away from hedonism and materialism to something higher, more spiritual, more true. That's what Shelley says poetry does. So much for the moral defense of poetry.</w:t>
      </w:r>
    </w:p>
    <w:p>
      <w:pPr>
        <w:pStyle w:val="Normal"/>
        <w:rPr/>
      </w:pPr>
      <w:r>
        <w:rPr/>
        <w:t>What about the useful? And this part, I think, is the most unique of all Shelley, and I've really borrowed this idea a lot in my writing. Shelley says that poetry is actually more useful and necessary in an age of progress and science and technology. Why? Here's his reason.</w:t>
      </w:r>
    </w:p>
    <w:p>
      <w:pPr>
        <w:pStyle w:val="Normal"/>
        <w:rPr/>
      </w:pPr>
      <w:r>
        <w:rPr/>
        <w:t>He says that at present, we have more political knowledge, more philosophical ideas, more scientific facts and figures than we know what to do with. Basically, he's saying we've bitten off more than we can chew. We've got all these great ideas, but what, excuse me, what can we do with them? Well, he says that discrete facts and ideas are of no real use to us or to society until we can arrange and conceive those facts in terms of higher laws and ideals.</w:t>
      </w:r>
    </w:p>
    <w:p>
      <w:pPr>
        <w:pStyle w:val="Normal"/>
        <w:rPr/>
      </w:pPr>
      <w:r>
        <w:rPr/>
        <w:t>Let me give you a modern example. Everybody keeps saying this Internet is great. It's going to make our kids so much smarter and so much wiser.</w:t>
      </w:r>
    </w:p>
    <w:p>
      <w:pPr>
        <w:pStyle w:val="Normal"/>
        <w:rPr/>
      </w:pPr>
      <w:r>
        <w:rPr/>
        <w:t>Well, I'm not against the Internet. I'm glad that they're getting information, but I do not think yet at this point that the Internet is making our kids smarter, and I'll tell you why. The Internet is just a bunch of discrete facts and figures, and for most kids, the Internet is a big potpourri of trivial pursuit.</w:t>
      </w:r>
    </w:p>
    <w:p>
      <w:pPr>
        <w:pStyle w:val="Normal"/>
        <w:rPr/>
      </w:pPr>
      <w:r>
        <w:rPr/>
        <w:t>All this here, these ideas here, they surf from one website to another like people surf on the TV. And again, I mean, facts and figures are important, but if you don't synthesize them into something meaningful, you are not really intelligent. You are not wise, certainly, but you're not even knowledgeable.</w:t>
      </w:r>
    </w:p>
    <w:p>
      <w:pPr>
        <w:pStyle w:val="Normal"/>
        <w:rPr/>
      </w:pPr>
      <w:r>
        <w:rPr/>
        <w:t>Again, that's what wisdom is when we take our ideas and put them. That's why I believe computers don't think yet, because computers are databanks. When a computer starts synthesizing, maybe they'll think.</w:t>
      </w:r>
    </w:p>
    <w:p>
      <w:pPr>
        <w:pStyle w:val="Normal"/>
        <w:rPr/>
      </w:pPr>
      <w:r>
        <w:rPr/>
        <w:t>We'll see if they can really do that someday. So again, Shelley is saying that we need the creative faculty, the poetic imagination to synthesize this sea of discrete facts into something tangible, knowable, and human. And that's what poetry does.</w:t>
      </w:r>
    </w:p>
    <w:p>
      <w:pPr>
        <w:pStyle w:val="Normal"/>
        <w:rPr/>
      </w:pPr>
      <w:r>
        <w:rPr/>
        <w:t>Kind of like Wordsworth, it humanizes our knowledge. It allows us to use it so that it means something to us and isn't just a bunch of facts strung together. All right, finally, the third thing that I say is unique to Shelley.</w:t>
      </w:r>
    </w:p>
    <w:p>
      <w:pPr>
        <w:pStyle w:val="Normal"/>
        <w:rPr/>
      </w:pPr>
      <w:r>
        <w:rPr/>
        <w:t>Shelley says that it is the poets who are the greatest creators and innovators of society. Now, in this, he is following Sidney and others, but he takes it to new levels. Shelley asserts that poets are the originators of language, the inventors of the arts, the architects of law and religion.</w:t>
      </w:r>
    </w:p>
    <w:p>
      <w:pPr>
        <w:pStyle w:val="Normal"/>
        <w:rPr/>
      </w:pPr>
      <w:r>
        <w:rPr/>
        <w:t>We've seen this idea before, but Shelley takes it to new heights, this idea that, again, poetry originates everything. And one way we can prove that, do you know what the real origin is of classical Greek society? Why the 5th century B.C. was so great? Because they all read their Homer. Homer was the schoolbook.</w:t>
      </w:r>
    </w:p>
    <w:p>
      <w:pPr>
        <w:pStyle w:val="Normal"/>
        <w:rPr/>
      </w:pPr>
      <w:r>
        <w:rPr/>
        <w:t>The way the Bible used to be the schoolbook in our country, well, all those Greeks learned from Homer, and I think that's where the golden age came out of. The poets are our teachers. They're there.</w:t>
      </w:r>
    </w:p>
    <w:p>
      <w:pPr>
        <w:pStyle w:val="Normal"/>
        <w:rPr/>
      </w:pPr>
      <w:r>
        <w:rPr/>
        <w:t>Remember, again, Amphion, who builds the wall of Thebes using his pipe. But again, he goes even farther past Sidney. Shelley ascribes to poets an almost godlike status.</w:t>
      </w:r>
    </w:p>
    <w:p>
      <w:pPr>
        <w:pStyle w:val="Normal"/>
        <w:rPr/>
      </w:pPr>
      <w:r>
        <w:rPr/>
        <w:t>They are an influence, he says, which is moved not, but moves. Many of you remember that Aristotle calls God the unmoved mover? Well, for Shelley, the poet is the unmoved mover. Here he is at the stable center, and he moves everything.</w:t>
      </w:r>
    </w:p>
    <w:p>
      <w:pPr>
        <w:pStyle w:val="Normal"/>
        <w:rPr/>
      </w:pPr>
      <w:r>
        <w:rPr/>
        <w:t>His ideas are ever creative. According to Shelley, poets are an apocalyptic force, ever purging and renewing our words, our thoughts, our perceptions, and our dreams. Again, if it wasn't for poetry, our language would become stale.</w:t>
      </w:r>
    </w:p>
    <w:p>
      <w:pPr>
        <w:pStyle w:val="Normal"/>
        <w:rPr/>
      </w:pPr>
      <w:r>
        <w:rPr/>
        <w:t>All cliches. Poets come along every century or so, or every half century, and baptize our language, if you want to put it that way. Purge it.</w:t>
      </w:r>
    </w:p>
    <w:p>
      <w:pPr>
        <w:pStyle w:val="Normal"/>
        <w:rPr/>
      </w:pPr>
      <w:r>
        <w:rPr/>
        <w:t>Renew it. Make it fresh and alive. So without the poets, everything's dead.</w:t>
      </w:r>
    </w:p>
    <w:p>
      <w:pPr>
        <w:pStyle w:val="Normal"/>
        <w:rPr/>
      </w:pPr>
      <w:r>
        <w:rPr/>
        <w:t>And you see, if our language gets dead and stale, our ideas and our thoughts and our words get dead and stale. Again, Shelley is not just being hyperbolic here. He's very, very serious.</w:t>
      </w:r>
    </w:p>
    <w:p>
      <w:pPr>
        <w:pStyle w:val="Normal"/>
        <w:rPr/>
      </w:pPr>
      <w:r>
        <w:rPr/>
        <w:t>It is a river that ever is purifying. That's what poetry is. In fact, do you know what the last line is of the defense of poetry? It's famous.</w:t>
      </w:r>
    </w:p>
    <w:p>
      <w:pPr>
        <w:pStyle w:val="Normal"/>
        <w:rPr/>
      </w:pPr>
      <w:r>
        <w:rPr/>
        <w:t>He says, poets are the unacknowledged legislators of the world. Now, Shelley does get carried away. I mean, by the end of his defense, poetry is everything that is great or good in the world.</w:t>
      </w:r>
    </w:p>
    <w:p>
      <w:pPr>
        <w:pStyle w:val="Normal"/>
        <w:rPr/>
      </w:pPr>
      <w:r>
        <w:rPr/>
        <w:t>But again, he's very serious about this. And again, this is where we get the highest view of this divine poet. I mean, if you want to see the poet raised to the highest level he can possibly be, you want to read Shelley's defense of poetry.</w:t>
      </w:r>
    </w:p>
    <w:p>
      <w:pPr>
        <w:pStyle w:val="Normal"/>
        <w:rPr/>
      </w:pPr>
      <w:r>
        <w:rPr/>
        <w:t>And again, he's serious and sincere, and that's what he aspired to be, a poet prophet. Although so often people didn't listen to him, and he got very upset when that happened. All right, that concludes our unit on British Romantic Theory.</w:t>
      </w:r>
    </w:p>
    <w:p>
      <w:pPr>
        <w:pStyle w:val="Normal"/>
        <w:rPr/>
      </w:pPr>
      <w:r>
        <w:rPr/>
        <w:t>In our next lecture, we will move on to our fifth unit, Objective Theory, and we will look at Matthew Arnold and T.S. Eliot.</w:t>
      </w:r>
    </w:p>
    <w:p>
      <w:pPr>
        <w:pStyle w:val="Normal"/>
        <w:rPr/>
      </w:pPr>
      <w:r>
        <w:rPr/>
        <w:t xml:space="preserve"> </w:t>
      </w:r>
      <w:r>
        <w:rPr>
          <w:b/>
          <w:bCs/>
        </w:rPr>
        <w:t>This file is longer than 30 minutes.</w:t>
      </w:r>
    </w:p>
    <w:p>
      <w:pPr>
        <w:pStyle w:val="Normal"/>
        <w:rPr/>
      </w:pPr>
      <w:r>
        <w:rPr/>
        <w:t xml:space="preserve"> </w:t>
      </w:r>
    </w:p>
    <w:p>
      <w:pPr>
        <w:pStyle w:val="Normal"/>
        <w:rPr/>
      </w:pPr>
      <w:r>
        <w:rPr/>
      </w:r>
    </w:p>
    <w:p>
      <w:pPr>
        <w:pStyle w:val="Normal"/>
        <w:rPr/>
      </w:pPr>
      <w:r>
        <w:rPr/>
      </w:r>
    </w:p>
    <w:p>
      <w:pPr>
        <w:pStyle w:val="Normal"/>
        <w:spacing w:lineRule="auto" w:line="276"/>
        <w:jc w:val="center"/>
        <w:rPr>
          <w:b/>
          <w:b/>
          <w:bCs/>
          <w:sz w:val="32"/>
          <w:szCs w:val="32"/>
        </w:rPr>
      </w:pPr>
      <w:r>
        <w:rPr>
          <w:b/>
          <w:bCs/>
          <w:sz w:val="32"/>
          <w:szCs w:val="32"/>
        </w:rPr>
        <w:t>Arnold, Matthew (1822–1888)</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b/>
          <w:b/>
          <w:bCs/>
          <w:sz w:val="28"/>
          <w:szCs w:val="28"/>
        </w:rPr>
      </w:pPr>
      <w:r>
        <w:rPr/>
        <w:drawing>
          <wp:inline distT="0" distB="0" distL="0" distR="0">
            <wp:extent cx="1280160" cy="1341120"/>
            <wp:effectExtent l="0" t="0" r="0" b="0"/>
            <wp:docPr id="14"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
                    <pic:cNvPicPr>
                      <a:picLocks noChangeAspect="1" noChangeArrowheads="1"/>
                    </pic:cNvPicPr>
                  </pic:nvPicPr>
                  <pic:blipFill>
                    <a:blip r:embed="rId16"/>
                    <a:stretch>
                      <a:fillRect/>
                    </a:stretch>
                  </pic:blipFill>
                  <pic:spPr bwMode="auto">
                    <a:xfrm>
                      <a:off x="0" y="0"/>
                      <a:ext cx="1280160" cy="134112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British poet, essayist, and critic; one of the great sages of the Victorian Age. Author of “The Function of Criticism at the Present Time.”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b/>
          <w:b/>
          <w:bCs/>
        </w:rPr>
      </w:pPr>
      <w:r>
        <w:rPr>
          <w:b/>
          <w:bCs/>
          <w:sz w:val="22"/>
        </w:rPr>
        <w:t>Lecture 17, The Function of Criticism, Matthew Arnold and T.S. Eliot. Thank you.</w:t>
      </w:r>
    </w:p>
    <w:p>
      <w:pPr>
        <w:pStyle w:val="Normal"/>
        <w:rPr/>
      </w:pPr>
      <w:r>
        <w:rPr>
          <w:sz w:val="20"/>
        </w:rPr>
        <w:t>With this lecture, we begin a new unit: objective criticism. We shall offer first an overview of the main theorists of this unit. We shall then analyze closely two seminal essays that laid the groundwork for objective theory: Matthew Arnold's "The Function of Criticism at the Present Time" and T.S. Eliot's "Tradition and the Individual Talent."</w:t>
      </w:r>
    </w:p>
    <w:p>
      <w:pPr>
        <w:pStyle w:val="Normal"/>
        <w:rPr/>
      </w:pPr>
      <w:r>
        <w:rPr>
          <w:sz w:val="20"/>
        </w:rPr>
        <w:t>In this unit, we shall consider a theoretical shift from the poet to the poem itself. In other words, we're going to move from expressive theories, interested in the relationship between poem and poet, to objective theories, that's the fourth and last of our perspectives, which is interested in the relationship between the poem and itself. And you'll really understand what that means by the end of this unit.</w:t>
      </w:r>
    </w:p>
    <w:p>
      <w:pPr>
        <w:pStyle w:val="Normal"/>
        <w:rPr/>
      </w:pPr>
      <w:r>
        <w:rPr>
          <w:sz w:val="20"/>
        </w:rPr>
        <w:t>Now, this shift, this shift to objective criticism or objective theories begins in the critical essays of Matthew Arnold and T.S. Eliot. That's what we're going to do in this lecture. Now, although Arnold the poet was strongly romantic,</w:t>
      </w:r>
    </w:p>
    <w:p>
      <w:pPr>
        <w:pStyle w:val="Normal"/>
        <w:rPr/>
      </w:pPr>
      <w:r>
        <w:rPr>
          <w:sz w:val="20"/>
        </w:rPr>
        <w:t>Arnold, the critic, sought to replace the romantic focus on feeling with a renewed focus on ideas. Matthew Arnold's a fascinating character because his career breaks smoothly into two halves. The first half of his career is all poetry.</w:t>
      </w:r>
    </w:p>
    <w:p>
      <w:pPr>
        <w:pStyle w:val="Normal"/>
        <w:rPr/>
      </w:pPr>
      <w:r>
        <w:rPr>
          <w:sz w:val="20"/>
        </w:rPr>
        <w:t>At a certain point, he stops writing poetry completely and begins to write prose. His poetry is all exceedingly romantic and melancholy and overwrought, and he was never able to move beyond that. So finally, it's as if Arnold gave up on the poetry and turned to criticism. And whereas, as I mentioned, his poetry is romantic, his criticism turns away from romanticism in many ways, wants to go back to ideas, sort of like a return to the 18th century in some ways.</w:t>
      </w:r>
    </w:p>
    <w:p>
      <w:pPr>
        <w:pStyle w:val="Normal"/>
        <w:rPr/>
      </w:pPr>
      <w:r>
        <w:rPr>
          <w:sz w:val="20"/>
        </w:rPr>
        <w:t>Arnold, as a Victorian sage who attempted to set aesthetic standards for his age, harkens back to the systematic theories of Pope and Burke. So we go back to this neoclassical idea of the critic setting a taste, a kind of refined aesthetic taste. Arnold is going back to that idea of the critic and of the poet as well.</w:t>
      </w:r>
    </w:p>
    <w:p>
      <w:pPr>
        <w:pStyle w:val="Normal"/>
        <w:rPr/>
      </w:pPr>
      <w:r>
        <w:rPr>
          <w:sz w:val="20"/>
        </w:rPr>
        <w:t>Now, Eliot writing half a century later, and Eliot will take us into the 20th century, continued this de-romanticizing of theory, moving away from romantics.</w:t>
      </w:r>
    </w:p>
    <w:p>
      <w:pPr>
        <w:pStyle w:val="Normal"/>
        <w:rPr/>
      </w:pPr>
      <w:r>
        <w:rPr>
          <w:sz w:val="20"/>
        </w:rPr>
        <w:t>In fact, Eliot will argue that poetry is essentially a depersonalizing process. And we'll see that in the second half of this lecture. Now again, in this lecture, we shall consider the theories of Arnold and Eliot in two ways. Both in their own right, critics just in their own right, but also I'm going to look at them as precursors of what we're calling here objective theory.</w:t>
      </w:r>
    </w:p>
    <w:p>
      <w:pPr>
        <w:pStyle w:val="Normal"/>
        <w:rPr/>
      </w:pPr>
      <w:r>
        <w:rPr>
          <w:sz w:val="20"/>
        </w:rPr>
        <w:t>All right, that's this lecture. Then in lectures 18 and 19, we shall turn our focus to the full flowering of objective theory in the 20th century American school of new criticism.</w:t>
      </w:r>
    </w:p>
    <w:p>
      <w:pPr>
        <w:pStyle w:val="Normal"/>
        <w:rPr/>
      </w:pPr>
      <w:r>
        <w:rPr>
          <w:sz w:val="20"/>
        </w:rPr>
        <w:t>Through a close look at essays by I.A. Richards, John Crow Ransom, W.K. Wimsatt, and Cleanth Brooks, we shall explore the new critical belief that each poem is a self-contained, self-referential artifact. We will see in lectures 18 and 19 how they turn the poem into its own little universe. That's pure objective theory. We shall also discuss how the new critics created a special aesthetic</w:t>
      </w:r>
    </w:p>
    <w:p>
      <w:pPr>
        <w:pStyle w:val="Normal"/>
        <w:rPr/>
      </w:pPr>
      <w:r>
        <w:rPr>
          <w:sz w:val="20"/>
        </w:rPr>
        <w:t>space for poetry that would preserve it from all external forces. In other words, the new critics are what we might call neo-Kantians. Just like Immanuel Kant, they want to create a separate aesthetic place. It's a different kind of thing, poetry. We'll see that as well in lectures 18-19. Finally in those lectures, we shall discuss the battery of new tools and methods that the new critics taught us to use</w:t>
      </w:r>
    </w:p>
    <w:p>
      <w:pPr>
        <w:pStyle w:val="Normal"/>
        <w:rPr/>
      </w:pPr>
      <w:r>
        <w:rPr>
          <w:sz w:val="20"/>
        </w:rPr>
        <w:t>when explicating poetry. New criticism is very practical and pragmatic. It gives us rules and methods and tools.</w:t>
      </w:r>
    </w:p>
    <w:p>
      <w:pPr>
        <w:pStyle w:val="Normal"/>
        <w:rPr/>
      </w:pPr>
      <w:r>
        <w:rPr>
          <w:sz w:val="20"/>
        </w:rPr>
        <w:t>That will be lecture 18 and 19. Finally, in lecture 20, we will turn or take up the archetypal theories of Northrop Frye. Now, although Frye, like the new critics, kept his eye on the internal structure of the poem, he delved even deeper to uncover vast mythic networks. And so in the last lecture of the unit, we'll widen our perspective to look at this, again, this large-scale mythic view of poetry.</w:t>
      </w:r>
    </w:p>
    <w:p>
      <w:pPr>
        <w:pStyle w:val="Normal"/>
        <w:rPr/>
      </w:pPr>
      <w:r>
        <w:rPr>
          <w:sz w:val="20"/>
        </w:rPr>
        <w:t>In studying Fry's theories, we will also view him not only in the context of objective theory, but in the context of Christian typology and allegory. And that is something I skipped. That's a medieval thing. I'm going to go back to it now because it's linked to Northrop Frye. Finally, in all four lectures of this unit, you might want to watch for this, we shall focus on how theorists since Arnold have increasingly emphasized the importance and centrality of criticism itself.</w:t>
      </w:r>
    </w:p>
    <w:p>
      <w:pPr>
        <w:pStyle w:val="Normal"/>
        <w:rPr/>
      </w:pPr>
      <w:r>
        <w:rPr>
          <w:sz w:val="20"/>
        </w:rPr>
        <w:t>Starting with Matthew Arnold, the critic comes into his own, and he's only gotten more and more important as we've moved to the end of our century. All right, let's turn to Matthew Arnold. In his seminal essay, The Function of Criticism at the Present Time, Arnold argues for the central role of the critic in fostering great literature.</w:t>
      </w:r>
    </w:p>
    <w:p>
      <w:pPr>
        <w:pStyle w:val="Normal"/>
        <w:rPr/>
      </w:pPr>
      <w:r>
        <w:rPr>
          <w:sz w:val="20"/>
        </w:rPr>
        <w:t>Arnold begins his essay by asserting that criticism is a positive, noble task. In this, he agrees with Alexander Pope, but he's even more full about this. And, you know, even today, a lot of people look down on critics. For many people, critics are like parasites. They're like lawyers. I hope I'm not offending any lawyers. But a lot of times people look down at critics as, again, sponges, sort of.</w:t>
      </w:r>
    </w:p>
    <w:p>
      <w:pPr>
        <w:pStyle w:val="Normal"/>
        <w:rPr/>
      </w:pPr>
      <w:r>
        <w:rPr>
          <w:sz w:val="20"/>
        </w:rPr>
        <w:t>Well, it was even more so in Arnold's time. He wants to say criticism is positive and noble. Now, like Pope, he does agree that finally the creative faculty is superior to the critical. But still, he insists strongly that criticism is a worthwhile endeavor. It is worth doing, it is good, it is noble.</w:t>
      </w:r>
    </w:p>
    <w:p>
      <w:pPr>
        <w:pStyle w:val="Normal"/>
        <w:rPr/>
      </w:pPr>
      <w:r>
        <w:rPr>
          <w:sz w:val="20"/>
        </w:rPr>
        <w:t>Here's a little explanation he gives. Matthew Arnold says that all people have the need to exercise what he calls free creative activity. Indeed, he says, the exercise of this power, free creative activity, constitutes man's greatest joy. Now, if you're thinking back to Lecture 11 and Schiller, this idea of the play drive in Schiller is very similar to free creative activity. Our need to sort of expand our mind, to synthesize ideas, to move out, to think, that's called free creative activity.</w:t>
      </w:r>
    </w:p>
    <w:p>
      <w:pPr>
        <w:pStyle w:val="Normal"/>
        <w:rPr/>
      </w:pPr>
      <w:r>
        <w:rPr>
          <w:sz w:val="20"/>
        </w:rPr>
        <w:t>Now, the problem is that not all men exercise this power through the production of literature. Very few of us are great poets. And so if the only way to exercise free creative poetry, which is the greatest joy of man, is through, I'm sorry, free creative activity is the only way to get to joy, then</w:t>
      </w:r>
    </w:p>
    <w:p>
      <w:pPr>
        <w:pStyle w:val="Normal"/>
        <w:rPr/>
      </w:pPr>
      <w:r>
        <w:rPr>
          <w:sz w:val="20"/>
        </w:rPr>
        <w:t>There's gonna be very few happy people because many few very few people are poets So what Arnold tells us is that for many people? Criticism functions as their main outlet of mental play not everybody's a poet Sometimes criticism can be a way to exercise free creative activity now Arnold distinguishes carefully between the creative and critical faculties shows us the difference and</w:t>
      </w:r>
    </w:p>
    <w:p>
      <w:pPr>
        <w:pStyle w:val="Normal"/>
        <w:rPr/>
      </w:pPr>
      <w:r>
        <w:rPr>
          <w:sz w:val="20"/>
        </w:rPr>
        <w:t>Now, whereas the creative faculty most expresses itself in the synthesis of existing ideas, it is the critical faculty that creates these ideas. Let's see how this works. Critics create new ideas, you know how they do it? Through analysis and discovery.</w:t>
      </w:r>
    </w:p>
    <w:p>
      <w:pPr>
        <w:pStyle w:val="Normal"/>
        <w:rPr/>
      </w:pPr>
      <w:r>
        <w:rPr>
          <w:sz w:val="20"/>
        </w:rPr>
        <w:t>by seeing objects as they are. So critics use analysis and they look at the object and want to see it as it is. They're very clear-minded, almost scientific in a way. Isn't that different than poets? Romantic said poets are interested in synthesis and they're interested in perception, in how things are perceived by poets, not as how they are. So now, Arnold's doing something interesting. Criticism is analysis, poetry is synthesis.</w:t>
      </w:r>
    </w:p>
    <w:p>
      <w:pPr>
        <w:pStyle w:val="Normal"/>
        <w:rPr/>
      </w:pPr>
      <w:r>
        <w:rPr>
          <w:sz w:val="20"/>
        </w:rPr>
        <w:t>Now, the critic is not to be disparaged, as he so often was, by romantics. And why did romantics spurn critics? Because they privilege synthesis and subjective perception over objective analysis. So, you know, even Wordsworth later in life said, "I shouldn't have wasted my time with criticism." I'm glad he did waste his time with criticism. But even he took... that's sort of a romantic thing, almost a romantic myth, turned away from analysis.</w:t>
      </w:r>
    </w:p>
    <w:p>
      <w:pPr>
        <w:pStyle w:val="Normal"/>
        <w:rPr/>
      </w:pPr>
      <w:r>
        <w:rPr>
          <w:sz w:val="20"/>
        </w:rPr>
        <w:t>Now, if you're listening carefully, notice what else he does. What he's saying now, if the critic does analysis to prepare the way for the poet, then the critic is the one who offers raw material to the poet.</w:t>
      </w:r>
    </w:p>
    <w:p>
      <w:pPr>
        <w:pStyle w:val="Normal"/>
        <w:rPr/>
      </w:pPr>
      <w:r>
        <w:rPr>
          <w:sz w:val="20"/>
        </w:rPr>
        <w:t>It's almost like the critic is the primary imagination and poetry is the secondary imagination, if we want to think it there. So it's the critic who comes up with new ideas. It's the poet who uses those ideas. Let me explain more fully the way Arnold does. Arnold carries this distinction between critic and poet into a wider aesthetic view of history.</w:t>
      </w:r>
    </w:p>
    <w:p>
      <w:pPr>
        <w:pStyle w:val="Normal"/>
        <w:rPr/>
      </w:pPr>
      <w:r>
        <w:rPr>
          <w:sz w:val="20"/>
        </w:rPr>
        <w:t>by distinguishing between two epics or ages in what we might call the life cycle of a culture. There are two different epics. The first epic is called an epic of expansion. Well, there's really no first and second here. But an epic of expansion is one in which a culture is rich with new and fresh ideas. It's an epic of expansion because ideas are expanding. They're lively. They're full of life. They're vivacious. Now, during such epics,</w:t>
      </w:r>
    </w:p>
    <w:p>
      <w:pPr>
        <w:pStyle w:val="Normal"/>
        <w:rPr/>
      </w:pPr>
      <w:r>
        <w:rPr>
          <w:sz w:val="20"/>
        </w:rPr>
        <w:t>Poets are needed to harness this intellectual energy and convert it into great works of art. Let me put it in Shelley's way. Poets are needed to embody the zeitgeist, right? To embody the spirit of the age. Now, Arnold tells us, unfortunately, that such epics are rare. Very few epics.</w:t>
      </w:r>
    </w:p>
    <w:p>
      <w:pPr>
        <w:pStyle w:val="Normal"/>
        <w:rPr/>
      </w:pPr>
      <w:r>
        <w:rPr>
          <w:sz w:val="20"/>
        </w:rPr>
        <w:t>In fact, Arnold really only identifies two, and most people would agree with him. The first is Periclean Athens, the Athens of Pericles. In other words, the 5th century BC, the age of Aeschylus, Sophocles, and Euripides. The second one, you might guess, is Elizabethan England, the age of Shakespeare, the British Renaissance. Those are really the only two he sees as full-fledged epics of expansion.</w:t>
      </w:r>
    </w:p>
    <w:p>
      <w:pPr>
        <w:pStyle w:val="Normal"/>
        <w:rPr/>
      </w:pPr>
      <w:r>
        <w:rPr>
          <w:sz w:val="20"/>
        </w:rPr>
        <w:t>Oddly, Arnold, unlike Shelley now, did not consider the Romantic age, that which was born of the French Revolution, to be an epic of expansion. He didn't think. He thought it almost was, but it failed.</w:t>
      </w:r>
    </w:p>
    <w:p>
      <w:pPr>
        <w:pStyle w:val="Normal"/>
        <w:rPr/>
      </w:pPr>
      <w:r>
        <w:rPr>
          <w:sz w:val="20"/>
        </w:rPr>
        <w:t>Instead, he considered his age, and remember he's still thinking of himself as a romantic until we really think of themselves as Victorians. He considered his own age to be an epic of concentration. An age in which ideas are stagnant and the free exchange of ideas is stifled. So if you think about concentrated in terms of stifled like a swamp or something, that's what he means by an epic of concentration. There's no new ideas. They've grown stagnant and cliched and old.</w:t>
      </w:r>
    </w:p>
    <w:p>
      <w:pPr>
        <w:pStyle w:val="Normal"/>
        <w:rPr/>
      </w:pPr>
      <w:r>
        <w:rPr>
          <w:sz w:val="20"/>
        </w:rPr>
        <w:t>Well, you might be thinking now, might come up with the idea before I say it. Just as poets are needed to harness the energy of epics of expansion, just so critics are needed during epics of concentration to help create and foster a free flow of ideas</w:t>
      </w:r>
    </w:p>
    <w:p>
      <w:pPr>
        <w:pStyle w:val="Normal"/>
        <w:rPr/>
      </w:pPr>
      <w:r>
        <w:rPr>
          <w:sz w:val="20"/>
        </w:rPr>
        <w:t>that will initiate a new epic of expansion. So see, in epics of concentration, the poet can't do anything because there's no new ideas. You need the critic to create new ideas through analysis and objective observation. I think it's a fascinating idea. Now, for Arnold, great literature is the product of a creative fusion between a great poet, quote, "the man," and an epic of expansion, quote, "the moment."</w:t>
      </w:r>
    </w:p>
    <w:p>
      <w:pPr>
        <w:pStyle w:val="Normal"/>
        <w:rPr/>
      </w:pPr>
      <w:r>
        <w:rPr>
          <w:sz w:val="20"/>
        </w:rPr>
        <w:t>Just being a great poet is not enough. You've got to be a great poet living in an epic of expansion. Because if you're not living in an epic of expansion, there will not be the raw material for you to write your great poetry. All right, let's be a little bit critical of Matthew Arnold.</w:t>
      </w:r>
    </w:p>
    <w:p>
      <w:pPr>
        <w:pStyle w:val="Normal"/>
        <w:rPr/>
      </w:pPr>
      <w:r>
        <w:rPr>
          <w:sz w:val="20"/>
        </w:rPr>
        <w:t>I think it's very possible that the reason he invented this idea was because he wanted to give us an excuse for why he wasn't a great poet, right? He tried to be a great poet and failed. His poetry is still worth reading, but he's not on the level of a Wordsworth or anything. Maybe what he's doing is saying, hey, the reason I couldn't be a great poet is because here I am stuck in this epic of concentration. So let me turn to criticism and do something. Now,</w:t>
      </w:r>
    </w:p>
    <w:p>
      <w:pPr>
        <w:pStyle w:val="Normal"/>
        <w:rPr/>
      </w:pPr>
      <w:r>
        <w:rPr>
          <w:sz w:val="20"/>
        </w:rPr>
        <w:t>Even if it's true that that's his motivation, I still think the system makes a lot of sense and really works. I think there are ages when poetry flourishes more because there's new ideas. Again, epics of concentration need the analysis of criticism, whereas epics of expansion need the synthesis of poetry.</w:t>
      </w:r>
    </w:p>
    <w:p>
      <w:pPr>
        <w:pStyle w:val="Normal"/>
        <w:rPr/>
      </w:pPr>
      <w:r>
        <w:rPr>
          <w:sz w:val="20"/>
        </w:rPr>
        <w:t>Again, it is not enough to be a gifted poet without the fresh ideas available in an epic of expansion. The poet will lack the necessary raw material for great art.</w:t>
      </w:r>
    </w:p>
    <w:p>
      <w:pPr>
        <w:pStyle w:val="Normal"/>
        <w:rPr/>
      </w:pPr>
      <w:r>
        <w:rPr>
          <w:sz w:val="20"/>
        </w:rPr>
        <w:t>What is the upshot of this? The upshot is that poets and critics are interdependent. They need each other. Without the critic, there can be no poet. Without the poet, there's not much reason for the critic. So they are interdependent. A notion, and this notion helps set off a steady increase in the role and status of the critic. Now I would say, and I'll say this later, I think we've gone a little bit overboard. We've made the critic too much.</w:t>
      </w:r>
    </w:p>
    <w:p>
      <w:pPr>
        <w:pStyle w:val="Normal"/>
        <w:rPr/>
      </w:pPr>
      <w:r>
        <w:rPr>
          <w:sz w:val="20"/>
        </w:rPr>
        <w:t>Arnold would still say that the critic is the handmaiden of the poet like Alexander Pope did. But again, he opened the way and nowadays criticism sometimes takes itself more seriously as greater than poetry.</w:t>
      </w:r>
    </w:p>
    <w:p>
      <w:pPr>
        <w:pStyle w:val="Normal"/>
        <w:rPr/>
      </w:pPr>
      <w:r>
        <w:rPr>
          <w:sz w:val="20"/>
        </w:rPr>
        <w:t>Alright, if criticism is so important for Arnold, what is criticism? Well, Arnold luckily gives us a very famous definition of what criticism is. And I'd encourage you to memorize this, because this is a great definition. Criticism, to Arnold, is a disinterested endeavor to learn and propagate...</w:t>
      </w:r>
    </w:p>
    <w:p>
      <w:pPr>
        <w:pStyle w:val="Normal"/>
        <w:rPr/>
      </w:pPr>
      <w:r>
        <w:rPr>
          <w:sz w:val="20"/>
        </w:rPr>
        <w:t>The best that is known and thought in the world. There's two parts to that. The disinterested part and the part about the best that is known and thought. Let's look at the disinterested part first. Now, the word disinterested as opposed to uninterested signifies a critical approach that is removed, objective, and free from all political agendas.</w:t>
      </w:r>
    </w:p>
    <w:p>
      <w:pPr>
        <w:pStyle w:val="Normal"/>
        <w:rPr/>
      </w:pPr>
      <w:r>
        <w:rPr>
          <w:sz w:val="20"/>
        </w:rPr>
        <w:t>It's not uninterested. It doesn't say, I don't care. Disinterested means that, again, it's above these things. It doesn't worry about political agendas and ideologies. It rises above. It's objective and removed. Notice this has a little bit of touch of Kant here. This idea of poetry. Well, basically what Kant says about poetry, he says about criticism. But it is aesthetic criticism after all. Criticism is free from all agendas.</w:t>
      </w:r>
    </w:p>
    <w:p>
      <w:pPr>
        <w:pStyle w:val="Normal"/>
        <w:rPr/>
      </w:pPr>
      <w:r>
        <w:rPr>
          <w:sz w:val="20"/>
        </w:rPr>
        <w:t>Criticism, Arnold says, constitutes a higher kind of curiosity, a free play of mind that follows the flow of ideas wherever that flow may lead.</w:t>
      </w:r>
    </w:p>
    <w:p>
      <w:pPr>
        <w:pStyle w:val="Normal"/>
        <w:rPr/>
      </w:pPr>
      <w:r>
        <w:rPr>
          <w:sz w:val="20"/>
        </w:rPr>
        <w:t>Now, you'll remember again in my Schiller lecture, I actually got you thinking about Arnold when I said Arnold got upset because in his day, in the British language, curiosity had a negative connotation as something childish. But in France, it's got a good reputation as something intelligent adults do. Well, here's where this comes from. Curiosity is a good thing. It's linked to the free play of mind. It is criticism. Criticism.</w:t>
      </w:r>
    </w:p>
    <w:p>
      <w:pPr>
        <w:pStyle w:val="Normal"/>
        <w:rPr/>
      </w:pPr>
      <w:r>
        <w:rPr>
          <w:sz w:val="20"/>
        </w:rPr>
        <w:t>Now, Arnold was upset with the critics of his day because he felt that they were too partisan.</w:t>
      </w:r>
    </w:p>
    <w:p>
      <w:pPr>
        <w:pStyle w:val="Normal"/>
        <w:rPr/>
      </w:pPr>
      <w:r>
        <w:rPr>
          <w:sz w:val="20"/>
        </w:rPr>
        <w:t>We've heard a lot about partisan politics these days, haven't we? They only engaged in as much free play of mind as their party platform allowed. In other words, there were lots of great journals in Britain during this time, but some of them were Tory journals, and some of them were with other different parties. Tories and Whigs, excuse me. Just like we have Republican and Democrat, they had Tories and Whigs. A little bit different, but there were two main parties, and each party had...</w:t>
      </w:r>
    </w:p>
    <w:p>
      <w:pPr>
        <w:pStyle w:val="Normal"/>
        <w:rPr/>
      </w:pPr>
      <w:r>
        <w:rPr>
          <w:sz w:val="20"/>
        </w:rPr>
        <w:t>journals that were linked to that party. And so what would happen was, if you were writing for a Tory journal, you would only allow as much free play of mind as fit in with the Tory political agenda and the same thing with the Whig agenda. For Arnold, criticism has got to rise above any kind of party politics or partisan ideologies. Again, it's linked to this British negative view of curiosity.</w:t>
      </w:r>
    </w:p>
    <w:p>
      <w:pPr>
        <w:pStyle w:val="Normal"/>
        <w:rPr/>
      </w:pPr>
      <w:r>
        <w:rPr>
          <w:sz w:val="20"/>
        </w:rPr>
        <w:t>They think, ah, that's just childish. Criticism has got to be pragmatic. It's got to be linked to a party. No, true criticism has to be free. It has to be free to explore. If it's linked to a platform, it's not free.</w:t>
      </w:r>
    </w:p>
    <w:p>
      <w:pPr>
        <w:pStyle w:val="Normal"/>
        <w:rPr/>
      </w:pPr>
      <w:r>
        <w:rPr>
          <w:sz w:val="20"/>
        </w:rPr>
        <w:t>For Arnold, what I'm saying, criticism has a value that transcends pragmatism. That's very Kantian. Indeed, it even transcends narrow national boundaries to interest itself in the culture and traditions of all Europe. In other words, criticism not only cannot join the bandwagon of Tory or Whig, it also cannot get involved in any British jingoism that says Britain is better than France, better than Germany.</w:t>
      </w:r>
    </w:p>
    <w:p>
      <w:pPr>
        <w:pStyle w:val="Normal"/>
        <w:rPr/>
      </w:pPr>
      <w:r>
        <w:rPr>
          <w:sz w:val="20"/>
        </w:rPr>
        <w:t>Criticism must truly be disinterested and treat all European literature with equal respect. Now, in addition to propagating new ideas to inspire poets, the job of the critic includes identifying, again the definition, the best that is known and thought.</w:t>
      </w:r>
    </w:p>
    <w:p>
      <w:pPr>
        <w:pStyle w:val="Normal"/>
        <w:rPr/>
      </w:pPr>
      <w:r>
        <w:rPr>
          <w:sz w:val="20"/>
        </w:rPr>
        <w:t>And that's why the critic has to be free to explore all of Europe because England doesn't have the sole authority on the best that is known and thought. You've got to go out. Now, this tends to be pretty European. We could expand it to Asia or something, but he's thinking in a European context here. You've got to be open to all the literature throughout Europe if you're going to identify the best that is known and thought. Now, by the best...</w:t>
      </w:r>
    </w:p>
    <w:p>
      <w:pPr>
        <w:pStyle w:val="Normal"/>
        <w:rPr/>
      </w:pPr>
      <w:r>
        <w:rPr>
          <w:sz w:val="20"/>
        </w:rPr>
        <w:t>What Arnold means is what we today call the canon or the great books of the Western world. You know what I mean. Those by Homer and Dante and Shakespeare and Chaucer, etc., etc. In other words, the canon, the great books which have traditionally formed the core of humanistic studies until fairly recently everybody accepted this was the Western tradition and this is what we should study.</w:t>
      </w:r>
    </w:p>
    <w:p>
      <w:pPr>
        <w:pStyle w:val="Normal"/>
        <w:rPr/>
      </w:pPr>
      <w:r>
        <w:rPr>
          <w:sz w:val="20"/>
        </w:rPr>
        <w:t>Now Arnold firmly believed that these works in the canon, and canon is like the canonical books of the Bible, that's where we get the word, the canon. Arnold firmly believed that such works were aesthetically superior, and that they could be shown to be so, to be superior, by objective, disinterested criticism. In other words, he believed that you could prove that certain books belonged in the canon through objective, non-political criteria.</w:t>
      </w:r>
    </w:p>
    <w:p>
      <w:pPr>
        <w:pStyle w:val="Normal"/>
        <w:rPr/>
      </w:pPr>
      <w:r>
        <w:rPr>
          <w:sz w:val="20"/>
        </w:rPr>
        <w:t>He basically believed it was self-evident. It was obvious. And most people, I think, feel that way too. But many critics today, modernists and post-modernists, they totally disagree, modern and post-modern, totally disagree with Arnold. They view the canon as a</w:t>
      </w:r>
    </w:p>
    <w:p>
      <w:pPr>
        <w:pStyle w:val="Normal"/>
        <w:rPr/>
      </w:pPr>
      <w:r>
        <w:rPr>
          <w:sz w:val="20"/>
        </w:rPr>
        <w:t>product of socio-political forces that determine what is acceptable and what is not. I'll use the phrase you all know. Everything's in the canon not because it's great but because it was written by dead, white, male heterosexuals. We've heard this before in that vernacular there. In other words, what modern and post-modern people often say is that those things are not in the canon because they are aesthetically, objectively superior as Arnold claims, but because they're politically correct to that time period.</w:t>
      </w:r>
    </w:p>
    <w:p>
      <w:pPr>
        <w:pStyle w:val="Normal"/>
        <w:rPr/>
      </w:pPr>
      <w:r>
        <w:rPr>
          <w:sz w:val="20"/>
        </w:rPr>
        <w:t>So as you can imagine, Arnold is a huge bugbear of modern and postmodern theory. And guess what? Eliot is also a bugbear because Arnold and Eliot are at one in their view of the canon. In fact, they help to sort of organize the canon. I mean, people knew what it was already, but they helped to get it as a system sort of in school. So Arnold and Eliot are in many ways out of favor because of their canonical view of literature and just Western tradition in general.</w:t>
      </w:r>
    </w:p>
    <w:p>
      <w:pPr>
        <w:pStyle w:val="Normal"/>
        <w:rPr/>
      </w:pPr>
      <w:r>
        <w:rPr>
          <w:sz w:val="20"/>
        </w:rPr>
        <w:t>Well, let's turn to Eliot now. In his very short but very influential essay, Tradition and the Individual Talent, Eliot develops Arnold's canonical views while extending the anti-romantic move away from subjective feeling. If Arnold is a little bit anti-romantic, Eliot is very much anti-romantic. He continues it. And remember, we're jumping about 50 years now. We're now into the 20th century.</w:t>
      </w:r>
    </w:p>
    <w:p>
      <w:pPr>
        <w:pStyle w:val="Normal"/>
        <w:rPr/>
      </w:pPr>
      <w:r>
        <w:rPr>
          <w:sz w:val="20"/>
        </w:rPr>
        <w:t>Eliot, in this essay, replaces the romantic emphasis on spontaneity, originality, and novelty with a new focus on history, culture, and tradition.</w:t>
      </w:r>
    </w:p>
    <w:p>
      <w:pPr>
        <w:pStyle w:val="Normal"/>
        <w:rPr/>
      </w:pPr>
      <w:r>
        <w:rPr>
          <w:sz w:val="20"/>
        </w:rPr>
        <w:t>Again, nowadays most of us take for granted that poetry is self-expression and originality is an end in itself. Well, Eliot is sort of a break. We've kind of gone back to romanticism. Eliot is between the romantics and us, and Eliot tried to take us back to a more traditional view where history and culture and tradition are the bedrock of poetry and aesthetics in general.</w:t>
      </w:r>
    </w:p>
    <w:p>
      <w:pPr>
        <w:pStyle w:val="Normal"/>
        <w:rPr/>
      </w:pPr>
      <w:r>
        <w:rPr>
          <w:sz w:val="20"/>
        </w:rPr>
        <w:t>Rather than break with the traditions of the past, Eliot argues, the real great poets carry the past inside them as a living, timeless tradition that is ever contemporaneous. True poets, Eliot says, don't break with the past and say, oh, I'm original and novel. They carry the tradition inside of them. In fact, they believe the tradition is contemporaneous with them. It's like Homer and Shakespeare are contemporaneous with them. Ever true, ever real.</w:t>
      </w:r>
    </w:p>
    <w:p>
      <w:pPr>
        <w:pStyle w:val="Normal"/>
        <w:rPr/>
      </w:pPr>
      <w:r>
        <w:rPr>
          <w:sz w:val="20"/>
        </w:rPr>
        <w:t>Great poets, in the Eliot sense, are conscious both of the pastness of the past...</w:t>
      </w:r>
    </w:p>
    <w:p>
      <w:pPr>
        <w:pStyle w:val="Normal"/>
        <w:rPr/>
      </w:pPr>
      <w:r>
        <w:rPr>
          <w:sz w:val="20"/>
        </w:rPr>
        <w:t>and its presentness. I love reading Eliot's prose because Eliot, being a poet, always has these witty, little pithy statements like that. Not only the pastness of the past, but its presentness. The past, the tradition, is a living thing to great poets. They realize, great poets, Eliot says, that their own poetry only has full value when it is viewed within the context of all the poetry that has come before. In other words, it only has meaning within the tradition, within the canon.</w:t>
      </w:r>
    </w:p>
    <w:p>
      <w:pPr>
        <w:pStyle w:val="Normal"/>
        <w:rPr/>
      </w:pPr>
      <w:r>
        <w:rPr>
          <w:sz w:val="20"/>
        </w:rPr>
        <w:t>Once we break away from the canon, in a way it's not great literature anymore, because the tradition defines that. Again, this is a very traditional, conservative way to look at literature. Indeed, Eliot says, great poets privilege what he calls the mind of Europe over their own individual minds. That's very anti-romantic. For their, quote, historical sense.</w:t>
      </w:r>
    </w:p>
    <w:p>
      <w:pPr>
        <w:pStyle w:val="Normal"/>
        <w:rPr/>
      </w:pPr>
      <w:r>
        <w:rPr>
          <w:sz w:val="20"/>
        </w:rPr>
        <w:t>teaches them that if they know more than the dead poets, it is only because the poets are what they know. None of this pride, oh, we know more than Homer. Yeah, we know more than Homer because we know Homer. That's the only reason we're smarter, quote, or more progressive than him, because we have Homer in our bones. I like that, the way he states that.</w:t>
      </w:r>
    </w:p>
    <w:p>
      <w:pPr>
        <w:pStyle w:val="Normal"/>
        <w:rPr/>
      </w:pPr>
      <w:r>
        <w:rPr>
          <w:sz w:val="20"/>
        </w:rPr>
        <w:t>Alright, another thing Eliot does, in terms of this anti-romantic move, he alters the expressivist belief that poetry is self-expression. I've said many times now that that's often taken for granted now. Eliot tries to move away from this idea of poetry as self-expression. Indeed, he says that the poet is not the source of poetry, but a site for the creative process.</w:t>
      </w:r>
    </w:p>
    <w:p>
      <w:pPr>
        <w:pStyle w:val="Normal"/>
        <w:rPr/>
      </w:pPr>
      <w:r>
        <w:rPr>
          <w:sz w:val="20"/>
        </w:rPr>
        <w:t>Poets are not the origin. Like in expressive theories, the poet's not the origin. What the poet is, is a site, a place where poetry happens. In a wonderful, famous metaphor, Eliot says that the poet is a catalyst.</w:t>
      </w:r>
    </w:p>
    <w:p>
      <w:pPr>
        <w:pStyle w:val="Normal"/>
        <w:rPr/>
      </w:pPr>
      <w:r>
        <w:rPr>
          <w:sz w:val="20"/>
        </w:rPr>
        <w:t>I bet you all know what a catalyst is from high school. You have two compounds, let's say sodium and chloride or something like that. You put them together, nothing happens.</w:t>
      </w:r>
    </w:p>
    <w:p>
      <w:pPr>
        <w:pStyle w:val="Normal"/>
        <w:rPr/>
      </w:pPr>
      <w:r>
        <w:rPr>
          <w:sz w:val="20"/>
        </w:rPr>
        <w:t>Then you take a little piece of metal and you stick it in there and all of a sudden a reaction occurs the two on the gosh They form a new compound, but then you know what you do you take the catalyst out and nothing has happened to it It started the reaction, but it is unchanged Elliot. This is very scientific, isn't it? Elliot is saying that's what a poet is like the poet is the place where a poetic thing or process happens But he's not really a part of the process which is what the romantic would say. I</w:t>
      </w:r>
    </w:p>
    <w:p>
      <w:pPr>
        <w:pStyle w:val="Normal"/>
        <w:rPr/>
      </w:pPr>
      <w:r>
        <w:rPr>
          <w:sz w:val="20"/>
        </w:rPr>
        <w:t>Poetry, that is, is not the expression of a strong personality, as it was for the Romantics, but it is the continual extinction of personality. The poet actually has to move away from his personality so it won't get in the way of the poetic process.</w:t>
      </w:r>
    </w:p>
    <w:p>
      <w:pPr>
        <w:pStyle w:val="Normal"/>
        <w:rPr/>
      </w:pPr>
      <w:r>
        <w:rPr>
          <w:sz w:val="20"/>
        </w:rPr>
        <w:t>And again, it's an artistic process rather than a subjective perception. Or to give another famous quote, the poet is a medium and not a personality. He's a person where something takes place, not a personality. Now, here is where I said Keats' negative capability is going to come in important. This is a little bit like Keats' negative capability that the poet has to push away his personality and just receive. So it's a little bit like that and I think Eliot's playing on that idea.</w:t>
      </w:r>
    </w:p>
    <w:p>
      <w:pPr>
        <w:pStyle w:val="Normal"/>
        <w:rPr/>
      </w:pPr>
      <w:r>
        <w:rPr>
          <w:sz w:val="20"/>
        </w:rPr>
        <w:t>Now, the key to that process, that artistic process, is not the creation of new emotions. Poets do not create new emotions out of nowhere. That's not the role of poetry, as some people would say.</w:t>
      </w:r>
    </w:p>
    <w:p>
      <w:pPr>
        <w:pStyle w:val="Normal"/>
        <w:rPr/>
      </w:pPr>
      <w:r>
        <w:rPr>
          <w:sz w:val="20"/>
        </w:rPr>
        <w:t>Rather, poetry is a fresh fusion of these emotions with objects, experiences, and states of feeling. In other words, what happens in the poetic process is that the poet allows the same old emotions to fuse with new objects and experiences and ideas to create a new whole.</w:t>
      </w:r>
    </w:p>
    <w:p>
      <w:pPr>
        <w:pStyle w:val="Normal"/>
        <w:rPr/>
      </w:pPr>
      <w:r>
        <w:rPr>
          <w:sz w:val="20"/>
        </w:rPr>
        <w:t>Now, this artistic fusion, this artistic process, Eliot calls it a concentration. Don't confuse it with epics of concentration. This fusion, this concentration, he expresses it, Eliot expresses it, in a famous phrase from another essay he wrote called Hamlet and His Problems. Now, that essay has been kind of forgotten except for one thing. In that essay, in two sentences, he defines this phrase called the objective process.</w:t>
      </w:r>
    </w:p>
    <w:p>
      <w:pPr>
        <w:pStyle w:val="Normal"/>
        <w:rPr/>
      </w:pPr>
      <w:r>
        <w:rPr>
          <w:sz w:val="20"/>
        </w:rPr>
        <w:t>So like negative capability, he spends two sentences and we spend the next 20, 50, 100 years at figuring it out. Now, you know what I believe? I believe Elliot knew that was going to happen. I think he wanted to have his own negative capability that we keep talking about it. I think he's self-conscious. I don't know. But anyway, what is an objective correlative and what does it have to do with the artistic process? All right. An objective correlative is an external object.</w:t>
      </w:r>
    </w:p>
    <w:p>
      <w:pPr>
        <w:pStyle w:val="Normal"/>
        <w:rPr/>
      </w:pPr>
      <w:r>
        <w:rPr>
          <w:sz w:val="20"/>
        </w:rPr>
        <w:t>situation or chain of events that parallels or correlates to an internal emotion. Now let's think about it. Much of poetry is about emotion. I mean, Eliot would say yes. But emotions are abstract. You can't see them, smell them, taste them, touch them. So how do you put emotions in a physical form? Poetry is physical in a way. Well, what you do is you find something objective that correlates to that emotion.</w:t>
      </w:r>
    </w:p>
    <w:p>
      <w:pPr>
        <w:pStyle w:val="Normal"/>
        <w:rPr/>
      </w:pPr>
      <w:r>
        <w:rPr>
          <w:sz w:val="20"/>
        </w:rPr>
        <w:t>And now you've found a way to concretize it. Well, what happens in the poetic process is that the emotion is fused together with the objective correlative and as a result is externalized and concretized.</w:t>
      </w:r>
    </w:p>
    <w:p>
      <w:pPr>
        <w:pStyle w:val="Normal"/>
        <w:rPr/>
      </w:pPr>
      <w:r>
        <w:rPr>
          <w:sz w:val="20"/>
        </w:rPr>
        <w:t>Again, the poet functions as the site of this fusion of external and internal. Site, medium, catalyst, all the same idea for Eliot. Now, I want to end in the last two minutes by giving you an example of an objective Corella. This is not Eliot's example. This is my own because I think it's better than the example he gives in the Hamlet essay. All right. Think about Homer's Iliad. The Iliad is supposed to be about what? The wrath of Achilles. That's supposed to be the theme of the Iliad. That's the beginning of it.</w:t>
      </w:r>
    </w:p>
    <w:p>
      <w:pPr>
        <w:pStyle w:val="Normal"/>
        <w:rPr/>
      </w:pPr>
      <w:r>
        <w:rPr>
          <w:sz w:val="20"/>
        </w:rPr>
        <w:t>Now, the wrath of Achilles really refers to when Hector, the Trojan, kills Achilles' best friend, Patroclus. Many of you know the story. Well, when that happens, Achilles wants to rush into the battle and kill every Trojan he sees, especially Hector. But there's a problem. At this point in the epic, Achilles has no armor. Hector stole the armor from Patroclus, who was wearing Achilles' armor. We won't get into the plot. But basically, what happens is that...</w:t>
      </w:r>
    </w:p>
    <w:p>
      <w:pPr>
        <w:pStyle w:val="Normal"/>
        <w:rPr/>
      </w:pPr>
      <w:r>
        <w:rPr>
          <w:sz w:val="20"/>
        </w:rPr>
        <w:t>Achilles wants to go in, but he can't go in yet. But he's full of anger. Well, Homer's got this problem. How am I going to express this wrath of Achilles? How am I going to concretize it? You know what he does? Achilles can't fight. So what he does is he walks up to the battlefront, the front of the battle, and lets out a roar, a battle scream. And his battle scream is so terrifying, Homer says, that immediately about seven or eight Trojans throw themselves on their own spears and die.</w:t>
      </w:r>
    </w:p>
    <w:p>
      <w:pPr>
        <w:pStyle w:val="Normal"/>
        <w:rPr/>
      </w:pPr>
      <w:r>
        <w:rPr>
          <w:sz w:val="20"/>
        </w:rPr>
        <w:t>Man, I wish people got that wild when I threw a tantrum. Now, is that not an objective? What better way to capture physically the insanity of his wrath than the fact that his mere scream will kill people? You know, there's another example that's even better. A little bit later, once he goes into battle, Achilles...</w:t>
      </w:r>
    </w:p>
    <w:p>
      <w:pPr>
        <w:pStyle w:val="Normal"/>
        <w:rPr/>
      </w:pPr>
      <w:r>
        <w:rPr>
          <w:sz w:val="20"/>
        </w:rPr>
        <w:t>is killing all these people and throwing them into the river. And he throws so many bodies into the river, the river gets choked with blood and the river starts fighting Achilles. And there's a scene where Achilles is fighting the waves. A wonderful objective correlative for the madness that goes on when we're caught up in wrath and anger. That's an objective correlative. Alright, as I promised, in the next lecture we will move on to look at the American school of New Criticism.</w:t>
      </w:r>
    </w:p>
    <w:p>
      <w:pPr>
        <w:pStyle w:val="Normal"/>
        <w:rPr/>
      </w:pPr>
      <w:r>
        <w:rPr/>
      </w:r>
    </w:p>
    <w:p>
      <w:pPr>
        <w:pStyle w:val="Normal"/>
        <w:spacing w:lineRule="auto" w:line="276"/>
        <w:rPr/>
      </w:pPr>
      <w:r>
        <w:rPr>
          <w:b/>
          <w:bCs/>
          <w:sz w:val="22"/>
        </w:rPr>
        <w:t>Matthew Arnold and T.S. Eliot</w:t>
      </w:r>
    </w:p>
    <w:p>
      <w:pPr>
        <w:pStyle w:val="Normal"/>
        <w:spacing w:lineRule="auto" w:line="276"/>
        <w:rPr/>
      </w:pPr>
      <w:r>
        <w:rPr/>
      </w:r>
    </w:p>
    <w:p>
      <w:pPr>
        <w:pStyle w:val="Normal"/>
        <w:spacing w:lineRule="auto" w:line="276"/>
        <w:jc w:val="center"/>
        <w:rPr>
          <w:b/>
          <w:b/>
          <w:bCs/>
          <w:sz w:val="32"/>
          <w:szCs w:val="32"/>
        </w:rPr>
      </w:pPr>
      <w:r>
        <w:rPr>
          <w:b/>
          <w:bCs/>
          <w:sz w:val="32"/>
          <w:szCs w:val="32"/>
        </w:rPr>
        <w:t>Eliot, T. S. (1888–1965)</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b/>
          <w:b/>
          <w:bCs/>
          <w:sz w:val="28"/>
          <w:szCs w:val="28"/>
        </w:rPr>
      </w:pPr>
      <w:r>
        <w:rPr/>
        <w:drawing>
          <wp:inline distT="0" distB="0" distL="0" distR="0">
            <wp:extent cx="1546860" cy="1386840"/>
            <wp:effectExtent l="0" t="0" r="0" b="0"/>
            <wp:docPr id="15"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
                    <pic:cNvPicPr>
                      <a:picLocks noChangeAspect="1" noChangeArrowheads="1"/>
                    </pic:cNvPicPr>
                  </pic:nvPicPr>
                  <pic:blipFill>
                    <a:blip r:embed="rId17"/>
                    <a:stretch>
                      <a:fillRect/>
                    </a:stretch>
                  </pic:blipFill>
                  <pic:spPr bwMode="auto">
                    <a:xfrm>
                      <a:off x="0" y="0"/>
                      <a:ext cx="1546860" cy="138684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American poet, dramatist, and literary critic who became a British citizen. His poetry and criticism (especially “Tradition and the Individual Talent”) helped both to usher an anti-Romantic element into American criticism and to lay the groundwork for new criticism.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spacing w:lineRule="auto" w:line="276"/>
        <w:rPr/>
      </w:pPr>
      <w:r>
        <w:rPr/>
      </w:r>
    </w:p>
    <w:p>
      <w:pPr>
        <w:pStyle w:val="Normal"/>
        <w:spacing w:lineRule="auto" w:line="276"/>
        <w:jc w:val="center"/>
        <w:rPr>
          <w:b/>
          <w:b/>
          <w:bCs/>
          <w:sz w:val="32"/>
          <w:szCs w:val="32"/>
        </w:rPr>
      </w:pPr>
      <w:r>
        <w:rPr>
          <w:b/>
          <w:bCs/>
          <w:sz w:val="32"/>
          <w:szCs w:val="32"/>
        </w:rPr>
        <w:t>Richards, I. A. (1893–1979)</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pPr>
      <w:r>
        <w:rPr/>
        <w:drawing>
          <wp:inline distT="0" distB="0" distL="0" distR="0">
            <wp:extent cx="1417320" cy="1455420"/>
            <wp:effectExtent l="0" t="0" r="0" b="0"/>
            <wp:docPr id="16"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
                    <pic:cNvPicPr>
                      <a:picLocks noChangeAspect="1" noChangeArrowheads="1"/>
                    </pic:cNvPicPr>
                  </pic:nvPicPr>
                  <pic:blipFill>
                    <a:blip r:embed="rId18"/>
                    <a:stretch>
                      <a:fillRect/>
                    </a:stretch>
                  </pic:blipFill>
                  <pic:spPr bwMode="auto">
                    <a:xfrm>
                      <a:off x="0" y="0"/>
                      <a:ext cx="1417320" cy="1455420"/>
                    </a:xfrm>
                    <a:prstGeom prst="rect">
                      <a:avLst/>
                    </a:prstGeom>
                  </pic:spPr>
                </pic:pic>
              </a:graphicData>
            </a:graphic>
          </wp:inline>
        </w:drawing>
      </w:r>
    </w:p>
    <w:p>
      <w:pPr>
        <w:pStyle w:val="Normal"/>
        <w:spacing w:lineRule="auto" w:line="276"/>
        <w:rPr/>
      </w:pPr>
      <w:r>
        <w:rPr/>
      </w:r>
    </w:p>
    <w:p>
      <w:pPr>
        <w:pStyle w:val="Normal"/>
        <w:spacing w:lineRule="auto" w:line="276"/>
        <w:rPr/>
      </w:pPr>
      <w:r>
        <w:rPr/>
        <w:t>British literary theorist and linguist whose ideas had a great influence on American new criticism. Author of Practical Criticism.</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spacing w:lineRule="auto" w:line="276"/>
        <w:rPr/>
      </w:pPr>
      <w:r>
        <w:rPr>
          <w:b/>
          <w:bCs/>
        </w:rPr>
        <w:t>L18.24 - The Status of Poetry - I.A. Richards and John Crowe</w:t>
      </w:r>
    </w:p>
    <w:p>
      <w:pPr>
        <w:pStyle w:val="Normal"/>
        <w:spacing w:lineRule="auto" w:line="276"/>
        <w:rPr/>
      </w:pPr>
      <w:r>
        <w:rPr/>
        <w:t>Lecture 18, The Status of Poetry, I. A. Richards and John Crowe Ransom. In this lecture, we shall define the mission, the aesthetic agenda that the new critics set for themselves. We shall discover how much of their criticism was developed in reaction to a rationalistic, positivistic view of society that threatened to render poetry useless and irrelevant.</w:t>
      </w:r>
    </w:p>
    <w:p>
      <w:pPr>
        <w:pStyle w:val="Normal"/>
        <w:spacing w:lineRule="auto" w:line="276"/>
        <w:rPr/>
      </w:pPr>
      <w:r>
        <w:rPr/>
        <w:t>We will analyze first how I. A. Richards, in practical criticism, crafted a distinction between emotional belief and intellectual belief that allowed him to create a separate sphere for poetry, safe from the encroachments of science. We shall then explore how John Crowe Ransom, in criticism as pure speculation, sought to break down Richards' simple dichotomy in favor of an ontological view of poetry that treated the poem as a concrete universal. All right, as I've said before, in these two lectures, we will explore the theories of the new critics.</w:t>
      </w:r>
    </w:p>
    <w:p>
      <w:pPr>
        <w:pStyle w:val="Normal"/>
        <w:spacing w:lineRule="auto" w:line="276"/>
        <w:rPr/>
      </w:pPr>
      <w:r>
        <w:rPr/>
        <w:t>Now, nearly all the new critics hail from the American Deep South. Only big difference or exception is I. A. Richards, who actually was British. All the rest of them are American, mostly from the South.</w:t>
      </w:r>
    </w:p>
    <w:p>
      <w:pPr>
        <w:pStyle w:val="Normal"/>
        <w:spacing w:lineRule="auto" w:line="276"/>
        <w:rPr/>
      </w:pPr>
      <w:r>
        <w:rPr/>
        <w:t>They tend to be conservative and canonical in their approach to poetry. And we might add that most of them were religious as well. Now, you can imagine that the Yankee sort of academia of New England does not like the new critics.</w:t>
      </w:r>
    </w:p>
    <w:p>
      <w:pPr>
        <w:pStyle w:val="Normal"/>
        <w:spacing w:lineRule="auto" w:line="276"/>
        <w:rPr/>
      </w:pPr>
      <w:r>
        <w:rPr/>
        <w:t>They've got three strikes against them now. They're Southerners, they're conservative, they're canonical, and they're religious. Four strikes against them.</w:t>
      </w:r>
    </w:p>
    <w:p>
      <w:pPr>
        <w:pStyle w:val="Normal"/>
        <w:spacing w:lineRule="auto" w:line="276"/>
        <w:rPr/>
      </w:pPr>
      <w:r>
        <w:rPr/>
        <w:t>They are not in favor today. Now, in this lecture, we will focus on I. A. Richards and John Crowe Ransom, two early new critics. In the next lecture, W. K. Wimsatt and Cleanth Brooks, who are the next generation of new critics.</w:t>
      </w:r>
    </w:p>
    <w:p>
      <w:pPr>
        <w:pStyle w:val="Normal"/>
        <w:spacing w:lineRule="auto" w:line="276"/>
        <w:rPr/>
      </w:pPr>
      <w:r>
        <w:rPr/>
        <w:t>Also, students may wish to consult the work of R. K. Blackmer, Alan Tate, Ivor Winters, William Empson, and Monroe C. Beardsley. They, too, are well worth studying as new critics, but I've chosen these four. Now, most new critics are best known for their skill at poetic explication, for close readings of poems.</w:t>
      </w:r>
    </w:p>
    <w:p>
      <w:pPr>
        <w:pStyle w:val="Normal"/>
        <w:spacing w:lineRule="auto" w:line="276"/>
        <w:rPr/>
      </w:pPr>
      <w:r>
        <w:rPr/>
        <w:t>And we will talk about that in the next lecture. But I want to do something different in this lecture. And the reason is, is that too often, new criticism is reduced only to close reading.</w:t>
      </w:r>
    </w:p>
    <w:p>
      <w:pPr>
        <w:pStyle w:val="Normal"/>
        <w:spacing w:lineRule="auto" w:line="276"/>
        <w:rPr/>
      </w:pPr>
      <w:r>
        <w:rPr/>
        <w:t>There is a lot more to new criticism than just close reading. And so often, when new critics are attacked, it is what we call a straw man that is being attacked. The difference is that rather than just close readers, and that is important, they also had a vital aesthetic agenda and mission that they were trying to do.</w:t>
      </w:r>
    </w:p>
    <w:p>
      <w:pPr>
        <w:pStyle w:val="Normal"/>
        <w:spacing w:lineRule="auto" w:line="276"/>
        <w:rPr/>
      </w:pPr>
      <w:r>
        <w:rPr/>
        <w:t>There is a mission to new criticism, not just a pragmatism to it. Now, what is this mission? All the new critics, in one way or another, felt and feared the growing corrosive influence of science. An influence that threatened to render poetry irrelevant.</w:t>
      </w:r>
    </w:p>
    <w:p>
      <w:pPr>
        <w:pStyle w:val="Normal"/>
        <w:spacing w:lineRule="auto" w:line="276"/>
        <w:rPr/>
      </w:pPr>
      <w:r>
        <w:rPr/>
        <w:t>And it's all linked to positivism. Positivism, the reigning religion of their day, early 20th century, and actually late 19th, early 20th, held that rationalism, progress, and technology would usher in a new age of happiness. This is linked to that four ages of poetry that Shelley attacked, this idea that poetry is useless in a technological age.</w:t>
      </w:r>
    </w:p>
    <w:p>
      <w:pPr>
        <w:pStyle w:val="Normal"/>
        <w:spacing w:lineRule="auto" w:line="276"/>
        <w:rPr/>
      </w:pPr>
      <w:r>
        <w:rPr/>
        <w:t>Well, again, positivism puts its hope in technology. Now, we live after the atom bomb. Positivism has died a little bit as a faith in, you know, this whole idea of these beautiful glass buildings, a world of perfect science.</w:t>
      </w:r>
    </w:p>
    <w:p>
      <w:pPr>
        <w:pStyle w:val="Normal"/>
        <w:spacing w:lineRule="auto" w:line="276"/>
        <w:rPr/>
      </w:pPr>
      <w:r>
        <w:rPr/>
        <w:t>That's died down a bit now, after the wars. But in their time, everybody, like H.G. Wells, thought science was going to take us to the new millennium. Now, to aid in this social transformation, the positives believed, poetry would have to give way to science.</w:t>
      </w:r>
    </w:p>
    <w:p>
      <w:pPr>
        <w:pStyle w:val="Normal"/>
        <w:spacing w:lineRule="auto" w:line="276"/>
        <w:rPr/>
      </w:pPr>
      <w:r>
        <w:rPr/>
        <w:t>Values would give way to facts, the private to the public, internal to the external. Do away with all of those values. We need to be serious.</w:t>
      </w:r>
    </w:p>
    <w:p>
      <w:pPr>
        <w:pStyle w:val="Normal"/>
        <w:spacing w:lineRule="auto" w:line="276"/>
        <w:rPr/>
      </w:pPr>
      <w:r>
        <w:rPr/>
        <w:t>We need to be factual if we're going to bring in this new world of science and technology. And language, too, the positives said, would have to become more concrete, less slippery, in other words. They insisted that there be a one-to-one correspondence between words and the objects or ideas that those words are supposed to signify.</w:t>
      </w:r>
    </w:p>
    <w:p>
      <w:pPr>
        <w:pStyle w:val="Normal"/>
        <w:spacing w:lineRule="auto" w:line="276"/>
        <w:rPr/>
      </w:pPr>
      <w:r>
        <w:rPr/>
        <w:t>In other words, they insisted everything is denotation. One word, one meaning. None of this connotation where words are slippery and can mean lots of different things.</w:t>
      </w:r>
    </w:p>
    <w:p>
      <w:pPr>
        <w:pStyle w:val="Normal"/>
        <w:spacing w:lineRule="auto" w:line="276"/>
        <w:rPr/>
      </w:pPr>
      <w:r>
        <w:rPr/>
        <w:t>What does that mean, of course? That means irony, metaphor, symbolism, paradox, ambiguity, the lifeblood of poetry, has got to be purged as ancient relics of the old, unenlightened days of religion, mystery, ritual, and superstition. We've got to throw that out if we're going to march into the brave new world. And that's a threat to poetry.</w:t>
      </w:r>
    </w:p>
    <w:p>
      <w:pPr>
        <w:pStyle w:val="Normal"/>
        <w:spacing w:lineRule="auto" w:line="276"/>
        <w:rPr/>
      </w:pPr>
      <w:r>
        <w:rPr/>
        <w:t>Any of you have read George Orwell's great essay, Politics and the English Language? He shows how positivism, he also was against positivism, how it ends up messing up language and making a language that no longer has the beauty. Newspeak, if you've ever read 1984, is a language that tries to purge words of all their connotations. And what happens is, when you purge words of their connotations, people can only think in one way.</w:t>
      </w:r>
    </w:p>
    <w:p>
      <w:pPr>
        <w:pStyle w:val="Normal"/>
        <w:spacing w:lineRule="auto" w:line="276"/>
        <w:rPr/>
      </w:pPr>
      <w:r>
        <w:rPr/>
        <w:t>If all the words have one meaning, you can only think in one way, and that can control people. That was Orwell's problem with it, but again, the New Critic's problem is, it throws out all that irony that is so important to poetry. Now, although the New Critics might have responded to positivism by retreating back to romantic subjectivity, just withdrawing, instead, the New Critics chose another subjective way.</w:t>
      </w:r>
    </w:p>
    <w:p>
      <w:pPr>
        <w:pStyle w:val="Normal"/>
        <w:spacing w:lineRule="auto" w:line="276"/>
        <w:rPr/>
      </w:pPr>
      <w:r>
        <w:rPr/>
        <w:t>Instead of doing, I'm sorry, an objective way. Rather than being subjective, they decided to be objective. In other words, they sought instead to erect an aesthetic wall around poetry that would preserve it as a complete, self-enclosed artifact that obeyed its own laws.</w:t>
      </w:r>
    </w:p>
    <w:p>
      <w:pPr>
        <w:pStyle w:val="Normal"/>
        <w:spacing w:lineRule="auto" w:line="276"/>
        <w:rPr/>
      </w:pPr>
      <w:r>
        <w:rPr/>
        <w:t>Poetry's under attack. We need to protect poetry. We need to turn poetry into its own world that runs by its own laws.</w:t>
      </w:r>
    </w:p>
    <w:p>
      <w:pPr>
        <w:pStyle w:val="Normal"/>
        <w:spacing w:lineRule="auto" w:line="276"/>
        <w:rPr/>
      </w:pPr>
      <w:r>
        <w:rPr/>
        <w:t>This, by the way, is very Kantian, and New Critics are often thought of as Neo-Kantians. The New Critics chose to take a formalist approach to literature, again like Kant, one that privileges form over content, for it discovers in the aesthetic form of a poem something that borders on the perfect and the transcendent. And if that's true, if they can do that, then over this timeless microcosm, right, microcosm Greek for little world, over this timeless little world, the physical, historical forces of decay and change, not to mention the laws of science, could have no power.</w:t>
      </w:r>
    </w:p>
    <w:p>
      <w:pPr>
        <w:pStyle w:val="Normal"/>
        <w:spacing w:lineRule="auto" w:line="276"/>
        <w:rPr/>
      </w:pPr>
      <w:r>
        <w:rPr/>
        <w:t>If you make poetry into its own universe of frozen, perfect, timeless truths, then nothing can attack it, nothing can tear it down. So this was their mission. This was their way of preserving poetry.</w:t>
      </w:r>
    </w:p>
    <w:p>
      <w:pPr>
        <w:pStyle w:val="Normal"/>
        <w:spacing w:lineRule="auto" w:line="276"/>
        <w:rPr/>
      </w:pPr>
      <w:r>
        <w:rPr/>
        <w:t>And it's possible, maybe poetry would have become sort of obsolete if it wasn't for them. I think they really did do an important work. I suppose poetry would have come back eventually, as most things do.</w:t>
      </w:r>
    </w:p>
    <w:p>
      <w:pPr>
        <w:pStyle w:val="Normal"/>
        <w:spacing w:lineRule="auto" w:line="276"/>
        <w:rPr/>
      </w:pPr>
      <w:r>
        <w:rPr/>
        <w:t>But I think what they did was very important and very necessary at the time they did it. All right, let's talk about I.A. Richards now specifically. Remember I said he's British, but he inspired the American school of New Criticism.</w:t>
      </w:r>
    </w:p>
    <w:p>
      <w:pPr>
        <w:pStyle w:val="Normal"/>
        <w:spacing w:lineRule="auto" w:line="276"/>
        <w:rPr/>
      </w:pPr>
      <w:r>
        <w:rPr/>
        <w:t>Richards was one of the first critics to see the dangers of positivism for those devoted to the composing, analyzing, and teaching of poetry. He saw the danger of positivism early on, and he was the first critic to fight it by creating a separate space for poetry. He sort of started this, calling back on Kant, started this method, this way of defending or preserving poetry.</w:t>
      </w:r>
    </w:p>
    <w:p>
      <w:pPr>
        <w:pStyle w:val="Normal"/>
        <w:spacing w:lineRule="auto" w:line="276"/>
        <w:rPr/>
      </w:pPr>
      <w:r>
        <w:rPr/>
        <w:t>You see, Richards, he well knew that the truths arrived at in poetry were too abstract, too private, too emotional to be taken seriously by an empirical, scientific age that had purged itself of non-factual truth claims. And he knew as well that if poetry were to compete with science on the positivistic playing field of fact and reason, it would lose hands down. Poetry cannot stand up to the scientific rules of verification and logical proof and systematic thinking.</w:t>
      </w:r>
    </w:p>
    <w:p>
      <w:pPr>
        <w:pStyle w:val="Normal"/>
        <w:spacing w:lineRule="auto" w:line="276"/>
        <w:rPr/>
      </w:pPr>
      <w:r>
        <w:rPr/>
        <w:t>He knew that if poetry fought positivism on positivism's playing field, it would lose. And so, instead, Richards decided to forge a separate status for poetry that would allow it to exist alongside rather than in opposition to science. In an early essay called Science and Poetry, he coined the phrase pseudostatements to distinguish poetic statements from those made by science.</w:t>
      </w:r>
    </w:p>
    <w:p>
      <w:pPr>
        <w:pStyle w:val="Normal"/>
        <w:spacing w:lineRule="auto" w:line="276"/>
        <w:rPr/>
      </w:pPr>
      <w:r>
        <w:rPr/>
        <w:t>Now, pseudostatements literally in Greek means false statements, pseudostatements. But by that phrase, he did not mean to suggest that poetry was false, even though it sort of sounds like that. If he did that, he would just be accepting that either-or, fact-fiction dichotomy of positivism.</w:t>
      </w:r>
    </w:p>
    <w:p>
      <w:pPr>
        <w:pStyle w:val="Normal"/>
        <w:spacing w:lineRule="auto" w:line="276"/>
        <w:rPr/>
      </w:pPr>
      <w:r>
        <w:rPr/>
        <w:t>He would just be falling into this, it's either false or it's true, it's either scientific or it's not. I mean, so that's not what he meant by pseudostatements. He didn't mean false statements.</w:t>
      </w:r>
    </w:p>
    <w:p>
      <w:pPr>
        <w:pStyle w:val="Normal"/>
        <w:spacing w:lineRule="auto" w:line="276"/>
        <w:rPr/>
      </w:pPr>
      <w:r>
        <w:rPr/>
        <w:t>Rather, what he's trying to say is that the claims and resolutions of poetry must not be judged by the same criteria or from the same perspective as those of science. Now, that's what he meant. Unfortunately, pseudostatement was probably not the best word to come up with.</w:t>
      </w:r>
    </w:p>
    <w:p>
      <w:pPr>
        <w:pStyle w:val="Normal"/>
        <w:spacing w:lineRule="auto" w:line="276"/>
        <w:rPr/>
      </w:pPr>
      <w:r>
        <w:rPr/>
        <w:t>What is he saying? Let me put it in terms I've used earlier in this lecture. It's as if he's saying to Plato, Plato, don't judge poetry by the standards of philosophy. That's not fair.</w:t>
      </w:r>
    </w:p>
    <w:p>
      <w:pPr>
        <w:pStyle w:val="Normal"/>
        <w:spacing w:lineRule="auto" w:line="276"/>
        <w:rPr/>
      </w:pPr>
      <w:r>
        <w:rPr/>
        <w:t>Well, that's kind of what he's trying to get out with the word pseudostatements. Well, it quickly became clear that pseudostatements was too crude and too problematic and not clear enough. And so, in practical criticism, a later, more mature work, Richards refined his terminology, replacing the cruder notion of pseudostatements with a more nuanced distinction between intellectual belief and emotional belief.</w:t>
      </w:r>
    </w:p>
    <w:p>
      <w:pPr>
        <w:pStyle w:val="Normal"/>
        <w:spacing w:lineRule="auto" w:line="276"/>
        <w:rPr/>
      </w:pPr>
      <w:r>
        <w:rPr/>
        <w:t>Intellectual belief will be linked to science. Emotional belief will be linked to poetry. Let's see how the dichotomy works.</w:t>
      </w:r>
    </w:p>
    <w:p>
      <w:pPr>
        <w:pStyle w:val="Normal"/>
        <w:spacing w:lineRule="auto" w:line="276"/>
        <w:rPr/>
      </w:pPr>
      <w:r>
        <w:rPr/>
        <w:t>According to Richards, intellectual belief occurs in a rational context of logical consistency and it seeks as its end the fusion of all ideas into a perfect, ordered system. That's what intellectual belief does. That's what science does.</w:t>
      </w:r>
    </w:p>
    <w:p>
      <w:pPr>
        <w:pStyle w:val="Normal"/>
        <w:spacing w:lineRule="auto" w:line="276"/>
        <w:rPr/>
      </w:pPr>
      <w:r>
        <w:rPr/>
        <w:t>It wants to be rational, it wants to be logical, it has to be consistent in a sort of mathematical way. One plus one was always equal to. And, again, the end point, what intellectual belief is seeking is a perfect, ordered system.</w:t>
      </w:r>
    </w:p>
    <w:p>
      <w:pPr>
        <w:pStyle w:val="Normal"/>
        <w:spacing w:lineRule="auto" w:line="276"/>
        <w:rPr/>
      </w:pPr>
      <w:r>
        <w:rPr/>
        <w:t>Some kind of theory or system that everything can work together in consistently. Emotional belief, on the other hand, occurs in an emotional context of sentiments and feelings. Not in that rational context of logical consistency, but, again, an emotional context of sentiments and feelings.</w:t>
      </w:r>
    </w:p>
    <w:p>
      <w:pPr>
        <w:pStyle w:val="Normal"/>
        <w:spacing w:lineRule="auto" w:line="276"/>
        <w:rPr/>
      </w:pPr>
      <w:r>
        <w:rPr/>
        <w:t>Its end is to so order ideas around our emotional needs and desires as to pave the way for their fulfillment. Again, you cannot treat a poem like a mathematical proof and you can't judge it that way. But poems are linked towards emotion.</w:t>
      </w:r>
    </w:p>
    <w:p>
      <w:pPr>
        <w:pStyle w:val="Normal"/>
        <w:spacing w:lineRule="auto" w:line="276"/>
        <w:rPr/>
      </w:pPr>
      <w:r>
        <w:rPr/>
        <w:t>What they're trying to do is to fulfill our emotional needs rather than a need for an intellectual system. And so emotional belief is not verified by any external standard of systematic coherence, but by its success at meeting our emotional needs and desires. Again, totally different criteria going on here.</w:t>
      </w:r>
    </w:p>
    <w:p>
      <w:pPr>
        <w:pStyle w:val="Normal"/>
        <w:spacing w:lineRule="auto" w:line="276"/>
        <w:rPr/>
      </w:pPr>
      <w:r>
        <w:rPr/>
        <w:t>Does it meet our emotional needs? Therefore, it's good. That's how you judge it, not by whether or not it's logically consistent and verifiable. All right, now, although emotional belief can sometimes accompany intellectual belief, it can, and in much great poetry does, exist by itself.</w:t>
      </w:r>
    </w:p>
    <w:p>
      <w:pPr>
        <w:pStyle w:val="Normal"/>
        <w:spacing w:lineRule="auto" w:line="276"/>
        <w:rPr/>
      </w:pPr>
      <w:r>
        <w:rPr/>
        <w:t>You can have a poem that has a little element of intellectual belief, but you can have one that's totally emotional belief. Here's the proof. Think about it.</w:t>
      </w:r>
    </w:p>
    <w:p>
      <w:pPr>
        <w:pStyle w:val="Normal"/>
        <w:spacing w:lineRule="auto" w:line="276"/>
        <w:rPr/>
      </w:pPr>
      <w:r>
        <w:rPr/>
        <w:t>Dante's Divine Comedy, hailed as a great work by so many people. And, you know, you can still be moved by Dante, even if you don't agree with his, quote, religion. You see, we don't need to share Dante's medieval Catholic Christianity, nor his pre-Copernican view of the universe to accept the emotional, psychological, and aesthetic truth of his Divine Comedy.</w:t>
      </w:r>
    </w:p>
    <w:p>
      <w:pPr>
        <w:pStyle w:val="Normal"/>
        <w:spacing w:lineRule="auto" w:line="276"/>
        <w:rPr/>
      </w:pPr>
      <w:r>
        <w:rPr/>
        <w:t>We don't have to believe. We can be an atheist and be profoundly moved and challenged and taught by the Divine Comedy. And this is also true that a religious person can learn from a poet who's an atheist.</w:t>
      </w:r>
    </w:p>
    <w:p>
      <w:pPr>
        <w:pStyle w:val="Normal"/>
        <w:spacing w:lineRule="auto" w:line="276"/>
        <w:rPr/>
      </w:pPr>
      <w:r>
        <w:rPr/>
        <w:t>I mean, again, it's emotional belief. That is, it's working within a system that is intellectual belief, but the poem itself is emotional belief. Now, this is a lot like Coleridge's Willing Suspension of Disbelief, isn't it? And Richards admits that it's like the Willing Suspension of Disbelief, but Richards says, I think in a little bit of a catty fashion, that he says, well, Coleridge's notion is only true in part.</w:t>
      </w:r>
    </w:p>
    <w:p>
      <w:pPr>
        <w:pStyle w:val="Normal"/>
        <w:spacing w:lineRule="auto" w:line="276"/>
        <w:rPr/>
      </w:pPr>
      <w:r>
        <w:rPr/>
        <w:t>In reality, Richards says, there is no need for suspension at all, since neither intellectual belief nor unbelief are a factor in the reading of poetry. We don't even have to worry about suspending anything, because that kind of intellectual belief that we want to suspend is irrelevant to poetry. All right.</w:t>
      </w:r>
    </w:p>
    <w:p>
      <w:pPr>
        <w:pStyle w:val="Normal"/>
        <w:spacing w:lineRule="auto" w:line="276"/>
        <w:rPr/>
      </w:pPr>
      <w:r>
        <w:rPr/>
        <w:t>Richards, remember, was an early New Critic. He's right at the beginning, and so, we might argue, he never really broke from the positivistic tendency to judge a thing by its usefulness, to treat it as a means to an end. What I'm saying here is that he was trying so hard to break from positivism, but he wasn't fully successful.</w:t>
      </w:r>
    </w:p>
    <w:p>
      <w:pPr>
        <w:pStyle w:val="Normal"/>
        <w:spacing w:lineRule="auto" w:line="276"/>
        <w:rPr/>
      </w:pPr>
      <w:r>
        <w:rPr/>
        <w:t>Because think about it, he is still trying to judge poetry by how useful it is, emotionally rather than intellectually, but he's still thinking in positivistic terms. So, positivism tends to be utilitarian. It's got to be useful.</w:t>
      </w:r>
    </w:p>
    <w:p>
      <w:pPr>
        <w:pStyle w:val="Normal"/>
        <w:spacing w:lineRule="auto" w:line="276"/>
        <w:rPr/>
      </w:pPr>
      <w:r>
        <w:rPr/>
        <w:t>It's got to be a means to an end. And so, it was up to later New Critics to go closer to Kant, to Kant's idea of pure beauty as a thing in itself, as something that does not focus on ends, that does not halt the free play of mind. So, again, later New Critics are going to get more aesthetic in the Kantian sense.</w:t>
      </w:r>
    </w:p>
    <w:p>
      <w:pPr>
        <w:pStyle w:val="Normal"/>
        <w:spacing w:lineRule="auto" w:line="276"/>
        <w:rPr/>
      </w:pPr>
      <w:r>
        <w:rPr/>
        <w:t>They're going to move farther and farther away from this positivistic notion of usefulness towards art as a free play of ideas. And we're going to see that as we move through New Criticism. And, indeed, for John Crowe Ransom, who comes after Richards, this need for free play would take on many meanings.</w:t>
      </w:r>
    </w:p>
    <w:p>
      <w:pPr>
        <w:pStyle w:val="Normal"/>
        <w:spacing w:lineRule="auto" w:line="276"/>
        <w:rPr/>
      </w:pPr>
      <w:r>
        <w:rPr/>
        <w:t>We'll look at the aesthetic ontological meaning of this change. And at the very end of the essay, I'm going to show you that this new change, this aesthetic change, also has, believe it or not, political connotations. But we'll get there in a moment.</w:t>
      </w:r>
    </w:p>
    <w:p>
      <w:pPr>
        <w:pStyle w:val="Normal"/>
        <w:spacing w:lineRule="auto" w:line="276"/>
        <w:rPr/>
      </w:pPr>
      <w:r>
        <w:rPr/>
        <w:t>All right. Let's start by looking at the aesthetic ideas of John Crowe Ransom. In an essay called Criticism as Pure Speculation, Ransom takes to tasks, indeed, rejects all psychological and moral approaches to literature in favor of a more objective ontological approach.</w:t>
      </w:r>
    </w:p>
    <w:p>
      <w:pPr>
        <w:pStyle w:val="Normal"/>
        <w:spacing w:lineRule="auto" w:line="276"/>
        <w:rPr/>
      </w:pPr>
      <w:r>
        <w:rPr/>
        <w:t>Again, even more than Richards, Ransom wants us to focus on the object and stop worrying. I mean, we shouldn't worry about intellect, but we shouldn't worry about emotions either. We shouldn't worry about moral qualities or anything.</w:t>
      </w:r>
    </w:p>
    <w:p>
      <w:pPr>
        <w:pStyle w:val="Normal"/>
        <w:spacing w:lineRule="auto" w:line="276"/>
        <w:rPr/>
      </w:pPr>
      <w:r>
        <w:rPr/>
        <w:t>Don't worry about pragmatic concerns or mimetic concerns or expressive concerns. He really is trying to cut the poem off from all of these external concerns. Now, let's look at how he criticizes.</w:t>
      </w:r>
    </w:p>
    <w:p>
      <w:pPr>
        <w:pStyle w:val="Normal"/>
        <w:spacing w:lineRule="auto" w:line="276"/>
        <w:rPr/>
      </w:pPr>
      <w:r>
        <w:rPr/>
        <w:t>First of all, he criticizes psychological critics. And he calls Richards a psychological critic, because of this idea that it fills our emotional needs and all that. He calls him an emotional critic, and he accuses him of making too sharp a distinction between feeling-centered poetry and cold, unemotional science.</w:t>
      </w:r>
    </w:p>
    <w:p>
      <w:pPr>
        <w:pStyle w:val="Normal"/>
        <w:spacing w:lineRule="auto" w:line="276"/>
        <w:rPr/>
      </w:pPr>
      <w:r>
        <w:rPr/>
        <w:t>Because what Ransom noticed, and I think he's probably right, is that this dichotomy between emotional and intellectual belief, finally, all it does is feed the positivistic critique of poetry as useless and all emotional and flowery. So, in other words, Richards ended up making the mistake he didn't want to make. Let me give you an analogy that's meaningful to me.</w:t>
      </w:r>
    </w:p>
    <w:p>
      <w:pPr>
        <w:pStyle w:val="Normal"/>
        <w:spacing w:lineRule="auto" w:line="276"/>
        <w:rPr/>
      </w:pPr>
      <w:r>
        <w:rPr/>
        <w:t>Myself, as an evangelical Christian, I tend to have a pretty conservative view of the Bible as the Word of God. But I'm really bothered by ultra-conservative, fundamentalist Christians who always want to talk about the Bible as if it were a scientific textbook. I think that those guys got it all wrong.</w:t>
      </w:r>
    </w:p>
    <w:p>
      <w:pPr>
        <w:pStyle w:val="Normal"/>
        <w:spacing w:lineRule="auto" w:line="276"/>
        <w:rPr/>
      </w:pPr>
      <w:r>
        <w:rPr/>
        <w:t>I mean, I like the fact that they're trying to defend the Bible. But what they're doing is they're trying to defend the Bible as if it were a mathematical, logical text. And it's not.</w:t>
      </w:r>
    </w:p>
    <w:p>
      <w:pPr>
        <w:pStyle w:val="Normal"/>
        <w:spacing w:lineRule="auto" w:line="276"/>
        <w:rPr/>
      </w:pPr>
      <w:r>
        <w:rPr/>
        <w:t>Mathematically, logically, scientifically speaking, there are contradictions in the Bible. But, I at least feel, emotionally, theologically, aesthetically, and all those other ways, it doesn't contradict itself. But I think the fundamentalists shoot themselves in the foot, like I.A. Richards does, when they try to treat it in the wrong way and try to play by the rules of science.</w:t>
      </w:r>
    </w:p>
    <w:p>
      <w:pPr>
        <w:pStyle w:val="Normal"/>
        <w:spacing w:lineRule="auto" w:line="276"/>
        <w:rPr/>
      </w:pPr>
      <w:r>
        <w:rPr/>
        <w:t>And, by the way, again, a lot of these new critics were religious, and I think they understood what was happening to the Bible as well as what was happening to poetry. Now, let's see what Ransom offers as an answer to this. What Ransom says is that a poem is not just an expression of emotions, emotional belief.</w:t>
      </w:r>
    </w:p>
    <w:p>
      <w:pPr>
        <w:pStyle w:val="Normal"/>
        <w:spacing w:lineRule="auto" w:line="276"/>
        <w:rPr/>
      </w:pPr>
      <w:r>
        <w:rPr/>
        <w:t>Rather, it is something that has a paraphrasable core that is as logical and coherent as any scientific statement. In other words, it's not all emotion. There is an intellectual core to the poem.</w:t>
      </w:r>
    </w:p>
    <w:p>
      <w:pPr>
        <w:pStyle w:val="Normal"/>
        <w:spacing w:lineRule="auto" w:line="276"/>
        <w:rPr/>
      </w:pPr>
      <w:r>
        <w:rPr/>
      </w:r>
    </w:p>
    <w:p>
      <w:pPr>
        <w:pStyle w:val="Normal"/>
        <w:spacing w:lineRule="auto" w:line="276"/>
        <w:rPr/>
      </w:pPr>
      <w:r>
        <w:rPr/>
        <w:t>He calls it the paraphrasable core because it's something you can paraphrase in a sort of scientific statement. So, he believed that poetry isn't just about emotions. It has ideas.</w:t>
      </w:r>
    </w:p>
    <w:p>
      <w:pPr>
        <w:pStyle w:val="Normal"/>
        <w:spacing w:lineRule="auto" w:line="276"/>
        <w:rPr/>
      </w:pPr>
      <w:r>
        <w:rPr/>
        <w:t>It has a core that is logical and coherent. But, what makes it a poem, what distinguishes it as a poem, is that this core is situated in what he calls a context of lively, local details. A context that, scientifically speaking, is irrelevant.</w:t>
      </w:r>
    </w:p>
    <w:p>
      <w:pPr>
        <w:pStyle w:val="Normal"/>
        <w:spacing w:lineRule="auto" w:line="276"/>
        <w:rPr/>
      </w:pPr>
      <w:r>
        <w:rPr/>
        <w:t>You see, in a scientific proof text, all you want is the facts and the figures, and that's it. You don't want to know all sorts of little trivial things that have nothing to do with the science that's going on. But, in a poem, you want those lively, local details.</w:t>
      </w:r>
    </w:p>
    <w:p>
      <w:pPr>
        <w:pStyle w:val="Normal"/>
        <w:spacing w:lineRule="auto" w:line="276"/>
        <w:rPr/>
      </w:pPr>
      <w:r>
        <w:rPr/>
        <w:t>They are what make it concrete. And so, for him, what a poem is, ontologically speaking, in other words, what the essence of a poem is, is that it's a fusion of this logical, paraphrasable core and these lively, local details that embody and concretize it. That's what poetry is.</w:t>
      </w:r>
    </w:p>
    <w:p>
      <w:pPr>
        <w:pStyle w:val="Normal"/>
        <w:spacing w:lineRule="auto" w:line="276"/>
        <w:rPr/>
      </w:pPr>
      <w:r>
        <w:rPr/>
        <w:t>Alright, that's his attack on psychological critics. But, Ransom also criticizes moral, platonic-minded poets and critics who would judge a poem by its moral or philosophical or political message. He doesn't want people to go the other way, and all they care about is what he says is the paraphrasable core.</w:t>
      </w:r>
    </w:p>
    <w:p>
      <w:pPr>
        <w:pStyle w:val="Normal"/>
        <w:spacing w:lineRule="auto" w:line="276"/>
        <w:rPr/>
      </w:pPr>
      <w:r>
        <w:rPr/>
        <w:t>I don't want somebody that always judges a poem only by what it says in a moral or scientific way. What the problem is, is that these critics are accepting the poem's paraphrasable core, but then they're treating that core as if it were equivalent to the poem. As if all the details were irrelevant, and all that's important is the paraphrasable core.</w:t>
      </w:r>
    </w:p>
    <w:p>
      <w:pPr>
        <w:pStyle w:val="Normal"/>
        <w:spacing w:lineRule="auto" w:line="276"/>
        <w:rPr/>
      </w:pPr>
      <w:r>
        <w:rPr/>
        <w:t>Well, if that's all that was important, then the poet wouldn't have written a poem. He would have written prose and just said what he meant. And so what he's saying is that when we try to find the message of the poem, and that's it, it's moral, what we're doing is killing the poem.</w:t>
      </w:r>
    </w:p>
    <w:p>
      <w:pPr>
        <w:pStyle w:val="Normal"/>
        <w:spacing w:lineRule="auto" w:line="276"/>
        <w:rPr/>
      </w:pPr>
      <w:r>
        <w:rPr/>
        <w:t>We are ripping it out of what it is. We're not respecting its ontological status or essence. Echoing Arnold's distinction between uninterested and disinterested, Ransom asserts that poetry is not unethical, but post-ethical.</w:t>
      </w:r>
    </w:p>
    <w:p>
      <w:pPr>
        <w:pStyle w:val="Normal"/>
        <w:spacing w:lineRule="auto" w:line="276"/>
        <w:rPr/>
      </w:pPr>
      <w:r>
        <w:rPr/>
        <w:t>In other words, that's like saying it's not immoral, but amoral. In other words, poetry doesn't worry about ethical things. It is post-ethical.</w:t>
      </w:r>
    </w:p>
    <w:p>
      <w:pPr>
        <w:pStyle w:val="Normal"/>
        <w:spacing w:lineRule="auto" w:line="276"/>
        <w:rPr/>
      </w:pPr>
      <w:r>
        <w:rPr/>
        <w:t>Not that it doesn't care, but it's beyond that. It transcends that. It is amoral.</w:t>
      </w:r>
    </w:p>
    <w:p>
      <w:pPr>
        <w:pStyle w:val="Normal"/>
        <w:spacing w:lineRule="auto" w:line="276"/>
        <w:rPr/>
      </w:pPr>
      <w:r>
        <w:rPr/>
        <w:t>It is disinterested. It's dealing with something more than that. It is not simply theology or philosophy.</w:t>
      </w:r>
    </w:p>
    <w:p>
      <w:pPr>
        <w:pStyle w:val="Normal"/>
        <w:spacing w:lineRule="auto" w:line="276"/>
        <w:rPr/>
      </w:pPr>
      <w:r>
        <w:rPr/>
        <w:t>It is something above that. It is aesthetic, again, in the Kantian sense. Well, in reaction against psychological and moral criticism, Ransom offers instead an objective, ontological, Kantian view of poetry.</w:t>
      </w:r>
    </w:p>
    <w:p>
      <w:pPr>
        <w:pStyle w:val="Normal"/>
        <w:spacing w:lineRule="auto" w:line="276"/>
        <w:rPr/>
      </w:pPr>
      <w:r>
        <w:rPr/>
        <w:t>Now, if you're really listening carefully, you should be thinking, wait a minute, this guy's contradicting himself. How can you be ontological and Kantian? I thought Kant was an epistemologist. Well, you're right, it is a paradox.</w:t>
      </w:r>
    </w:p>
    <w:p>
      <w:pPr>
        <w:pStyle w:val="Normal"/>
        <w:spacing w:lineRule="auto" w:line="276"/>
        <w:rPr/>
      </w:pPr>
      <w:r>
        <w:rPr/>
        <w:t>The new critics are ontological Kantians. They believe with Kant, but rather than... Okay, they accept with Kant that poetry or aestheticism is a free play. But what they do is take the free play out of the mind, out of the subjective epistemological approach of Kant, and put it back in the poetic object.</w:t>
      </w:r>
    </w:p>
    <w:p>
      <w:pPr>
        <w:pStyle w:val="Normal"/>
        <w:spacing w:lineRule="auto" w:line="276"/>
        <w:rPr/>
      </w:pPr>
      <w:r>
        <w:rPr/>
        <w:t>So that's why they're Kantian ontologists. Once again, they accept the free play of mind that's central to Kant, but they locate that free play of mind not in the subjective mind, but in the poetic object. That's maybe the best way to explain how you can be an ontological Kantian.</w:t>
      </w:r>
    </w:p>
    <w:p>
      <w:pPr>
        <w:pStyle w:val="Normal"/>
        <w:spacing w:lineRule="auto" w:line="276"/>
        <w:rPr/>
      </w:pPr>
      <w:r>
        <w:rPr/>
        <w:t>What he's saying is that a poem must be treated as a free and autonomous end in itself. It is an end in itself. And you know, a lot of you, when I was teaching Kant, a lot of you probably kept thinking, he's not talking about the mind, he's talking about the poem, isn't he? Now remember, Kant and Burke said, no, no, no, I'm talking about the mind.</w:t>
      </w:r>
    </w:p>
    <w:p>
      <w:pPr>
        <w:pStyle w:val="Normal"/>
        <w:spacing w:lineRule="auto" w:line="276"/>
        <w:rPr/>
      </w:pPr>
      <w:r>
        <w:rPr/>
        <w:t>Well, if that bothered you, you should like this, because now they are talking about the poem. The poem, the object, is an end in itself. The critic, therefore, must accept the poem as it is, with both its abstract, universal message, and its particular concrete details intact.</w:t>
      </w:r>
    </w:p>
    <w:p>
      <w:pPr>
        <w:pStyle w:val="Normal"/>
        <w:spacing w:lineRule="auto" w:line="276"/>
        <w:rPr/>
      </w:pPr>
      <w:r>
        <w:rPr/>
        <w:t>We must accept the poem as it is, we must accept its ontological status. He explains this by adopting a rather homely metaphor of a house. And I think it's kind of interesting, but kind of silly maybe.</w:t>
      </w:r>
    </w:p>
    <w:p>
      <w:pPr>
        <w:pStyle w:val="Normal"/>
        <w:spacing w:lineRule="auto" w:line="276"/>
        <w:rPr/>
      </w:pPr>
      <w:r>
        <w:rPr/>
        <w:t>But Ransom defines a poem as a logical structure having a local texture. Again, a logical structure having a local texture. In other words, like a house, it has a functional frame.</w:t>
      </w:r>
    </w:p>
    <w:p>
      <w:pPr>
        <w:pStyle w:val="Normal"/>
        <w:spacing w:lineRule="auto" w:line="276"/>
        <w:rPr/>
      </w:pPr>
      <w:r>
        <w:rPr/>
        <w:t>That's the paraphrasable core. It's got a functional frame. But that frame, to come back to the house, is augmented by decorative paint, wallpaper, etc., etc.</w:t>
      </w:r>
    </w:p>
    <w:p>
      <w:pPr>
        <w:pStyle w:val="Normal"/>
        <w:spacing w:lineRule="auto" w:line="276"/>
        <w:rPr/>
      </w:pPr>
      <w:r>
        <w:rPr/>
        <w:t>So if the frame of the house is the paraphrasable core, the wallpaper and all the stuff we add to the home, that's the lively local details. So that's what a poem is. Ontologically speaking, it is a fusion of that.</w:t>
      </w:r>
    </w:p>
    <w:p>
      <w:pPr>
        <w:pStyle w:val="Normal"/>
        <w:spacing w:lineRule="auto" w:line="276"/>
        <w:rPr/>
      </w:pPr>
      <w:r>
        <w:rPr/>
        <w:t>Well, what does that mean? It means that critics who focus on structure to the exclusion of texture, all they care about is the frame and they don't care about the details, well, they haven't really understood the poem. For they have ignored its ontological essence. If a poem is structure plus texture, core plus details, if you only look at the core, only look at the structure, then you're not respecting it as a poem.</w:t>
      </w:r>
    </w:p>
    <w:p>
      <w:pPr>
        <w:pStyle w:val="Normal"/>
        <w:spacing w:lineRule="auto" w:line="276"/>
        <w:rPr/>
      </w:pPr>
      <w:r>
        <w:rPr/>
        <w:t>If you talk to me and you only respect me intellectually and forget about my emotional side, you haven't accepted me in my ontological essence. Or if you look only at my physical and ignore my spiritual or vice versa, you're not treating me as what I am, a fusion of physical and spiritual, intellectual and emotional, and many different things that we as human beings are. Now, Ransom argues that Hegelian, platonic critics who claim to champion poetry as a concrete universal are really only interested in universals.</w:t>
      </w:r>
    </w:p>
    <w:p>
      <w:pPr>
        <w:pStyle w:val="Normal"/>
        <w:spacing w:lineRule="auto" w:line="276"/>
        <w:rPr/>
      </w:pPr>
      <w:r>
        <w:rPr/>
        <w:t>And there is some truth to that. Hegel keeps saying, concrete universal, concrete universal, but if you read Hegel, he keeps ending up in the abstract world. He can't stay in the physical world.</w:t>
      </w:r>
    </w:p>
    <w:p>
      <w:pPr>
        <w:pStyle w:val="Normal"/>
        <w:spacing w:lineRule="auto" w:line="276"/>
        <w:rPr/>
      </w:pPr>
      <w:r>
        <w:rPr/>
        <w:t>He says he wants to, but he never does. Well, the new critics not only say they want to, but they do. They stay with the world.</w:t>
      </w:r>
    </w:p>
    <w:p>
      <w:pPr>
        <w:pStyle w:val="Normal"/>
        <w:spacing w:lineRule="auto" w:line="276"/>
        <w:rPr/>
      </w:pPr>
      <w:r>
        <w:rPr/>
        <w:t>They don't lose the world. Ransom compares poems to cream-filled pastries and critics to epicures who not only relish the pastry shell, but each drop of cream. So poetry is something to feast on in all its physicality.</w:t>
      </w:r>
    </w:p>
    <w:p>
      <w:pPr>
        <w:pStyle w:val="Normal"/>
        <w:spacing w:lineRule="auto" w:line="276"/>
        <w:rPr/>
      </w:pPr>
      <w:r>
        <w:rPr/>
        <w:t>Just eat it up. I love that. The true critic, in other words, is a hedonist who dines lavishly on a feast of poetry, a tasty, if radical, view of criticism that is captured in the title of Ransom's best-known critical work, The World's Body.</w:t>
      </w:r>
    </w:p>
    <w:p>
      <w:pPr>
        <w:pStyle w:val="Normal"/>
        <w:spacing w:lineRule="auto" w:line="276"/>
        <w:rPr/>
      </w:pPr>
      <w:r>
        <w:rPr/>
        <w:t>The true critic, again, should feast on poetry in all of its physicality. Finally, I promised you a political connotation. Let me give that to you now.</w:t>
      </w:r>
    </w:p>
    <w:p>
      <w:pPr>
        <w:pStyle w:val="Normal"/>
        <w:spacing w:lineRule="auto" w:line="276"/>
        <w:rPr/>
      </w:pPr>
      <w:r>
        <w:rPr/>
        <w:t>This essay was written in 1941, and it's important to know this date because it suggests a serious side to it. 1941, totalitarianism is taking over the world. Now, while the world around him is being enslaved by totalitarian regimes, both from the right and the left, finally, here is Ransom asserting boldly that a poem is a democratic state, and that's the language he uses.</w:t>
      </w:r>
    </w:p>
    <w:p>
      <w:pPr>
        <w:pStyle w:val="Normal"/>
        <w:spacing w:lineRule="auto" w:line="276"/>
        <w:rPr/>
      </w:pPr>
      <w:r>
        <w:rPr/>
        <w:t>He says a poem is a democracy. It's a democratic state, and he's thinking politically now. Let me explain how this works.</w:t>
      </w:r>
    </w:p>
    <w:p>
      <w:pPr>
        <w:pStyle w:val="Normal"/>
        <w:spacing w:lineRule="auto" w:line="276"/>
        <w:rPr/>
      </w:pPr>
      <w:r>
        <w:rPr/>
        <w:t>Unlike in fascist or Marxist states, totalitarianism, where citizens are assigned specific functions from which they cannot deviate, democratic states allow their citizens to define and express themselves freely. Let's think about it. If you live in a totalitarian state, you are regimented.</w:t>
      </w:r>
    </w:p>
    <w:p>
      <w:pPr>
        <w:pStyle w:val="Normal"/>
        <w:spacing w:lineRule="auto" w:line="276"/>
        <w:rPr/>
      </w:pPr>
      <w:r>
        <w:rPr/>
        <w:t>The state tells you what you are going to be and what you're going to do, and you better fall in line for the greater good. That's what totalitarianism does, whether it's from the right or the left. We are just cogs in a wheel, and we must function.</w:t>
      </w:r>
    </w:p>
    <w:p>
      <w:pPr>
        <w:pStyle w:val="Normal"/>
        <w:spacing w:lineRule="auto" w:line="276"/>
        <w:rPr/>
      </w:pPr>
      <w:r>
        <w:rPr/>
        <w:t>We must march to the orders. What about a democracy? In a democracy, if it works, we are allowed to define and express our own individuality. Without destroying the state, we can define ourselves and express ourselves freely.</w:t>
      </w:r>
    </w:p>
    <w:p>
      <w:pPr>
        <w:pStyle w:val="Normal"/>
        <w:spacing w:lineRule="auto" w:line="276"/>
        <w:rPr/>
      </w:pPr>
      <w:r>
        <w:rPr/>
        <w:t>Let's link this now with poetry. In the same way, positivistic prose insists that each word have a fixed meaning and function. A one-to-one correspondence.</w:t>
      </w:r>
    </w:p>
    <w:p>
      <w:pPr>
        <w:pStyle w:val="Normal"/>
        <w:spacing w:lineRule="auto" w:line="276"/>
        <w:rPr/>
      </w:pPr>
      <w:r>
        <w:rPr/>
        <w:t>And so prose, and especially positivistic prose, is like totalitarianism, because every word has to have one meaning and nothing more. And every word has to be absolutely functional. It has to function in coordination with, again, the paraphrasable core.</w:t>
      </w:r>
    </w:p>
    <w:p>
      <w:pPr>
        <w:pStyle w:val="Normal"/>
        <w:spacing w:lineRule="auto" w:line="276"/>
        <w:rPr/>
      </w:pPr>
      <w:r>
        <w:rPr/>
        <w:t>It must say, and it must say it clearly. In contrast, poetry allows each of its concrete details, what Ransom calls structure, to function freely and uniquely. You see, just as every individual in a democracy has his own voice, has his own individuality, in a true poem, Ransom says, each of those details, each of the texture, is able to exert its own individual pressure.</w:t>
      </w:r>
    </w:p>
    <w:p>
      <w:pPr>
        <w:pStyle w:val="Normal"/>
        <w:spacing w:lineRule="auto" w:line="276"/>
        <w:rPr/>
      </w:pPr>
      <w:r>
        <w:rPr/>
        <w:t>It might even contradict the paraphrasable core in a strange way, or at least soften it or deflect it in different areas of meaning. Well, that is why a poem is like a democracy, because, again, there is freedom within the democracy, within the poem. So, again, I really think that there's a political aspect to this, and Ransom means there to be.</w:t>
      </w:r>
    </w:p>
    <w:p>
      <w:pPr>
        <w:pStyle w:val="Normal"/>
        <w:spacing w:lineRule="auto" w:line="276"/>
        <w:rPr/>
      </w:pPr>
      <w:r>
        <w:rPr/>
        <w:t>Now, as a true critic respects the autonomy of the poem's texture, therefore, he will never try to subject that texture to a strict, regimented core of meaning. If you, as a critic, think that everything has got to fall in line with the paraphrasable core, and if it contradicts it all, it's got to be cut and thrown away, then you're like a dictator. You are a sort of Hitler critic, if you will.</w:t>
      </w:r>
    </w:p>
    <w:p>
      <w:pPr>
        <w:pStyle w:val="Normal"/>
        <w:spacing w:lineRule="auto" w:line="276"/>
        <w:rPr/>
      </w:pPr>
      <w:r>
        <w:rPr/>
        <w:t>A poem is an autonomy, and it's got to be treated as such. You've got to treat it with respect. So I really think that, again, there is a mission here to the new critics.</w:t>
      </w:r>
    </w:p>
    <w:p>
      <w:pPr>
        <w:pStyle w:val="Normal"/>
        <w:spacing w:lineRule="auto" w:line="276"/>
        <w:rPr/>
      </w:pPr>
      <w:r>
        <w:rPr/>
        <w:t>I think they're doing something important. They're speaking up for freedom in the way that Kant and Hegel and all of those Germans were speaking up for freedom, a freedom of expression, a freedom of self-determinism. And they found that in the aesthetic whole that is the microcosm of the poem.</w:t>
      </w:r>
    </w:p>
    <w:p>
      <w:pPr>
        <w:pStyle w:val="Normal"/>
        <w:spacing w:lineRule="auto" w:line="276"/>
        <w:rPr/>
      </w:pPr>
      <w:r>
        <w:rPr/>
        <w:t>All right, in our next lecture, we will continue our discussion of new criticism by looking at two radical new critics, Wimsatt and Brooks.</w:t>
      </w:r>
    </w:p>
    <w:p>
      <w:pPr>
        <w:pStyle w:val="Normal"/>
        <w:spacing w:lineRule="auto" w:line="276"/>
        <w:rPr/>
      </w:pPr>
      <w:r>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t>Ransom, John Crowe (1888–1974)</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rPr>
          <w:b/>
          <w:b/>
          <w:bCs/>
          <w:sz w:val="28"/>
          <w:szCs w:val="28"/>
        </w:rPr>
      </w:pPr>
      <w:r>
        <w:rPr/>
        <w:drawing>
          <wp:inline distT="0" distB="0" distL="0" distR="0">
            <wp:extent cx="1828800" cy="1623060"/>
            <wp:effectExtent l="0" t="0" r="0" b="0"/>
            <wp:docPr id="17"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
                    <pic:cNvPicPr>
                      <a:picLocks noChangeAspect="1" noChangeArrowheads="1"/>
                    </pic:cNvPicPr>
                  </pic:nvPicPr>
                  <pic:blipFill>
                    <a:blip r:embed="rId19"/>
                    <a:stretch>
                      <a:fillRect/>
                    </a:stretch>
                  </pic:blipFill>
                  <pic:spPr bwMode="auto">
                    <a:xfrm>
                      <a:off x="0" y="0"/>
                      <a:ext cx="1828800" cy="1623060"/>
                    </a:xfrm>
                    <a:prstGeom prst="rect">
                      <a:avLst/>
                    </a:prstGeom>
                  </pic:spPr>
                </pic:pic>
              </a:graphicData>
            </a:graphic>
          </wp:inline>
        </w:drawing>
      </w:r>
    </w:p>
    <w:p>
      <w:pPr>
        <w:pStyle w:val="Normal"/>
        <w:rPr/>
      </w:pPr>
      <w:r>
        <w:rPr/>
      </w:r>
    </w:p>
    <w:p>
      <w:pPr>
        <w:pStyle w:val="Normal"/>
        <w:rPr/>
      </w:pPr>
      <w:r>
        <w:rPr/>
        <w:t xml:space="preserve">American poet and literary critic; one of the founders of new criticism. Author of The World’s Body. Richards, I. A. (1893–1979). British literary theorist and linguist whose ideas had a great influence on American new criticism. Author of Practical Criticism.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spacing w:lineRule="auto" w:line="276"/>
        <w:rPr/>
      </w:pPr>
      <w:r>
        <w:rPr>
          <w:b/>
          <w:bCs/>
        </w:rPr>
        <w:t>L19.24-~1</w:t>
      </w:r>
    </w:p>
    <w:p>
      <w:pPr>
        <w:pStyle w:val="Normal"/>
        <w:spacing w:lineRule="auto" w:line="276"/>
        <w:rPr/>
      </w:pPr>
      <w:r>
        <w:rPr/>
        <w:t>Lecture 19, Heresies and Fallacies, W.K. Wimsatt and Cleanthe Brooks In this lecture, we shall consider how W.K. Wimsatt and Cleanthe Brooks, two of the most radical new critics, took the objective ontological theories of Richards and Ransom and carried them to an even higher level. We shall also consider the methods the new critics taught us for explicating poetry, and shall argue that new criticism is not elitist and private, but democratic and public. W.K. Wimsatt, a later, more radical new critic than Ransom, carries Ransom's critique of psychological and moral criticism even farther.</w:t>
      </w:r>
    </w:p>
    <w:p>
      <w:pPr>
        <w:pStyle w:val="Normal"/>
        <w:spacing w:lineRule="auto" w:line="276"/>
        <w:rPr/>
      </w:pPr>
      <w:r>
        <w:rPr/>
      </w:r>
    </w:p>
    <w:p>
      <w:pPr>
        <w:pStyle w:val="Normal"/>
        <w:spacing w:lineRule="auto" w:line="276"/>
        <w:rPr/>
      </w:pPr>
      <w:r>
        <w:rPr/>
        <w:t>You'll remember from our last lecture that Ransom wanted to do away with this psychological criticism that was only interested in emotions, or this moral criticism that always wanted some kind of moral or message as the most important thing. Well, W.K. Wimsatt, in two essays that he co-wrote with Monroe C. Beardsley, and the names of those two essays are The Intentional Fallacy and The Affective Fallacy, in those two essays, Wimsatt argues that neither authorial intention nor the reader's response is relevant to the analysis of a poem. First of all, let me mention that although these two essays were co-written, I'm just going to say Wimsatt.</w:t>
      </w:r>
    </w:p>
    <w:p>
      <w:pPr>
        <w:pStyle w:val="Normal"/>
        <w:spacing w:lineRule="auto" w:line="276"/>
        <w:rPr/>
      </w:pPr>
      <w:r>
        <w:rPr/>
      </w:r>
    </w:p>
    <w:p>
      <w:pPr>
        <w:pStyle w:val="Normal"/>
        <w:spacing w:lineRule="auto" w:line="276"/>
        <w:rPr/>
      </w:pPr>
      <w:r>
        <w:rPr/>
        <w:t>I really think he was the main person, so I will just say Wimsatt from now on. All right, what am I saying? The Intentional Fallacy, The Affective Fallacy. The Intentional Fallacy says that the intention of the author is really irrelevant to the poem or to the analysis of the poem.</w:t>
      </w:r>
    </w:p>
    <w:p>
      <w:pPr>
        <w:pStyle w:val="Normal"/>
        <w:spacing w:lineRule="auto" w:line="276"/>
        <w:rPr/>
      </w:pPr>
      <w:r>
        <w:rPr/>
      </w:r>
    </w:p>
    <w:p>
      <w:pPr>
        <w:pStyle w:val="Normal"/>
        <w:spacing w:lineRule="auto" w:line="276"/>
        <w:rPr/>
      </w:pPr>
      <w:r>
        <w:rPr/>
        <w:t>The Affective Fallacy says the effect that it has on the reader or the audience is also irrelevant. What am I saying? What I'm saying here is that now pragmatic theories that are interested in the audience and expressive theories that are interested in the poet are to be literally lopped off. We don't want to worry about those things anymore.</w:t>
      </w:r>
    </w:p>
    <w:p>
      <w:pPr>
        <w:pStyle w:val="Normal"/>
        <w:spacing w:lineRule="auto" w:line="276"/>
        <w:rPr/>
      </w:pPr>
      <w:r>
        <w:rPr/>
      </w:r>
    </w:p>
    <w:p>
      <w:pPr>
        <w:pStyle w:val="Normal"/>
        <w:spacing w:lineRule="auto" w:line="276"/>
        <w:rPr/>
      </w:pPr>
      <w:r>
        <w:rPr/>
        <w:t>Those are two things that take us away from the object, the poem. Now, critics who are guilty of the former fallacy, the authorial intention or the intentional fallacy, people guilty of that, take as their standard of analysis the psychological causes of the poem. In other words, they think that the real heart of the poem is its psychological causes, in other words, its author.</w:t>
      </w:r>
    </w:p>
    <w:p>
      <w:pPr>
        <w:pStyle w:val="Normal"/>
        <w:spacing w:lineRule="auto" w:line="276"/>
        <w:rPr/>
      </w:pPr>
      <w:r>
        <w:rPr/>
      </w:r>
    </w:p>
    <w:p>
      <w:pPr>
        <w:pStyle w:val="Normal"/>
        <w:spacing w:lineRule="auto" w:line="276"/>
        <w:rPr/>
      </w:pPr>
      <w:r>
        <w:rPr/>
        <w:t>Whereas those guilty of the Affective Fallacy judge a poem by its psychological effects, not its psychological causes in the mind of the author, but its psychological effects in the mind of the audience. That's what they mean by intentional and affective fallacy. Now, in either case, in either fallacy, Wimsatt argues, the critical enterprise drifts into relativism as external standards not inherent within the poem are arbitrarily applied.</w:t>
      </w:r>
    </w:p>
    <w:p>
      <w:pPr>
        <w:pStyle w:val="Normal"/>
        <w:spacing w:lineRule="auto" w:line="276"/>
        <w:rPr/>
      </w:pPr>
      <w:r>
        <w:rPr/>
      </w:r>
    </w:p>
    <w:p>
      <w:pPr>
        <w:pStyle w:val="Normal"/>
        <w:spacing w:lineRule="auto" w:line="276"/>
        <w:rPr/>
      </w:pPr>
      <w:r>
        <w:rPr/>
        <w:t>For them, the author's intention or the reader's response are external to the poem and irrelevant. They're only interested in internal things, what is occurring inside the poetic object, right? Objective theories, the poetic object. Now, when this happens, when we focus too much on the external, what happens is, is that the poem itself as a self-contained artifact with its own aesthetic integrity and ontological existence tends to disappear.</w:t>
      </w:r>
    </w:p>
    <w:p>
      <w:pPr>
        <w:pStyle w:val="Normal"/>
        <w:spacing w:lineRule="auto" w:line="276"/>
        <w:rPr/>
      </w:pPr>
      <w:r>
        <w:rPr/>
      </w:r>
    </w:p>
    <w:p>
      <w:pPr>
        <w:pStyle w:val="Normal"/>
        <w:spacing w:lineRule="auto" w:line="276"/>
        <w:rPr/>
      </w:pPr>
      <w:r>
        <w:rPr/>
        <w:t>We focus on the other things, we forget about the poem, the poem loses its integrity, it ceases to be a thing in itself and end in itself. A nice way to put this is, after the biographical critic determines what the author was trying to do and the psychological critic measures the quality of audience response, guess what? We are still left with a poetic object that must be analyzed. Wimsatt would say, like most of the new critics, you could tell me all of that external stuff, but you still haven't told me anything about the poem itself.</w:t>
      </w:r>
    </w:p>
    <w:p>
      <w:pPr>
        <w:pStyle w:val="Normal"/>
        <w:spacing w:lineRule="auto" w:line="276"/>
        <w:rPr/>
      </w:pPr>
      <w:r>
        <w:rPr/>
      </w:r>
    </w:p>
    <w:p>
      <w:pPr>
        <w:pStyle w:val="Normal"/>
        <w:spacing w:lineRule="auto" w:line="276"/>
        <w:rPr/>
      </w:pPr>
      <w:r>
        <w:rPr/>
        <w:t>This is new criticism at its most radical, at its most pure. Essentially, what Wimsatt is doing is rejecting both the romantic expressive view of poetry, as an extension of the poet, and the neoclassical pragmatic view of poetry as something that either teaches and pleases or that carries its reader away on a wave of sublimity. In other words, things that affect the audience.</w:t>
      </w:r>
    </w:p>
    <w:p>
      <w:pPr>
        <w:pStyle w:val="Normal"/>
        <w:spacing w:lineRule="auto" w:line="276"/>
        <w:rPr/>
      </w:pPr>
      <w:r>
        <w:rPr/>
      </w:r>
    </w:p>
    <w:p>
      <w:pPr>
        <w:pStyle w:val="Normal"/>
        <w:spacing w:lineRule="auto" w:line="276"/>
        <w:rPr/>
      </w:pPr>
      <w:r>
        <w:rPr/>
        <w:t>So they are moving away from a lot of what we've talked about earlier in this series. But they reject something else. They also reject, or he or they, any kind of epistemological criticism that would locate aesthetic beauty in our mental response to the poetic object.</w:t>
      </w:r>
    </w:p>
    <w:p>
      <w:pPr>
        <w:pStyle w:val="Normal"/>
        <w:spacing w:lineRule="auto" w:line="276"/>
        <w:rPr/>
      </w:pPr>
      <w:r>
        <w:rPr/>
      </w:r>
    </w:p>
    <w:p>
      <w:pPr>
        <w:pStyle w:val="Normal"/>
        <w:spacing w:lineRule="auto" w:line="276"/>
        <w:rPr/>
      </w:pPr>
      <w:r>
        <w:rPr/>
        <w:t>So they're also not interested in epistemology, not interested in what's going on in the mind of the reader. They're interested in the poem. You'll remember last class, or last lecture, I commented that even though they're Kantians, they are ontological Kantians, they're not epistemological.</w:t>
      </w:r>
    </w:p>
    <w:p>
      <w:pPr>
        <w:pStyle w:val="Normal"/>
        <w:spacing w:lineRule="auto" w:line="276"/>
        <w:rPr/>
      </w:pPr>
      <w:r>
        <w:rPr/>
      </w:r>
    </w:p>
    <w:p>
      <w:pPr>
        <w:pStyle w:val="Normal"/>
        <w:spacing w:lineRule="auto" w:line="276"/>
        <w:rPr/>
      </w:pPr>
      <w:r>
        <w:rPr/>
        <w:t>Now, they reject all of this, what do they do instead? Instead, they return to the classical, mimetic, ontological theories of Aristotle. And if the new critics are neokantians, they're also in many ways neo-Aristotelians. But there's a slight difference.</w:t>
      </w:r>
    </w:p>
    <w:p>
      <w:pPr>
        <w:pStyle w:val="Normal"/>
        <w:spacing w:lineRule="auto" w:line="276"/>
        <w:rPr/>
      </w:pPr>
      <w:r>
        <w:rPr/>
      </w:r>
    </w:p>
    <w:p>
      <w:pPr>
        <w:pStyle w:val="Normal"/>
        <w:spacing w:lineRule="auto" w:line="276"/>
        <w:rPr/>
      </w:pPr>
      <w:r>
        <w:rPr/>
        <w:t>They go back to classical, mimetic, ontological, but from a radically word-centered, objective orientation. What am I saying? What I'm saying is that the poem is now to be cut off, not just from the poet and the reader, but even from the universe as well. Why? Because the poem is now its own universe.</w:t>
      </w:r>
    </w:p>
    <w:p>
      <w:pPr>
        <w:pStyle w:val="Normal"/>
        <w:spacing w:lineRule="auto" w:line="276"/>
        <w:rPr/>
      </w:pPr>
      <w:r>
        <w:rPr/>
      </w:r>
    </w:p>
    <w:p>
      <w:pPr>
        <w:pStyle w:val="Normal"/>
        <w:spacing w:lineRule="auto" w:line="276"/>
        <w:rPr/>
      </w:pPr>
      <w:r>
        <w:rPr/>
        <w:t>So it's not even exactly mimetic, because we're not interested in the relationship to poet or to audience, but we're not even really interested in the relationship to universe, because again, the poem is its own universe. Specifically, what the poem is, is a linguistic construct, an independent empire of words. They want to focus on the internal structure, on the words that make up the poem, and not worry about those three branches that we've been talking about in those theoretical perspectives.</w:t>
      </w:r>
    </w:p>
    <w:p>
      <w:pPr>
        <w:pStyle w:val="Normal"/>
        <w:spacing w:lineRule="auto" w:line="276"/>
        <w:rPr/>
      </w:pPr>
      <w:r>
        <w:rPr/>
      </w:r>
    </w:p>
    <w:p>
      <w:pPr>
        <w:pStyle w:val="Normal"/>
        <w:spacing w:lineRule="auto" w:line="276"/>
        <w:rPr/>
      </w:pPr>
      <w:r>
        <w:rPr/>
        <w:t>So we are at objective theories. Although Wimsatt's single-minded focus, and again, when I say Wimsatt, I can also say the new critics in general, Wimsatt's single-minded focus on the poem may at first seem to us obscure, esoteric, and maybe even elitist. But I would argue that it is actually the opposite.</w:t>
      </w:r>
    </w:p>
    <w:p>
      <w:pPr>
        <w:pStyle w:val="Normal"/>
        <w:spacing w:lineRule="auto" w:line="276"/>
        <w:rPr/>
      </w:pPr>
      <w:r>
        <w:rPr/>
      </w:r>
    </w:p>
    <w:p>
      <w:pPr>
        <w:pStyle w:val="Normal"/>
        <w:spacing w:lineRule="auto" w:line="276"/>
        <w:rPr/>
      </w:pPr>
      <w:r>
        <w:rPr/>
        <w:t>Wimsatt argues in his essay, The Intentional and Effective Fallacy, in both of them, that once a poem is published, it no longer belongs to the poet, or even to the literary critic. It belongs to the public. So this is not elitist, this is actually democratic, it's the opposite.</w:t>
      </w:r>
    </w:p>
    <w:p>
      <w:pPr>
        <w:pStyle w:val="Normal"/>
        <w:spacing w:lineRule="auto" w:line="276"/>
        <w:rPr/>
      </w:pPr>
      <w:r>
        <w:rPr/>
      </w:r>
    </w:p>
    <w:p>
      <w:pPr>
        <w:pStyle w:val="Normal"/>
        <w:spacing w:lineRule="auto" w:line="276"/>
        <w:rPr/>
      </w:pPr>
      <w:r>
        <w:rPr/>
        <w:t>He wants to say the poem belongs to the public, to the reader. It leaves the poet's hands, it even leaves the critic's hands, and is given into the public. Now there's a real irony here, because what we're saying here is Wimsatt is trying to take the focus off of external meanings, and put it onto internal meanings.</w:t>
      </w:r>
    </w:p>
    <w:p>
      <w:pPr>
        <w:pStyle w:val="Normal"/>
        <w:spacing w:lineRule="auto" w:line="276"/>
        <w:rPr/>
      </w:pPr>
      <w:r>
        <w:rPr/>
      </w:r>
    </w:p>
    <w:p>
      <w:pPr>
        <w:pStyle w:val="Normal"/>
        <w:spacing w:lineRule="auto" w:line="276"/>
        <w:rPr/>
      </w:pPr>
      <w:r>
        <w:rPr/>
        <w:t>And I want to say that that change, that shift, again, is not elitist, but it's the opposite, it's democratic. Why? Let's think about it. It is a poem's external meanings, the kind extracted from the personal letters of the poet, that are the most private and inaccessible.</w:t>
      </w:r>
    </w:p>
    <w:p>
      <w:pPr>
        <w:pStyle w:val="Normal"/>
        <w:spacing w:lineRule="auto" w:line="276"/>
        <w:rPr/>
      </w:pPr>
      <w:r>
        <w:rPr/>
      </w:r>
    </w:p>
    <w:p>
      <w:pPr>
        <w:pStyle w:val="Normal"/>
        <w:spacing w:lineRule="auto" w:line="276"/>
        <w:rPr/>
      </w:pPr>
      <w:r>
        <w:rPr/>
        <w:t>If you want to really find out the whole authorial intention, you've got to have access sometimes to fancy research libraries and letters and all that stuff, the kind of thing that the public not always has access to. Today they have a little more access to it, especially with the internet and whatnot, but still, external meanings are often private. On the other hand, the poem's internal structure is public and open to all.</w:t>
      </w:r>
    </w:p>
    <w:p>
      <w:pPr>
        <w:pStyle w:val="Normal"/>
        <w:spacing w:lineRule="auto" w:line="276"/>
        <w:rPr/>
      </w:pPr>
      <w:r>
        <w:rPr/>
      </w:r>
    </w:p>
    <w:p>
      <w:pPr>
        <w:pStyle w:val="Normal"/>
        <w:spacing w:lineRule="auto" w:line="276"/>
        <w:rPr/>
      </w:pPr>
      <w:r>
        <w:rPr/>
        <w:t>We all have access to the internal structure to the poem itself. Do you know what the new critics are really doing? They are mounting a sort of Protestant Reformation in criticism. What do I mean by that? What did the Protestant Reformation do? It said the individual can read the Bible and interpret it on his own.</w:t>
      </w:r>
    </w:p>
    <w:p>
      <w:pPr>
        <w:pStyle w:val="Normal"/>
        <w:spacing w:lineRule="auto" w:line="276"/>
        <w:rPr/>
      </w:pPr>
      <w:r>
        <w:rPr/>
      </w:r>
    </w:p>
    <w:p>
      <w:pPr>
        <w:pStyle w:val="Normal"/>
        <w:spacing w:lineRule="auto" w:line="276"/>
        <w:rPr/>
      </w:pPr>
      <w:r>
        <w:rPr/>
        <w:t>Doesn't need to be a priest, doesn't even need to go to seminary. Needs to know how to read, needs to be a good reader, but this is really very much a Protestant Reformation, if you want to think of it that way. Now, though most people are unfamiliar with the private musings of poets, again, we all live and breathe in the medium of words.</w:t>
      </w:r>
    </w:p>
    <w:p>
      <w:pPr>
        <w:pStyle w:val="Normal"/>
        <w:spacing w:lineRule="auto" w:line="276"/>
        <w:rPr/>
      </w:pPr>
      <w:r>
        <w:rPr/>
      </w:r>
    </w:p>
    <w:p>
      <w:pPr>
        <w:pStyle w:val="Normal"/>
        <w:spacing w:lineRule="auto" w:line="276"/>
        <w:rPr/>
      </w:pPr>
      <w:r>
        <w:rPr/>
        <w:t>If a poem is mostly words, well, we all know words because we live with words, so we can identify with that. Again, whereas external meanings are often removed or esoteric to the common man. Now, sometimes we might say, well, a poem might use an archaic word we don't understand.</w:t>
      </w:r>
    </w:p>
    <w:p>
      <w:pPr>
        <w:pStyle w:val="Normal"/>
        <w:spacing w:lineRule="auto" w:line="276"/>
        <w:rPr/>
      </w:pPr>
      <w:r>
        <w:rPr/>
      </w:r>
    </w:p>
    <w:p>
      <w:pPr>
        <w:pStyle w:val="Normal"/>
        <w:spacing w:lineRule="auto" w:line="276"/>
        <w:rPr/>
      </w:pPr>
      <w:r>
        <w:rPr/>
        <w:t>Well, if it does, all we need to do is consult our handy-dandy Oxford English Dictionary, the OED. And I'll tell you, new critics love the OED. Indeed, the only kind of external research that WMSAT allows is a study of the special connotations that certain words held for certain poets.</w:t>
      </w:r>
    </w:p>
    <w:p>
      <w:pPr>
        <w:pStyle w:val="Normal"/>
        <w:spacing w:lineRule="auto" w:line="276"/>
        <w:rPr/>
      </w:pPr>
      <w:r>
        <w:rPr/>
      </w:r>
    </w:p>
    <w:p>
      <w:pPr>
        <w:pStyle w:val="Normal"/>
        <w:spacing w:lineRule="auto" w:line="276"/>
        <w:rPr/>
      </w:pPr>
      <w:r>
        <w:rPr/>
        <w:t>In other words, they don't want to get into biographical detail, but if a poet like Blake or Yeats, or in the case of Joyce in his prose, has like a special vocabulary of their own, as some poets, especially modern poets do, that's okay. Then you can get out your OED, then you can get out journals if you can find them, because words are what the poem is made out of. So, that kind of external research is allowed.</w:t>
      </w:r>
    </w:p>
    <w:p>
      <w:pPr>
        <w:pStyle w:val="Normal"/>
        <w:spacing w:lineRule="auto" w:line="276"/>
        <w:rPr/>
      </w:pPr>
      <w:r>
        <w:rPr/>
      </w:r>
    </w:p>
    <w:p>
      <w:pPr>
        <w:pStyle w:val="Normal"/>
        <w:spacing w:lineRule="auto" w:line="276"/>
        <w:rPr/>
      </w:pPr>
      <w:r>
        <w:rPr/>
        <w:t>Again, such connotations, word connotations, are directly relevant to the internal structure of the poem, and therefore they do not fall under the aegis of the intentional fallacy. It's not intentional fallacy anymore, because those words are part of the poem, and so it's legitimate. And in fact, the new critics have really been helpful, because a lot of the books they've published are books that explain to us the meanings of words, or the meanings of esoteric words, especially in critics, or rather poets, like William Blake.</w:t>
      </w:r>
    </w:p>
    <w:p>
      <w:pPr>
        <w:pStyle w:val="Normal"/>
        <w:spacing w:lineRule="auto" w:line="276"/>
        <w:rPr/>
      </w:pPr>
      <w:r>
        <w:rPr/>
      </w:r>
    </w:p>
    <w:p>
      <w:pPr>
        <w:pStyle w:val="Normal"/>
        <w:spacing w:lineRule="auto" w:line="276"/>
        <w:rPr/>
      </w:pPr>
      <w:r>
        <w:rPr/>
        <w:t>So again, we keep our focus on the words. All right, let us now shift to Cleanth Brooks. Cleanth Brooks, who is certainly the best-known and most radical of the new critics, developed even further the ontological, objective, linguistic focus of Wimsatt.</w:t>
      </w:r>
    </w:p>
    <w:p>
      <w:pPr>
        <w:pStyle w:val="Normal"/>
        <w:spacing w:lineRule="auto" w:line="276"/>
        <w:rPr/>
      </w:pPr>
      <w:r>
        <w:rPr/>
      </w:r>
    </w:p>
    <w:p>
      <w:pPr>
        <w:pStyle w:val="Normal"/>
        <w:spacing w:lineRule="auto" w:line="276"/>
        <w:rPr/>
      </w:pPr>
      <w:r>
        <w:rPr/>
        <w:t>And I should mention that Cleanth Brooks only passed away about five years ago. Very long life, continued to work right to the end, even though he was attacked on all sides in the last several years of his life. Now, in a famous essay called, The Heresy of Paraphrase, Cleanth Brooks is so radical in his new criticism that he even took John Crowe Ransom, who was his teacher, to task for suggesting that a poem contains a distinct, paraphrasable core.</w:t>
      </w:r>
    </w:p>
    <w:p>
      <w:pPr>
        <w:pStyle w:val="Normal"/>
        <w:spacing w:lineRule="auto" w:line="276"/>
        <w:rPr/>
      </w:pPr>
      <w:r>
        <w:rPr/>
      </w:r>
    </w:p>
    <w:p>
      <w:pPr>
        <w:pStyle w:val="Normal"/>
        <w:spacing w:lineRule="auto" w:line="276"/>
        <w:rPr/>
      </w:pPr>
      <w:r>
        <w:rPr/>
        <w:t>By the way, most of these new critics are from Louisiana State University, LSU. They're very linked to that school, by the way. Anyway, oddly enough, they were helped by the, quote, tyrant Huey Long, as much as Horace was helped by the tyrant Caesar Augustus.</w:t>
      </w:r>
    </w:p>
    <w:p>
      <w:pPr>
        <w:pStyle w:val="Normal"/>
        <w:spacing w:lineRule="auto" w:line="276"/>
        <w:rPr/>
      </w:pPr>
      <w:r>
        <w:rPr/>
      </w:r>
    </w:p>
    <w:p>
      <w:pPr>
        <w:pStyle w:val="Normal"/>
        <w:spacing w:lineRule="auto" w:line="276"/>
        <w:rPr/>
      </w:pPr>
      <w:r>
        <w:rPr/>
        <w:t>It's interesting how tyrants sometimes help literature and criticism. Anyway, why did he attack the idea of the paraphrasable core that we looked at in the previous lecture? Because Brooks argues that there is no plot summary, no separate logical statement that can be extracted from a poem and viewed apart from its texture. He says, no, you can't extract this paraphrasable core and look at it as Ransom suggests.</w:t>
      </w:r>
    </w:p>
    <w:p>
      <w:pPr>
        <w:pStyle w:val="Normal"/>
        <w:spacing w:lineRule="auto" w:line="276"/>
        <w:rPr/>
      </w:pPr>
      <w:r>
        <w:rPr/>
      </w:r>
    </w:p>
    <w:p>
      <w:pPr>
        <w:pStyle w:val="Normal"/>
        <w:spacing w:lineRule="auto" w:line="276"/>
        <w:rPr/>
      </w:pPr>
      <w:r>
        <w:rPr/>
        <w:t>Why can't you do that? Because for Brooks, the poem is its union of structure and texture, of paraphrasable core and lively local details, to use the vocabulary of the previous lecture. That's what it is, or really what it is, is the tension that exists between the two, the structure and the texture. A poem does not have a simple reductive meaning.</w:t>
      </w:r>
    </w:p>
    <w:p>
      <w:pPr>
        <w:pStyle w:val="Normal"/>
        <w:spacing w:lineRule="auto" w:line="276"/>
        <w:rPr/>
      </w:pPr>
      <w:r>
        <w:rPr/>
      </w:r>
    </w:p>
    <w:p>
      <w:pPr>
        <w:pStyle w:val="Normal"/>
        <w:spacing w:lineRule="auto" w:line="276"/>
        <w:rPr/>
      </w:pPr>
      <w:r>
        <w:rPr/>
        <w:t>You cannot remove the core from the details. That would be like trying to extract my soul from my body. If you do that, I die.</w:t>
      </w:r>
    </w:p>
    <w:p>
      <w:pPr>
        <w:pStyle w:val="Normal"/>
        <w:spacing w:lineRule="auto" w:line="276"/>
        <w:rPr/>
      </w:pPr>
      <w:r>
        <w:rPr/>
      </w:r>
    </w:p>
    <w:p>
      <w:pPr>
        <w:pStyle w:val="Normal"/>
        <w:spacing w:lineRule="auto" w:line="276"/>
        <w:rPr/>
      </w:pPr>
      <w:r>
        <w:rPr/>
        <w:t>I cease to be what I am as a human being. I cease to be ontologically what I am. You cannot remove the two.</w:t>
      </w:r>
    </w:p>
    <w:p>
      <w:pPr>
        <w:pStyle w:val="Normal"/>
        <w:spacing w:lineRule="auto" w:line="276"/>
        <w:rPr/>
      </w:pPr>
      <w:r>
        <w:rPr/>
      </w:r>
    </w:p>
    <w:p>
      <w:pPr>
        <w:pStyle w:val="Normal"/>
        <w:spacing w:lineRule="auto" w:line="276"/>
        <w:rPr/>
      </w:pPr>
      <w:r>
        <w:rPr/>
        <w:t>That, again, is what the ontological essence of the poem is, structure and texture completely interwoven. In fact, Brooks is so emphatic about this that he often uses the word structure in a higher sense than ransom to refer to a poem's total pattern, to its full complex of meaning. This often confuses people.</w:t>
      </w:r>
    </w:p>
    <w:p>
      <w:pPr>
        <w:pStyle w:val="Normal"/>
        <w:spacing w:lineRule="auto" w:line="276"/>
        <w:rPr/>
      </w:pPr>
      <w:r>
        <w:rPr/>
      </w:r>
    </w:p>
    <w:p>
      <w:pPr>
        <w:pStyle w:val="Normal"/>
        <w:spacing w:lineRule="auto" w:line="276"/>
        <w:rPr/>
      </w:pPr>
      <w:r>
        <w:rPr/>
        <w:t>Ransom uses structure just to mean the paraphrasable core. Brooks uses structure to mean structure plus texture. So he means a higher structure, the whole poem as a unit.</w:t>
      </w:r>
    </w:p>
    <w:p>
      <w:pPr>
        <w:pStyle w:val="Normal"/>
        <w:spacing w:lineRule="auto" w:line="276"/>
        <w:rPr/>
      </w:pPr>
      <w:r>
        <w:rPr/>
      </w:r>
    </w:p>
    <w:p>
      <w:pPr>
        <w:pStyle w:val="Normal"/>
        <w:spacing w:lineRule="auto" w:line="276"/>
        <w:rPr/>
      </w:pPr>
      <w:r>
        <w:rPr/>
        <w:t>That sometimes confuses people. Brooks gives us a wonderful definition of the poem. He calls a poem a pattern of resolved stresses.</w:t>
      </w:r>
    </w:p>
    <w:p>
      <w:pPr>
        <w:pStyle w:val="Normal"/>
        <w:spacing w:lineRule="auto" w:line="276"/>
        <w:rPr/>
      </w:pPr>
      <w:r>
        <w:rPr/>
      </w:r>
    </w:p>
    <w:p>
      <w:pPr>
        <w:pStyle w:val="Normal"/>
        <w:spacing w:lineRule="auto" w:line="276"/>
        <w:rPr/>
      </w:pPr>
      <w:r>
        <w:rPr/>
        <w:t>According to Brooks, within the microcosm of the poem, opposing forces are balanced and harmonized. And again, a poem is the balance or harmonization of all those different pressures moving in different ways, structure and texture moving in different ways. However, an important distinction, this balancing is not a negative or reductive one which eliminates or solves all the tension.</w:t>
      </w:r>
    </w:p>
    <w:p>
      <w:pPr>
        <w:pStyle w:val="Normal"/>
        <w:spacing w:lineRule="auto" w:line="276"/>
        <w:rPr/>
      </w:pPr>
      <w:r>
        <w:rPr/>
      </w:r>
    </w:p>
    <w:p>
      <w:pPr>
        <w:pStyle w:val="Normal"/>
        <w:spacing w:lineRule="auto" w:line="276"/>
        <w:rPr/>
      </w:pPr>
      <w:r>
        <w:rPr/>
        <w:t>Rather, it is a positive unity that resolves each element of the poem into a fuller symphony, a richer counterpoint. In other words, the opposing forces do not cancel themselves out. They stay, they don't destroy each other, but it's a higher resolution.</w:t>
      </w:r>
    </w:p>
    <w:p>
      <w:pPr>
        <w:pStyle w:val="Normal"/>
        <w:spacing w:lineRule="auto" w:line="276"/>
        <w:rPr/>
      </w:pPr>
      <w:r>
        <w:rPr/>
      </w:r>
    </w:p>
    <w:p>
      <w:pPr>
        <w:pStyle w:val="Normal"/>
        <w:spacing w:lineRule="auto" w:line="276"/>
        <w:rPr/>
      </w:pPr>
      <w:r>
        <w:rPr/>
        <w:t>It's like a symphony, right? All the different strands and themes and leitmotifs that are hitting each other, they don't cancel each other out, they move to a higher unity. Or, to use an analogy I've used several times now, it's like a marriage. Marriage is two into one flesh, but that doesn't mean husband and wife lose their individual personality.</w:t>
      </w:r>
    </w:p>
    <w:p>
      <w:pPr>
        <w:pStyle w:val="Normal"/>
        <w:spacing w:lineRule="auto" w:line="276"/>
        <w:rPr/>
      </w:pPr>
      <w:r>
        <w:rPr/>
      </w:r>
    </w:p>
    <w:p>
      <w:pPr>
        <w:pStyle w:val="Normal"/>
        <w:spacing w:lineRule="auto" w:line="276"/>
        <w:rPr/>
      </w:pPr>
      <w:r>
        <w:rPr/>
        <w:t>They remain themselves with all their idiosyncrasies, but those idiosyncrasies should work together to a higher whole to the marriage, to the two into one. So again, a poem is something mystical in the way marriage is mystical, or a good symphony is really mystical in a way. A poem, Brooks says, is not a static or logical arrangement of concrete details around a universal truth, which is what Ransom suggested.</w:t>
      </w:r>
    </w:p>
    <w:p>
      <w:pPr>
        <w:pStyle w:val="Normal"/>
        <w:spacing w:lineRule="auto" w:line="276"/>
        <w:rPr/>
      </w:pPr>
      <w:r>
        <w:rPr/>
      </w:r>
    </w:p>
    <w:p>
      <w:pPr>
        <w:pStyle w:val="Normal"/>
        <w:spacing w:lineRule="auto" w:line="276"/>
        <w:rPr/>
      </w:pPr>
      <w:r>
        <w:rPr/>
        <w:t>It is not that. Rather, it is a dynamic, dramatic process in which each detail, each truth, is given the freedom to exert its own unique pressure. A poem is dynamic.</w:t>
      </w:r>
    </w:p>
    <w:p>
      <w:pPr>
        <w:pStyle w:val="Normal"/>
        <w:spacing w:lineRule="auto" w:line="276"/>
        <w:rPr/>
      </w:pPr>
      <w:r>
        <w:rPr/>
      </w:r>
    </w:p>
    <w:p>
      <w:pPr>
        <w:pStyle w:val="Normal"/>
        <w:spacing w:lineRule="auto" w:line="276"/>
        <w:rPr/>
      </w:pPr>
      <w:r>
        <w:rPr/>
        <w:t>It's like a drama. Like a drama where everybody has a different voice that collides in a wonderful pattern. That's what a poem is.</w:t>
      </w:r>
    </w:p>
    <w:p>
      <w:pPr>
        <w:pStyle w:val="Normal"/>
        <w:spacing w:lineRule="auto" w:line="276"/>
        <w:rPr/>
      </w:pPr>
      <w:r>
        <w:rPr/>
      </w:r>
    </w:p>
    <w:p>
      <w:pPr>
        <w:pStyle w:val="Normal"/>
        <w:spacing w:lineRule="auto" w:line="276"/>
        <w:rPr/>
      </w:pPr>
      <w:r>
        <w:rPr/>
        <w:t>Poems are dramatic. Even poems that are lyric are dramatic. And like Ransom's idea of the poem as a democracy, he does agree with Ransom in that sense, that every different voice exerts its own pressure.</w:t>
      </w:r>
    </w:p>
    <w:p>
      <w:pPr>
        <w:pStyle w:val="Normal"/>
        <w:spacing w:lineRule="auto" w:line="276"/>
        <w:rPr/>
      </w:pPr>
      <w:r>
        <w:rPr/>
      </w:r>
    </w:p>
    <w:p>
      <w:pPr>
        <w:pStyle w:val="Normal"/>
        <w:spacing w:lineRule="auto" w:line="276"/>
        <w:rPr/>
      </w:pPr>
      <w:r>
        <w:rPr/>
        <w:t>Alright, for Brooks and Wimsatt, therefore, the job of the true critic is a little different. The job of the true critic to a new critic is to explicate poems. To unpack their internal tensions and reveal their inner structure.</w:t>
      </w:r>
    </w:p>
    <w:p>
      <w:pPr>
        <w:pStyle w:val="Normal"/>
        <w:spacing w:lineRule="auto" w:line="276"/>
        <w:rPr/>
      </w:pPr>
      <w:r>
        <w:rPr/>
      </w:r>
    </w:p>
    <w:p>
      <w:pPr>
        <w:pStyle w:val="Normal"/>
        <w:spacing w:lineRule="auto" w:line="276"/>
        <w:rPr/>
      </w:pPr>
      <w:r>
        <w:rPr/>
        <w:t>And this is the part most of you are going to recognize from New Criticism. Because New Criticism, I would argue, is the most pedagogical, most pragmatic theory that we'll probably do in this entire series. It is practical and can be brought into the classroom immediately and effectively.</w:t>
      </w:r>
    </w:p>
    <w:p>
      <w:pPr>
        <w:pStyle w:val="Normal"/>
        <w:spacing w:lineRule="auto" w:line="276"/>
        <w:rPr/>
      </w:pPr>
      <w:r>
        <w:rPr/>
      </w:r>
    </w:p>
    <w:p>
      <w:pPr>
        <w:pStyle w:val="Normal"/>
        <w:spacing w:lineRule="auto" w:line="276"/>
        <w:rPr/>
      </w:pPr>
      <w:r>
        <w:rPr/>
        <w:t>And this is the side we think of. The close reading, or what they call explication, where they open up a poem and interpret it for us. I would suggest that almost everybody listening to my lecture, you probably learned the New Critical way of reading poetry.</w:t>
      </w:r>
    </w:p>
    <w:p>
      <w:pPr>
        <w:pStyle w:val="Normal"/>
        <w:spacing w:lineRule="auto" w:line="276"/>
        <w:rPr/>
      </w:pPr>
      <w:r>
        <w:rPr/>
      </w:r>
    </w:p>
    <w:p>
      <w:pPr>
        <w:pStyle w:val="Normal"/>
        <w:spacing w:lineRule="auto" w:line="276"/>
        <w:rPr/>
      </w:pPr>
      <w:r>
        <w:rPr/>
        <w:t>Whether you knew it or not, that's the way you learned. By the way, in the movie Dead Poets Society, there's an example of making fun of New Criticism. A very reductive view of New Criticism as mathematical and whatnot.</w:t>
      </w:r>
    </w:p>
    <w:p>
      <w:pPr>
        <w:pStyle w:val="Normal"/>
        <w:spacing w:lineRule="auto" w:line="276"/>
        <w:rPr/>
      </w:pPr>
      <w:r>
        <w:rPr/>
      </w:r>
    </w:p>
    <w:p>
      <w:pPr>
        <w:pStyle w:val="Normal"/>
        <w:spacing w:lineRule="auto" w:line="276"/>
        <w:rPr/>
      </w:pPr>
      <w:r>
        <w:rPr/>
        <w:t>That was kind of nasty. I love that movie, but that was kind of a strawman New Critic they were making fun of in that movie. Anyway, though the critic may use the poem's paraphrasable core as a scaffold, Brook says, he must never let it take the place of his analysis.</w:t>
      </w:r>
    </w:p>
    <w:p>
      <w:pPr>
        <w:pStyle w:val="Normal"/>
        <w:spacing w:lineRule="auto" w:line="276"/>
        <w:rPr/>
      </w:pPr>
      <w:r>
        <w:rPr/>
      </w:r>
    </w:p>
    <w:p>
      <w:pPr>
        <w:pStyle w:val="Normal"/>
        <w:spacing w:lineRule="auto" w:line="276"/>
        <w:rPr/>
      </w:pPr>
      <w:r>
        <w:rPr/>
        <w:t>What he's saying is, he agrees that when you first get into a poem, you might want to use the paraphrasable core just as a way to begin, to get you in. But we must not look at that core as a structure or a frame. Look at it as a scaffold.</w:t>
      </w:r>
    </w:p>
    <w:p>
      <w:pPr>
        <w:pStyle w:val="Normal"/>
        <w:spacing w:lineRule="auto" w:line="276"/>
        <w:rPr/>
      </w:pPr>
      <w:r>
        <w:rPr/>
      </w:r>
    </w:p>
    <w:p>
      <w:pPr>
        <w:pStyle w:val="Normal"/>
        <w:spacing w:lineRule="auto" w:line="276"/>
        <w:rPr/>
      </w:pPr>
      <w:r>
        <w:rPr/>
        <w:t>Because you build a scaffold to help you build the house, but once the house is built, you break the scaffold and throw it away. That's the same thing. We might use the paraphrasable core to get ourselves in, but once we're in, we throw it away and we stick to the poem itself.</w:t>
      </w:r>
    </w:p>
    <w:p>
      <w:pPr>
        <w:pStyle w:val="Normal"/>
        <w:spacing w:lineRule="auto" w:line="276"/>
        <w:rPr/>
      </w:pPr>
      <w:r>
        <w:rPr/>
      </w:r>
    </w:p>
    <w:p>
      <w:pPr>
        <w:pStyle w:val="Normal"/>
        <w:spacing w:lineRule="auto" w:line="276"/>
        <w:rPr/>
      </w:pPr>
      <w:r>
        <w:rPr/>
        <w:t>Structure plus texture together. Indeed, one of the greatest legacies of New Criticism is the methods they taught us for moving past narrative into the heart of the poem. They taught us how to move past plot summary and get there.</w:t>
      </w:r>
    </w:p>
    <w:p>
      <w:pPr>
        <w:pStyle w:val="Normal"/>
        <w:spacing w:lineRule="auto" w:line="276"/>
        <w:rPr/>
      </w:pPr>
      <w:r>
        <w:rPr/>
      </w:r>
    </w:p>
    <w:p>
      <w:pPr>
        <w:pStyle w:val="Normal"/>
        <w:spacing w:lineRule="auto" w:line="276"/>
        <w:rPr/>
      </w:pPr>
      <w:r>
        <w:rPr/>
        <w:t>And as a teacher of undergrads, the hardest thing to get students to do is to move past plot summary. You ask them to write an essay about Romeo and Juliet, all they want to do is tell you what happened. Plot summary.</w:t>
      </w:r>
    </w:p>
    <w:p>
      <w:pPr>
        <w:pStyle w:val="Normal"/>
        <w:spacing w:lineRule="auto" w:line="276"/>
        <w:rPr/>
      </w:pPr>
      <w:r>
        <w:rPr/>
      </w:r>
    </w:p>
    <w:p>
      <w:pPr>
        <w:pStyle w:val="Normal"/>
        <w:spacing w:lineRule="auto" w:line="276"/>
        <w:rPr/>
      </w:pPr>
      <w:r>
        <w:rPr/>
        <w:t>And we have to kill them to get them to dig deeper, because that's hard to do. It calls for critical thinking, which is a very important skill. And they resist it, but we've got to go in.</w:t>
      </w:r>
    </w:p>
    <w:p>
      <w:pPr>
        <w:pStyle w:val="Normal"/>
        <w:spacing w:lineRule="auto" w:line="276"/>
        <w:rPr/>
      </w:pPr>
      <w:r>
        <w:rPr/>
      </w:r>
    </w:p>
    <w:p>
      <w:pPr>
        <w:pStyle w:val="Normal"/>
        <w:spacing w:lineRule="auto" w:line="276"/>
        <w:rPr/>
      </w:pPr>
      <w:r>
        <w:rPr/>
        <w:t>Because the key to a new critical explication of a poem, or a close reading, is the assumption that the greatest poems do not present their ideas directly, but through a complex deflection of meaning. You can't just simplify it and say, this is what King Lear means. There's all these ironies that are bouncing against each other.</w:t>
      </w:r>
    </w:p>
    <w:p>
      <w:pPr>
        <w:pStyle w:val="Normal"/>
        <w:spacing w:lineRule="auto" w:line="276"/>
        <w:rPr/>
      </w:pPr>
      <w:r>
        <w:rPr/>
      </w:r>
    </w:p>
    <w:p>
      <w:pPr>
        <w:pStyle w:val="Normal"/>
        <w:spacing w:lineRule="auto" w:line="276"/>
        <w:rPr/>
      </w:pPr>
      <w:r>
        <w:rPr/>
        <w:t>And so it calls for a very subtle critique that shows how the whole poem, or the whole play, works together in that pattern of resolved stresses. This is a difficult thing to do. What I'm saying, again, is that new critics do not try to break the code of a poem, or simplify it into a moral.</w:t>
      </w:r>
    </w:p>
    <w:p>
      <w:pPr>
        <w:pStyle w:val="Normal"/>
        <w:spacing w:lineRule="auto" w:line="276"/>
        <w:rPr/>
      </w:pPr>
      <w:r>
        <w:rPr/>
      </w:r>
    </w:p>
    <w:p>
      <w:pPr>
        <w:pStyle w:val="Normal"/>
        <w:spacing w:lineRule="auto" w:line="276"/>
        <w:rPr/>
      </w:pPr>
      <w:r>
        <w:rPr/>
        <w:t>Rather, they seek to uncover its essential ironies, paradoxes, and ambiguities. And those are words that new critics love. Irony, paradox, ambiguity.</w:t>
      </w:r>
    </w:p>
    <w:p>
      <w:pPr>
        <w:pStyle w:val="Normal"/>
        <w:spacing w:lineRule="auto" w:line="276"/>
        <w:rPr/>
      </w:pPr>
      <w:r>
        <w:rPr/>
      </w:r>
    </w:p>
    <w:p>
      <w:pPr>
        <w:pStyle w:val="Normal"/>
        <w:spacing w:lineRule="auto" w:line="276"/>
        <w:rPr/>
      </w:pPr>
      <w:r>
        <w:rPr/>
        <w:t>They use it again and again, because that's the tension they're talking about. Now, an important distinction. When they say irony, they're not trying to say that poetry is insincere or wishy-washy.</w:t>
      </w:r>
    </w:p>
    <w:p>
      <w:pPr>
        <w:pStyle w:val="Normal"/>
        <w:spacing w:lineRule="auto" w:line="276"/>
        <w:rPr/>
      </w:pPr>
      <w:r>
        <w:rPr/>
      </w:r>
    </w:p>
    <w:p>
      <w:pPr>
        <w:pStyle w:val="Normal"/>
        <w:spacing w:lineRule="auto" w:line="276"/>
        <w:rPr/>
      </w:pPr>
      <w:r>
        <w:rPr/>
        <w:t>That's not what they mean. On the contrary, irony is the principle medium through which poetry speaks. Ontologically speaking, a poem is an ironic structure.</w:t>
      </w:r>
    </w:p>
    <w:p>
      <w:pPr>
        <w:pStyle w:val="Normal"/>
        <w:spacing w:lineRule="auto" w:line="276"/>
        <w:rPr/>
      </w:pPr>
      <w:r>
        <w:rPr/>
      </w:r>
    </w:p>
    <w:p>
      <w:pPr>
        <w:pStyle w:val="Normal"/>
        <w:spacing w:lineRule="auto" w:line="276"/>
        <w:rPr/>
      </w:pPr>
      <w:r>
        <w:rPr/>
        <w:t>That's what a poem is, again, ontologically speaking. That's what its essence is. To say it's ironic doesn't mean it's wishy-washy, or it doesn't know what it's talking about.</w:t>
      </w:r>
    </w:p>
    <w:p>
      <w:pPr>
        <w:pStyle w:val="Normal"/>
        <w:spacing w:lineRule="auto" w:line="276"/>
        <w:rPr/>
      </w:pPr>
      <w:r>
        <w:rPr/>
      </w:r>
    </w:p>
    <w:p>
      <w:pPr>
        <w:pStyle w:val="Normal"/>
        <w:spacing w:lineRule="auto" w:line="276"/>
        <w:rPr/>
      </w:pPr>
      <w:r>
        <w:rPr/>
        <w:t>It means that that's how meaning emerges out of a poem, through tension, and deflection of meaning, and paradox, and ambiguity. Indeed, building on I.A. Richards now, Brooks contrasts the ironic structure of poetry with the clear, unambiguous statements of positivistic science. What sets poetry apart from science is that poetry is ironic in its structure, whereas science is.</w:t>
      </w:r>
    </w:p>
    <w:p>
      <w:pPr>
        <w:pStyle w:val="Normal"/>
        <w:spacing w:lineRule="auto" w:line="276"/>
        <w:rPr/>
      </w:pPr>
      <w:r>
        <w:rPr/>
      </w:r>
    </w:p>
    <w:p>
      <w:pPr>
        <w:pStyle w:val="Normal"/>
        <w:spacing w:lineRule="auto" w:line="276"/>
        <w:rPr/>
      </w:pPr>
      <w:r>
        <w:rPr/>
        <w:t>If science was ironic, we'd really be confused. This is the difference, again, between science and poetry. They're all interested in the distinction between the two.</w:t>
      </w:r>
    </w:p>
    <w:p>
      <w:pPr>
        <w:pStyle w:val="Normal"/>
        <w:spacing w:lineRule="auto" w:line="276"/>
        <w:rPr/>
      </w:pPr>
      <w:r>
        <w:rPr/>
      </w:r>
    </w:p>
    <w:p>
      <w:pPr>
        <w:pStyle w:val="Normal"/>
        <w:spacing w:lineRule="auto" w:line="276"/>
        <w:rPr/>
      </w:pPr>
      <w:r>
        <w:rPr/>
        <w:t>Again, they would say that that ironic structure is often a higher kind of truth. Think about it. The teachings of Jesus, and whatever else Jesus was, he was a great poet.</w:t>
      </w:r>
    </w:p>
    <w:p>
      <w:pPr>
        <w:pStyle w:val="Normal"/>
        <w:spacing w:lineRule="auto" w:line="276"/>
        <w:rPr/>
      </w:pPr>
      <w:r>
        <w:rPr/>
      </w:r>
    </w:p>
    <w:p>
      <w:pPr>
        <w:pStyle w:val="Normal"/>
        <w:spacing w:lineRule="auto" w:line="276"/>
        <w:rPr/>
      </w:pPr>
      <w:r>
        <w:rPr/>
        <w:t>If you think about it, everything Jesus said was expressed in paradoxes, wasn't it? Those who would gain their life must lose it. The first will be last. If you want to be free, you've got to become a slave.</w:t>
      </w:r>
    </w:p>
    <w:p>
      <w:pPr>
        <w:pStyle w:val="Normal"/>
        <w:spacing w:lineRule="auto" w:line="276"/>
        <w:rPr/>
      </w:pPr>
      <w:r>
        <w:rPr/>
      </w:r>
    </w:p>
    <w:p>
      <w:pPr>
        <w:pStyle w:val="Normal"/>
        <w:spacing w:lineRule="auto" w:line="276"/>
        <w:rPr/>
      </w:pPr>
      <w:r>
        <w:rPr/>
        <w:t>Everything Jesus said is in paradox. It's very, very poetical. It's very ironic.</w:t>
      </w:r>
    </w:p>
    <w:p>
      <w:pPr>
        <w:pStyle w:val="Normal"/>
        <w:spacing w:lineRule="auto" w:line="276"/>
        <w:rPr/>
      </w:pPr>
      <w:r>
        <w:rPr/>
      </w:r>
    </w:p>
    <w:p>
      <w:pPr>
        <w:pStyle w:val="Normal"/>
        <w:spacing w:lineRule="auto" w:line="276"/>
        <w:rPr/>
      </w:pPr>
      <w:r>
        <w:rPr/>
        <w:t>But certainly, Jesus wasn't being insincere or wishy-washy. He was getting at a higher kind of truth that could only be expressed in a paradox, or an irony, or an ambiguity. Now, in a later essay called, Irony as a Principle of Structure, Brooks uses a wonderful image of an arch as a metaphor for how poems both work and mean.</w:t>
      </w:r>
    </w:p>
    <w:p>
      <w:pPr>
        <w:pStyle w:val="Normal"/>
        <w:spacing w:lineRule="auto" w:line="276"/>
        <w:rPr/>
      </w:pPr>
      <w:r>
        <w:rPr/>
      </w:r>
    </w:p>
    <w:p>
      <w:pPr>
        <w:pStyle w:val="Normal"/>
        <w:spacing w:lineRule="auto" w:line="276"/>
        <w:rPr/>
      </w:pPr>
      <w:r>
        <w:rPr/>
        <w:t>Many of you know that arches can be constructed without cement, because the opposing forces of an arch are actually what keep it together. It's a paradox. The arch pushes against itself and should destroy itself, but the very tension is what gives the arch its stability.</w:t>
      </w:r>
    </w:p>
    <w:p>
      <w:pPr>
        <w:pStyle w:val="Normal"/>
        <w:spacing w:lineRule="auto" w:line="276"/>
        <w:rPr/>
      </w:pPr>
      <w:r>
        <w:rPr/>
      </w:r>
    </w:p>
    <w:p>
      <w:pPr>
        <w:pStyle w:val="Normal"/>
        <w:spacing w:lineRule="auto" w:line="276"/>
        <w:rPr/>
      </w:pPr>
      <w:r>
        <w:rPr/>
        <w:t>Isn't that a paradox? That's how a poem works. The very tension of the poem is what holds it together. That's mysterious, almost spiritual.</w:t>
      </w:r>
    </w:p>
    <w:p>
      <w:pPr>
        <w:pStyle w:val="Normal"/>
        <w:spacing w:lineRule="auto" w:line="276"/>
        <w:rPr/>
      </w:pPr>
      <w:r>
        <w:rPr/>
      </w:r>
    </w:p>
    <w:p>
      <w:pPr>
        <w:pStyle w:val="Normal"/>
        <w:spacing w:lineRule="auto" w:line="276"/>
        <w:rPr/>
      </w:pPr>
      <w:r>
        <w:rPr/>
        <w:t>Indeed, the best close readings, and I love to read these, reveal how within the ironic synthesis of the poem, even ugly or discordant elements can be so brought into equilibrium as to form an eternal work of aesthetic beauty and truth. In other words, you can have an ugly element in a poem, but if it's balanced right in terms of the irony, the overall effect will be beauty and harmony. This is true of symphonies by Tchaikovsky.</w:t>
      </w:r>
    </w:p>
    <w:p>
      <w:pPr>
        <w:pStyle w:val="Normal"/>
        <w:spacing w:lineRule="auto" w:line="276"/>
        <w:rPr/>
      </w:pPr>
      <w:r>
        <w:rPr/>
      </w:r>
    </w:p>
    <w:p>
      <w:pPr>
        <w:pStyle w:val="Normal"/>
        <w:spacing w:lineRule="auto" w:line="276"/>
        <w:rPr/>
      </w:pPr>
      <w:r>
        <w:rPr/>
        <w:t>They may have some eternal element, but within the whole, it's beauty and harmony. All right. Finally, in the last nine minutes here, I want to mount a defense of new criticism.</w:t>
      </w:r>
    </w:p>
    <w:p>
      <w:pPr>
        <w:pStyle w:val="Normal"/>
        <w:spacing w:lineRule="auto" w:line="276"/>
        <w:rPr/>
      </w:pPr>
      <w:r>
        <w:rPr/>
      </w:r>
    </w:p>
    <w:p>
      <w:pPr>
        <w:pStyle w:val="Normal"/>
        <w:spacing w:lineRule="auto" w:line="276"/>
        <w:rPr/>
      </w:pPr>
      <w:r>
        <w:rPr/>
        <w:t>They are attacked so much these days that I think they need to be defended. Now, what are they attacked for? New critics are often accused today of being elitist, judgmental, and narrow-minded, partly because they're southern aristocrats in some ways. Okay? They are attacked.</w:t>
      </w:r>
    </w:p>
    <w:p>
      <w:pPr>
        <w:pStyle w:val="Normal"/>
        <w:spacing w:lineRule="auto" w:line="276"/>
        <w:rPr/>
      </w:pPr>
      <w:r>
        <w:rPr/>
      </w:r>
    </w:p>
    <w:p>
      <w:pPr>
        <w:pStyle w:val="Normal"/>
        <w:spacing w:lineRule="auto" w:line="276"/>
        <w:rPr/>
      </w:pPr>
      <w:r>
        <w:rPr/>
        <w:t>Now, what I want to do is first give you the reasons why they're blamed or accused of these things, and then defend them. First of all, the reason why they're called elitist, judgmental, and narrow-minded. First of all, their critics say, new critics are strongly canonical.</w:t>
      </w:r>
    </w:p>
    <w:p>
      <w:pPr>
        <w:pStyle w:val="Normal"/>
        <w:spacing w:lineRule="auto" w:line="276"/>
        <w:rPr/>
      </w:pPr>
      <w:r>
        <w:rPr/>
      </w:r>
    </w:p>
    <w:p>
      <w:pPr>
        <w:pStyle w:val="Normal"/>
        <w:spacing w:lineRule="auto" w:line="276"/>
        <w:rPr/>
      </w:pPr>
      <w:r>
        <w:rPr/>
        <w:t>They believe that there exists a body of works that are inherently superior and possess essential, timeless value. How small-minded, how narrow-minded, how politically incorrect of them. And not only that, but the new critics assess the value of these works of the canon on the basis of aesthetic standards that they claim transcend both historical and cultural boundaries.</w:t>
      </w:r>
    </w:p>
    <w:p>
      <w:pPr>
        <w:pStyle w:val="Normal"/>
        <w:spacing w:lineRule="auto" w:line="276"/>
        <w:rPr/>
      </w:pPr>
      <w:r>
        <w:rPr/>
      </w:r>
    </w:p>
    <w:p>
      <w:pPr>
        <w:pStyle w:val="Normal"/>
        <w:spacing w:lineRule="auto" w:line="276"/>
        <w:rPr/>
      </w:pPr>
      <w:r>
        <w:rPr/>
        <w:t>Kind of consubjective universality. Who are they to say that their criteria is a universal criteria? That their criteria is somehow objective and beyond time and space and political factors and whatnot? Another reason is new critics employ words like heresy and fallacy. Heresy of paraphrase, intentional fallacy, to stigmatize those who would move outside the poem or deny their conception of poetry.</w:t>
      </w:r>
    </w:p>
    <w:p>
      <w:pPr>
        <w:pStyle w:val="Normal"/>
        <w:spacing w:lineRule="auto" w:line="276"/>
        <w:rPr/>
      </w:pPr>
      <w:r>
        <w:rPr/>
      </w:r>
    </w:p>
    <w:p>
      <w:pPr>
        <w:pStyle w:val="Normal"/>
        <w:spacing w:lineRule="auto" w:line="276"/>
        <w:rPr/>
      </w:pPr>
      <w:r>
        <w:rPr/>
        <w:t>And it is true, interestingly, they do use some religious language sometimes, but they're attacked for that. Finally, they insist, the new critics, that all critics learn their methods and vocabulary. How elitist that they expect everybody to learn their vocabulary and use it.</w:t>
      </w:r>
    </w:p>
    <w:p>
      <w:pPr>
        <w:pStyle w:val="Normal"/>
        <w:spacing w:lineRule="auto" w:line="276"/>
        <w:rPr/>
      </w:pPr>
      <w:r>
        <w:rPr/>
      </w:r>
    </w:p>
    <w:p>
      <w:pPr>
        <w:pStyle w:val="Normal"/>
        <w:spacing w:lineRule="auto" w:line="276"/>
        <w:rPr/>
      </w:pPr>
      <w:r>
        <w:rPr/>
        <w:t>Now there is another attack. Oftentimes new critics are attacked on philosophical and aesthetic grounds, but we'll explore those attacks in our last unit. But I want to just focus on the ones I talked about.</w:t>
      </w:r>
    </w:p>
    <w:p>
      <w:pPr>
        <w:pStyle w:val="Normal"/>
        <w:spacing w:lineRule="auto" w:line="276"/>
        <w:rPr/>
      </w:pPr>
      <w:r>
        <w:rPr/>
      </w:r>
    </w:p>
    <w:p>
      <w:pPr>
        <w:pStyle w:val="Normal"/>
        <w:spacing w:lineRule="auto" w:line="276"/>
        <w:rPr/>
      </w:pPr>
      <w:r>
        <w:rPr/>
        <w:t>All right, let me give my defense. First of all, let me admit that in one sense the new critics are unfair. And that is that they tend to be unfair to overly emotional poets like Shelley.</w:t>
      </w:r>
    </w:p>
    <w:p>
      <w:pPr>
        <w:pStyle w:val="Normal"/>
        <w:spacing w:lineRule="auto" w:line="276"/>
        <w:rPr/>
      </w:pPr>
      <w:r>
        <w:rPr/>
      </w:r>
    </w:p>
    <w:p>
      <w:pPr>
        <w:pStyle w:val="Normal"/>
        <w:spacing w:lineRule="auto" w:line="276"/>
        <w:rPr/>
      </w:pPr>
      <w:r>
        <w:rPr/>
        <w:t>Sometimes they're a little unfair. They do love Keats. They prefer Keats to Shelley because of negative capability and he's more refined somehow to a new critic.</w:t>
      </w:r>
    </w:p>
    <w:p>
      <w:pPr>
        <w:pStyle w:val="Normal"/>
        <w:spacing w:lineRule="auto" w:line="276"/>
        <w:rPr/>
      </w:pPr>
      <w:r>
        <w:rPr/>
      </w:r>
    </w:p>
    <w:p>
      <w:pPr>
        <w:pStyle w:val="Normal"/>
        <w:spacing w:lineRule="auto" w:line="276"/>
        <w:rPr/>
      </w:pPr>
      <w:r>
        <w:rPr/>
        <w:t>And they put down Shelley and they lift up what are called the metaphysical poets for being more intellectual. However, I would argue that other than that, new criticism has not only not been elitist, but it has been anti-elitist. Here's my defense.</w:t>
      </w:r>
    </w:p>
    <w:p>
      <w:pPr>
        <w:pStyle w:val="Normal"/>
        <w:spacing w:lineRule="auto" w:line="276"/>
        <w:rPr/>
      </w:pPr>
      <w:r>
        <w:rPr/>
      </w:r>
    </w:p>
    <w:p>
      <w:pPr>
        <w:pStyle w:val="Normal"/>
        <w:spacing w:lineRule="auto" w:line="276"/>
        <w:rPr/>
      </w:pPr>
      <w:r>
        <w:rPr/>
        <w:t>First of all, as to the canon. I would argue that nearly all the works of the canon had long been accepted as superior. The new critics, all they did was give us a method and vocabulary to help reveal why these works were felt to be worthy of preservation and study.</w:t>
      </w:r>
    </w:p>
    <w:p>
      <w:pPr>
        <w:pStyle w:val="Normal"/>
        <w:spacing w:lineRule="auto" w:line="276"/>
        <w:rPr/>
      </w:pPr>
      <w:r>
        <w:rPr/>
      </w:r>
    </w:p>
    <w:p>
      <w:pPr>
        <w:pStyle w:val="Normal"/>
        <w:spacing w:lineRule="auto" w:line="276"/>
        <w:rPr/>
      </w:pPr>
      <w:r>
        <w:rPr/>
        <w:t>Everybody knew what was in the canon. They just told us. Let me get back in my soapbox again.</w:t>
      </w:r>
    </w:p>
    <w:p>
      <w:pPr>
        <w:pStyle w:val="Normal"/>
        <w:spacing w:lineRule="auto" w:line="276"/>
        <w:rPr/>
      </w:pPr>
      <w:r>
        <w:rPr/>
      </w:r>
    </w:p>
    <w:p>
      <w:pPr>
        <w:pStyle w:val="Normal"/>
        <w:spacing w:lineRule="auto" w:line="276"/>
        <w:rPr/>
      </w:pPr>
      <w:r>
        <w:rPr/>
        <w:t>One thing that drives me crazy is when church people constantly remind you that the church gave us the Bible. That is true that the church put together the canon and fashioned it. But by the time they did it, almost everybody knew what belonged in there.</w:t>
      </w:r>
    </w:p>
    <w:p>
      <w:pPr>
        <w:pStyle w:val="Normal"/>
        <w:spacing w:lineRule="auto" w:line="276"/>
        <w:rPr/>
      </w:pPr>
      <w:r>
        <w:rPr/>
      </w:r>
    </w:p>
    <w:p>
      <w:pPr>
        <w:pStyle w:val="Normal"/>
        <w:spacing w:lineRule="auto" w:line="276"/>
        <w:rPr/>
      </w:pPr>
      <w:r>
        <w:rPr/>
        <w:t>Now, there are certain, you know, small letters that are argued about. But people knew, you know, we have a sense of what is right and what is wrong. Believe me, if you ever read the Gnostic Gospels of Thomas and Philip, you could tell me they don't belong in the Bible.</w:t>
      </w:r>
    </w:p>
    <w:p>
      <w:pPr>
        <w:pStyle w:val="Normal"/>
        <w:spacing w:lineRule="auto" w:line="276"/>
        <w:rPr/>
      </w:pPr>
      <w:r>
        <w:rPr/>
      </w:r>
    </w:p>
    <w:p>
      <w:pPr>
        <w:pStyle w:val="Normal"/>
        <w:spacing w:lineRule="auto" w:line="276"/>
        <w:rPr/>
      </w:pPr>
      <w:r>
        <w:rPr/>
        <w:t>They're so different and so strange. They're a meditation, a Gnostic meditation on scripture. They have very little to do with the historical Jesus.</w:t>
      </w:r>
    </w:p>
    <w:p>
      <w:pPr>
        <w:pStyle w:val="Normal"/>
        <w:spacing w:lineRule="auto" w:line="276"/>
        <w:rPr/>
      </w:pPr>
      <w:r>
        <w:rPr/>
      </w:r>
    </w:p>
    <w:p>
      <w:pPr>
        <w:pStyle w:val="Normal"/>
        <w:spacing w:lineRule="auto" w:line="276"/>
        <w:rPr/>
      </w:pPr>
      <w:r>
        <w:rPr/>
        <w:t>So, what I'm saying about the Bible, I would say about the canon. People knew what was canonical, even before Arnold and Eliot tried to set it in stone or the new critics. All right, another defense.</w:t>
      </w:r>
    </w:p>
    <w:p>
      <w:pPr>
        <w:pStyle w:val="Normal"/>
        <w:spacing w:lineRule="auto" w:line="276"/>
        <w:rPr/>
      </w:pPr>
      <w:r>
        <w:rPr/>
      </w:r>
    </w:p>
    <w:p>
      <w:pPr>
        <w:pStyle w:val="Normal"/>
        <w:spacing w:lineRule="auto" w:line="276"/>
        <w:rPr/>
      </w:pPr>
      <w:r>
        <w:rPr/>
        <w:t>The new critics are not elitist. The new critics wrested control of theory away from an academic coterie of researchers with access to special collections and studies. And put it in the hands of anyone with a critical mind, an eye for irony, and an OED.</w:t>
      </w:r>
    </w:p>
    <w:p>
      <w:pPr>
        <w:pStyle w:val="Normal"/>
        <w:spacing w:lineRule="auto" w:line="276"/>
        <w:rPr/>
      </w:pPr>
      <w:r>
        <w:rPr/>
      </w:r>
    </w:p>
    <w:p>
      <w:pPr>
        <w:pStyle w:val="Normal"/>
        <w:spacing w:lineRule="auto" w:line="276"/>
        <w:rPr/>
      </w:pPr>
      <w:r>
        <w:rPr/>
        <w:t>They're the ones that took poetry out of the ivory tower and gave it to us. There's that Protestant Reformation again. Take it out of the church, not completely, but take it out of there and give it to us so that we can read it and we can understand it.</w:t>
      </w:r>
    </w:p>
    <w:p>
      <w:pPr>
        <w:pStyle w:val="Normal"/>
        <w:spacing w:lineRule="auto" w:line="276"/>
        <w:rPr/>
      </w:pPr>
      <w:r>
        <w:rPr/>
      </w:r>
    </w:p>
    <w:p>
      <w:pPr>
        <w:pStyle w:val="Normal"/>
        <w:spacing w:lineRule="auto" w:line="276"/>
        <w:rPr/>
      </w:pPr>
      <w:r>
        <w:rPr/>
        <w:t>Above all, the new critics, unlike postmodern theory that is so obscure and jargon rich that only a small body of PhDs can understand and apply it, new criticism can be quickly taught, learned, and put into practice by graduates, undergraduates, and even advanced high schoolers. It is true. Modern and postmodern theory, a lot of PhDs don't understand it.</w:t>
      </w:r>
    </w:p>
    <w:p>
      <w:pPr>
        <w:pStyle w:val="Normal"/>
        <w:spacing w:lineRule="auto" w:line="276"/>
        <w:rPr/>
      </w:pPr>
      <w:r>
        <w:rPr/>
      </w:r>
    </w:p>
    <w:p>
      <w:pPr>
        <w:pStyle w:val="Normal"/>
        <w:spacing w:lineRule="auto" w:line="276"/>
        <w:rPr/>
      </w:pPr>
      <w:r>
        <w:rPr/>
        <w:t>They may not admit it, but a lot of them don't understand it. It's so jargon rich and difficult. New criticism is just wonderful.</w:t>
      </w:r>
    </w:p>
    <w:p>
      <w:pPr>
        <w:pStyle w:val="Normal"/>
        <w:spacing w:lineRule="auto" w:line="276"/>
        <w:rPr/>
      </w:pPr>
      <w:r>
        <w:rPr/>
      </w:r>
    </w:p>
    <w:p>
      <w:pPr>
        <w:pStyle w:val="Normal"/>
        <w:spacing w:lineRule="auto" w:line="276"/>
        <w:rPr/>
      </w:pPr>
      <w:r>
        <w:rPr/>
        <w:t>All you have to do is learn a little bit of vocabulary, a few things, and you go, as long as you've got that critical mind. And it can be taught. And it can be taught to high schoolers.</w:t>
      </w:r>
    </w:p>
    <w:p>
      <w:pPr>
        <w:pStyle w:val="Normal"/>
        <w:spacing w:lineRule="auto" w:line="276"/>
        <w:rPr/>
      </w:pPr>
      <w:r>
        <w:rPr/>
      </w:r>
    </w:p>
    <w:p>
      <w:pPr>
        <w:pStyle w:val="Normal"/>
        <w:spacing w:lineRule="auto" w:line="276"/>
        <w:rPr/>
      </w:pPr>
      <w:r>
        <w:rPr/>
        <w:t>Good high schoolers, in like a gifted and talented program, can write you excellent new critical analysis of a poem. The true goal of new criticism, which is totally anti-elitist, is through hands-on training in the art of explication to empower and free students to interpret on their own. That's what they're doing.</w:t>
      </w:r>
    </w:p>
    <w:p>
      <w:pPr>
        <w:pStyle w:val="Normal"/>
        <w:spacing w:lineRule="auto" w:line="276"/>
        <w:rPr/>
      </w:pPr>
      <w:r>
        <w:rPr/>
      </w:r>
    </w:p>
    <w:p>
      <w:pPr>
        <w:pStyle w:val="Normal"/>
        <w:spacing w:lineRule="auto" w:line="276"/>
        <w:rPr/>
      </w:pPr>
      <w:r>
        <w:rPr/>
        <w:t>They are not keeping the power to themselves. They are saying, let me teach you these methods, and then you can do it on your own. As I always tell my students, my job is to make myself obsolete.</w:t>
      </w:r>
    </w:p>
    <w:p>
      <w:pPr>
        <w:pStyle w:val="Normal"/>
        <w:spacing w:lineRule="auto" w:line="276"/>
        <w:rPr/>
      </w:pPr>
      <w:r>
        <w:rPr/>
      </w:r>
    </w:p>
    <w:p>
      <w:pPr>
        <w:pStyle w:val="Normal"/>
        <w:spacing w:lineRule="auto" w:line="276"/>
        <w:rPr/>
      </w:pPr>
      <w:r>
        <w:rPr/>
        <w:t>To teach you so well and give you so many critical tools that you can do it on your own without me. And that's what I think a good pastor should do. Teach his congregation how to read the Bible so they can do it on their own.</w:t>
      </w:r>
    </w:p>
    <w:p>
      <w:pPr>
        <w:pStyle w:val="Normal"/>
        <w:spacing w:lineRule="auto" w:line="276"/>
        <w:rPr/>
      </w:pPr>
      <w:r>
        <w:rPr/>
      </w:r>
    </w:p>
    <w:p>
      <w:pPr>
        <w:pStyle w:val="Normal"/>
        <w:spacing w:lineRule="auto" w:line="276"/>
        <w:rPr/>
      </w:pPr>
      <w:r>
        <w:rPr/>
        <w:t>So again, a new critic is like that. All right. Indeed, this is funny.</w:t>
      </w:r>
    </w:p>
    <w:p>
      <w:pPr>
        <w:pStyle w:val="Normal"/>
        <w:spacing w:lineRule="auto" w:line="276"/>
        <w:rPr/>
      </w:pPr>
      <w:r>
        <w:rPr/>
      </w:r>
    </w:p>
    <w:p>
      <w:pPr>
        <w:pStyle w:val="Normal"/>
        <w:spacing w:lineRule="auto" w:line="276"/>
        <w:rPr/>
      </w:pPr>
      <w:r>
        <w:rPr/>
        <w:t>Here's an irony. The last several generations of English majors, including the czars of post-modernism, heck, they cut their teeth on new critical methods. The new critics taught them how to read poetry.</w:t>
      </w:r>
    </w:p>
    <w:p>
      <w:pPr>
        <w:pStyle w:val="Normal"/>
        <w:spacing w:lineRule="auto" w:line="276"/>
        <w:rPr/>
      </w:pPr>
      <w:r>
        <w:rPr/>
      </w:r>
    </w:p>
    <w:p>
      <w:pPr>
        <w:pStyle w:val="Normal"/>
        <w:spacing w:lineRule="auto" w:line="276"/>
        <w:rPr/>
      </w:pPr>
      <w:r>
        <w:rPr/>
        <w:t>And so I'm going to argue there's another anxiety of influence here. The post-modern theorists are trying to kick off their Oedipal fathers. You know, they're trying to knock them off and have their own space.</w:t>
      </w:r>
    </w:p>
    <w:p>
      <w:pPr>
        <w:pStyle w:val="Normal"/>
        <w:spacing w:lineRule="auto" w:line="276"/>
        <w:rPr/>
      </w:pPr>
      <w:r>
        <w:rPr/>
      </w:r>
    </w:p>
    <w:p>
      <w:pPr>
        <w:pStyle w:val="Normal"/>
        <w:spacing w:lineRule="auto" w:line="276"/>
        <w:rPr/>
      </w:pPr>
      <w:r>
        <w:rPr/>
        <w:t>You know, in the same way that you see people attacking now the World War II veterans and whatnot and saying, oh, you know, that's old stuff. We don't need them. They were closed minded.</w:t>
      </w:r>
    </w:p>
    <w:p>
      <w:pPr>
        <w:pStyle w:val="Normal"/>
        <w:spacing w:lineRule="auto" w:line="276"/>
        <w:rPr/>
      </w:pPr>
      <w:r>
        <w:rPr/>
      </w:r>
    </w:p>
    <w:p>
      <w:pPr>
        <w:pStyle w:val="Normal"/>
        <w:spacing w:lineRule="auto" w:line="276"/>
        <w:rPr/>
      </w:pPr>
      <w:r>
        <w:rPr/>
        <w:t>It's a fighting or a knocking off of the father. Finally, the new critics not only carried democratic ideals into the ivory tower of critical theory. You know what else they did? They brought democratic ideals into the elite world of creativity by all but inventing the concept of creative writing classes for aspiring writers.</w:t>
      </w:r>
    </w:p>
    <w:p>
      <w:pPr>
        <w:pStyle w:val="Normal"/>
        <w:spacing w:lineRule="auto" w:line="276"/>
        <w:rPr/>
      </w:pPr>
      <w:r>
        <w:rPr/>
      </w:r>
    </w:p>
    <w:p>
      <w:pPr>
        <w:pStyle w:val="Normal"/>
        <w:spacing w:lineRule="auto" w:line="276"/>
        <w:rPr/>
      </w:pPr>
      <w:r>
        <w:rPr/>
        <w:t>If any of you listening to me ever took a creative writing course at a community college, you can really thank the new critics for that. They really got that idea started. What's more elitist than this idea of I'm a poet and I'm separate? They said, no, we can.</w:t>
      </w:r>
    </w:p>
    <w:p>
      <w:pPr>
        <w:pStyle w:val="Normal"/>
        <w:spacing w:lineRule="auto" w:line="276"/>
        <w:rPr/>
      </w:pPr>
      <w:r>
        <w:rPr/>
      </w:r>
    </w:p>
    <w:p>
      <w:pPr>
        <w:pStyle w:val="Normal"/>
        <w:spacing w:lineRule="auto" w:line="276"/>
        <w:rPr/>
      </w:pPr>
      <w:r>
        <w:rPr/>
        <w:t>Now, that doesn't mean everybody that goes to a community college is going to be a great poet, but that's OK. They can learn to write poetry and express themselves and do it as well as they can learn a little bit of irony themselves. That's a very new critical thing.</w:t>
      </w:r>
    </w:p>
    <w:p>
      <w:pPr>
        <w:pStyle w:val="Normal"/>
        <w:spacing w:lineRule="auto" w:line="276"/>
        <w:rPr/>
      </w:pPr>
      <w:r>
        <w:rPr/>
      </w:r>
    </w:p>
    <w:p>
      <w:pPr>
        <w:pStyle w:val="Normal"/>
        <w:spacing w:lineRule="auto" w:line="276"/>
        <w:rPr/>
      </w:pPr>
      <w:r>
        <w:rPr/>
        <w:t>Ironically, it is postmodernism with its multicultural relativistic agenda that has cut the academy off from the public at large. Back in the days of the new critics, the academy was very involved in the public life. Things like the New Yorker and the Atlantic Monthly.</w:t>
      </w:r>
    </w:p>
    <w:p>
      <w:pPr>
        <w:pStyle w:val="Normal"/>
        <w:spacing w:lineRule="auto" w:line="276"/>
        <w:rPr/>
      </w:pPr>
      <w:r>
        <w:rPr/>
      </w:r>
    </w:p>
    <w:p>
      <w:pPr>
        <w:pStyle w:val="Normal"/>
        <w:spacing w:lineRule="auto" w:line="276"/>
        <w:rPr/>
      </w:pPr>
      <w:r>
        <w:rPr/>
        <w:t>There were a lot more magazines and journals like that that, quote, regular people could read. Nowadays, you try to read an English journal. It doesn't make any sense.</w:t>
      </w:r>
    </w:p>
    <w:p>
      <w:pPr>
        <w:pStyle w:val="Normal"/>
        <w:spacing w:lineRule="auto" w:line="276"/>
        <w:rPr/>
      </w:pPr>
      <w:r>
        <w:rPr/>
      </w:r>
    </w:p>
    <w:p>
      <w:pPr>
        <w:pStyle w:val="Normal"/>
        <w:spacing w:lineRule="auto" w:line="276"/>
        <w:rPr/>
      </w:pPr>
      <w:r>
        <w:rPr/>
        <w:t>Again, a lot of PhDs don't understand the articles that are written in the big English journals nowadays. It's crazy. So, again, this really bothers me because, again, the new critics are not elite.</w:t>
      </w:r>
    </w:p>
    <w:p>
      <w:pPr>
        <w:pStyle w:val="Normal"/>
        <w:spacing w:lineRule="auto" w:line="276"/>
        <w:rPr/>
      </w:pPr>
      <w:r>
        <w:rPr/>
      </w:r>
    </w:p>
    <w:p>
      <w:pPr>
        <w:pStyle w:val="Normal"/>
        <w:spacing w:lineRule="auto" w:line="276"/>
        <w:rPr/>
      </w:pPr>
      <w:r>
        <w:rPr/>
        <w:t>They're democratic. They're public. It's modernism and postmodernism that has cut people off from the academy.</w:t>
      </w:r>
    </w:p>
    <w:p>
      <w:pPr>
        <w:pStyle w:val="Normal"/>
        <w:spacing w:lineRule="auto" w:line="276"/>
        <w:rPr/>
      </w:pPr>
      <w:r>
        <w:rPr/>
      </w:r>
    </w:p>
    <w:p>
      <w:pPr>
        <w:pStyle w:val="Normal"/>
        <w:spacing w:lineRule="auto" w:line="276"/>
        <w:rPr/>
      </w:pPr>
      <w:r>
        <w:rPr/>
        <w:t>It is the vision of new criticism that has made poetry available to us all. And you want to know a great irony? I would argue that if it wasn't for the new critics, there would be no teaching company. Because, finally, at the heart of the teaching company is the desire to empower its students and clients to learn and then to be able to continue on its own.</w:t>
      </w:r>
    </w:p>
    <w:p>
      <w:pPr>
        <w:pStyle w:val="Normal"/>
        <w:spacing w:lineRule="auto" w:line="276"/>
        <w:rPr/>
      </w:pPr>
      <w:r>
        <w:rPr/>
      </w:r>
    </w:p>
    <w:p>
      <w:pPr>
        <w:pStyle w:val="Normal"/>
        <w:spacing w:lineRule="auto" w:line="276"/>
        <w:rPr/>
      </w:pPr>
      <w:r>
        <w:rPr/>
        <w:t>So, really, the whole concept of the teaching company is new critical because it says, let's get this stuff out into the public. Let's take it out of the academy and out of the research libraries and into the world. Again, new critics are a good example of modernism.</w:t>
      </w:r>
    </w:p>
    <w:p>
      <w:pPr>
        <w:pStyle w:val="Normal"/>
        <w:spacing w:lineRule="auto" w:line="276"/>
        <w:rPr/>
      </w:pPr>
      <w:r>
        <w:rPr/>
      </w:r>
    </w:p>
    <w:p>
      <w:pPr>
        <w:pStyle w:val="Normal"/>
        <w:spacing w:lineRule="auto" w:line="276"/>
        <w:rPr/>
      </w:pPr>
      <w:r>
        <w:rPr/>
        <w:t>One of the things that drives me crazy is if you go to a modern art gallery with a postmodernist and you say, what's so great about this modern art? They'll never tell you. They'll always say, oh, you couldn't understand. It's above you.</w:t>
      </w:r>
    </w:p>
    <w:p>
      <w:pPr>
        <w:pStyle w:val="Normal"/>
        <w:spacing w:lineRule="auto" w:line="276"/>
        <w:rPr/>
      </w:pPr>
      <w:r>
        <w:rPr/>
      </w:r>
    </w:p>
    <w:p>
      <w:pPr>
        <w:pStyle w:val="Normal"/>
        <w:spacing w:lineRule="auto" w:line="276"/>
        <w:rPr/>
      </w:pPr>
      <w:r>
        <w:rPr/>
        <w:t>No new critic would ever say that. They'd sit down and show you the irony or the paradox or the ambiguity. They would explain it to you.</w:t>
      </w:r>
    </w:p>
    <w:p>
      <w:pPr>
        <w:pStyle w:val="Normal"/>
        <w:spacing w:lineRule="auto" w:line="276"/>
        <w:rPr/>
      </w:pPr>
      <w:r>
        <w:rPr/>
      </w:r>
    </w:p>
    <w:p>
      <w:pPr>
        <w:pStyle w:val="Normal"/>
        <w:spacing w:lineRule="auto" w:line="276"/>
        <w:rPr/>
      </w:pPr>
      <w:r>
        <w:rPr/>
        <w:t>They wouldn't sit there and say, you can't understand. You're a peon. So, again, I'm getting passionate here, but it's because the new critics are so often attacked and I really think unfairly.</w:t>
      </w:r>
    </w:p>
    <w:p>
      <w:pPr>
        <w:pStyle w:val="Normal"/>
        <w:spacing w:lineRule="auto" w:line="276"/>
        <w:rPr/>
      </w:pPr>
      <w:r>
        <w:rPr/>
      </w:r>
    </w:p>
    <w:p>
      <w:pPr>
        <w:pStyle w:val="Normal"/>
        <w:spacing w:lineRule="auto" w:line="276"/>
        <w:rPr/>
      </w:pPr>
      <w:r>
        <w:rPr/>
        <w:t>All right. In our next lecture, we will conclude this unit by looking at the archetypal theories of Northrop Frye.</w:t>
      </w:r>
    </w:p>
    <w:p>
      <w:pPr>
        <w:pStyle w:val="Normal"/>
        <w:spacing w:lineRule="auto" w:line="276"/>
        <w:rPr/>
      </w:pPr>
      <w:r>
        <w:rPr/>
        <w:t xml:space="preserve"> </w:t>
      </w:r>
      <w:r>
        <w:rPr>
          <w:b/>
          <w:bCs/>
        </w:rPr>
        <w:t>This file is longer than 30 minutes.</w:t>
      </w:r>
    </w:p>
    <w:p>
      <w:pPr>
        <w:pStyle w:val="Normal"/>
        <w:spacing w:lineRule="auto" w:line="276"/>
        <w:rPr/>
      </w:pPr>
      <w:r>
        <w:rPr/>
        <w:t xml:space="preserve"> </w:t>
      </w:r>
    </w:p>
    <w:p>
      <w:pPr>
        <w:pStyle w:val="Normal"/>
        <w:spacing w:lineRule="auto" w:line="276"/>
        <w:rPr/>
      </w:pPr>
      <w:r>
        <w:rPr/>
      </w:r>
    </w:p>
    <w:p>
      <w:pPr>
        <w:pStyle w:val="Normal"/>
        <w:spacing w:lineRule="auto" w:line="276"/>
        <w:rPr>
          <w:b/>
          <w:b/>
          <w:bCs/>
          <w:sz w:val="32"/>
          <w:szCs w:val="32"/>
        </w:rPr>
      </w:pPr>
      <w:r>
        <w:rPr>
          <w:b/>
          <w:bCs/>
          <w:sz w:val="32"/>
          <w:szCs w:val="32"/>
        </w:rPr>
        <w:t>Wimsatt, W. K. (1907–1975)</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b/>
          <w:b/>
          <w:bCs/>
          <w:sz w:val="28"/>
          <w:szCs w:val="28"/>
        </w:rPr>
      </w:pPr>
      <w:r>
        <w:rPr/>
        <w:drawing>
          <wp:inline distT="0" distB="0" distL="0" distR="0">
            <wp:extent cx="1722120" cy="1531620"/>
            <wp:effectExtent l="0" t="0" r="0" b="0"/>
            <wp:docPr id="18"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
                    <pic:cNvPicPr>
                      <a:picLocks noChangeAspect="1" noChangeArrowheads="1"/>
                    </pic:cNvPicPr>
                  </pic:nvPicPr>
                  <pic:blipFill>
                    <a:blip r:embed="rId20"/>
                    <a:stretch>
                      <a:fillRect/>
                    </a:stretch>
                  </pic:blipFill>
                  <pic:spPr bwMode="auto">
                    <a:xfrm>
                      <a:off x="0" y="0"/>
                      <a:ext cx="1722120" cy="153162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American new critic who wrote The Verbal Icon. Together with </w:t>
      </w:r>
      <w:r>
        <w:rPr>
          <w:b/>
          <w:bCs/>
          <w:sz w:val="28"/>
          <w:szCs w:val="28"/>
        </w:rPr>
        <w:t>Monroe C. Beardsley</w:t>
      </w:r>
      <w:r>
        <w:rPr/>
        <w:t xml:space="preserve">, he coined the twin terms “affective fallacy” and “intentional fallacy.” Winters, Yvor (1900–1968). American poet and new critic.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spacing w:lineRule="auto" w:line="276"/>
        <w:rPr/>
      </w:pPr>
      <w:r>
        <w:rPr>
          <w:b/>
          <w:bCs/>
        </w:rPr>
        <w:t>L20.24 - Archetypal Theory - Saint Paul to Northrop Frye</w:t>
      </w:r>
    </w:p>
    <w:p>
      <w:pPr>
        <w:pStyle w:val="Normal"/>
        <w:spacing w:lineRule="auto" w:line="276"/>
        <w:rPr/>
      </w:pPr>
      <w:r>
        <w:rPr/>
        <w:t>Lecture 20, Archetypal Theory, St. Paul to Northrop Frye. In this lecture, we shall consider an old theoretical orientation that received a stunning rebirth in Northrop Frye's critical masterpiece, Anatomy of Criticism. First, we shall define the early Christian concept of typology as it was developed in the epistles of St. Paul.</w:t>
      </w:r>
    </w:p>
    <w:p>
      <w:pPr>
        <w:pStyle w:val="Normal"/>
        <w:spacing w:lineRule="auto" w:line="276"/>
        <w:rPr/>
      </w:pPr>
      <w:r>
        <w:rPr/>
      </w:r>
    </w:p>
    <w:p>
      <w:pPr>
        <w:pStyle w:val="Normal"/>
        <w:spacing w:lineRule="auto" w:line="276"/>
        <w:rPr/>
      </w:pPr>
      <w:r>
        <w:rPr/>
        <w:t>Second, we shall discuss how Dante and the medieval church expanded Pauline typology onto four levels of meaning. Finally, we shall turn to the archetypal theories of Frye and explore how Frye went beyond the new critical interest in poetic structure to lay out a complex and compelling system to help explain and categorize the wider patterns and forces that underlie all great poetry from the Hebrew prophets to T.S. Eliot. Before moving on to modern and postmodern theory, our final unit, let us pause to consider an old theoretical orientation that received a stunning rebirth in 1957.</w:t>
      </w:r>
    </w:p>
    <w:p>
      <w:pPr>
        <w:pStyle w:val="Normal"/>
        <w:spacing w:lineRule="auto" w:line="276"/>
        <w:rPr/>
      </w:pPr>
      <w:r>
        <w:rPr/>
      </w:r>
    </w:p>
    <w:p>
      <w:pPr>
        <w:pStyle w:val="Normal"/>
        <w:spacing w:lineRule="auto" w:line="276"/>
        <w:rPr/>
      </w:pPr>
      <w:r>
        <w:rPr/>
        <w:t>This is something I skipped over in my earlier lectures and I want to pick up on a gap. All right, in his numerous New Testament epistles, St. Paul employs a unique way of reading the Old Testament that has strong affinities with literary criticism. Many people don't realize this, but in many ways, St. Paul was one of the early first literary critics.</w:t>
      </w:r>
    </w:p>
    <w:p>
      <w:pPr>
        <w:pStyle w:val="Normal"/>
        <w:spacing w:lineRule="auto" w:line="276"/>
        <w:rPr/>
      </w:pPr>
      <w:r>
        <w:rPr/>
      </w:r>
    </w:p>
    <w:p>
      <w:pPr>
        <w:pStyle w:val="Normal"/>
        <w:spacing w:lineRule="auto" w:line="276"/>
        <w:rPr/>
      </w:pPr>
      <w:r>
        <w:rPr/>
        <w:t>He's not as old as Aristotle, of course, but really, in a lot of ways, we don't realize the influence of St. Paul as a literary theorist, because Paul had a certain way of reading the Old Testament. Jesus, interestingly, also had a way of reading the Old Testament. Jesus, in some ways, is also a literary theorist, as we'll see.</w:t>
      </w:r>
    </w:p>
    <w:p>
      <w:pPr>
        <w:pStyle w:val="Normal"/>
        <w:spacing w:lineRule="auto" w:line="276"/>
        <w:rPr/>
      </w:pPr>
      <w:r>
        <w:rPr/>
      </w:r>
    </w:p>
    <w:p>
      <w:pPr>
        <w:pStyle w:val="Normal"/>
        <w:spacing w:lineRule="auto" w:line="276"/>
        <w:rPr/>
      </w:pPr>
      <w:r>
        <w:rPr/>
        <w:t>And I want to explain how this works, because this is also behind traditional literary theory in the West. All right, this theological, theoretical approach to Scripture that I'm discussing is known as typology. According to a typological reading of the Bible, many of the people, events, and symbols of the Old Testament are significant not only in themselves, but as types or figures of things to be revealed later.</w:t>
      </w:r>
    </w:p>
    <w:p>
      <w:pPr>
        <w:pStyle w:val="Normal"/>
        <w:spacing w:lineRule="auto" w:line="276"/>
        <w:rPr/>
      </w:pPr>
      <w:r>
        <w:rPr/>
      </w:r>
    </w:p>
    <w:p>
      <w:pPr>
        <w:pStyle w:val="Normal"/>
        <w:spacing w:lineRule="auto" w:line="276"/>
        <w:rPr/>
      </w:pPr>
      <w:r>
        <w:rPr/>
        <w:t>That is to say, they do not achieve their full meaning until they are viewed in the fuller light of the life, death, and resurrection of Christ, and the new covenant, or testament, that God makes with the Church. So again, many people don't realize the word testament means covenant. The Old Testament is the old covenant between God and the Jews mediated by the law.</w:t>
      </w:r>
    </w:p>
    <w:p>
      <w:pPr>
        <w:pStyle w:val="Normal"/>
        <w:spacing w:lineRule="auto" w:line="276"/>
        <w:rPr/>
      </w:pPr>
      <w:r>
        <w:rPr/>
      </w:r>
    </w:p>
    <w:p>
      <w:pPr>
        <w:pStyle w:val="Normal"/>
        <w:spacing w:lineRule="auto" w:line="276"/>
        <w:rPr/>
      </w:pPr>
      <w:r>
        <w:rPr/>
        <w:t>The New Testament is the new covenant between God and all people mediated by Christ and His sacrifice. Now, what, at least the Christian way of reading it, is that everything in the Old Testament, or old covenant, points forward towards the new covenant and Christ. Now, the best way to explain this to you is give you examples.</w:t>
      </w:r>
    </w:p>
    <w:p>
      <w:pPr>
        <w:pStyle w:val="Normal"/>
        <w:spacing w:lineRule="auto" w:line="276"/>
        <w:rPr/>
      </w:pPr>
      <w:r>
        <w:rPr/>
      </w:r>
    </w:p>
    <w:p>
      <w:pPr>
        <w:pStyle w:val="Normal"/>
        <w:spacing w:lineRule="auto" w:line="276"/>
        <w:rPr/>
      </w:pPr>
      <w:r>
        <w:rPr/>
        <w:t>First of all, keep in mind what Jesus said at the Sermon on the Mount. I come not to abolish the law, but to fulfill it. That's a very typological way.</w:t>
      </w:r>
    </w:p>
    <w:p>
      <w:pPr>
        <w:pStyle w:val="Normal"/>
        <w:spacing w:lineRule="auto" w:line="276"/>
        <w:rPr/>
      </w:pPr>
      <w:r>
        <w:rPr/>
      </w:r>
    </w:p>
    <w:p>
      <w:pPr>
        <w:pStyle w:val="Normal"/>
        <w:spacing w:lineRule="auto" w:line="276"/>
        <w:rPr/>
      </w:pPr>
      <w:r>
        <w:rPr/>
        <w:t>Let me give you some concrete examples. Alright, Joshua, who led the children of Israel over the river Jordan and into the promised land, is a type, or prefiguring, of Jesus who leads the Church through the river of death into the promised land of heaven. You all know the story, after Moses died, Joshua continued to carry, or to lead, the children of Israel over the river Jordan into the promised land.</w:t>
      </w:r>
    </w:p>
    <w:p>
      <w:pPr>
        <w:pStyle w:val="Normal"/>
        <w:spacing w:lineRule="auto" w:line="276"/>
        <w:rPr/>
      </w:pPr>
      <w:r>
        <w:rPr/>
      </w:r>
    </w:p>
    <w:p>
      <w:pPr>
        <w:pStyle w:val="Normal"/>
        <w:spacing w:lineRule="auto" w:line="276"/>
        <w:rPr/>
      </w:pPr>
      <w:r>
        <w:rPr/>
        <w:t>Well, Joshua, in Hebrew, is Yeshua, and Jesus is the Greek version of Yeshua. So, Jesus is the same name as Joshua. So, not only do they have the same name, but Jesus did what Joshua did, but on a spiritual, typological level.</w:t>
      </w:r>
    </w:p>
    <w:p>
      <w:pPr>
        <w:pStyle w:val="Normal"/>
        <w:spacing w:lineRule="auto" w:line="276"/>
        <w:rPr/>
      </w:pPr>
      <w:r>
        <w:rPr/>
      </w:r>
    </w:p>
    <w:p>
      <w:pPr>
        <w:pStyle w:val="Normal"/>
        <w:spacing w:lineRule="auto" w:line="276"/>
        <w:rPr/>
      </w:pPr>
      <w:r>
        <w:rPr/>
        <w:t>He leads His people, not the Jews now, but the Church, over the river Jordan. And many people don't realize it, but in those old Negro spirituals, the river Jordan means death. Remember Old Man River? Show me that stream called the river Jordan.</w:t>
      </w:r>
    </w:p>
    <w:p>
      <w:pPr>
        <w:pStyle w:val="Normal"/>
        <w:spacing w:lineRule="auto" w:line="276"/>
        <w:rPr/>
      </w:pPr>
      <w:r>
        <w:rPr/>
      </w:r>
    </w:p>
    <w:p>
      <w:pPr>
        <w:pStyle w:val="Normal"/>
        <w:spacing w:lineRule="auto" w:line="276"/>
        <w:rPr/>
      </w:pPr>
      <w:r>
        <w:rPr/>
        <w:t>That's the old stream I would love to cross. It means to die, as it does in Pilgrim's Progress. So, you cross over the river Jordan into the promised land, but the promised land, spiritually or typologically speaking, is now heaven.</w:t>
      </w:r>
    </w:p>
    <w:p>
      <w:pPr>
        <w:pStyle w:val="Normal"/>
        <w:spacing w:lineRule="auto" w:line="276"/>
        <w:rPr/>
      </w:pPr>
      <w:r>
        <w:rPr/>
      </w:r>
    </w:p>
    <w:p>
      <w:pPr>
        <w:pStyle w:val="Normal"/>
        <w:spacing w:lineRule="auto" w:line="276"/>
        <w:rPr/>
      </w:pPr>
      <w:r>
        <w:rPr/>
        <w:t>So, Joshua is a type, a prefiguring, of Jesus. And Joshua does not even have his full meaning as a symbol until we get to Jesus. Another example you'll all be familiar with.</w:t>
      </w:r>
    </w:p>
    <w:p>
      <w:pPr>
        <w:pStyle w:val="Normal"/>
        <w:spacing w:lineRule="auto" w:line="276"/>
        <w:rPr/>
      </w:pPr>
      <w:r>
        <w:rPr/>
      </w:r>
    </w:p>
    <w:p>
      <w:pPr>
        <w:pStyle w:val="Normal"/>
        <w:spacing w:lineRule="auto" w:line="276"/>
        <w:rPr/>
      </w:pPr>
      <w:r>
        <w:rPr/>
        <w:t>The near sacrifice of Isaac, by his father Abraham, is a type of the crucifixion, where God the Father, sacrificed His beloved son. You all know the story, God tells Abraham, take your son Isaac, and sacrifice him to Me. Abraham takes him to the top of the hill, he ties him down, he's about to set the wood on fire, and he's got the knife there.</w:t>
      </w:r>
    </w:p>
    <w:p>
      <w:pPr>
        <w:pStyle w:val="Normal"/>
        <w:spacing w:lineRule="auto" w:line="276"/>
        <w:rPr/>
      </w:pPr>
      <w:r>
        <w:rPr/>
      </w:r>
    </w:p>
    <w:p>
      <w:pPr>
        <w:pStyle w:val="Normal"/>
        <w:spacing w:lineRule="auto" w:line="276"/>
        <w:rPr/>
      </w:pPr>
      <w:r>
        <w:rPr/>
        <w:t>And all of a sudden, God stops him, and instead, provides a ram in the thicket, to take the place of Isaac. Well, in the New Testament, God now is the Father, and He must sacrifice His son, Jesus. But this time, there is no ram in the thicket.</w:t>
      </w:r>
    </w:p>
    <w:p>
      <w:pPr>
        <w:pStyle w:val="Normal"/>
        <w:spacing w:lineRule="auto" w:line="276"/>
        <w:rPr/>
      </w:pPr>
      <w:r>
        <w:rPr/>
      </w:r>
    </w:p>
    <w:p>
      <w:pPr>
        <w:pStyle w:val="Normal"/>
        <w:spacing w:lineRule="auto" w:line="276"/>
        <w:rPr/>
      </w:pPr>
      <w:r>
        <w:rPr/>
        <w:t>Why? Because Jesus is the ram in the thicket, the Lamb of God. So, there's an example of typology, that is not just a simple parallel. It actually deepens and increases in its meaning, and its symbolism, as we come to the New Testament.</w:t>
      </w:r>
    </w:p>
    <w:p>
      <w:pPr>
        <w:pStyle w:val="Normal"/>
        <w:spacing w:lineRule="auto" w:line="276"/>
        <w:rPr/>
      </w:pPr>
      <w:r>
        <w:rPr/>
      </w:r>
    </w:p>
    <w:p>
      <w:pPr>
        <w:pStyle w:val="Normal"/>
        <w:spacing w:lineRule="auto" w:line="276"/>
        <w:rPr/>
      </w:pPr>
      <w:r>
        <w:rPr/>
        <w:t>Best example I can give you. When Jesus reworks and redefines the meaning of Passover, at the Last Supper, He engages in a supreme act of typology. Keep in mind Paul's phrase, Christ our Passover, is sacrificed for us.</w:t>
      </w:r>
    </w:p>
    <w:p>
      <w:pPr>
        <w:pStyle w:val="Normal"/>
        <w:spacing w:lineRule="auto" w:line="276"/>
        <w:rPr/>
      </w:pPr>
      <w:r>
        <w:rPr/>
      </w:r>
    </w:p>
    <w:p>
      <w:pPr>
        <w:pStyle w:val="Normal"/>
        <w:spacing w:lineRule="auto" w:line="276"/>
        <w:rPr/>
      </w:pPr>
      <w:r>
        <w:rPr/>
        <w:t>Let me explain this. Alright, you all know the story of Passover. God is going to send the Angel of Death, to go over Egypt, and kill the firstborn of everything.</w:t>
      </w:r>
    </w:p>
    <w:p>
      <w:pPr>
        <w:pStyle w:val="Normal"/>
        <w:spacing w:lineRule="auto" w:line="276"/>
        <w:rPr/>
      </w:pPr>
      <w:r>
        <w:rPr/>
      </w:r>
    </w:p>
    <w:p>
      <w:pPr>
        <w:pStyle w:val="Normal"/>
        <w:spacing w:lineRule="auto" w:line="276"/>
        <w:rPr/>
      </w:pPr>
      <w:r>
        <w:rPr/>
        <w:t>That will include Egyptians and Jews. But, God tells the Jews, that if they take a perfect lamb, sacrifice it, take the blood of the lamb, and spread it over their doorpost, when the Angel of Death comes through the city, it will see the blood of the lamb, and literally pass over the house, and move on. So, the Jews are going to be saved, not because they're better than anybody, but because of the blood, the blood of the lamb.</w:t>
      </w:r>
    </w:p>
    <w:p>
      <w:pPr>
        <w:pStyle w:val="Normal"/>
        <w:spacing w:lineRule="auto" w:line="276"/>
        <w:rPr/>
      </w:pPr>
      <w:r>
        <w:rPr/>
      </w:r>
    </w:p>
    <w:p>
      <w:pPr>
        <w:pStyle w:val="Normal"/>
        <w:spacing w:lineRule="auto" w:line="276"/>
        <w:rPr/>
      </w:pPr>
      <w:r>
        <w:rPr/>
        <w:t>What is Jesus showing us at the Lord's Supper? Alright, according to Christian theology, we are all set to die because of sin. The Angel of Death is coming for us. Judgment is coming for us.</w:t>
      </w:r>
    </w:p>
    <w:p>
      <w:pPr>
        <w:pStyle w:val="Normal"/>
        <w:spacing w:lineRule="auto" w:line="276"/>
        <w:rPr/>
      </w:pPr>
      <w:r>
        <w:rPr/>
      </w:r>
    </w:p>
    <w:p>
      <w:pPr>
        <w:pStyle w:val="Normal"/>
        <w:spacing w:lineRule="auto" w:line="276"/>
        <w:rPr/>
      </w:pPr>
      <w:r>
        <w:rPr/>
        <w:t>But, if we take the Lamb of God, Jesus, the perfect lamb who was sacrificed, if we take His blood, and spiritually put it on our forehead, when we come before God at Judgment Day, God will see the blood, and we will literally pass out of judgment. Not because Christians are better, but because they have the blood. I come from a Baptist school.</w:t>
      </w:r>
    </w:p>
    <w:p>
      <w:pPr>
        <w:pStyle w:val="Normal"/>
        <w:spacing w:lineRule="auto" w:line="276"/>
        <w:rPr/>
      </w:pPr>
      <w:r>
        <w:rPr/>
      </w:r>
    </w:p>
    <w:p>
      <w:pPr>
        <w:pStyle w:val="Normal"/>
        <w:spacing w:lineRule="auto" w:line="276"/>
        <w:rPr/>
      </w:pPr>
      <w:r>
        <w:rPr/>
        <w:t>Baptists love to use the phrase, covered by the blood. It sounds a little bit eerie, but it's a perfect typology. Literally, the blood of the lamb is what causes us to pass out of judgment.</w:t>
      </w:r>
    </w:p>
    <w:p>
      <w:pPr>
        <w:pStyle w:val="Normal"/>
        <w:spacing w:lineRule="auto" w:line="276"/>
        <w:rPr/>
      </w:pPr>
      <w:r>
        <w:rPr/>
      </w:r>
    </w:p>
    <w:p>
      <w:pPr>
        <w:pStyle w:val="Normal"/>
        <w:spacing w:lineRule="auto" w:line="276"/>
        <w:rPr/>
      </w:pPr>
      <w:r>
        <w:rPr/>
        <w:t>I find that to be a very deep aspect of the New Testament, and I love reading Paul's epistles, because they taught me how to think critically, really, in a way. One last example that I just thought of now. Elijah was a prophet who lived out in the wilderness, always wore crazy clothes and long, wild hair, and attacked all the powerful politicians of his day.</w:t>
      </w:r>
    </w:p>
    <w:p>
      <w:pPr>
        <w:pStyle w:val="Normal"/>
        <w:spacing w:lineRule="auto" w:line="276"/>
        <w:rPr/>
      </w:pPr>
      <w:r>
        <w:rPr/>
      </w:r>
    </w:p>
    <w:p>
      <w:pPr>
        <w:pStyle w:val="Normal"/>
        <w:spacing w:lineRule="auto" w:line="276"/>
        <w:rPr/>
      </w:pPr>
      <w:r>
        <w:rPr/>
        <w:t>Who's he a type of? John the Baptist. John the Baptist dressed the same way, lived out in the wilderness, and in the same way, attacked the political people of his day. So, Elijah is John.</w:t>
      </w:r>
    </w:p>
    <w:p>
      <w:pPr>
        <w:pStyle w:val="Normal"/>
        <w:spacing w:lineRule="auto" w:line="276"/>
        <w:rPr/>
      </w:pPr>
      <w:r>
        <w:rPr/>
      </w:r>
    </w:p>
    <w:p>
      <w:pPr>
        <w:pStyle w:val="Normal"/>
        <w:spacing w:lineRule="auto" w:line="276"/>
        <w:rPr/>
      </w:pPr>
      <w:r>
        <w:rPr/>
        <w:t>And one time, Jesus actually says, John the Baptist is Elijah, in a way. So, that's typology. All right.</w:t>
      </w:r>
    </w:p>
    <w:p>
      <w:pPr>
        <w:pStyle w:val="Normal"/>
        <w:spacing w:lineRule="auto" w:line="276"/>
        <w:rPr/>
      </w:pPr>
      <w:r>
        <w:rPr/>
      </w:r>
    </w:p>
    <w:p>
      <w:pPr>
        <w:pStyle w:val="Normal"/>
        <w:spacing w:lineRule="auto" w:line="276"/>
        <w:rPr/>
      </w:pPr>
      <w:r>
        <w:rPr/>
        <w:t>Now, although Pauline typology is specifically spiritual, it can be adapted for use in a more secular, aesthetic setting. You can have typology that has nothing to do with religion, per se. Indeed, whenever a literary critic attempts to uncover the deep patterns that undergird a work of art, he is engaging in a form of typology.</w:t>
      </w:r>
    </w:p>
    <w:p>
      <w:pPr>
        <w:pStyle w:val="Normal"/>
        <w:spacing w:lineRule="auto" w:line="276"/>
        <w:rPr/>
      </w:pPr>
      <w:r>
        <w:rPr/>
      </w:r>
    </w:p>
    <w:p>
      <w:pPr>
        <w:pStyle w:val="Normal"/>
        <w:spacing w:lineRule="auto" w:line="276"/>
        <w:rPr/>
      </w:pPr>
      <w:r>
        <w:rPr/>
        <w:t>If you look for deeper patterns, or deeper meanings, and you see links and parallels, that's typology, even if you're not mentioning God or Christ or anything spiritual. A typological theory of poetry rests on a firm faith that great poems are not haphazard in structure, but are both meaningful and purposeful. Kind of like Aristotle says, necessity, probability, inevitability, it's meaningful.</w:t>
      </w:r>
    </w:p>
    <w:p>
      <w:pPr>
        <w:pStyle w:val="Normal"/>
        <w:spacing w:lineRule="auto" w:line="276"/>
        <w:rPr/>
      </w:pPr>
      <w:r>
        <w:rPr/>
      </w:r>
    </w:p>
    <w:p>
      <w:pPr>
        <w:pStyle w:val="Normal"/>
        <w:spacing w:lineRule="auto" w:line="276"/>
        <w:rPr/>
      </w:pPr>
      <w:r>
        <w:rPr/>
        <w:t>There's a pattern. It's going somewhere. That's what it means to look at literature in general, typologically.</w:t>
      </w:r>
    </w:p>
    <w:p>
      <w:pPr>
        <w:pStyle w:val="Normal"/>
        <w:spacing w:lineRule="auto" w:line="276"/>
        <w:rPr/>
      </w:pPr>
      <w:r>
        <w:rPr/>
      </w:r>
    </w:p>
    <w:p>
      <w:pPr>
        <w:pStyle w:val="Normal"/>
        <w:spacing w:lineRule="auto" w:line="276"/>
        <w:rPr/>
      </w:pPr>
      <w:r>
        <w:rPr/>
        <w:t>All right. As the church fathers, particularly St. Thomas Aquinas, studied Pauline typology, they gradually expanded it to encompass multiple levels. Typology is just two levels.</w:t>
      </w:r>
    </w:p>
    <w:p>
      <w:pPr>
        <w:pStyle w:val="Normal"/>
        <w:spacing w:lineRule="auto" w:line="276"/>
        <w:rPr/>
      </w:pPr>
      <w:r>
        <w:rPr/>
      </w:r>
    </w:p>
    <w:p>
      <w:pPr>
        <w:pStyle w:val="Normal"/>
        <w:spacing w:lineRule="auto" w:line="276"/>
        <w:rPr/>
      </w:pPr>
      <w:r>
        <w:rPr/>
        <w:t>They're going to expand it. Indeed, during the heyday of the medieval church, nearly every verse of scripture was believed to work on four separate levels of meaning. These levels are known as the literal, or historical level, the allegorical, the tropological, or moral level, and the anagogical.</w:t>
      </w:r>
    </w:p>
    <w:p>
      <w:pPr>
        <w:pStyle w:val="Normal"/>
        <w:spacing w:lineRule="auto" w:line="276"/>
        <w:rPr/>
      </w:pPr>
      <w:r>
        <w:rPr/>
      </w:r>
    </w:p>
    <w:p>
      <w:pPr>
        <w:pStyle w:val="Normal"/>
        <w:spacing w:lineRule="auto" w:line="276"/>
        <w:rPr/>
      </w:pPr>
      <w:r>
        <w:rPr/>
        <w:t>And again, especially if you ever read St. Bernard of Clairvaux, he'll take the Song of Solomon, some verse you would think is unimportant, and show you four levels of meaning, write an entire sermon on one verse extracted from it. It's wild. It goes crazy after a while, but it's fascinating to read.</w:t>
      </w:r>
    </w:p>
    <w:p>
      <w:pPr>
        <w:pStyle w:val="Normal"/>
        <w:spacing w:lineRule="auto" w:line="276"/>
        <w:rPr/>
      </w:pPr>
      <w:r>
        <w:rPr/>
      </w:r>
    </w:p>
    <w:p>
      <w:pPr>
        <w:pStyle w:val="Normal"/>
        <w:spacing w:lineRule="auto" w:line="276"/>
        <w:rPr/>
      </w:pPr>
      <w:r>
        <w:rPr/>
        <w:t>Now, in the 14th century, Dante, who was very much a Thomas, or an Aquinian, adapted this fourfold approach to scripture to serve as one of the key groundworks for his divine comedy. In fact, in a famous letter to one of his patrons, Congrande della Scala, Dante explains this theological and aesthetic approach, the fourfold meaning, by offering a fourfold reading of the verse, when Israel out of Egypt came. And that's his example, and I'm going to use that as my example, to show you how the four levels of meaning work.</w:t>
      </w:r>
    </w:p>
    <w:p>
      <w:pPr>
        <w:pStyle w:val="Normal"/>
        <w:spacing w:lineRule="auto" w:line="276"/>
        <w:rPr/>
      </w:pPr>
      <w:r>
        <w:rPr/>
      </w:r>
    </w:p>
    <w:p>
      <w:pPr>
        <w:pStyle w:val="Normal"/>
        <w:spacing w:lineRule="auto" w:line="276"/>
        <w:rPr/>
      </w:pPr>
      <w:r>
        <w:rPr/>
        <w:t>This phrase, when Israel out of Egypt came, it comes from one of the Psalms, and Dante quotes it in an early canto of his Purgatorio, or Purgatory. This is how he explains this verse on the four levels. When Israel out of Egypt came.</w:t>
      </w:r>
    </w:p>
    <w:p>
      <w:pPr>
        <w:pStyle w:val="Normal"/>
        <w:spacing w:lineRule="auto" w:line="276"/>
        <w:rPr/>
      </w:pPr>
      <w:r>
        <w:rPr/>
      </w:r>
    </w:p>
    <w:p>
      <w:pPr>
        <w:pStyle w:val="Normal"/>
        <w:spacing w:lineRule="auto" w:line="276"/>
        <w:rPr/>
      </w:pPr>
      <w:r>
        <w:rPr/>
        <w:t>Taken literally, the first level, that verse refers to the Exodus, right? When Israel out of Egypt came. That's literally, or historically, or Old Testamently, the first level of meaning. The second level, the allegorical level of that phrase, signifies how Christ freed us from sin.</w:t>
      </w:r>
    </w:p>
    <w:p>
      <w:pPr>
        <w:pStyle w:val="Normal"/>
        <w:spacing w:lineRule="auto" w:line="276"/>
        <w:rPr/>
      </w:pPr>
      <w:r>
        <w:rPr/>
      </w:r>
    </w:p>
    <w:p>
      <w:pPr>
        <w:pStyle w:val="Normal"/>
        <w:spacing w:lineRule="auto" w:line="276"/>
        <w:rPr/>
      </w:pPr>
      <w:r>
        <w:rPr/>
        <w:t>The allegorical level is really equivalent to the typological level. The allegorical meaning is, in a sense, the New Testament Pauline meaning, if you will, to put it simply. So, allegorically, or typologically, or New Testamently, that phrase shows us how Christ freed us from sin.</w:t>
      </w:r>
    </w:p>
    <w:p>
      <w:pPr>
        <w:pStyle w:val="Normal"/>
        <w:spacing w:lineRule="auto" w:line="276"/>
        <w:rPr/>
      </w:pPr>
      <w:r>
        <w:rPr/>
      </w:r>
    </w:p>
    <w:p>
      <w:pPr>
        <w:pStyle w:val="Normal"/>
        <w:spacing w:lineRule="auto" w:line="276"/>
        <w:rPr/>
      </w:pPr>
      <w:r>
        <w:rPr/>
        <w:t>He takes us out of bondage to sin, into freedom, salvation. Alright, tropologically, or morally, that's the third level, this verse describes the conversion of the soul from its bondage to sin, to its new freedom in Christ. The moral meaning is sort of an internal meaning, having to do with our soul, what happens inside of us.</w:t>
      </w:r>
    </w:p>
    <w:p>
      <w:pPr>
        <w:pStyle w:val="Normal"/>
        <w:spacing w:lineRule="auto" w:line="276"/>
        <w:rPr/>
      </w:pPr>
      <w:r>
        <w:rPr/>
      </w:r>
    </w:p>
    <w:p>
      <w:pPr>
        <w:pStyle w:val="Normal"/>
        <w:spacing w:lineRule="auto" w:line="276"/>
        <w:rPr/>
      </w:pPr>
      <w:r>
        <w:rPr/>
        <w:t>And so, there is also a movement inside from bondage to freedom. Finally, the anagogical level, and in Greek that means to lead upward, anagogically, that verse prophesies that final glorious moment when the human soul will leave behind the body's long slavery to death and corruption and enter the true promised land of heaven. There's a mouthful.</w:t>
      </w:r>
    </w:p>
    <w:p>
      <w:pPr>
        <w:pStyle w:val="Normal"/>
        <w:spacing w:lineRule="auto" w:line="276"/>
        <w:rPr/>
      </w:pPr>
      <w:r>
        <w:rPr/>
      </w:r>
    </w:p>
    <w:p>
      <w:pPr>
        <w:pStyle w:val="Normal"/>
        <w:spacing w:lineRule="auto" w:line="276"/>
        <w:rPr/>
      </w:pPr>
      <w:r>
        <w:rPr/>
        <w:t>The anagogical level has to do with final meanings, with heaven. Because in the same way that Christ saves us from bondage to sin in this world of salvation, He's going to take us out of bondage to this world itself, into the freedom of heaven. That's the anagogical level.</w:t>
      </w:r>
    </w:p>
    <w:p>
      <w:pPr>
        <w:pStyle w:val="Normal"/>
        <w:spacing w:lineRule="auto" w:line="276"/>
        <w:rPr/>
      </w:pPr>
      <w:r>
        <w:rPr/>
      </w:r>
    </w:p>
    <w:p>
      <w:pPr>
        <w:pStyle w:val="Normal"/>
        <w:spacing w:lineRule="auto" w:line="276"/>
        <w:rPr/>
      </w:pPr>
      <w:r>
        <w:rPr/>
        <w:t>Isn't that wonderful? Four levels of meaning. And Dante's Inferno, many of the verses in that wonderful work exist on four levels of meaning. Alright, very important distinction.</w:t>
      </w:r>
    </w:p>
    <w:p>
      <w:pPr>
        <w:pStyle w:val="Normal"/>
        <w:spacing w:lineRule="auto" w:line="276"/>
        <w:rPr/>
      </w:pPr>
      <w:r>
        <w:rPr/>
      </w:r>
    </w:p>
    <w:p>
      <w:pPr>
        <w:pStyle w:val="Normal"/>
        <w:spacing w:lineRule="auto" w:line="276"/>
        <w:rPr/>
      </w:pPr>
      <w:r>
        <w:rPr/>
        <w:t>For Dante, these four levels should not be viewed chronologically, as I'm sort of presenting them for ease. Or even in ascending order. But as occurring simultaneously in what Brooks, in our last lecture, Cleanth Brooks called, a pattern of resolved stresses.</w:t>
      </w:r>
    </w:p>
    <w:p>
      <w:pPr>
        <w:pStyle w:val="Normal"/>
        <w:spacing w:lineRule="auto" w:line="276"/>
        <w:rPr/>
      </w:pPr>
      <w:r>
        <w:rPr/>
      </w:r>
    </w:p>
    <w:p>
      <w:pPr>
        <w:pStyle w:val="Normal"/>
        <w:spacing w:lineRule="auto" w:line="276"/>
        <w:rPr/>
      </w:pPr>
      <w:r>
        <w:rPr/>
        <w:t>So, I showed it to you in ascending order, but it's really happening all at once. That's why it's complex. Now, Dante calls this, he doesn't originate this word, he calls it polysemous meaning.</w:t>
      </w:r>
    </w:p>
    <w:p>
      <w:pPr>
        <w:pStyle w:val="Normal"/>
        <w:spacing w:lineRule="auto" w:line="276"/>
        <w:rPr/>
      </w:pPr>
      <w:r>
        <w:rPr/>
      </w:r>
    </w:p>
    <w:p>
      <w:pPr>
        <w:pStyle w:val="Normal"/>
        <w:spacing w:lineRule="auto" w:line="276"/>
        <w:rPr/>
      </w:pPr>
      <w:r>
        <w:rPr/>
        <w:t>In Greek that means literally many signs or many significations or many meanings. For Dante, meaning is polysemous because it works on many different levels. Now, I would argue that the new critical focus on the ironic balance of internal tensions, has affinities with both typology and the four levels of meaning.</w:t>
      </w:r>
    </w:p>
    <w:p>
      <w:pPr>
        <w:pStyle w:val="Normal"/>
        <w:spacing w:lineRule="auto" w:line="276"/>
        <w:rPr/>
      </w:pPr>
      <w:r>
        <w:rPr/>
      </w:r>
    </w:p>
    <w:p>
      <w:pPr>
        <w:pStyle w:val="Normal"/>
        <w:spacing w:lineRule="auto" w:line="276"/>
        <w:rPr/>
      </w:pPr>
      <w:r>
        <w:rPr/>
        <w:t>In other words, the way they focus on irony and tension and balance between different meanings, I really think there's a strong touch of typology and the four levels of meaning, the way it works. So, the new critics have a touch of it, it's stronger and fry, as we'll see in a moment. However, what is missing in new criticism, the focus of which tends to be isolated poems, is a greater system of aesthetic forces and patterns.</w:t>
      </w:r>
    </w:p>
    <w:p>
      <w:pPr>
        <w:pStyle w:val="Normal"/>
        <w:spacing w:lineRule="auto" w:line="276"/>
        <w:rPr/>
      </w:pPr>
      <w:r>
        <w:rPr/>
      </w:r>
    </w:p>
    <w:p>
      <w:pPr>
        <w:pStyle w:val="Normal"/>
        <w:spacing w:lineRule="auto" w:line="276"/>
        <w:rPr/>
      </w:pPr>
      <w:r>
        <w:rPr/>
        <w:t>You see, most new critics only want to look at poems individually. They don't want to talk about poetry in general or lots and lots of poems. So, what's missing, see, typology, the way I've described it, you know, it's kind of a wide level, isn't it? It sort of takes in lots and lots of meanings across history.</w:t>
      </w:r>
    </w:p>
    <w:p>
      <w:pPr>
        <w:pStyle w:val="Normal"/>
        <w:spacing w:lineRule="auto" w:line="276"/>
        <w:rPr/>
      </w:pPr>
      <w:r>
        <w:rPr/>
      </w:r>
    </w:p>
    <w:p>
      <w:pPr>
        <w:pStyle w:val="Normal"/>
        <w:spacing w:lineRule="auto" w:line="276"/>
        <w:rPr/>
      </w:pPr>
      <w:r>
        <w:rPr/>
        <w:t>So, the new critics do not, I would argue, sound the full possibilities of typology, because they're so focused only on individual poems, rather than on wider patterns and forces of thought and ideas. Well, as you might guess, in 1957, I'm going to argue, this need was richly met by Northrop Frye. Northrop Frye comes along, I think, and takes new criticism and takes it to new heights that brings in typology.</w:t>
      </w:r>
    </w:p>
    <w:p>
      <w:pPr>
        <w:pStyle w:val="Normal"/>
        <w:spacing w:lineRule="auto" w:line="276"/>
        <w:rPr/>
      </w:pPr>
      <w:r>
        <w:rPr/>
      </w:r>
    </w:p>
    <w:p>
      <w:pPr>
        <w:pStyle w:val="Normal"/>
        <w:spacing w:lineRule="auto" w:line="276"/>
        <w:rPr/>
      </w:pPr>
      <w:r>
        <w:rPr/>
        <w:t>Northrop Frye, interestingly, was a Canadian critic and also a minister, and so we at least have Canada represented in our lecture series here. All right, in his work, Anatomy of Criticism, Northrop Frye lays down a critical foundation that combines the objectivity of new criticism with the polysemous approaches of typology. He's going to bring these two together.</w:t>
      </w:r>
    </w:p>
    <w:p>
      <w:pPr>
        <w:pStyle w:val="Normal"/>
        <w:spacing w:lineRule="auto" w:line="276"/>
        <w:rPr/>
      </w:pPr>
      <w:r>
        <w:rPr/>
      </w:r>
    </w:p>
    <w:p>
      <w:pPr>
        <w:pStyle w:val="Normal"/>
        <w:spacing w:lineRule="auto" w:line="276"/>
        <w:rPr/>
      </w:pPr>
      <w:r>
        <w:rPr/>
        <w:t>Let me mention right now that if you want to experience the pure joy of critical theory and literature, you want to read this work. Anatomy of Criticism is one of the masterpieces of theory, and it's well worth reading if you get a chance. All right, also before I talk about Anatomy of Criticism, I want to make a disclaimer here.</w:t>
      </w:r>
    </w:p>
    <w:p>
      <w:pPr>
        <w:pStyle w:val="Normal"/>
        <w:spacing w:lineRule="auto" w:line="276"/>
        <w:rPr/>
      </w:pPr>
      <w:r>
        <w:rPr/>
      </w:r>
    </w:p>
    <w:p>
      <w:pPr>
        <w:pStyle w:val="Normal"/>
        <w:spacing w:lineRule="auto" w:line="276"/>
        <w:rPr/>
      </w:pPr>
      <w:r>
        <w:rPr/>
        <w:t>Northrop Frye synthesizes a great deal more than new criticism and typology into his vast and systematic critical structures. Everything is in there. You could have a series almost on that book.</w:t>
      </w:r>
    </w:p>
    <w:p>
      <w:pPr>
        <w:pStyle w:val="Normal"/>
        <w:spacing w:lineRule="auto" w:line="276"/>
        <w:rPr/>
      </w:pPr>
      <w:r>
        <w:rPr/>
      </w:r>
    </w:p>
    <w:p>
      <w:pPr>
        <w:pStyle w:val="Normal"/>
        <w:spacing w:lineRule="auto" w:line="276"/>
        <w:rPr/>
      </w:pPr>
      <w:r>
        <w:rPr/>
        <w:t>Indeed, he quotes and borrows from nearly every theorist mentioned in this series, especially the systematic ones like Aristotle and Coleridge. They're all there in one way or another. He also, though, incorporates the myth studies of William Blake, the poet, of Carl Jung, the psychologist, and Sir James Fraser, the one who wrote The Golden Bough, The Cultural Anthropologist.</w:t>
      </w:r>
    </w:p>
    <w:p>
      <w:pPr>
        <w:pStyle w:val="Normal"/>
        <w:spacing w:lineRule="auto" w:line="276"/>
        <w:rPr/>
      </w:pPr>
      <w:r>
        <w:rPr/>
      </w:r>
    </w:p>
    <w:p>
      <w:pPr>
        <w:pStyle w:val="Normal"/>
        <w:spacing w:lineRule="auto" w:line="276"/>
        <w:rPr/>
      </w:pPr>
      <w:r>
        <w:rPr/>
        <w:t>All of that's in there. We don't have time to talk about that, but, I mean, there's so much in there. But for the sake of brevity, we shall only consider those elements that have direct bearing on the concerns of this series and especially this unit.</w:t>
      </w:r>
    </w:p>
    <w:p>
      <w:pPr>
        <w:pStyle w:val="Normal"/>
        <w:spacing w:lineRule="auto" w:line="276"/>
        <w:rPr/>
      </w:pPr>
      <w:r>
        <w:rPr/>
      </w:r>
    </w:p>
    <w:p>
      <w:pPr>
        <w:pStyle w:val="Normal"/>
        <w:spacing w:lineRule="auto" w:line="276"/>
        <w:rPr/>
      </w:pPr>
      <w:r>
        <w:rPr/>
        <w:t>So I'm going to have a fairly narrow focus here. I would encourage you to read the whole work and have fun with it. All right, Frye shares with new criticism the desire to keep his focus on the object.</w:t>
      </w:r>
    </w:p>
    <w:p>
      <w:pPr>
        <w:pStyle w:val="Normal"/>
        <w:spacing w:lineRule="auto" w:line="276"/>
        <w:rPr/>
      </w:pPr>
      <w:r>
        <w:rPr/>
      </w:r>
    </w:p>
    <w:p>
      <w:pPr>
        <w:pStyle w:val="Normal"/>
        <w:spacing w:lineRule="auto" w:line="276"/>
        <w:rPr/>
      </w:pPr>
      <w:r>
        <w:rPr/>
        <w:t>I think it's fair to call him an objective theorist. I think in that sense he belongs in this unit. When analyzing literature, Frye says, we can either take an outward centrifugal approach that draws us away from the poetic object towards history and biography and other things, or we can take a centripetal approach that draws us into the poem.</w:t>
      </w:r>
    </w:p>
    <w:p>
      <w:pPr>
        <w:pStyle w:val="Normal"/>
        <w:spacing w:lineRule="auto" w:line="276"/>
        <w:rPr/>
      </w:pPr>
      <w:r>
        <w:rPr/>
      </w:r>
    </w:p>
    <w:p>
      <w:pPr>
        <w:pStyle w:val="Normal"/>
        <w:spacing w:lineRule="auto" w:line="276"/>
        <w:rPr/>
      </w:pPr>
      <w:r>
        <w:rPr/>
        <w:t>Now, I think you're familiar with those words. Centrifugal in Latin means literally to flee from the center, run away like a centrifuge, makes everything fly away. So centrifugal meaning takes us out of the poem.</w:t>
      </w:r>
    </w:p>
    <w:p>
      <w:pPr>
        <w:pStyle w:val="Normal"/>
        <w:spacing w:lineRule="auto" w:line="276"/>
        <w:rPr/>
      </w:pPr>
      <w:r>
        <w:rPr/>
      </w:r>
    </w:p>
    <w:p>
      <w:pPr>
        <w:pStyle w:val="Normal"/>
        <w:spacing w:lineRule="auto" w:line="276"/>
        <w:rPr/>
      </w:pPr>
      <w:r>
        <w:rPr/>
        <w:t>We're spinning out of the poem towards external things like biography and psychology and other things. Centripetal in Latin means to run or to walk towards the center. Centripetal meaning, therefore, takes us into the poem, into the internal meaning, like a whirlpool, inward.</w:t>
      </w:r>
    </w:p>
    <w:p>
      <w:pPr>
        <w:pStyle w:val="Normal"/>
        <w:spacing w:lineRule="auto" w:line="276"/>
        <w:rPr/>
      </w:pPr>
      <w:r>
        <w:rPr/>
      </w:r>
    </w:p>
    <w:p>
      <w:pPr>
        <w:pStyle w:val="Normal"/>
        <w:spacing w:lineRule="auto" w:line="276"/>
        <w:rPr/>
      </w:pPr>
      <w:r>
        <w:rPr/>
        <w:t>Now, like the new critics, Frye opts for centripetal internal meanings, and he dubs the poem a literary verbal structure that exists in and for itself. Literary verbal structure, a famous phrase from Northrop Frye, one that the new critics would certainly agree with. That's what poetry is, a literary verbal structure, self-contained.</w:t>
      </w:r>
    </w:p>
    <w:p>
      <w:pPr>
        <w:pStyle w:val="Normal"/>
        <w:spacing w:lineRule="auto" w:line="276"/>
        <w:rPr/>
      </w:pPr>
      <w:r>
        <w:rPr/>
      </w:r>
    </w:p>
    <w:p>
      <w:pPr>
        <w:pStyle w:val="Normal"/>
        <w:spacing w:lineRule="auto" w:line="276"/>
        <w:rPr/>
      </w:pPr>
      <w:r>
        <w:rPr/>
        <w:t>Its meaning is internal, centripetal, moving inward, and the critics should also move inward. All right, according to Frye, the poem does not have a meaning, a paraphrasable core, apart from itself. Its meaning is wholly inward and verbal.</w:t>
      </w:r>
    </w:p>
    <w:p>
      <w:pPr>
        <w:pStyle w:val="Normal"/>
        <w:spacing w:lineRule="auto" w:line="276"/>
        <w:rPr/>
      </w:pPr>
      <w:r>
        <w:rPr/>
      </w:r>
    </w:p>
    <w:p>
      <w:pPr>
        <w:pStyle w:val="Normal"/>
        <w:spacing w:lineRule="auto" w:line="276"/>
        <w:rPr/>
      </w:pPr>
      <w:r>
        <w:rPr/>
        <w:t>In this sense, also, he agrees with the new critics. You can't extract the meaning. It's all inward and verbal and a structure.</w:t>
      </w:r>
    </w:p>
    <w:p>
      <w:pPr>
        <w:pStyle w:val="Normal"/>
        <w:spacing w:lineRule="auto" w:line="276"/>
        <w:rPr/>
      </w:pPr>
      <w:r>
        <w:rPr/>
      </w:r>
    </w:p>
    <w:p>
      <w:pPr>
        <w:pStyle w:val="Normal"/>
        <w:spacing w:lineRule="auto" w:line="276"/>
        <w:rPr/>
      </w:pPr>
      <w:r>
        <w:rPr/>
        <w:t>Unlike the statements of science and theology, Frye tells us, which seek a direct meaning that is descriptive, assertive, and free from ambiguity. That's what science wants. The statements of poetry, Frye says, are subtle, elusive, and ironic.</w:t>
      </w:r>
    </w:p>
    <w:p>
      <w:pPr>
        <w:pStyle w:val="Normal"/>
        <w:spacing w:lineRule="auto" w:line="276"/>
        <w:rPr/>
      </w:pPr>
      <w:r>
        <w:rPr/>
      </w:r>
    </w:p>
    <w:p>
      <w:pPr>
        <w:pStyle w:val="Normal"/>
        <w:spacing w:lineRule="auto" w:line="276"/>
        <w:rPr/>
      </w:pPr>
      <w:r>
        <w:rPr/>
        <w:t>So in many ways, Frye would agree in some ways with the new critic idea of the ontological essence of the poem as ironic, as an ironic structure. And again, I think the above point should be sufficient to show you Frye's agreement with the new critics and why I can put him here in objective theory. But Northrop Frye does not stop with new criticism.</w:t>
      </w:r>
    </w:p>
    <w:p>
      <w:pPr>
        <w:pStyle w:val="Normal"/>
        <w:spacing w:lineRule="auto" w:line="276"/>
        <w:rPr/>
      </w:pPr>
      <w:r>
        <w:rPr/>
      </w:r>
    </w:p>
    <w:p>
      <w:pPr>
        <w:pStyle w:val="Normal"/>
        <w:spacing w:lineRule="auto" w:line="276"/>
        <w:rPr/>
      </w:pPr>
      <w:r>
        <w:rPr/>
        <w:t>He continues to move beyond. Indeed, Frye constructs a wider, archetypal view of poetry that places each poem at the center of a web of meanings that are equally verbal and inward. He doesn't just take the poem by itself.</w:t>
      </w:r>
    </w:p>
    <w:p>
      <w:pPr>
        <w:pStyle w:val="Normal"/>
        <w:spacing w:lineRule="auto" w:line="276"/>
        <w:rPr/>
      </w:pPr>
      <w:r>
        <w:rPr/>
      </w:r>
    </w:p>
    <w:p>
      <w:pPr>
        <w:pStyle w:val="Normal"/>
        <w:spacing w:lineRule="auto" w:line="276"/>
        <w:rPr/>
      </w:pPr>
      <w:r>
        <w:rPr/>
        <w:t>He looks at each poem within a giant web of meanings that takes in all of poetry. That's why he's wider and fuller than the new critics. Now, what's an archetype? That's the Carl Jung aspect there.</w:t>
      </w:r>
    </w:p>
    <w:p>
      <w:pPr>
        <w:pStyle w:val="Normal"/>
        <w:spacing w:lineRule="auto" w:line="276"/>
        <w:rPr/>
      </w:pPr>
      <w:r>
        <w:rPr/>
      </w:r>
    </w:p>
    <w:p>
      <w:pPr>
        <w:pStyle w:val="Normal"/>
        <w:spacing w:lineRule="auto" w:line="276"/>
        <w:rPr/>
      </w:pPr>
      <w:r>
        <w:rPr/>
        <w:t>Frye defines an archetype as a symbol which connects one poem with another and, by so doing, helps... Excuse me. It is a symbol which connects one poem with another and, by so doing, helps integrate our literary experience. Archetypes are associative clusters.</w:t>
      </w:r>
    </w:p>
    <w:p>
      <w:pPr>
        <w:pStyle w:val="Normal"/>
        <w:spacing w:lineRule="auto" w:line="276"/>
        <w:rPr/>
      </w:pPr>
      <w:r>
        <w:rPr/>
      </w:r>
    </w:p>
    <w:p>
      <w:pPr>
        <w:pStyle w:val="Normal"/>
        <w:spacing w:lineRule="auto" w:line="276"/>
        <w:rPr/>
      </w:pPr>
      <w:r>
        <w:rPr/>
        <w:t>Words or images or rituals that carry with them a wealth of connotative meanings and emotions that far exceed their denotative, scientific, descriptive meanings. Archetypes are images or words or rituals that are loaded with meaning, full of connotations. When we say the word shepherd in the West, that carries all sorts of connotations, not just somebody that takes care of sheep.</w:t>
      </w:r>
    </w:p>
    <w:p>
      <w:pPr>
        <w:pStyle w:val="Normal"/>
        <w:spacing w:lineRule="auto" w:line="276"/>
        <w:rPr/>
      </w:pPr>
      <w:r>
        <w:rPr/>
      </w:r>
    </w:p>
    <w:p>
      <w:pPr>
        <w:pStyle w:val="Normal"/>
        <w:spacing w:lineRule="auto" w:line="276"/>
        <w:rPr/>
      </w:pPr>
      <w:r>
        <w:rPr/>
        <w:t>It calls up, the Lord is my shepherd, from the Bible. Or Jesus saying, I am the good shepherd. Or just the whole idea of nurture and watching over the flock.</w:t>
      </w:r>
    </w:p>
    <w:p>
      <w:pPr>
        <w:pStyle w:val="Normal"/>
        <w:spacing w:lineRule="auto" w:line="276"/>
        <w:rPr/>
      </w:pPr>
      <w:r>
        <w:rPr/>
      </w:r>
    </w:p>
    <w:p>
      <w:pPr>
        <w:pStyle w:val="Normal"/>
        <w:spacing w:lineRule="auto" w:line="276"/>
        <w:rPr/>
      </w:pPr>
      <w:r>
        <w:rPr/>
        <w:t>So archetypes, again, they're like packages. They carry a lot of meaning with them. And the interesting thing about archetypes, especially the way Frye talks about them, is archetypes can be grouped into groups of archetypes.</w:t>
      </w:r>
    </w:p>
    <w:p>
      <w:pPr>
        <w:pStyle w:val="Normal"/>
        <w:spacing w:lineRule="auto" w:line="276"/>
        <w:rPr/>
      </w:pPr>
      <w:r>
        <w:rPr/>
      </w:r>
    </w:p>
    <w:p>
      <w:pPr>
        <w:pStyle w:val="Normal"/>
        <w:spacing w:lineRule="auto" w:line="276"/>
        <w:rPr/>
      </w:pPr>
      <w:r>
        <w:rPr/>
        <w:t>So we have pastoral archetypes, which include images like shepherds or gardens. You say the word garden in a Western context, it carries all sorts of connotations. Both the Garden of Eden, but also the Garden of Gethsemane.</w:t>
      </w:r>
    </w:p>
    <w:p>
      <w:pPr>
        <w:pStyle w:val="Normal"/>
        <w:spacing w:lineRule="auto" w:line="276"/>
        <w:rPr/>
      </w:pPr>
      <w:r>
        <w:rPr/>
      </w:r>
    </w:p>
    <w:p>
      <w:pPr>
        <w:pStyle w:val="Normal"/>
        <w:spacing w:lineRule="auto" w:line="276"/>
        <w:rPr/>
      </w:pPr>
      <w:r>
        <w:rPr/>
        <w:t>So those are all pastoral. There are cyclical archetypes, the sun, the moon, the harvest, that have meaning for lots of people, even cross-culturally, really. What about social archetypes? Funerals, marriages, scapegoats.</w:t>
      </w:r>
    </w:p>
    <w:p>
      <w:pPr>
        <w:pStyle w:val="Normal"/>
        <w:spacing w:lineRule="auto" w:line="276"/>
        <w:rPr/>
      </w:pPr>
      <w:r>
        <w:rPr/>
      </w:r>
    </w:p>
    <w:p>
      <w:pPr>
        <w:pStyle w:val="Normal"/>
        <w:spacing w:lineRule="auto" w:line="276"/>
        <w:rPr/>
      </w:pPr>
      <w:r>
        <w:rPr/>
        <w:t>What about heroic archetypes? Quests and dragons. I think the best way to explain it is to refer again to the Star Wars trilogy. Now, you know, those movies are not really that great.</w:t>
      </w:r>
    </w:p>
    <w:p>
      <w:pPr>
        <w:pStyle w:val="Normal"/>
        <w:spacing w:lineRule="auto" w:line="276"/>
        <w:rPr/>
      </w:pPr>
      <w:r>
        <w:rPr/>
      </w:r>
    </w:p>
    <w:p>
      <w:pPr>
        <w:pStyle w:val="Normal"/>
        <w:spacing w:lineRule="auto" w:line="276"/>
        <w:rPr/>
      </w:pPr>
      <w:r>
        <w:rPr/>
        <w:t>But I think the reason they work and are so popular is because they are incredibly archetypal. George Lucas read a lot of Joseph Campbell before making those movies, who was very much an archetypal critic. And think about how many archetypes there are in there.</w:t>
      </w:r>
    </w:p>
    <w:p>
      <w:pPr>
        <w:pStyle w:val="Normal"/>
        <w:spacing w:lineRule="auto" w:line="276"/>
        <w:rPr/>
      </w:pPr>
      <w:r>
        <w:rPr/>
      </w:r>
    </w:p>
    <w:p>
      <w:pPr>
        <w:pStyle w:val="Normal"/>
        <w:spacing w:lineRule="auto" w:line="276"/>
        <w:rPr/>
      </w:pPr>
      <w:r>
        <w:rPr/>
        <w:t>Alright, you've got the son who's on a quest to find his father. But then, he also has to overthrow his father, Darth Vader, in an Oedipal thing. You've got the whole idea of Luke Skywalker as a prince in disguise, the myth of blue-bloodedness.</w:t>
      </w:r>
    </w:p>
    <w:p>
      <w:pPr>
        <w:pStyle w:val="Normal"/>
        <w:spacing w:lineRule="auto" w:line="276"/>
        <w:rPr/>
      </w:pPr>
      <w:r>
        <w:rPr/>
      </w:r>
    </w:p>
    <w:p>
      <w:pPr>
        <w:pStyle w:val="Normal"/>
        <w:spacing w:lineRule="auto" w:line="276"/>
        <w:rPr/>
      </w:pPr>
      <w:r>
        <w:rPr/>
        <w:t>He is a Jedi Knight in disguise. You've got the separated siblings, Luke and Leia, who don't know their brother and sister. I mean, all of these archetypes, the whole idea of a quest of proving yourself.</w:t>
      </w:r>
    </w:p>
    <w:p>
      <w:pPr>
        <w:pStyle w:val="Normal"/>
        <w:spacing w:lineRule="auto" w:line="276"/>
        <w:rPr/>
      </w:pPr>
      <w:r>
        <w:rPr/>
      </w:r>
    </w:p>
    <w:p>
      <w:pPr>
        <w:pStyle w:val="Normal"/>
        <w:spacing w:lineRule="auto" w:line="276"/>
        <w:rPr/>
      </w:pPr>
      <w:r>
        <w:rPr/>
        <w:t>I really think that's why that series works on such a deep level, because it speaks to these archetypes, to these things that have meaning to us, even cross-culturally. Those movies are popular in other countries, in Asia and other places. Alright, for Northrop Frye, and what makes them a little different than all other archetypal critics, is that for Frye, these archetypes do not so much link poetry to the external world as they link one poem to another in a complex series of literary illusions.</w:t>
      </w:r>
    </w:p>
    <w:p>
      <w:pPr>
        <w:pStyle w:val="Normal"/>
        <w:spacing w:lineRule="auto" w:line="276"/>
        <w:rPr/>
      </w:pPr>
      <w:r>
        <w:rPr/>
      </w:r>
    </w:p>
    <w:p>
      <w:pPr>
        <w:pStyle w:val="Normal"/>
        <w:spacing w:lineRule="auto" w:line="276"/>
        <w:rPr/>
      </w:pPr>
      <w:r>
        <w:rPr/>
        <w:t>So, he's not so much an external arctipolis, if you will. For him, archetypes are very internal. They still do draw you into the poem, rather than drawing you outside of the poem.</w:t>
      </w:r>
    </w:p>
    <w:p>
      <w:pPr>
        <w:pStyle w:val="Normal"/>
        <w:spacing w:lineRule="auto" w:line="276"/>
        <w:rPr/>
      </w:pPr>
      <w:r>
        <w:rPr/>
      </w:r>
    </w:p>
    <w:p>
      <w:pPr>
        <w:pStyle w:val="Normal"/>
        <w:spacing w:lineRule="auto" w:line="276"/>
        <w:rPr/>
      </w:pPr>
      <w:r>
        <w:rPr/>
        <w:t>And they link poems to each other through illusions. Northrop Frye believed that poems don't so much make illusions to the outside world as they make illusions to other poems within the tradition. Eliot would agree with this idea.</w:t>
      </w:r>
    </w:p>
    <w:p>
      <w:pPr>
        <w:pStyle w:val="Normal"/>
        <w:spacing w:lineRule="auto" w:line="276"/>
        <w:rPr/>
      </w:pPr>
      <w:r>
        <w:rPr/>
      </w:r>
    </w:p>
    <w:p>
      <w:pPr>
        <w:pStyle w:val="Normal"/>
        <w:spacing w:lineRule="auto" w:line="276"/>
        <w:rPr/>
      </w:pPr>
      <w:r>
        <w:rPr/>
        <w:t>The idea of the tradition alluding to itself and forming a sort of whole or a unit. And thus, though archetypal critics, like new critics, do isolate poems from the external world, they do insist that those poems be studied as a part of all great poetry, as a part of the total human imitation of nature that we call civilization. I love that quote from Frye.</w:t>
      </w:r>
    </w:p>
    <w:p>
      <w:pPr>
        <w:pStyle w:val="Normal"/>
        <w:spacing w:lineRule="auto" w:line="276"/>
        <w:rPr/>
      </w:pPr>
      <w:r>
        <w:rPr/>
      </w:r>
    </w:p>
    <w:p>
      <w:pPr>
        <w:pStyle w:val="Normal"/>
        <w:spacing w:lineRule="auto" w:line="276"/>
        <w:rPr/>
      </w:pPr>
      <w:r>
        <w:rPr/>
        <w:t>Again, the archetypal critics in the tradition of Frye try to take poetry and set it again in a wider context in terms of all these archetypal illusions and they want to see how it works on a wider scale. Indeed, according to Northrop Frye, each poem that we study, when viewed in its archetypal context, becomes a microcosm of all literature. Now, how's this for an organic view? Remember we said the idea of the seed that contains the entire apple and the entire apple grove? Well, for Northrop Frye, each poem is like a seed that contains the whole microcosm of poetry itself.</w:t>
      </w:r>
    </w:p>
    <w:p>
      <w:pPr>
        <w:pStyle w:val="Normal"/>
        <w:spacing w:lineRule="auto" w:line="276"/>
        <w:rPr/>
      </w:pPr>
      <w:r>
        <w:rPr/>
      </w:r>
    </w:p>
    <w:p>
      <w:pPr>
        <w:pStyle w:val="Normal"/>
        <w:spacing w:lineRule="auto" w:line="276"/>
        <w:rPr/>
      </w:pPr>
      <w:r>
        <w:rPr/>
        <w:t>I find that a wonderful view. And it's no doubt that Frye is a minister because he's got this sort of, you know, eschatological, this wide view that you get in the Bible. All right.</w:t>
      </w:r>
    </w:p>
    <w:p>
      <w:pPr>
        <w:pStyle w:val="Normal"/>
        <w:spacing w:lineRule="auto" w:line="276"/>
        <w:rPr/>
      </w:pPr>
      <w:r>
        <w:rPr/>
      </w:r>
    </w:p>
    <w:p>
      <w:pPr>
        <w:pStyle w:val="Normal"/>
        <w:spacing w:lineRule="auto" w:line="276"/>
        <w:rPr/>
      </w:pPr>
      <w:r>
        <w:rPr/>
        <w:t>This now will carry us into the typological polysemous nature of Frye's theory. Why did I give you all that background? How is he linked into that on a higher level? All right. Let's go back to typology for a moment.</w:t>
      </w:r>
    </w:p>
    <w:p>
      <w:pPr>
        <w:pStyle w:val="Normal"/>
        <w:spacing w:lineRule="auto" w:line="276"/>
        <w:rPr/>
      </w:pPr>
      <w:r>
        <w:rPr/>
      </w:r>
    </w:p>
    <w:p>
      <w:pPr>
        <w:pStyle w:val="Normal"/>
        <w:spacing w:lineRule="auto" w:line="276"/>
        <w:rPr/>
      </w:pPr>
      <w:r>
        <w:rPr/>
        <w:t>In the Christian typology of Paul and Dante, meaning exists and works on a multitude of levels and yet all these meanings emanate finally from a single transcendent God whom John calls the Logos, or Word. In other words, for Christian critics that are typological, all these meanings are all different but they are all unified finally in the mind of God, the Logos, the Word of God. There is a unity that pulls them all together and that gives them a sense of consistency.</w:t>
      </w:r>
    </w:p>
    <w:p>
      <w:pPr>
        <w:pStyle w:val="Normal"/>
        <w:spacing w:lineRule="auto" w:line="276"/>
        <w:rPr/>
      </w:pPr>
      <w:r>
        <w:rPr/>
      </w:r>
    </w:p>
    <w:p>
      <w:pPr>
        <w:pStyle w:val="Normal"/>
        <w:spacing w:lineRule="auto" w:line="276"/>
        <w:rPr/>
      </w:pPr>
      <w:r>
        <w:rPr/>
        <w:t>God is in control of all of this. So, in other words, all these multiple levels of meaning still move together towards a kind of unity. In the same way, for Frye, although a poem exists both on its own literal objective level and it also exists on a number of different mythical, archetypal, elusive levels, still, for Frye, there is a final center or nodal point from which all meaning radiates.</w:t>
      </w:r>
    </w:p>
    <w:p>
      <w:pPr>
        <w:pStyle w:val="Normal"/>
        <w:spacing w:lineRule="auto" w:line="276"/>
        <w:rPr/>
      </w:pPr>
      <w:r>
        <w:rPr/>
      </w:r>
    </w:p>
    <w:p>
      <w:pPr>
        <w:pStyle w:val="Normal"/>
        <w:spacing w:lineRule="auto" w:line="276"/>
        <w:rPr/>
      </w:pPr>
      <w:r>
        <w:rPr/>
        <w:t>In other words, Frye has this wonderful image that all of poetry points back to some kind of central meaning. And again, that's a kind of a spiritual transcendent way of looking at things. Everything points back to a center, a nexus.</w:t>
      </w:r>
    </w:p>
    <w:p>
      <w:pPr>
        <w:pStyle w:val="Normal"/>
        <w:spacing w:lineRule="auto" w:line="276"/>
        <w:rPr/>
      </w:pPr>
      <w:r>
        <w:rPr/>
      </w:r>
    </w:p>
    <w:p>
      <w:pPr>
        <w:pStyle w:val="Normal"/>
        <w:spacing w:lineRule="auto" w:line="276"/>
        <w:rPr/>
      </w:pPr>
      <w:r>
        <w:rPr/>
        <w:t>Now, raising Coleridge's view of poetry as an organic whole to a new level, Frye asserts that all great poems, though whole in themselves and complete in themselves, are also part of a greater whole of what Frye calls a self-contained literary universe. I love that phrase, a self-contained literary universe that contains all of poetry within its ambit. Now, though the poet may be unaware of that center, the poet himself, writing the poem, may be unaware that he's being inscribed within this literary universe, it is the role of the archetypal critic to reveal that hidden yet transcendent center through a process that is nothing less than apocalyptic.</w:t>
      </w:r>
    </w:p>
    <w:p>
      <w:pPr>
        <w:pStyle w:val="Normal"/>
        <w:spacing w:lineRule="auto" w:line="276"/>
        <w:rPr/>
      </w:pPr>
      <w:r>
        <w:rPr/>
      </w:r>
    </w:p>
    <w:p>
      <w:pPr>
        <w:pStyle w:val="Normal"/>
        <w:spacing w:lineRule="auto" w:line="276"/>
        <w:rPr/>
      </w:pPr>
      <w:r>
        <w:rPr/>
        <w:t>What am I saying here? We are moving from the romantic idea of poet-prophet to Frye's idea of the critic-prophet. Now it's the critic who carries out the apocalypsis, the uncovering. It is the critic who rips away the veil and allows us to see the greater universe of meanings behind it.</w:t>
      </w:r>
    </w:p>
    <w:p>
      <w:pPr>
        <w:pStyle w:val="Normal"/>
        <w:spacing w:lineRule="auto" w:line="276"/>
        <w:rPr/>
      </w:pPr>
      <w:r>
        <w:rPr/>
      </w:r>
    </w:p>
    <w:p>
      <w:pPr>
        <w:pStyle w:val="Normal"/>
        <w:spacing w:lineRule="auto" w:line="276"/>
        <w:rPr/>
      </w:pPr>
      <w:r>
        <w:rPr/>
        <w:t>And again, sometimes the poet himself does not know what his poems mean. That's one reason by way to not worry too much about authorial intent, because sometimes the poet doesn't even know what he's doing, that he's part of this tradition sometimes. So it's up to the critic to uncover it for us.</w:t>
      </w:r>
    </w:p>
    <w:p>
      <w:pPr>
        <w:pStyle w:val="Normal"/>
        <w:spacing w:lineRule="auto" w:line="276"/>
        <w:rPr/>
      </w:pPr>
      <w:r>
        <w:rPr/>
      </w:r>
    </w:p>
    <w:p>
      <w:pPr>
        <w:pStyle w:val="Normal"/>
        <w:spacing w:lineRule="auto" w:line="276"/>
        <w:rPr/>
      </w:pPr>
      <w:r>
        <w:rPr/>
        <w:t>Let me make another parallel to Christian typology. According to typology, the Christian whose eyes are opened to the full significance of the polysemus meaning of Scripture will see that man's little schemes do not control biblical meaning, but are themselves controlled by it. In other words, we realize that it's not we who are interpreting the Bible, but it's the Bible who is interpreting us, or what is interpreting us.</w:t>
      </w:r>
    </w:p>
    <w:p>
      <w:pPr>
        <w:pStyle w:val="Normal"/>
        <w:spacing w:lineRule="auto" w:line="276"/>
        <w:rPr/>
      </w:pPr>
      <w:r>
        <w:rPr/>
      </w:r>
    </w:p>
    <w:p>
      <w:pPr>
        <w:pStyle w:val="Normal"/>
        <w:spacing w:lineRule="auto" w:line="276"/>
        <w:rPr/>
      </w:pPr>
      <w:r>
        <w:rPr/>
        <w:t>What happens is when we realize the full typological meaning of Scripture, we realize that God and the Bible are greater than history and greater than nature, that God is in control of this entire complex web of history. My wonderful wife, to cheer me up, in the pockets of all of my shirts, put a little note, like a little Scripture verse, to encourage me. And the one today was, Be still and know that I am God.</w:t>
      </w:r>
    </w:p>
    <w:p>
      <w:pPr>
        <w:pStyle w:val="Normal"/>
        <w:spacing w:lineRule="auto" w:line="276"/>
        <w:rPr/>
      </w:pPr>
      <w:r>
        <w:rPr/>
      </w:r>
    </w:p>
    <w:p>
      <w:pPr>
        <w:pStyle w:val="Normal"/>
        <w:spacing w:lineRule="auto" w:line="276"/>
        <w:rPr/>
      </w:pPr>
      <w:r>
        <w:rPr/>
        <w:t>And then she put on the bottom, God is in control, so I wouldn't get nervous as I presented these lectures. What she's doing is this very thing. She's trying to say that all these things are happening on so many multiple levels, but there is a controlling factor here.</w:t>
      </w:r>
    </w:p>
    <w:p>
      <w:pPr>
        <w:pStyle w:val="Normal"/>
        <w:spacing w:lineRule="auto" w:line="276"/>
        <w:rPr/>
      </w:pPr>
      <w:r>
        <w:rPr/>
      </w:r>
    </w:p>
    <w:p>
      <w:pPr>
        <w:pStyle w:val="Normal"/>
        <w:spacing w:lineRule="auto" w:line="276"/>
        <w:rPr/>
      </w:pPr>
      <w:r>
        <w:rPr/>
        <w:t>God is in control. Now, how do we bring this into aesthetic language? For Fry, the archetypal critic, in a flash of insight, sees or realizes that the forces of nature and history are not the containers of literary meaning, but are themselves contained by the transcendent vision of the poet. In the same way that the reader of the Bible sees that God is above nature and history, Fry sees that poetry, and especially that self-contained literary universe, is above history and nature.</w:t>
      </w:r>
    </w:p>
    <w:p>
      <w:pPr>
        <w:pStyle w:val="Normal"/>
        <w:spacing w:lineRule="auto" w:line="276"/>
        <w:rPr/>
      </w:pPr>
      <w:r>
        <w:rPr/>
      </w:r>
    </w:p>
    <w:p>
      <w:pPr>
        <w:pStyle w:val="Normal"/>
        <w:spacing w:lineRule="auto" w:line="276"/>
        <w:rPr/>
      </w:pPr>
      <w:r>
        <w:rPr/>
        <w:t>This is true Kantianism at its highest, this aesthetic sphere that transcends and is above history and nature and is unsullied by historical forces. That's pure and above. There's a Kantian catharsis for you that takes us above nature to this perfect world.</w:t>
      </w:r>
    </w:p>
    <w:p>
      <w:pPr>
        <w:pStyle w:val="Normal"/>
        <w:spacing w:lineRule="auto" w:line="276"/>
        <w:rPr/>
      </w:pPr>
      <w:r>
        <w:rPr/>
      </w:r>
    </w:p>
    <w:p>
      <w:pPr>
        <w:pStyle w:val="Normal"/>
        <w:spacing w:lineRule="auto" w:line="276"/>
        <w:rPr/>
      </w:pPr>
      <w:r>
        <w:rPr/>
        <w:t>Now, Fry is perhaps the late, the last, great systematic theorist to express such a strong faith in an absolute transcendent meaning for poetry. Maybe it has to do with the fact that he's a minister. I don't know, but he has a strong faith in transcendent absolute meaning.</w:t>
      </w:r>
    </w:p>
    <w:p>
      <w:pPr>
        <w:pStyle w:val="Normal"/>
        <w:spacing w:lineRule="auto" w:line="276"/>
        <w:rPr/>
      </w:pPr>
      <w:r>
        <w:rPr/>
      </w:r>
    </w:p>
    <w:p>
      <w:pPr>
        <w:pStyle w:val="Normal"/>
        <w:spacing w:lineRule="auto" w:line="276"/>
        <w:rPr/>
      </w:pPr>
      <w:r>
        <w:rPr/>
        <w:t>In our final unit, we shall see how that faith is problematized, if not demolished, by a variety of modern and postmodern theorists. So those of you who like Fry, and most of the people in this series, believe that poetry has the ability to rise above, to transcend, to break out of history and natural forces, to be something pure and timeless, if you believe that Shakespeare was not for his age, but for all time, if you believe that, then raise your right hand and say goodbye, because we're leaving that behind as we move into our last unit. Fry, even though he's pretty modern, 1967, very much modern, is the last major critic in many ways to really have this faith in poetry as aesthetically pure.</w:t>
      </w:r>
    </w:p>
    <w:p>
      <w:pPr>
        <w:pStyle w:val="Normal"/>
        <w:spacing w:lineRule="auto" w:line="276"/>
        <w:rPr/>
      </w:pPr>
      <w:r>
        <w:rPr/>
      </w:r>
    </w:p>
    <w:p>
      <w:pPr>
        <w:pStyle w:val="Normal"/>
        <w:spacing w:lineRule="auto" w:line="276"/>
        <w:rPr/>
      </w:pPr>
      <w:r>
        <w:rPr/>
        <w:t>And so, now that's a preparation for our next unit, in which we will explore modern and postmodern theory.</w:t>
      </w:r>
    </w:p>
    <w:p>
      <w:pPr>
        <w:pStyle w:val="Normal"/>
        <w:spacing w:lineRule="auto" w:line="276"/>
        <w:rPr/>
      </w:pPr>
      <w:r>
        <w:rPr/>
        <w:t xml:space="preserve"> </w:t>
      </w:r>
      <w:r>
        <w:rPr>
          <w:b/>
          <w:bCs/>
        </w:rPr>
        <w:t>This file is longer than 30 minutes.</w:t>
      </w:r>
    </w:p>
    <w:p>
      <w:pPr>
        <w:pStyle w:val="Normal"/>
        <w:spacing w:lineRule="auto" w:line="276"/>
        <w:rPr/>
      </w:pPr>
      <w:r>
        <w:rPr/>
      </w:r>
    </w:p>
    <w:p>
      <w:pPr>
        <w:pStyle w:val="Normal"/>
        <w:rPr>
          <w:b/>
          <w:b/>
          <w:bCs/>
          <w:sz w:val="32"/>
          <w:szCs w:val="32"/>
        </w:rPr>
      </w:pPr>
      <w:r>
        <w:rPr>
          <w:b/>
          <w:bCs/>
          <w:sz w:val="32"/>
          <w:szCs w:val="32"/>
        </w:rPr>
        <w:t>Brooks, Cleanth (b. 1906)</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rPr/>
      </w:pPr>
      <w:r>
        <w:rPr/>
        <w:drawing>
          <wp:inline distT="0" distB="0" distL="0" distR="0">
            <wp:extent cx="2034540" cy="1706880"/>
            <wp:effectExtent l="0" t="0" r="0" b="0"/>
            <wp:docPr id="19"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
                    <pic:cNvPicPr>
                      <a:picLocks noChangeAspect="1" noChangeArrowheads="1"/>
                    </pic:cNvPicPr>
                  </pic:nvPicPr>
                  <pic:blipFill>
                    <a:blip r:embed="rId21"/>
                    <a:stretch>
                      <a:fillRect/>
                    </a:stretch>
                  </pic:blipFill>
                  <pic:spPr bwMode="auto">
                    <a:xfrm>
                      <a:off x="0" y="0"/>
                      <a:ext cx="2034540" cy="1706880"/>
                    </a:xfrm>
                    <a:prstGeom prst="rect">
                      <a:avLst/>
                    </a:prstGeom>
                  </pic:spPr>
                </pic:pic>
              </a:graphicData>
            </a:graphic>
          </wp:inline>
        </w:drawing>
      </w:r>
    </w:p>
    <w:p>
      <w:pPr>
        <w:pStyle w:val="Normal"/>
        <w:rPr/>
      </w:pPr>
      <w:r>
        <w:rPr/>
      </w:r>
    </w:p>
    <w:p>
      <w:pPr>
        <w:pStyle w:val="Normal"/>
        <w:rPr/>
      </w:pPr>
      <w:r>
        <w:rPr/>
        <w:t xml:space="preserve">American professor and critic who perhaps most fully sums up (and certainly is most fully identified with) the goals and methods of new criticism. Author of The Well-Wrought Urn.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spacing w:lineRule="auto" w:line="276"/>
        <w:rPr/>
      </w:pPr>
      <w:r>
        <w:rPr/>
        <w:t>Lecture 21: Origins of Modernism This lecture will focus on a paradigm shift that took place a century ago and that set the groundwork for modern theory.</w:t>
      </w:r>
    </w:p>
    <w:p>
      <w:pPr>
        <w:pStyle w:val="Normal"/>
        <w:spacing w:lineRule="auto" w:line="276"/>
        <w:rPr/>
      </w:pPr>
      <w:r>
        <w:rPr/>
      </w:r>
    </w:p>
    <w:p>
      <w:pPr>
        <w:pStyle w:val="Normal"/>
        <w:spacing w:lineRule="auto" w:line="276"/>
        <w:rPr/>
      </w:pPr>
      <w:r>
        <w:rPr/>
        <w:t>Our exploration of this shift will fall naturally into two parts. First, we shall define and explore logocentrism, a theological, philosophical, and theoretical orientation that has dominated Western thought since Plato.</w:t>
      </w:r>
    </w:p>
    <w:p>
      <w:pPr>
        <w:pStyle w:val="Normal"/>
        <w:spacing w:lineRule="auto" w:line="276"/>
        <w:rPr/>
      </w:pPr>
      <w:r>
        <w:rPr/>
      </w:r>
    </w:p>
    <w:p>
      <w:pPr>
        <w:pStyle w:val="Normal"/>
        <w:spacing w:lineRule="auto" w:line="276"/>
        <w:rPr/>
      </w:pPr>
      <w:r>
        <w:rPr/>
        <w:t>Then, we shall show how the theories of Freud, Darwin, Marx, and Nietzsche disrupted this established framework, opening the door for a radically new way of viewing the nature of reality, of meaning, of thought, and of art. Beginning in the Victorian age, late 19th century, a paradigm shift slowly spread through Europe that set the groundwork for modern theory.</w:t>
      </w:r>
    </w:p>
    <w:p>
      <w:pPr>
        <w:pStyle w:val="Normal"/>
        <w:spacing w:lineRule="auto" w:line="276"/>
        <w:rPr/>
      </w:pPr>
      <w:r>
        <w:rPr/>
      </w:r>
    </w:p>
    <w:p>
      <w:pPr>
        <w:pStyle w:val="Normal"/>
        <w:spacing w:lineRule="auto" w:line="276"/>
        <w:rPr/>
      </w:pPr>
      <w:r>
        <w:rPr/>
        <w:t>Unlike the revolutionary movements of the Renaissance and Romanticism, which were in part reactionary, this paradigm shift marked a radical break with the past.</w:t>
      </w:r>
    </w:p>
    <w:p>
      <w:pPr>
        <w:pStyle w:val="Normal"/>
        <w:spacing w:lineRule="auto" w:line="276"/>
        <w:rPr/>
      </w:pPr>
      <w:r>
        <w:rPr/>
      </w:r>
    </w:p>
    <w:p>
      <w:pPr>
        <w:pStyle w:val="Normal"/>
        <w:spacing w:lineRule="auto" w:line="276"/>
        <w:rPr/>
      </w:pPr>
      <w:r>
        <w:rPr/>
        <w:t>that had little precedent. What do I mean when I say Renaissance and Romanticism are in part reactionary? Well, think about it. The Renaissance is very revolutionary, but really it's an attempt to go back to the Classical Age. So it is as much reactionary as revolutionary. Even the Romantic Age, born out of the French Revolution, is in some ways an attempt to go back to the Middle Ages and other kinds of things, to skip over the Age of Reason. So, again, a lot of what we call revolutionary movements</w:t>
      </w:r>
    </w:p>
    <w:p>
      <w:pPr>
        <w:pStyle w:val="Normal"/>
        <w:spacing w:lineRule="auto" w:line="276"/>
        <w:rPr/>
      </w:pPr>
      <w:r>
        <w:rPr/>
      </w:r>
    </w:p>
    <w:p>
      <w:pPr>
        <w:pStyle w:val="Normal"/>
        <w:spacing w:lineRule="auto" w:line="276"/>
        <w:rPr/>
      </w:pPr>
      <w:r>
        <w:rPr/>
        <w:t>have a slight reactionary or backward-looking quality. I would argue that the paradigm shift we're going to discuss in this lecture is really a break. It's a break with a metaphysic that goes from Plato right up to the modern day.</w:t>
      </w:r>
    </w:p>
    <w:p>
      <w:pPr>
        <w:pStyle w:val="Normal"/>
        <w:spacing w:lineRule="auto" w:line="276"/>
        <w:rPr/>
      </w:pPr>
      <w:r>
        <w:rPr/>
      </w:r>
    </w:p>
    <w:p>
      <w:pPr>
        <w:pStyle w:val="Normal"/>
        <w:spacing w:lineRule="auto" w:line="276"/>
        <w:rPr/>
      </w:pPr>
      <w:r>
        <w:rPr/>
        <w:t>Indeed, I will argue, this paradigm shift marked a rejection of a long-held metaphysical and aesthetic belief that most theorists from Plato to Coleridge just took for granted. So far in this series, what I'm going to tell you now, we have pretty much taken for granted all the way up to this lecture. That's how pervasive what I'm going to tell you is.</w:t>
      </w:r>
    </w:p>
    <w:p>
      <w:pPr>
        <w:pStyle w:val="Normal"/>
        <w:spacing w:lineRule="auto" w:line="276"/>
        <w:rPr/>
      </w:pPr>
      <w:r>
        <w:rPr/>
      </w:r>
    </w:p>
    <w:p>
      <w:pPr>
        <w:pStyle w:val="Normal"/>
        <w:spacing w:lineRule="auto" w:line="276"/>
        <w:rPr/>
      </w:pPr>
      <w:r>
        <w:rPr/>
        <w:t>In this lecture, then, we shall first define the nature of those beliefs, what is this metaphysic that reigns from Plato to Coleridge and a little beyond, and then we'll show how the four fathers of modernism, again, Freud, Darwin, Marx, and Nietzsche, disrupted them and thus set in motion the modernist paradigm shift. That will be this lecture. Then, in the succeeding lectures, we will trace the impact of this shift.</w:t>
      </w:r>
    </w:p>
    <w:p>
      <w:pPr>
        <w:pStyle w:val="Normal"/>
        <w:spacing w:lineRule="auto" w:line="276"/>
        <w:rPr/>
      </w:pPr>
      <w:r>
        <w:rPr/>
      </w:r>
    </w:p>
    <w:p>
      <w:pPr>
        <w:pStyle w:val="Normal"/>
        <w:spacing w:lineRule="auto" w:line="276"/>
        <w:rPr/>
      </w:pPr>
      <w:r>
        <w:rPr/>
        <w:t>And so in lecture 22, we will take up the modernist school of structuralism.</w:t>
      </w:r>
    </w:p>
    <w:p>
      <w:pPr>
        <w:pStyle w:val="Normal"/>
        <w:spacing w:lineRule="auto" w:line="276"/>
        <w:rPr/>
      </w:pPr>
      <w:r>
        <w:rPr/>
      </w:r>
    </w:p>
    <w:p>
      <w:pPr>
        <w:pStyle w:val="Normal"/>
        <w:spacing w:lineRule="auto" w:line="276"/>
        <w:rPr/>
      </w:pPr>
      <w:r>
        <w:rPr/>
        <w:t>Then in lecture 23, we will trace how in 1966, the modernist paradigm was actually shifted again to make way for a postmodern deconstructive approach to theory. And then finally, in our 24th and final lecture, we will trace various theoretical schools that all share a distinctly postmodern paradigm. All right.</w:t>
      </w:r>
    </w:p>
    <w:p>
      <w:pPr>
        <w:pStyle w:val="Normal"/>
        <w:spacing w:lineRule="auto" w:line="276"/>
        <w:rPr/>
      </w:pPr>
      <w:r>
        <w:rPr/>
      </w:r>
    </w:p>
    <w:p>
      <w:pPr>
        <w:pStyle w:val="Normal"/>
        <w:spacing w:lineRule="auto" w:line="276"/>
        <w:rPr/>
      </w:pPr>
      <w:r>
        <w:rPr/>
        <w:t>Until the modern period, most of the great Western philosophers have been logocentric in their thinking. What is logocentric or what are logocentrists? Well, logocentrists consider meaning to emanate finally from some logos or originary source that is pure and undefiled. I mentioned in the last lecture,</w:t>
      </w:r>
    </w:p>
    <w:p>
      <w:pPr>
        <w:pStyle w:val="Normal"/>
        <w:spacing w:lineRule="auto" w:line="276"/>
        <w:rPr/>
      </w:pPr>
      <w:r>
        <w:rPr/>
      </w:r>
    </w:p>
    <w:p>
      <w:pPr>
        <w:pStyle w:val="Normal"/>
        <w:spacing w:lineRule="auto" w:line="276"/>
        <w:rPr/>
      </w:pPr>
      <w:r>
        <w:rPr/>
        <w:t>John uses the word logos or word to refer to Christ. But again, like the word incarnation logos has a more general meaning logos refers to origins to something that is the origin of everything else a logos refers to something that is pure and undefiled that exists in what Plato calls the world of being</w:t>
      </w:r>
    </w:p>
    <w:p>
      <w:pPr>
        <w:pStyle w:val="Normal"/>
        <w:spacing w:lineRule="auto" w:line="276"/>
        <w:rPr/>
      </w:pPr>
      <w:r>
        <w:rPr/>
      </w:r>
    </w:p>
    <w:p>
      <w:pPr>
        <w:pStyle w:val="Normal"/>
        <w:spacing w:lineRule="auto" w:line="276"/>
        <w:rPr/>
      </w:pPr>
      <w:r>
        <w:rPr/>
        <w:t>So Logocentrism literally is centered on the Logos. The center of its philosophy, its metaphysics, is the Logos. This origin, this originary source is a phrase that's often used. Now, examples of this Logos would include Plato's forms. That's the first example of a Logos.</w:t>
      </w:r>
    </w:p>
    <w:p>
      <w:pPr>
        <w:pStyle w:val="Normal"/>
        <w:spacing w:lineRule="auto" w:line="276"/>
        <w:rPr/>
      </w:pPr>
      <w:r>
        <w:rPr/>
      </w:r>
    </w:p>
    <w:p>
      <w:pPr>
        <w:pStyle w:val="Normal"/>
        <w:spacing w:lineRule="auto" w:line="276"/>
        <w:rPr/>
      </w:pPr>
      <w:r>
        <w:rPr/>
        <w:t>John's logos is a logos. Augustine obviously agrees with John, but Augustine tends to speak more of the Trinity as the source or origin of everything. In Descartes, mind is often seen as the source, the cogito. Kant often speaks of the thing in itself.</w:t>
      </w:r>
    </w:p>
    <w:p>
      <w:pPr>
        <w:pStyle w:val="Normal"/>
        <w:spacing w:lineRule="auto" w:line="276"/>
        <w:rPr/>
      </w:pPr>
      <w:r>
        <w:rPr/>
      </w:r>
    </w:p>
    <w:p>
      <w:pPr>
        <w:pStyle w:val="Normal"/>
        <w:spacing w:lineRule="auto" w:line="276"/>
        <w:rPr/>
      </w:pPr>
      <w:r>
        <w:rPr/>
        <w:t>Hegel speaks of the idea as the origin. Coleridge speaks of God as I am that I am. I'm being very loose here, and we can add a lot of different things here. But the idea is that as you go through the history of metaphysics, most people believe in a logos, but they change its name, or they change its slight location, but they're still centered on the logos as an origin. Now, sometimes in the work of radical epistemologists,</w:t>
      </w:r>
    </w:p>
    <w:p>
      <w:pPr>
        <w:pStyle w:val="Normal"/>
        <w:spacing w:lineRule="auto" w:line="276"/>
        <w:rPr/>
      </w:pPr>
      <w:r>
        <w:rPr/>
      </w:r>
    </w:p>
    <w:p>
      <w:pPr>
        <w:pStyle w:val="Normal"/>
        <w:spacing w:lineRule="auto" w:line="276"/>
        <w:rPr/>
      </w:pPr>
      <w:r>
        <w:rPr/>
        <w:t>this logos will become internalized and will become known as the absolute self or the transcendent ego. In other words, sometimes they'll take the logos out of the sky, so to speak, and put it inside of us so that the transcendent ego, our inner being, becomes a logos or a center of meaning. But still, the idea is that there is a center, there is an origin that is somehow pure.</w:t>
      </w:r>
    </w:p>
    <w:p>
      <w:pPr>
        <w:pStyle w:val="Normal"/>
        <w:spacing w:lineRule="auto" w:line="276"/>
        <w:rPr/>
      </w:pPr>
      <w:r>
        <w:rPr/>
      </w:r>
    </w:p>
    <w:p>
      <w:pPr>
        <w:pStyle w:val="Normal"/>
        <w:spacing w:lineRule="auto" w:line="276"/>
        <w:rPr/>
      </w:pPr>
      <w:r>
        <w:rPr/>
        <w:t>Now, most Logocentric philosophers will provide for the expression of this Logos through a sensuous incarnation into the physical or material world. The best example we had was our lecture on Hegel, Lecture 12, where we saw that the Logos wants to come into the world and be incarnated in some way, that this pure origin wants to reveal itself in some way. Plato was a little suspicious of that, but most Logocentrists after him</w:t>
      </w:r>
    </w:p>
    <w:p>
      <w:pPr>
        <w:pStyle w:val="Normal"/>
        <w:spacing w:lineRule="auto" w:line="276"/>
        <w:rPr/>
      </w:pPr>
      <w:r>
        <w:rPr/>
      </w:r>
    </w:p>
    <w:p>
      <w:pPr>
        <w:pStyle w:val="Normal"/>
        <w:spacing w:lineRule="auto" w:line="276"/>
        <w:rPr/>
      </w:pPr>
      <w:r>
        <w:rPr/>
        <w:t>If there's no sensuous incarnation at all, how can we know anything about the Logos? Even a little bit, how can we know if it doesn't come into our world in some way? Now, therefore, let's talk about aesthetics. The best art, therefore, is that which most fully realizes the Logos.</w:t>
      </w:r>
    </w:p>
    <w:p>
      <w:pPr>
        <w:pStyle w:val="Normal"/>
        <w:spacing w:lineRule="auto" w:line="276"/>
        <w:rPr/>
      </w:pPr>
      <w:r>
        <w:rPr/>
      </w:r>
    </w:p>
    <w:p>
      <w:pPr>
        <w:pStyle w:val="Normal"/>
        <w:spacing w:lineRule="auto" w:line="276"/>
        <w:rPr/>
      </w:pPr>
      <w:r>
        <w:rPr/>
        <w:t>Such art is transcendent. It expresses and encapsulates truths that are eternal and lie outside any given historical period. If you think, we've heard this before. Okay? Art, judge logocentrically, the best art is, again, what expresses the logos, what realizes it in a physical form, what embodies it, as we've seen many times now. Indeed, as in Hegel,</w:t>
      </w:r>
    </w:p>
    <w:p>
      <w:pPr>
        <w:pStyle w:val="Normal"/>
        <w:spacing w:lineRule="auto" w:line="276"/>
        <w:rPr/>
      </w:pPr>
      <w:r>
        <w:rPr/>
      </w:r>
    </w:p>
    <w:p>
      <w:pPr>
        <w:pStyle w:val="Normal"/>
        <w:spacing w:lineRule="auto" w:line="276"/>
        <w:rPr/>
      </w:pPr>
      <w:r>
        <w:rPr/>
        <w:t>The success of this incarnation often functions as the supreme standard or touchstone against which all art is measured. The final measure of art, the touchstone, the standard, the criterion or criteria, really plural, against which it is how well does it match up to this? How well does it express the logos? That's how you should judge art. That's a traditional way of looking at art. And almost all of our theorists in one way or another</w:t>
      </w:r>
    </w:p>
    <w:p>
      <w:pPr>
        <w:pStyle w:val="Normal"/>
        <w:spacing w:lineRule="auto" w:line="276"/>
        <w:rPr/>
      </w:pPr>
      <w:r>
        <w:rPr/>
      </w:r>
    </w:p>
    <w:p>
      <w:pPr>
        <w:pStyle w:val="Normal"/>
        <w:spacing w:lineRule="auto" w:line="276"/>
        <w:rPr/>
      </w:pPr>
      <w:r>
        <w:rPr/>
        <w:t>are interested in that and believe that in one angle or perspective or another. Now,</w:t>
      </w:r>
    </w:p>
    <w:p>
      <w:pPr>
        <w:pStyle w:val="Normal"/>
        <w:spacing w:lineRule="auto" w:line="276"/>
        <w:rPr/>
      </w:pPr>
      <w:r>
        <w:rPr/>
      </w:r>
    </w:p>
    <w:p>
      <w:pPr>
        <w:pStyle w:val="Normal"/>
        <w:spacing w:lineRule="auto" w:line="276"/>
        <w:rPr/>
      </w:pPr>
      <w:r>
        <w:rPr/>
        <w:t>Within such works of art, from a logocentric point of view, meaning is ever imminent. The meaning is there in the work of art, and yet its final point of reference lies above the physical constraints of time and space. In other words, the final function of art, and of all language itself, is to point back to meaning.</w:t>
      </w:r>
    </w:p>
    <w:p>
      <w:pPr>
        <w:pStyle w:val="Normal"/>
        <w:spacing w:lineRule="auto" w:line="276"/>
        <w:rPr/>
      </w:pPr>
      <w:r>
        <w:rPr/>
      </w:r>
    </w:p>
    <w:p>
      <w:pPr>
        <w:pStyle w:val="Normal"/>
        <w:spacing w:lineRule="auto" w:line="276"/>
        <w:rPr/>
      </w:pPr>
      <w:r>
        <w:rPr/>
        <w:t>In other words, art is a means to a higher end to point back to meaning.</w:t>
      </w:r>
    </w:p>
    <w:p>
      <w:pPr>
        <w:pStyle w:val="Normal"/>
        <w:spacing w:lineRule="auto" w:line="276"/>
        <w:rPr/>
      </w:pPr>
      <w:r>
        <w:rPr/>
      </w:r>
    </w:p>
    <w:p>
      <w:pPr>
        <w:pStyle w:val="Normal"/>
        <w:spacing w:lineRule="auto" w:line="276"/>
        <w:rPr/>
      </w:pPr>
      <w:r>
        <w:rPr/>
        <w:t>Now, I have contradicted myself a little bit because Kant and his tradition tends to say art is an end in itself. And again, you know, I'm trying to give you a package that will include thousands of years. But even there, I don't think there's a huge contradiction because even though Kant believes art is an end in itself, he still believes art points to a higher kind of reality. Just not a scientific, pragmatic kind of meaning or reality, but it still points to some kind of truth. Even for the new critics,</w:t>
      </w:r>
    </w:p>
    <w:p>
      <w:pPr>
        <w:pStyle w:val="Normal"/>
        <w:spacing w:lineRule="auto" w:line="276"/>
        <w:rPr/>
      </w:pPr>
      <w:r>
        <w:rPr/>
      </w:r>
    </w:p>
    <w:p>
      <w:pPr>
        <w:pStyle w:val="Normal"/>
        <w:spacing w:lineRule="auto" w:line="276"/>
        <w:rPr/>
      </w:pPr>
      <w:r>
        <w:rPr/>
        <w:t>I really think that they finally believe that that poem is touching on some kind of higher meaning. Like I told you, Christ spoke in parables, ironic parables. I mean, in that sense, I think even the Kantians and the Neo-Kantians would agree to a certain extent that art really should point back to some higher meaning that we want to get a hold of. All right.</w:t>
      </w:r>
    </w:p>
    <w:p>
      <w:pPr>
        <w:pStyle w:val="Normal"/>
        <w:spacing w:lineRule="auto" w:line="276"/>
        <w:rPr/>
      </w:pPr>
      <w:r>
        <w:rPr/>
      </w:r>
    </w:p>
    <w:p>
      <w:pPr>
        <w:pStyle w:val="Normal"/>
        <w:spacing w:lineRule="auto" w:line="276"/>
        <w:rPr/>
      </w:pPr>
      <w:r>
        <w:rPr/>
        <w:t>Let me give you another aspect now of logocentrism. Logocentrism generally expresses itself through binaries. What are binaries? A binary is a set of two related terms in which the first term,</w:t>
      </w:r>
    </w:p>
    <w:p>
      <w:pPr>
        <w:pStyle w:val="Normal"/>
        <w:spacing w:lineRule="auto" w:line="276"/>
        <w:rPr/>
      </w:pPr>
      <w:r>
        <w:rPr/>
      </w:r>
    </w:p>
    <w:p>
      <w:pPr>
        <w:pStyle w:val="Normal"/>
        <w:spacing w:lineRule="auto" w:line="276"/>
        <w:rPr/>
      </w:pPr>
      <w:r>
        <w:rPr/>
        <w:t>which is perceived to be closer to the logos, is privileged over the second term. There's two terms, and the first term is privileged over the second term, because the first term is seen to be closer to the logos, to the origin. Indeed, the second term is often seen as a falling away from the first. Sort of like world of being to world of becoming.</w:t>
      </w:r>
    </w:p>
    <w:p>
      <w:pPr>
        <w:pStyle w:val="Normal"/>
        <w:spacing w:lineRule="auto" w:line="276"/>
        <w:rPr/>
      </w:pPr>
      <w:r>
        <w:rPr/>
      </w:r>
    </w:p>
    <w:p>
      <w:pPr>
        <w:pStyle w:val="Normal"/>
        <w:spacing w:lineRule="auto" w:line="276"/>
        <w:rPr/>
      </w:pPr>
      <w:r>
        <w:rPr/>
        <w:t>Sort of like the first term of the binary and the second term of the binary. Now, the most famous and most defining binary is to be found in Plato, where the idea or form</w:t>
      </w:r>
    </w:p>
    <w:p>
      <w:pPr>
        <w:pStyle w:val="Normal"/>
        <w:spacing w:lineRule="auto" w:line="276"/>
        <w:rPr/>
      </w:pPr>
      <w:r>
        <w:rPr/>
      </w:r>
    </w:p>
    <w:p>
      <w:pPr>
        <w:pStyle w:val="Normal"/>
        <w:spacing w:lineRule="auto" w:line="276"/>
        <w:rPr/>
      </w:pPr>
      <w:r>
        <w:rPr/>
        <w:t>is always given precedence over the image or mimesis of this idea. So form is the first term, the imitation is the second term, or the idea is the first term, and the image is the second term. Plato, in many ways, is the founder of logocentrism. Now, what are some other binaries? We might also add soul as the first, and then body as the second term.</w:t>
      </w:r>
    </w:p>
    <w:p>
      <w:pPr>
        <w:pStyle w:val="Normal"/>
        <w:spacing w:lineRule="auto" w:line="276"/>
        <w:rPr/>
      </w:pPr>
      <w:r>
        <w:rPr/>
      </w:r>
    </w:p>
    <w:p>
      <w:pPr>
        <w:pStyle w:val="Normal"/>
        <w:spacing w:lineRule="auto" w:line="276"/>
        <w:rPr/>
      </w:pPr>
      <w:r>
        <w:rPr/>
        <w:t>or logos as the first and another Greek word praxis as the second. If logos means word and logic and speech...</w:t>
      </w:r>
    </w:p>
    <w:p>
      <w:pPr>
        <w:pStyle w:val="Normal"/>
        <w:spacing w:lineRule="auto" w:line="276"/>
        <w:rPr/>
      </w:pPr>
      <w:r>
        <w:rPr/>
      </w:r>
    </w:p>
    <w:p>
      <w:pPr>
        <w:pStyle w:val="Normal"/>
        <w:spacing w:lineRule="auto" w:line="276"/>
        <w:rPr/>
      </w:pPr>
      <w:r>
        <w:rPr/>
        <w:t>Praxis means action, experience, writing. So, believe it or not, it's often believed in Logocentrism that speech is higher than writing, because speech is pure. God, again, spoke the world into being. Writing is a little bit of a movement away from the Logos. It's a movement away from pure speech. So, Logos is privileged over praxis, which is activity, sort of, in this world, experience in this world. Being, privileged over becoming. The intellectual, privileged over the physical.</w:t>
      </w:r>
    </w:p>
    <w:p>
      <w:pPr>
        <w:pStyle w:val="Normal"/>
        <w:spacing w:lineRule="auto" w:line="276"/>
        <w:rPr/>
      </w:pPr>
      <w:r>
        <w:rPr/>
      </w:r>
    </w:p>
    <w:p>
      <w:pPr>
        <w:pStyle w:val="Normal"/>
        <w:spacing w:lineRule="auto" w:line="276"/>
        <w:rPr/>
      </w:pPr>
      <w:r>
        <w:rPr/>
        <w:t>conscious over unconscious essence over existence genius over art Rational over emotional and one more apollonian over Dionysiac and I can add you know more and more to these things But you hopefully have the idea by now now in general that which is closer to perfection to the eternal to that which is unchanging is</w:t>
      </w:r>
    </w:p>
    <w:p>
      <w:pPr>
        <w:pStyle w:val="Normal"/>
        <w:spacing w:lineRule="auto" w:line="276"/>
        <w:rPr/>
      </w:pPr>
      <w:r>
        <w:rPr/>
      </w:r>
    </w:p>
    <w:p>
      <w:pPr>
        <w:pStyle w:val="Normal"/>
        <w:spacing w:lineRule="auto" w:line="276"/>
        <w:rPr/>
      </w:pPr>
      <w:r>
        <w:rPr/>
        <w:t>is privileged over that which alters or decays. Now again, there are little contradictions here and there. Romantics tend to switch things a little bit. But in general, the first term is what they think is closer to what is eternal and unchanging, the logos. And that's going to be privileged in some ways over what is farther away. Now, interestingly, feminist critics today accuse logocentrism of being patriarchal, okay, the rule of the father.</w:t>
      </w:r>
    </w:p>
    <w:p>
      <w:pPr>
        <w:pStyle w:val="Normal"/>
        <w:spacing w:lineRule="auto" w:line="276"/>
        <w:rPr/>
      </w:pPr>
      <w:r>
        <w:rPr/>
      </w:r>
    </w:p>
    <w:p>
      <w:pPr>
        <w:pStyle w:val="Normal"/>
        <w:spacing w:lineRule="auto" w:line="276"/>
        <w:rPr/>
      </w:pPr>
      <w:r>
        <w:rPr/>
        <w:t>and add the following binaries: male, female, white, non-white, western, non-western, canonical, non-canonical. And there is some truth there. Okay, what they're saying is that oftentimes the masculine is seen as the first term and the feminine as a little bit of a falling away. Okay, so there is some truth there. Now, binaries, so far I've described to you binaries in vertical terms. In other words, the first binaries up, the second binaries down, from the world of being down to the world of becoming.</w:t>
      </w:r>
    </w:p>
    <w:p>
      <w:pPr>
        <w:pStyle w:val="Normal"/>
        <w:spacing w:lineRule="auto" w:line="276"/>
        <w:rPr/>
      </w:pPr>
      <w:r>
        <w:rPr/>
      </w:r>
    </w:p>
    <w:p>
      <w:pPr>
        <w:pStyle w:val="Normal"/>
        <w:spacing w:lineRule="auto" w:line="276"/>
        <w:rPr/>
      </w:pPr>
      <w:r>
        <w:rPr/>
        <w:t>But, interestingly, binaries can also be viewed in horizontal spatial terms. With the first term acting as the center and the second term as the margin. So we either go from up to down or from the center to the margin. One's vertical, one's horizontal, but it's still the same basic binary mindset of first and second term.</w:t>
      </w:r>
    </w:p>
    <w:p>
      <w:pPr>
        <w:pStyle w:val="Normal"/>
        <w:spacing w:lineRule="auto" w:line="276"/>
        <w:rPr/>
      </w:pPr>
      <w:r>
        <w:rPr/>
      </w:r>
    </w:p>
    <w:p>
      <w:pPr>
        <w:pStyle w:val="Normal"/>
        <w:spacing w:lineRule="auto" w:line="276"/>
        <w:rPr/>
      </w:pPr>
      <w:r>
        <w:rPr/>
        <w:t>Now, let's come back to feminists, because they've criticized this too. When feminist critics argue that women and minorities have traditionally been marginalized, you've heard that word, I'm sure.</w:t>
      </w:r>
    </w:p>
    <w:p>
      <w:pPr>
        <w:pStyle w:val="Normal"/>
        <w:spacing w:lineRule="auto" w:line="276"/>
        <w:rPr/>
      </w:pPr>
      <w:r>
        <w:rPr/>
      </w:r>
    </w:p>
    <w:p>
      <w:pPr>
        <w:pStyle w:val="Normal"/>
        <w:spacing w:lineRule="auto" w:line="276"/>
        <w:rPr/>
      </w:pPr>
      <w:r>
        <w:rPr/>
        <w:t>They are speaking in sociopolitical terms, of course, but they're also speaking in metaphysical aesthetic terms. And I think there's a truth here, too. What they're saying is that the masculine has always been put at the center of ideologies and philosophies, and the feminine has been pushed a little bit to the margin. So you don't have to be a full-fledged feminist to see that. But there are ones that have pointed that out. And again, I think there's some truth to that.</w:t>
      </w:r>
    </w:p>
    <w:p>
      <w:pPr>
        <w:pStyle w:val="Normal"/>
        <w:spacing w:lineRule="auto" w:line="276"/>
        <w:rPr/>
      </w:pPr>
      <w:r>
        <w:rPr/>
      </w:r>
    </w:p>
    <w:p>
      <w:pPr>
        <w:pStyle w:val="Normal"/>
        <w:spacing w:lineRule="auto" w:line="276"/>
        <w:rPr/>
      </w:pPr>
      <w:r>
        <w:rPr/>
        <w:t>Now, one more thing, in general, Platonists tend to think vertically, from up to down, whereas Aristotelians tend to think horizontally, from center to margin. Remember Aristotle took meaning out of the sky and put it within, in the center. And so, when someone says, "I'm looking for higher meanings," and someone else says, "I'm looking for deeper meanings," it's really the same thing. They're either trying to go up or towards the center. Higher and deeper mean the same thing, metaphysically, in terms of Logocentrism. Isn't that interesting?</w:t>
      </w:r>
    </w:p>
    <w:p>
      <w:pPr>
        <w:pStyle w:val="Normal"/>
        <w:spacing w:lineRule="auto" w:line="276"/>
        <w:rPr/>
      </w:pPr>
      <w:r>
        <w:rPr/>
      </w:r>
    </w:p>
    <w:p>
      <w:pPr>
        <w:pStyle w:val="Normal"/>
        <w:spacing w:lineRule="auto" w:line="276"/>
        <w:rPr/>
      </w:pPr>
      <w:r>
        <w:rPr/>
        <w:t>All right, now you hopefully understand logocentrism. Now let me show you how our four fathers of modernism disrupted this. First of all, Freud and Darwin, as fathers of modernism, disrupted these age-old binaries. They broke with them. They disrupted. That's the paradigm shift.</w:t>
      </w:r>
    </w:p>
    <w:p>
      <w:pPr>
        <w:pStyle w:val="Normal"/>
        <w:spacing w:lineRule="auto" w:line="276"/>
        <w:rPr/>
      </w:pPr>
      <w:r>
        <w:rPr/>
      </w:r>
    </w:p>
    <w:p>
      <w:pPr>
        <w:pStyle w:val="Normal"/>
        <w:spacing w:lineRule="auto" w:line="276"/>
        <w:rPr/>
      </w:pPr>
      <w:r>
        <w:rPr/>
        <w:t>Now this disruption generally takes one of two forms. Either the poles of the binary are switched so that up-down becomes down-up, okay? So you either switch it around, switch the poles.</w:t>
      </w:r>
    </w:p>
    <w:p>
      <w:pPr>
        <w:pStyle w:val="Normal"/>
        <w:spacing w:lineRule="auto" w:line="276"/>
        <w:rPr/>
      </w:pPr>
      <w:r>
        <w:rPr/>
      </w:r>
    </w:p>
    <w:p>
      <w:pPr>
        <w:pStyle w:val="Normal"/>
        <w:spacing w:lineRule="auto" w:line="276"/>
        <w:rPr/>
      </w:pPr>
      <w:r>
        <w:rPr/>
        <w:t>or the center and the margin are juxtaposed in a process known as decentering. So either flip the vertical or invert the horizontal, if you can kind of get a spatial image of that in your mind. Let me give you examples that will make it clear. First, Freud. Think about it. Before Freud, the conscious mind was privileged over the unconscious. We felt that consciousness was the first thing and unconsciousness was a sort of creation of it.</w:t>
      </w:r>
    </w:p>
    <w:p>
      <w:pPr>
        <w:pStyle w:val="Normal"/>
        <w:spacing w:lineRule="auto" w:line="276"/>
        <w:rPr/>
      </w:pPr>
      <w:r>
        <w:rPr/>
      </w:r>
    </w:p>
    <w:p>
      <w:pPr>
        <w:pStyle w:val="Normal"/>
        <w:spacing w:lineRule="auto" w:line="276"/>
        <w:rPr/>
      </w:pPr>
      <w:r>
        <w:rPr/>
        <w:t>Freud, the modernist, inverted this established binary, positing the unconscious mind as the true source or origin of conscious thought. You see, now the unconscious is now the logos, the origin, and consciousness is just a creation almost of the unconscious mind. You see how that is a shift or a juxtaposition?</w:t>
      </w:r>
    </w:p>
    <w:p>
      <w:pPr>
        <w:pStyle w:val="Normal"/>
        <w:spacing w:lineRule="auto" w:line="276"/>
        <w:rPr/>
      </w:pPr>
      <w:r>
        <w:rPr/>
      </w:r>
    </w:p>
    <w:p>
      <w:pPr>
        <w:pStyle w:val="Normal"/>
        <w:spacing w:lineRule="auto" w:line="276"/>
        <w:rPr/>
      </w:pPr>
      <w:r>
        <w:rPr/>
        <w:t>Another example from Freud: Before Freud, "mental normalcy" was placed at the center of society and neurotics were marginalized both culturally and institutionally. That which is normal was the center of society and all those neurotics and people with neuroses were put out to the margin, not only in a psychological sense, but even institutionally, you know, put out there on the margins of society.</w:t>
      </w:r>
    </w:p>
    <w:p>
      <w:pPr>
        <w:pStyle w:val="Normal"/>
        <w:spacing w:lineRule="auto" w:line="276"/>
        <w:rPr/>
      </w:pPr>
      <w:r>
        <w:rPr/>
      </w:r>
    </w:p>
    <w:p>
      <w:pPr>
        <w:pStyle w:val="Normal"/>
        <w:spacing w:lineRule="auto" w:line="276"/>
        <w:rPr/>
      </w:pPr>
      <w:r>
        <w:rPr/>
        <w:t>Freud decentered this view, positing neurosis as the norm through which society and humanity should be viewed. Heck, today, even normal people, quote, suffer from some type of neurosis. Now, neuroses is at the center. Everybody's got a neuroses or a phobia or something. That's the new center of society and or the center of the person, I guess we might want to say. And now, if you are, quote, normal, if that even exists, you belong out in the margin.</w:t>
      </w:r>
    </w:p>
    <w:p>
      <w:pPr>
        <w:pStyle w:val="Normal"/>
        <w:spacing w:lineRule="auto" w:line="276"/>
        <w:rPr/>
      </w:pPr>
      <w:r>
        <w:rPr/>
      </w:r>
    </w:p>
    <w:p>
      <w:pPr>
        <w:pStyle w:val="Normal"/>
        <w:spacing w:lineRule="auto" w:line="276"/>
        <w:rPr/>
      </w:pPr>
      <w:r>
        <w:rPr/>
        <w:t>You see that? I think that's an easy way to get us thinking about this juxtaposition. Alright, let's move to Darwin. A similar inversion or decentering or juxtaposition occurs in Darwinian evolution. Think about it. In evolution, the physical side of man, rather than the spiritual side of man,</w:t>
      </w:r>
    </w:p>
    <w:p>
      <w:pPr>
        <w:pStyle w:val="Normal"/>
        <w:spacing w:lineRule="auto" w:line="276"/>
        <w:rPr/>
      </w:pPr>
      <w:r>
        <w:rPr/>
      </w:r>
    </w:p>
    <w:p>
      <w:pPr>
        <w:pStyle w:val="Normal"/>
        <w:spacing w:lineRule="auto" w:line="276"/>
        <w:rPr/>
      </w:pPr>
      <w:r>
        <w:rPr/>
        <w:t>is now brought to the center. Now at the center is not our soul or our spirit, but our physical body, our animal body. And now humanity is seen to proceed not downward from spirit, not from God and spirit down to man, but upward from matter. So in other words, we weren't created, we didn't come from the mind of God down. Now we turn it around. We started as matter and we evolved, right? This is a sort of animal evolution.</w:t>
      </w:r>
    </w:p>
    <w:p>
      <w:pPr>
        <w:pStyle w:val="Normal"/>
        <w:spacing w:lineRule="auto" w:line="276"/>
        <w:rPr/>
      </w:pPr>
      <w:r>
        <w:rPr/>
      </w:r>
    </w:p>
    <w:p>
      <w:pPr>
        <w:pStyle w:val="Normal"/>
        <w:spacing w:lineRule="auto" w:line="276"/>
        <w:rPr/>
      </w:pPr>
      <w:r>
        <w:rPr/>
        <w:t>Now, I would argue that the myth of evolution is as vital to modernism as the ancient theories of creation are central to logocenters. And let's admit it, creation and evolution are both myths. It takes just as much faith to believe in either one. We cannot prove either one of them, though they've tried. They are both myths.</w:t>
      </w:r>
    </w:p>
    <w:p>
      <w:pPr>
        <w:pStyle w:val="Normal"/>
        <w:spacing w:lineRule="auto" w:line="276"/>
        <w:rPr/>
      </w:pPr>
      <w:r>
        <w:rPr/>
      </w:r>
    </w:p>
    <w:p>
      <w:pPr>
        <w:pStyle w:val="Normal"/>
        <w:spacing w:lineRule="auto" w:line="276"/>
        <w:rPr/>
      </w:pPr>
      <w:r>
        <w:rPr/>
        <w:t>Okay, now, you know the change within species maybe it's not a myth but the idea of the full evolution. It's a myth We can't prove either that we certainly can't prove creation They're both myths, but that's important because what our myths myths are things that we found our culture on well if Logocentrism is founded on the myth of creation then the modernist paradigm is founded on evolution</w:t>
      </w:r>
    </w:p>
    <w:p>
      <w:pPr>
        <w:pStyle w:val="Normal"/>
        <w:spacing w:lineRule="auto" w:line="276"/>
        <w:rPr/>
      </w:pPr>
      <w:r>
        <w:rPr/>
      </w:r>
    </w:p>
    <w:p>
      <w:pPr>
        <w:pStyle w:val="Normal"/>
        <w:spacing w:lineRule="auto" w:line="276"/>
        <w:rPr/>
      </w:pPr>
      <w:r>
        <w:rPr/>
        <w:t>Now, listen here. The modern debate between evolution and creation, which is still going on, it's more than a dispute over six literal or figurative days. Sometimes we get caught up in all this little stuff. Oh, is a literal day a figurative day?</w:t>
      </w:r>
    </w:p>
    <w:p>
      <w:pPr>
        <w:pStyle w:val="Normal"/>
        <w:spacing w:lineRule="auto" w:line="276"/>
        <w:rPr/>
      </w:pPr>
      <w:r>
        <w:rPr/>
      </w:r>
    </w:p>
    <w:p>
      <w:pPr>
        <w:pStyle w:val="Normal"/>
        <w:spacing w:lineRule="auto" w:line="276"/>
        <w:rPr/>
      </w:pPr>
      <w:r>
        <w:rPr/>
        <w:t>There's something more going on. The real battle between creation and evolution, or what it should be, is really a battle over which paradigm, logocentrism, or modernism should rule society. There are two different ways of looking at reality and at ourselves.</w:t>
      </w:r>
    </w:p>
    <w:p>
      <w:pPr>
        <w:pStyle w:val="Normal"/>
        <w:spacing w:lineRule="auto" w:line="276"/>
        <w:rPr/>
      </w:pPr>
      <w:r>
        <w:rPr/>
      </w:r>
    </w:p>
    <w:p>
      <w:pPr>
        <w:pStyle w:val="Normal"/>
        <w:spacing w:lineRule="auto" w:line="276"/>
        <w:rPr/>
      </w:pPr>
      <w:r>
        <w:rPr/>
        <w:t>Do we come from God? Is spirit first and then matter? Do we come down or do we start down there and come up? Let me just give you an example here off the cuff that will help you. All right. Traditionally, biblically, both Jews and Christians had this belief. When we were created, we were all monotheists, right? We began as monotheists because we knew God.</w:t>
      </w:r>
    </w:p>
    <w:p>
      <w:pPr>
        <w:pStyle w:val="Normal"/>
        <w:spacing w:lineRule="auto" w:line="276"/>
        <w:rPr/>
      </w:pPr>
      <w:r>
        <w:rPr/>
      </w:r>
    </w:p>
    <w:p>
      <w:pPr>
        <w:pStyle w:val="Normal"/>
        <w:spacing w:lineRule="auto" w:line="276"/>
        <w:rPr/>
      </w:pPr>
      <w:r>
        <w:rPr/>
        <w:t>Then, because of sin and ignorance and whatnot, we fell away and we fell from monotheism into polytheism into pantheism into animism. That's what the Bible shows if you read Genesis.</w:t>
      </w:r>
    </w:p>
    <w:p>
      <w:pPr>
        <w:pStyle w:val="Normal"/>
        <w:spacing w:lineRule="auto" w:line="276"/>
        <w:rPr/>
      </w:pPr>
      <w:r>
        <w:rPr/>
      </w:r>
    </w:p>
    <w:p>
      <w:pPr>
        <w:pStyle w:val="Normal"/>
        <w:spacing w:lineRule="auto" w:line="276"/>
        <w:rPr/>
      </w:pPr>
      <w:r>
        <w:rPr/>
        <w:t>But what do most modern people believe, especially starting with Sir James Fraser and all the kind of stuff that was going on in the late 19th century? We now believe that all mankind started what? As animists, as little savages running around. Then we worked our way up or we evolved our way from animism to pantheism to polytheism and finally up to the monotheism of Jews, Christians and Muslims. And some people would say we got to go beyond that to science. Now that's the new religion.</w:t>
      </w:r>
    </w:p>
    <w:p>
      <w:pPr>
        <w:pStyle w:val="Normal"/>
        <w:spacing w:lineRule="auto" w:line="276"/>
        <w:rPr/>
      </w:pPr>
      <w:r>
        <w:rPr/>
      </w:r>
    </w:p>
    <w:p>
      <w:pPr>
        <w:pStyle w:val="Normal"/>
        <w:spacing w:lineRule="auto" w:line="276"/>
        <w:rPr/>
      </w:pPr>
      <w:r>
        <w:rPr/>
        <w:t>But do you see what I mean? Again, I don't know that either one of those is more true or more not. They're two different orientations. They're two different ways of looking at reality, of where meaning came from, of where we came from. And you've got to understand that you can't have modernism without evolution. Because to have modernism, you've got to have a way for us to get here without God or anything spiritual or any kind of logos.</w:t>
      </w:r>
    </w:p>
    <w:p>
      <w:pPr>
        <w:pStyle w:val="Normal"/>
        <w:spacing w:lineRule="auto" w:line="276"/>
        <w:rPr/>
      </w:pPr>
      <w:r>
        <w:rPr/>
      </w:r>
    </w:p>
    <w:p>
      <w:pPr>
        <w:pStyle w:val="Normal"/>
        <w:spacing w:lineRule="auto" w:line="276"/>
        <w:rPr/>
      </w:pPr>
      <w:r>
        <w:rPr/>
        <w:t>You understand? They're very important metaphysically speaking. Let me give you another parallel. The new, this new evolutionary modernist orientation may also be seen in the work of the German theological school of higher criticism. Some of you have studied that, maybe at the teaching company even. Alright, the traditional view for Jews and Christians was that Moses wrote the first five books, the Pentateuch or the Torah. Right? That was the traditional belief that Moses wrote them under God's inspiration.</w:t>
      </w:r>
    </w:p>
    <w:p>
      <w:pPr>
        <w:pStyle w:val="Normal"/>
        <w:spacing w:lineRule="auto" w:line="276"/>
        <w:rPr/>
      </w:pPr>
      <w:r>
        <w:rPr/>
      </w:r>
    </w:p>
    <w:p>
      <w:pPr>
        <w:pStyle w:val="Normal"/>
        <w:spacing w:lineRule="auto" w:line="276"/>
        <w:rPr/>
      </w:pPr>
      <w:r>
        <w:rPr/>
        <w:t>But most people today believe what this German school of higher criticism taught. They're modernists. They're evolutionary minded. They said, no, Moses did not write the Pentateuch or the Torah. What the Pentateuch is, is a book or five books that was written and rewritten, edited and re-edited.</w:t>
      </w:r>
    </w:p>
    <w:p>
      <w:pPr>
        <w:pStyle w:val="Normal"/>
        <w:spacing w:lineRule="auto" w:line="276"/>
        <w:rPr/>
      </w:pPr>
      <w:r>
        <w:rPr/>
      </w:r>
    </w:p>
    <w:p>
      <w:pPr>
        <w:pStyle w:val="Normal"/>
        <w:spacing w:lineRule="auto" w:line="276"/>
        <w:rPr/>
      </w:pPr>
      <w:r>
        <w:rPr/>
        <w:t>over thousands of years. Moses had nothing to do with it. Moses didn't write it. It was written... Some of you are familiar with the phrase J-E-P-D. I don't have time to go into it. It's called the documentary hypothesis. But the idea is that the Pentateuch evolved. It wasn't so much written, but it evolved. Now think about that.</w:t>
      </w:r>
    </w:p>
    <w:p>
      <w:pPr>
        <w:pStyle w:val="Normal"/>
        <w:spacing w:lineRule="auto" w:line="276"/>
        <w:rPr/>
      </w:pPr>
      <w:r>
        <w:rPr/>
      </w:r>
    </w:p>
    <w:p>
      <w:pPr>
        <w:pStyle w:val="Normal"/>
        <w:spacing w:lineRule="auto" w:line="276"/>
        <w:rPr/>
      </w:pPr>
      <w:r>
        <w:rPr/>
        <w:t>To say that Moses wrote the five books is a sort of creationist way of thinking because it says the five books of Moses were the creation of a single mind. And of course behind that mind was the mind of God. That's a logocentric way of looking at it. The modernist way is more evolutionary. It says, let me put it to you in a funny way. Moses did not write the five books. The five books wrote Moses.</w:t>
      </w:r>
    </w:p>
    <w:p>
      <w:pPr>
        <w:pStyle w:val="Normal"/>
        <w:spacing w:lineRule="auto" w:line="276"/>
        <w:rPr/>
      </w:pPr>
      <w:r>
        <w:rPr/>
      </w:r>
    </w:p>
    <w:p>
      <w:pPr>
        <w:pStyle w:val="Normal"/>
        <w:spacing w:lineRule="auto" w:line="276"/>
        <w:rPr/>
      </w:pPr>
      <w:r>
        <w:rPr/>
        <w:t>You see that? Some people might even deny that Moses existed. The five books invented him. Isn't that interesting? There's a difference there. Which one's true? I can't prove either one to you. But I want you to see the difference in paradigm. The difference in approach to what way. Now, you know what's interesting? A similar shift occurred in the classical studies of Homeric authorship. At the same time, the Germans were sort of dethroning Moses.</w:t>
      </w:r>
    </w:p>
    <w:p>
      <w:pPr>
        <w:pStyle w:val="Normal"/>
        <w:spacing w:lineRule="auto" w:line="276"/>
        <w:rPr/>
      </w:pPr>
      <w:r>
        <w:rPr/>
      </w:r>
    </w:p>
    <w:p>
      <w:pPr>
        <w:pStyle w:val="Normal"/>
        <w:spacing w:lineRule="auto" w:line="276"/>
        <w:rPr/>
      </w:pPr>
      <w:r>
        <w:rPr/>
        <w:t>The Germans and the British were dethroning Homer. Everybody in the past believed that Homer wrote the Elite and the Odyssey, or at least, you know, combined it and put it together in the oral tradition. A lot of modernists now say, no, no, the Elite and the Odyssey is a process of evolution. You know, we all believe in the oral tradition, but beyond that, okay? I mean, everybody believes in the oral tradition, but some people say Moses evolved.</w:t>
      </w:r>
    </w:p>
    <w:p>
      <w:pPr>
        <w:pStyle w:val="Normal"/>
        <w:spacing w:lineRule="auto" w:line="276"/>
        <w:rPr/>
      </w:pPr>
      <w:r>
        <w:rPr/>
      </w:r>
    </w:p>
    <w:p>
      <w:pPr>
        <w:pStyle w:val="Normal"/>
        <w:spacing w:lineRule="auto" w:line="276"/>
        <w:rPr/>
      </w:pPr>
      <w:r>
        <w:rPr/>
        <w:t>gathered the oral tradition, others say it was evolution. Some say Homer gathered the oral tradition, others say, again, the Iliad and the Odyssey invented or created Homer. I hope you're seeing the difference here. And again, I don't want to say one's right or one's the other. Wrong! But what I'm saying is this is two radically different ways of looking at art, of looking at ourselves, of looking at the nature of reality. Now, by the way,</w:t>
      </w:r>
    </w:p>
    <w:p>
      <w:pPr>
        <w:pStyle w:val="Normal"/>
        <w:spacing w:lineRule="auto" w:line="276"/>
        <w:rPr/>
      </w:pPr>
      <w:r>
        <w:rPr/>
      </w:r>
    </w:p>
    <w:p>
      <w:pPr>
        <w:pStyle w:val="Normal"/>
        <w:spacing w:lineRule="auto" w:line="276"/>
        <w:rPr/>
      </w:pPr>
      <w:r>
        <w:rPr/>
        <w:t>There are very few people that are pure logocentrists or pure modernists. Most of us sort of pick and choose, but I'm giving you the pure version, so to speak. All right, that's Freud and Darwin. But more radical decenterings were affected by Marx and Nietzsche.</w:t>
      </w:r>
    </w:p>
    <w:p>
      <w:pPr>
        <w:pStyle w:val="Normal"/>
        <w:spacing w:lineRule="auto" w:line="276"/>
        <w:rPr/>
      </w:pPr>
      <w:r>
        <w:rPr/>
      </w:r>
    </w:p>
    <w:p>
      <w:pPr>
        <w:pStyle w:val="Normal"/>
        <w:spacing w:lineRule="auto" w:line="276"/>
        <w:rPr/>
      </w:pPr>
      <w:r>
        <w:rPr/>
        <w:t>Alright, Marx, as both an atheist and a materialist, denied the real existence of anything beyond the physical. Now please, unfortunately, we have such nasty discourse these days that if I call someone an atheist, it sounds like I'm saying they're immoral or unethical.</w:t>
      </w:r>
    </w:p>
    <w:p>
      <w:pPr>
        <w:pStyle w:val="Normal"/>
        <w:spacing w:lineRule="auto" w:line="276"/>
        <w:rPr/>
      </w:pPr>
      <w:r>
        <w:rPr/>
      </w:r>
    </w:p>
    <w:p>
      <w:pPr>
        <w:pStyle w:val="Normal"/>
        <w:spacing w:lineRule="auto" w:line="276"/>
        <w:rPr/>
      </w:pPr>
      <w:r>
        <w:rPr/>
        <w:t>No, nothing. If you're an atheist, you may be moral, you may be immoral, just like a Christian can be moral or immoral. If you're an atheist, all that means is you don't believe in God. But Marx went beyond that. He was a materialist because he didn't believe that there was anything supernatural. You know, no angels, you know, nothing. In other words, all there is is the physical. We sort of talked about this in the Coleridge lecture. That's what materialism. Marx denied the existence of anything beyond physical matter.</w:t>
      </w:r>
    </w:p>
    <w:p>
      <w:pPr>
        <w:pStyle w:val="Normal"/>
        <w:spacing w:lineRule="auto" w:line="276"/>
        <w:rPr/>
      </w:pPr>
      <w:r>
        <w:rPr/>
      </w:r>
    </w:p>
    <w:p>
      <w:pPr>
        <w:pStyle w:val="Normal"/>
        <w:spacing w:lineRule="auto" w:line="276"/>
        <w:rPr/>
      </w:pPr>
      <w:r>
        <w:rPr/>
        <w:t>For Marx, now listen carefully, the base or structure of society is the economic means and modes of production upon which rests the social, political, and intellectual superstructure. That takes some explanation. All right, some of you know a little bit about Marx. Marx believed that the way society works is that all of society is created by economic forces.</w:t>
      </w:r>
    </w:p>
    <w:p>
      <w:pPr>
        <w:pStyle w:val="Normal"/>
        <w:spacing w:lineRule="auto" w:line="276"/>
        <w:rPr/>
      </w:pPr>
      <w:r>
        <w:rPr/>
      </w:r>
    </w:p>
    <w:p>
      <w:pPr>
        <w:pStyle w:val="Normal"/>
        <w:spacing w:lineRule="auto" w:line="276"/>
        <w:rPr/>
      </w:pPr>
      <w:r>
        <w:rPr/>
        <w:t>At the base or structure of society is again what he calls the economic means and modes of production whether you're feudal or capitalistic or slave, you know all the different ways of economic structures. Now for Marx it is, most people don't realize this sometimes, for Marx those economic forces determine everything else. In other words our philosophy, our religion, our aesthetics, all of that is determined by</w:t>
      </w:r>
    </w:p>
    <w:p>
      <w:pPr>
        <w:pStyle w:val="Normal"/>
        <w:spacing w:lineRule="auto" w:line="276"/>
        <w:rPr/>
      </w:pPr>
      <w:r>
        <w:rPr/>
      </w:r>
    </w:p>
    <w:p>
      <w:pPr>
        <w:pStyle w:val="Normal"/>
        <w:spacing w:lineRule="auto" w:line="276"/>
        <w:rPr/>
      </w:pPr>
      <w:r>
        <w:rPr/>
        <w:t>economic and sometimes socio-economic forces. So what am I saying? For Marx, meaning starts with the physical, with the base, and moves upward towards philosophy and aesthetics.</w:t>
      </w:r>
    </w:p>
    <w:p>
      <w:pPr>
        <w:pStyle w:val="Normal"/>
        <w:spacing w:lineRule="auto" w:line="276"/>
        <w:rPr/>
      </w:pPr>
      <w:r>
        <w:rPr/>
      </w:r>
    </w:p>
    <w:p>
      <w:pPr>
        <w:pStyle w:val="Normal"/>
        <w:spacing w:lineRule="auto" w:line="276"/>
        <w:rPr/>
      </w:pPr>
      <w:r>
        <w:rPr/>
        <w:t>Again, a way to put it, thought flows upward from the base. Again, ideology, art, even consciousness itself are determined by economic forces and can never be independent of them. To Marx, the greatest illusion would be our view of our founding fathers in America. This view that a bunch of these great, you know, dead white men got together and had an idea and out of their ideas, their philosophies and beliefs, they created a system of democratic capitalism.</w:t>
      </w:r>
    </w:p>
    <w:p>
      <w:pPr>
        <w:pStyle w:val="Normal"/>
        <w:spacing w:lineRule="auto" w:line="276"/>
        <w:rPr/>
      </w:pPr>
      <w:r>
        <w:rPr/>
      </w:r>
    </w:p>
    <w:p>
      <w:pPr>
        <w:pStyle w:val="Normal"/>
        <w:spacing w:lineRule="auto" w:line="276"/>
        <w:rPr/>
      </w:pPr>
      <w:r>
        <w:rPr/>
        <w:t>Marx would say that's an illusion. Okay, the founding fathers did not create capitalism Capitalism created the founding fathers. You see how it's just like the Moses I told you. All right, Marx is inverting a binary human ideas Do not create historical forces historical forces are the origin of human ideas and so again What is the upshot of this the upshot of this is that art and even consciousness?</w:t>
      </w:r>
    </w:p>
    <w:p>
      <w:pPr>
        <w:pStyle w:val="Normal"/>
        <w:spacing w:lineRule="auto" w:line="276"/>
        <w:rPr/>
      </w:pPr>
      <w:r>
        <w:rPr/>
      </w:r>
    </w:p>
    <w:p>
      <w:pPr>
        <w:pStyle w:val="Normal"/>
        <w:spacing w:lineRule="auto" w:line="276"/>
        <w:rPr/>
      </w:pPr>
      <w:r>
        <w:rPr/>
        <w:t>have no separate existence, no inherent meaning that can transcend their economic milieu. And so, here's the link to aesthetics, in Marxist system, art loses its transcendent status. Because if it is unable to break free from socio-political forces, then it cannot hope to express truth.</w:t>
      </w:r>
    </w:p>
    <w:p>
      <w:pPr>
        <w:pStyle w:val="Normal"/>
        <w:spacing w:lineRule="auto" w:line="276"/>
        <w:rPr/>
      </w:pPr>
      <w:r>
        <w:rPr/>
      </w:r>
    </w:p>
    <w:p>
      <w:pPr>
        <w:pStyle w:val="Normal"/>
        <w:spacing w:lineRule="auto" w:line="276"/>
        <w:rPr/>
      </w:pPr>
      <w:r>
        <w:rPr/>
        <w:t>Again, you see, if even art is a product of a certain economic structure, means and modes of economic production, then how can you say art is eternal or touches on absolute truth or anything like that? It is just a creation, just like a machine is a creation or anything. It's a cultural product.</w:t>
      </w:r>
    </w:p>
    <w:p>
      <w:pPr>
        <w:pStyle w:val="Normal"/>
        <w:spacing w:lineRule="auto" w:line="276"/>
        <w:rPr/>
      </w:pPr>
      <w:r>
        <w:rPr/>
      </w:r>
    </w:p>
    <w:p>
      <w:pPr>
        <w:pStyle w:val="Normal"/>
        <w:spacing w:lineRule="auto" w:line="276"/>
        <w:rPr/>
      </w:pPr>
      <w:r>
        <w:rPr/>
        <w:t>So it's no longer transcendent, something that can encapsulate ideas. So Shakespeare is no longer for all time. He is for his age. He is a product of his socioeconomic milieu. Again, a lot of people don't realize that side of Marx. But that side of Marx has had a profound influence on literary theory. Obviously, I'm going to be a little biased here. I think that it's a little bit more negative than positive. But whatever we think, we need to understand it. Because it has very, very strongly influenced our view of ourselves and society, but not</w:t>
      </w:r>
    </w:p>
    <w:p>
      <w:pPr>
        <w:pStyle w:val="Normal"/>
        <w:spacing w:lineRule="auto" w:line="276"/>
        <w:rPr/>
      </w:pPr>
      <w:r>
        <w:rPr/>
      </w:r>
    </w:p>
    <w:p>
      <w:pPr>
        <w:pStyle w:val="Normal"/>
        <w:spacing w:lineRule="auto" w:line="276"/>
        <w:rPr/>
      </w:pPr>
      <w:r>
        <w:rPr/>
        <w:t>for us, our view of art. All right. The more modernist Nietzsche went even farther. He broke down the old logo-centric faith in the accessibility and even</w:t>
      </w:r>
    </w:p>
    <w:p>
      <w:pPr>
        <w:pStyle w:val="Normal"/>
        <w:spacing w:lineRule="auto" w:line="276"/>
        <w:rPr/>
      </w:pPr>
      <w:r>
        <w:rPr/>
      </w:r>
    </w:p>
    <w:p>
      <w:pPr>
        <w:pStyle w:val="Normal"/>
        <w:spacing w:lineRule="auto" w:line="276"/>
        <w:rPr/>
      </w:pPr>
      <w:r>
        <w:rPr/>
        <w:t>possibility of meaning. It'll take a few minutes to explain that. First of all, I want to tell you that most people, when they think about Nietzsche and the reversing of binaries, are going to go to that Apollo or Apollonian and Dionysiac thing. In the birth of tragedy and early Nietzsche work, he inverted that binary. He said, no, I don't want to privilege the Apollonian. I want to privilege the Dionysiac, that ecstatic side. But you know what?</w:t>
      </w:r>
    </w:p>
    <w:p>
      <w:pPr>
        <w:pStyle w:val="Normal"/>
        <w:spacing w:lineRule="auto" w:line="276"/>
        <w:rPr/>
      </w:pPr>
      <w:r>
        <w:rPr/>
      </w:r>
    </w:p>
    <w:p>
      <w:pPr>
        <w:pStyle w:val="Normal"/>
        <w:spacing w:lineRule="auto" w:line="276"/>
        <w:rPr/>
      </w:pPr>
      <w:r>
        <w:rPr/>
        <w:t>To me, that's not really that modernist. Why? First of all, the Romantics did it before him anyway. But it's also not that modernist because if the reason you like the Dionysiac is that it's because it's a kind of ecstatic possession that takes us out of our bodies, well, you're really saying there's a logos then, right? Because...</w:t>
      </w:r>
    </w:p>
    <w:p>
      <w:pPr>
        <w:pStyle w:val="Normal"/>
        <w:spacing w:lineRule="auto" w:line="276"/>
        <w:rPr/>
      </w:pPr>
      <w:r>
        <w:rPr/>
      </w:r>
    </w:p>
    <w:p>
      <w:pPr>
        <w:pStyle w:val="Normal"/>
        <w:spacing w:lineRule="auto" w:line="276"/>
        <w:rPr/>
      </w:pPr>
      <w:r>
        <w:rPr/>
        <w:t>If you're being ecstatically possessed and inspired by something, something's got to be inspiring you. So, in other words, to me, this is not the most radical side of Nietzsche because it still allows for some kind of origin or logos that's the origin of our ideas. It's something that possesses us. To me, the real modernist Nietzsche comes in his later works, particularly in an essay he wrote called Truth and Falsity in an Ultramoral Sense.</w:t>
      </w:r>
    </w:p>
    <w:p>
      <w:pPr>
        <w:pStyle w:val="Normal"/>
        <w:spacing w:lineRule="auto" w:line="276"/>
        <w:rPr/>
      </w:pPr>
      <w:r>
        <w:rPr/>
      </w:r>
    </w:p>
    <w:p>
      <w:pPr>
        <w:pStyle w:val="Normal"/>
        <w:spacing w:lineRule="auto" w:line="276"/>
        <w:rPr/>
      </w:pPr>
      <w:r>
        <w:rPr/>
        <w:t>In this work, Nietzsche denies the existence of any logos or form. There is no such thing as a logo. There is no such thing as absolute truth or absolute beauty. Why? In this essay, Nietzsche argues that what we call truth or absolute truth with a capital T is finally an illusion that man constructed</w:t>
      </w:r>
    </w:p>
    <w:p>
      <w:pPr>
        <w:pStyle w:val="Normal"/>
        <w:spacing w:lineRule="auto" w:line="276"/>
        <w:rPr/>
      </w:pPr>
      <w:r>
        <w:rPr/>
      </w:r>
    </w:p>
    <w:p>
      <w:pPr>
        <w:pStyle w:val="Normal"/>
        <w:spacing w:lineRule="auto" w:line="276"/>
        <w:rPr/>
      </w:pPr>
      <w:r>
        <w:rPr/>
        <w:t>and then forgot he constructed it. Let me give you a nice easy example. Let's say I'm an ancient Greek living in Athens. I carve myself a little idol of Athena and I put it behind a bush and then I go away on a long journey.</w:t>
      </w:r>
    </w:p>
    <w:p>
      <w:pPr>
        <w:pStyle w:val="Normal"/>
        <w:spacing w:lineRule="auto" w:line="276"/>
        <w:rPr/>
      </w:pPr>
      <w:r>
        <w:rPr/>
      </w:r>
    </w:p>
    <w:p>
      <w:pPr>
        <w:pStyle w:val="Normal"/>
        <w:spacing w:lineRule="auto" w:line="276"/>
        <w:rPr/>
      </w:pPr>
      <w:r>
        <w:rPr/>
        <w:t>Thirty years later, I come back to the same place and I'm poking behind the bush and lo and behold, I find the idol, the statue. And you know what I say? "Zeus be praised! Athena has given us this idol of herself." What have I forgotten? That I created the darn thing in the beginning.</w:t>
      </w:r>
    </w:p>
    <w:p>
      <w:pPr>
        <w:pStyle w:val="Normal"/>
        <w:spacing w:lineRule="auto" w:line="276"/>
        <w:rPr/>
      </w:pPr>
      <w:r>
        <w:rPr/>
      </w:r>
    </w:p>
    <w:p>
      <w:pPr>
        <w:pStyle w:val="Normal"/>
        <w:spacing w:lineRule="auto" w:line="276"/>
        <w:rPr/>
      </w:pPr>
      <w:r>
        <w:rPr/>
        <w:t>Well, that's what Nietzsche... I'm simplifying it, but that's really what Nietzsche says absolute truth is. We created it, we created the system, we created logocentrism, and then forgot we created it. Forget this idea that Plato found logocentrism. He didn't find it, reveal it, he made it up. And therefore, it's a man-made thing. For Nietzsche, there is no truth apart from what man creates. We create truth, and so it's not absolute.</w:t>
      </w:r>
    </w:p>
    <w:p>
      <w:pPr>
        <w:pStyle w:val="Normal"/>
        <w:spacing w:lineRule="auto" w:line="276"/>
        <w:rPr/>
      </w:pPr>
      <w:r>
        <w:rPr/>
      </w:r>
    </w:p>
    <w:p>
      <w:pPr>
        <w:pStyle w:val="Normal"/>
        <w:spacing w:lineRule="auto" w:line="276"/>
        <w:rPr/>
      </w:pPr>
      <w:r>
        <w:rPr/>
        <w:t>Finally, for Nietzsche, even God is a man-made truth. This is this idea of God is dead. In other words, God didn't create man. Man created God. And therefore, not only is God dead, but so are all supernatural, transcendent ideas and realities, whether those ideas be theological, philosophical, or aesthetic.</w:t>
      </w:r>
    </w:p>
    <w:p>
      <w:pPr>
        <w:pStyle w:val="Normal"/>
        <w:spacing w:lineRule="auto" w:line="276"/>
        <w:rPr/>
      </w:pPr>
      <w:r>
        <w:rPr/>
      </w:r>
    </w:p>
    <w:p>
      <w:pPr>
        <w:pStyle w:val="Normal"/>
        <w:spacing w:lineRule="auto" w:line="276"/>
        <w:rPr/>
      </w:pPr>
      <w:r>
        <w:rPr/>
        <w:t>Again, nothing is really pure again after that. Everything's just a social construct. And so it cannot hope to say,</w:t>
      </w:r>
    </w:p>
    <w:p>
      <w:pPr>
        <w:pStyle w:val="Normal"/>
        <w:spacing w:lineRule="auto" w:line="276"/>
        <w:rPr/>
      </w:pPr>
      <w:r>
        <w:rPr/>
      </w:r>
    </w:p>
    <w:p>
      <w:pPr>
        <w:pStyle w:val="Normal"/>
        <w:spacing w:lineRule="auto" w:line="276"/>
        <w:rPr/>
      </w:pPr>
      <w:r>
        <w:rPr/>
        <w:t>you know, I'm a perfect standard. This is partly the reason why Nietzsche has to turn to the will to power. If there are no standards anywhere to tell you how to act or how to behave, then the only way that you're going to behave is a will to power. And, you know, that's the side of Nietzsche that we say, oh, maybe he's to blame, Nietzsche's to blame a little bit. We're being a little bit unfair there. But basically, this idea of will to power says that there are no other touchstones. Nothing else tells us what to do because it's all man-made. All that's left is</w:t>
      </w:r>
    </w:p>
    <w:p>
      <w:pPr>
        <w:pStyle w:val="Normal"/>
        <w:spacing w:lineRule="auto" w:line="276"/>
        <w:rPr/>
      </w:pPr>
      <w:r>
        <w:rPr/>
      </w:r>
    </w:p>
    <w:p>
      <w:pPr>
        <w:pStyle w:val="Normal"/>
        <w:spacing w:lineRule="auto" w:line="276"/>
        <w:rPr/>
      </w:pPr>
      <w:r>
        <w:rPr/>
        <w:t>is power. All right. In our next lecture, we will turn to the main school of modernism, structuralism.</w:t>
      </w:r>
    </w:p>
    <w:p>
      <w:pPr>
        <w:pStyle w:val="Normal"/>
        <w:spacing w:lineRule="auto" w:line="276"/>
        <w:rPr/>
      </w:pPr>
      <w:r>
        <w:rPr/>
      </w:r>
    </w:p>
    <w:p>
      <w:pPr>
        <w:pStyle w:val="Normal"/>
        <w:spacing w:lineRule="auto" w:line="276"/>
        <w:rPr/>
      </w:pPr>
      <w:r>
        <w:rPr/>
      </w:r>
    </w:p>
    <w:p>
      <w:pPr>
        <w:pStyle w:val="Normal"/>
        <w:spacing w:lineRule="auto" w:line="276"/>
        <w:rPr>
          <w:b/>
          <w:b/>
          <w:bCs/>
          <w:sz w:val="32"/>
          <w:szCs w:val="32"/>
        </w:rPr>
      </w:pPr>
      <w:r>
        <w:rPr>
          <w:b/>
          <w:bCs/>
          <w:sz w:val="32"/>
          <w:szCs w:val="32"/>
        </w:rPr>
        <w:t>Paul, St. (died c. AD 64)</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b/>
          <w:b/>
          <w:bCs/>
          <w:sz w:val="28"/>
          <w:szCs w:val="28"/>
        </w:rPr>
      </w:pPr>
      <w:r>
        <w:rPr/>
        <w:drawing>
          <wp:inline distT="0" distB="0" distL="0" distR="0">
            <wp:extent cx="2118360" cy="2164080"/>
            <wp:effectExtent l="0" t="0" r="0" b="0"/>
            <wp:docPr id="20"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
                    <pic:cNvPicPr>
                      <a:picLocks noChangeAspect="1" noChangeArrowheads="1"/>
                    </pic:cNvPicPr>
                  </pic:nvPicPr>
                  <pic:blipFill>
                    <a:blip r:embed="rId22"/>
                    <a:stretch>
                      <a:fillRect/>
                    </a:stretch>
                  </pic:blipFill>
                  <pic:spPr bwMode="auto">
                    <a:xfrm>
                      <a:off x="0" y="0"/>
                      <a:ext cx="2118360" cy="216408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A learned Pharisee and scholar who, after his conversion to Christianity, became the first great missionary. He was responsible for writing much of the New Testament and for pioneering an allegorical approach for reading the Old Testament in light of the new.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spacing w:lineRule="auto" w:line="276"/>
        <w:rPr/>
      </w:pPr>
      <w:r>
        <w:rPr>
          <w:b/>
          <w:bCs/>
        </w:rPr>
        <w:t>L22.24-~1</w:t>
      </w:r>
    </w:p>
    <w:p>
      <w:pPr>
        <w:pStyle w:val="Normal"/>
        <w:spacing w:lineRule="auto" w:line="276"/>
        <w:rPr/>
      </w:pPr>
      <w:r>
        <w:rPr/>
        <w:t>Lecture 22, Structuralism, Ferdinand de Saussure to Michel Foucault. In the preceding lecture, we saw how the theories of Darwin, Freud, Marx and Nietzsche set the groundwork for modernism. In this lecture, we shall trace a key theoretical offshoot of modernism, called structuralism, by tracing its birth in the linguistic studies of Saussure, its development in the literary studies of Barthes, and its full flowering in the historical studies of Foucault.</w:t>
      </w:r>
    </w:p>
    <w:p>
      <w:pPr>
        <w:pStyle w:val="Normal"/>
        <w:spacing w:lineRule="auto" w:line="276"/>
        <w:rPr/>
      </w:pPr>
      <w:r>
        <w:rPr/>
      </w:r>
    </w:p>
    <w:p>
      <w:pPr>
        <w:pStyle w:val="Normal"/>
        <w:spacing w:lineRule="auto" w:line="276"/>
        <w:rPr/>
      </w:pPr>
      <w:r>
        <w:rPr/>
        <w:t>Now let me say now before I begin, this is going to be a very, very difficult lecture, and a very compact lecture. You will probably want to listen to this twice, and I encourage you to consult the glossary, because there's a lot of vocabulary and a lot of terminology that will make this difficult. But stick with me, I think we'll get the main ideas across.</w:t>
      </w:r>
    </w:p>
    <w:p>
      <w:pPr>
        <w:pStyle w:val="Normal"/>
        <w:spacing w:lineRule="auto" w:line="276"/>
        <w:rPr/>
      </w:pPr>
      <w:r>
        <w:rPr/>
      </w:r>
    </w:p>
    <w:p>
      <w:pPr>
        <w:pStyle w:val="Normal"/>
        <w:spacing w:lineRule="auto" w:line="276"/>
        <w:rPr/>
      </w:pPr>
      <w:r>
        <w:rPr/>
        <w:t>All right, as the main offshoot and theoretical embodiment of modernism, structuralism also inverts and de-centers established binaries. They're modernists, they switch things around, they invert them, like our forefathers of modernism we saw in the last lecture. Now, what structuralism does, is it privileges structure over logocentric meaning.</w:t>
      </w:r>
    </w:p>
    <w:p>
      <w:pPr>
        <w:pStyle w:val="Normal"/>
        <w:spacing w:lineRule="auto" w:line="276"/>
        <w:rPr/>
      </w:pPr>
      <w:r>
        <w:rPr/>
      </w:r>
    </w:p>
    <w:p>
      <w:pPr>
        <w:pStyle w:val="Normal"/>
        <w:spacing w:lineRule="auto" w:line="276"/>
        <w:rPr/>
      </w:pPr>
      <w:r>
        <w:rPr/>
        <w:t>Now you'll remember, logocentric meaning is transcendent and originary. They don't privilege that. Instead of privileging originary ideas, they privilege structure.</w:t>
      </w:r>
    </w:p>
    <w:p>
      <w:pPr>
        <w:pStyle w:val="Normal"/>
        <w:spacing w:lineRule="auto" w:line="276"/>
        <w:rPr/>
      </w:pPr>
      <w:r>
        <w:rPr/>
      </w:r>
    </w:p>
    <w:p>
      <w:pPr>
        <w:pStyle w:val="Normal"/>
        <w:spacing w:lineRule="auto" w:line="276"/>
        <w:rPr/>
      </w:pPr>
      <w:r>
        <w:rPr/>
        <w:t>Now, we might be confused already, because you might say that the new critics are structuralists, because they're interested in the structure of the poem. But when structuralists use the word structure, they mean something much more material and physical. Remember when I told you in the last lecture, Marx says the economy forms the base or structure, sometimes called substructure, of society? That's what they mean by structure.</w:t>
      </w:r>
    </w:p>
    <w:p>
      <w:pPr>
        <w:pStyle w:val="Normal"/>
        <w:spacing w:lineRule="auto" w:line="276"/>
        <w:rPr/>
      </w:pPr>
      <w:r>
        <w:rPr/>
      </w:r>
    </w:p>
    <w:p>
      <w:pPr>
        <w:pStyle w:val="Normal"/>
        <w:spacing w:lineRule="auto" w:line="276"/>
        <w:rPr/>
      </w:pPr>
      <w:r>
        <w:rPr/>
        <w:t>So unfortunately, words change their meaning. So what they're saying is that the structure, the base, determines things, not some logocentric origin or transcendent idea. The famous Marshall McLuhan, that many of you will probably remember, he said the medium is the message.</w:t>
      </w:r>
    </w:p>
    <w:p>
      <w:pPr>
        <w:pStyle w:val="Normal"/>
        <w:spacing w:lineRule="auto" w:line="276"/>
        <w:rPr/>
      </w:pPr>
      <w:r>
        <w:rPr/>
      </w:r>
    </w:p>
    <w:p>
      <w:pPr>
        <w:pStyle w:val="Normal"/>
        <w:spacing w:lineRule="auto" w:line="276"/>
        <w:rPr/>
      </w:pPr>
      <w:r>
        <w:rPr/>
        <w:t>That has a new critical touch, but I think it's closer to the structuralist. The medium, the structure, is what tells you the meaning, not the originary meaning. Actually, very few people really understood what Marshall McLuhan meant.</w:t>
      </w:r>
    </w:p>
    <w:p>
      <w:pPr>
        <w:pStyle w:val="Normal"/>
        <w:spacing w:lineRule="auto" w:line="276"/>
        <w:rPr/>
      </w:pPr>
      <w:r>
        <w:rPr/>
      </w:r>
    </w:p>
    <w:p>
      <w:pPr>
        <w:pStyle w:val="Normal"/>
        <w:spacing w:lineRule="auto" w:line="276"/>
        <w:rPr/>
      </w:pPr>
      <w:r>
        <w:rPr/>
        <w:t>I'm not sure he did, but I think he was working within structuralism, is my reading, at least of him. All right. However, after de-centering, structuralism actually re-hierarchizes, setting up a new system as elaborate as that of Plato or Kant.</w:t>
      </w:r>
    </w:p>
    <w:p>
      <w:pPr>
        <w:pStyle w:val="Normal"/>
        <w:spacing w:lineRule="auto" w:line="276"/>
        <w:rPr/>
      </w:pPr>
      <w:r>
        <w:rPr/>
      </w:r>
    </w:p>
    <w:p>
      <w:pPr>
        <w:pStyle w:val="Normal"/>
        <w:spacing w:lineRule="auto" w:line="276"/>
        <w:rPr/>
      </w:pPr>
      <w:r>
        <w:rPr/>
        <w:t>So they say they're breaking away from the old metaphysic, but all they're doing is turning it on its head. So in other words, it's still very structural, it's still hierarchical, but now the hierarchy, I suppose, goes from the bottom to the top instead of the top to the bottom, but it's still very much a system, and it's very elaborate, and it's like Plato or Kant. Now, the system of structuralism, this is one of the things unique about it, is that it takes in all areas of thought and study.</w:t>
      </w:r>
    </w:p>
    <w:p>
      <w:pPr>
        <w:pStyle w:val="Normal"/>
        <w:spacing w:lineRule="auto" w:line="276"/>
        <w:rPr/>
      </w:pPr>
      <w:r>
        <w:rPr/>
      </w:r>
    </w:p>
    <w:p>
      <w:pPr>
        <w:pStyle w:val="Normal"/>
        <w:spacing w:lineRule="auto" w:line="276"/>
        <w:rPr/>
      </w:pPr>
      <w:r>
        <w:rPr/>
        <w:t>Structuralism is interdisciplinary and can be applied to history, psychology, anthropology, literature, linguistics, even math and sciences. So, in other words, structuralists find structures everywhere. Marx found them only in the economic base.</w:t>
      </w:r>
    </w:p>
    <w:p>
      <w:pPr>
        <w:pStyle w:val="Normal"/>
        <w:spacing w:lineRule="auto" w:line="276"/>
        <w:rPr/>
      </w:pPr>
      <w:r>
        <w:rPr/>
      </w:r>
    </w:p>
    <w:p>
      <w:pPr>
        <w:pStyle w:val="Normal"/>
        <w:spacing w:lineRule="auto" w:line="276"/>
        <w:rPr/>
      </w:pPr>
      <w:r>
        <w:rPr/>
        <w:t>Structuralists find them everywhere. That's the way they view all of the world, not just society, like Marx did. Now, let's use Marx as an example, though.</w:t>
      </w:r>
    </w:p>
    <w:p>
      <w:pPr>
        <w:pStyle w:val="Normal"/>
        <w:spacing w:lineRule="auto" w:line="276"/>
        <w:rPr/>
      </w:pPr>
      <w:r>
        <w:rPr/>
      </w:r>
    </w:p>
    <w:p>
      <w:pPr>
        <w:pStyle w:val="Normal"/>
        <w:spacing w:lineRule="auto" w:line="276"/>
        <w:rPr/>
      </w:pPr>
      <w:r>
        <w:rPr/>
        <w:t>The system of Marxism is so systematic, so pervasive, that it can answer all questions, whether political, metaphysical, or aesthetic. One of the reasons that the people in the former Soviet Union, after it broke down, had a very hard time readjusting, is because the structure of Marxism answers all the questions of life. It's a little bit different than capitalism.</w:t>
      </w:r>
    </w:p>
    <w:p>
      <w:pPr>
        <w:pStyle w:val="Normal"/>
        <w:spacing w:lineRule="auto" w:line="276"/>
        <w:rPr/>
      </w:pPr>
      <w:r>
        <w:rPr/>
      </w:r>
    </w:p>
    <w:p>
      <w:pPr>
        <w:pStyle w:val="Normal"/>
        <w:spacing w:lineRule="auto" w:line="276"/>
        <w:rPr/>
      </w:pPr>
      <w:r>
        <w:rPr/>
        <w:t>I don't think capitalism answers all the questions of life, but Marxism, or the structure of Marx, answers everything. It is a full system that goes in all different ways. Now, I would say it is no coincidence that the century which gave us structuralism also gave us an era of totalitarian systems from both the right and the left.</w:t>
      </w:r>
    </w:p>
    <w:p>
      <w:pPr>
        <w:pStyle w:val="Normal"/>
        <w:spacing w:lineRule="auto" w:line="276"/>
        <w:rPr/>
      </w:pPr>
      <w:r>
        <w:rPr/>
      </w:r>
    </w:p>
    <w:p>
      <w:pPr>
        <w:pStyle w:val="Normal"/>
        <w:spacing w:lineRule="auto" w:line="276"/>
        <w:rPr/>
      </w:pPr>
      <w:r>
        <w:rPr/>
        <w:t>You might say that once you get rid of the logos, once you tear it down, you've got to replace it with something. If you kick human nature out the front, human nature comes in the back. You've got to find a metaphysics somewhere.</w:t>
      </w:r>
    </w:p>
    <w:p>
      <w:pPr>
        <w:pStyle w:val="Normal"/>
        <w:spacing w:lineRule="auto" w:line="276"/>
        <w:rPr/>
      </w:pPr>
      <w:r>
        <w:rPr/>
      </w:r>
    </w:p>
    <w:p>
      <w:pPr>
        <w:pStyle w:val="Normal"/>
        <w:spacing w:lineRule="auto" w:line="276"/>
        <w:rPr/>
      </w:pPr>
      <w:r>
        <w:rPr/>
        <w:t>There's got to be an origin. And so, what happens is that God and all those other logoi, that's the plural for logos, all of those are replaced by the state, finally, by the structure of the state, whether it's Marxist or fascist. Now, structuralism originated in the linguistic studies of Ferdinand de Saussure and the anthropological work of Claude Lévi-Strauss.</w:t>
      </w:r>
    </w:p>
    <w:p>
      <w:pPr>
        <w:pStyle w:val="Normal"/>
        <w:spacing w:lineRule="auto" w:line="276"/>
        <w:rPr/>
      </w:pPr>
      <w:r>
        <w:rPr/>
      </w:r>
    </w:p>
    <w:p>
      <w:pPr>
        <w:pStyle w:val="Normal"/>
        <w:spacing w:lineRule="auto" w:line="276"/>
        <w:rPr/>
      </w:pPr>
      <w:r>
        <w:rPr/>
        <w:t>Later, it was adopted to literature by Romain Jacobson and Roland Barthes. And finally, Michel Foucault took structuralism and carried it into history. That's just to give you an idea of the interdisciplinary.</w:t>
      </w:r>
    </w:p>
    <w:p>
      <w:pPr>
        <w:pStyle w:val="Normal"/>
        <w:spacing w:lineRule="auto" w:line="276"/>
        <w:rPr/>
      </w:pPr>
      <w:r>
        <w:rPr/>
      </w:r>
    </w:p>
    <w:p>
      <w:pPr>
        <w:pStyle w:val="Normal"/>
        <w:spacing w:lineRule="auto" w:line="276"/>
        <w:rPr/>
      </w:pPr>
      <w:r>
        <w:rPr/>
        <w:t>I don't have time to talk about all those figures. I am boiling it down to Saussure, Barthes, and Foucault. Those are the three figures we will discuss in this lecture.</w:t>
      </w:r>
    </w:p>
    <w:p>
      <w:pPr>
        <w:pStyle w:val="Normal"/>
        <w:spacing w:lineRule="auto" w:line="276"/>
        <w:rPr/>
      </w:pPr>
      <w:r>
        <w:rPr/>
      </w:r>
    </w:p>
    <w:p>
      <w:pPr>
        <w:pStyle w:val="Normal"/>
        <w:spacing w:lineRule="auto" w:line="276"/>
        <w:rPr/>
      </w:pPr>
      <w:r>
        <w:rPr/>
        <w:t>Let us begin with Saussure. According to Saussure, no ready-made ideas exist before words. Listen now.</w:t>
      </w:r>
    </w:p>
    <w:p>
      <w:pPr>
        <w:pStyle w:val="Normal"/>
        <w:spacing w:lineRule="auto" w:line="276"/>
        <w:rPr/>
      </w:pPr>
      <w:r>
        <w:rPr/>
      </w:r>
    </w:p>
    <w:p>
      <w:pPr>
        <w:pStyle w:val="Normal"/>
        <w:spacing w:lineRule="auto" w:line="276"/>
        <w:rPr/>
      </w:pPr>
      <w:r>
        <w:rPr/>
        <w:t>A word, or what he calls a sign, does not unite a thing with a name, but a concept with a sound image. Now, let's explain that. The old logocentric metaphysical idea said that behind our words are real ideas, things, forms, realities, essences.</w:t>
      </w:r>
    </w:p>
    <w:p>
      <w:pPr>
        <w:pStyle w:val="Normal"/>
        <w:spacing w:lineRule="auto" w:line="276"/>
        <w:rPr/>
      </w:pPr>
      <w:r>
        <w:rPr/>
      </w:r>
    </w:p>
    <w:p>
      <w:pPr>
        <w:pStyle w:val="Normal"/>
        <w:spacing w:lineRule="auto" w:line="276"/>
        <w:rPr/>
      </w:pPr>
      <w:r>
        <w:rPr/>
        <w:t>So, what a word is, is some kind of pre-existent idea, and then the word we give it is a name. So, in other words, when we use the word justice, when a logocentric uses the word justice, he believes there's a real idea, a pre-existent idea of justice, what Plato would call a form in the world of being. And that idea, that pure logocentric idea, is what's behind the word justice.</w:t>
      </w:r>
    </w:p>
    <w:p>
      <w:pPr>
        <w:pStyle w:val="Normal"/>
        <w:spacing w:lineRule="auto" w:line="276"/>
        <w:rPr/>
      </w:pPr>
      <w:r>
        <w:rPr/>
      </w:r>
    </w:p>
    <w:p>
      <w:pPr>
        <w:pStyle w:val="Normal"/>
        <w:spacing w:lineRule="auto" w:line="276"/>
        <w:rPr/>
      </w:pPr>
      <w:r>
        <w:rPr/>
        <w:t>That is what the Bible seems to suggest when Adam names the animals. There's this idea that there's this reality. And, you know, many people in the Middle Ages believed that there was a language of Adam.</w:t>
      </w:r>
    </w:p>
    <w:p>
      <w:pPr>
        <w:pStyle w:val="Normal"/>
        <w:spacing w:lineRule="auto" w:line="276"/>
        <w:rPr/>
      </w:pPr>
      <w:r>
        <w:rPr/>
      </w:r>
    </w:p>
    <w:p>
      <w:pPr>
        <w:pStyle w:val="Normal"/>
        <w:spacing w:lineRule="auto" w:line="276"/>
        <w:rPr/>
      </w:pPr>
      <w:r>
        <w:rPr/>
        <w:t>They believed that Adam's language was perfect. That somehow the words he chose summed up the essence of the animal. Saussure says that's not what language is.</w:t>
      </w:r>
    </w:p>
    <w:p>
      <w:pPr>
        <w:pStyle w:val="Normal"/>
        <w:spacing w:lineRule="auto" w:line="276"/>
        <w:rPr/>
      </w:pPr>
      <w:r>
        <w:rPr/>
      </w:r>
    </w:p>
    <w:p>
      <w:pPr>
        <w:pStyle w:val="Normal"/>
        <w:spacing w:lineRule="auto" w:line="276"/>
        <w:rPr/>
      </w:pPr>
      <w:r>
        <w:rPr/>
        <w:t>Language unites not a thing and a name, but a concept with a sound image. Now, he called that concept a signified, and he called that sound image a signifier. In other words, the letters T-R-E-E or the sound tree, that sound, that's the signifier.</w:t>
      </w:r>
    </w:p>
    <w:p>
      <w:pPr>
        <w:pStyle w:val="Normal"/>
        <w:spacing w:lineRule="auto" w:line="276"/>
        <w:rPr/>
      </w:pPr>
      <w:r>
        <w:rPr/>
      </w:r>
    </w:p>
    <w:p>
      <w:pPr>
        <w:pStyle w:val="Normal"/>
        <w:spacing w:lineRule="auto" w:line="276"/>
        <w:rPr/>
      </w:pPr>
      <w:r>
        <w:rPr/>
        <w:t>And what it signifies, the signified, is a tree itself. And if you mix together signifier and signified, you come up with a sign. The word tree is a sign.</w:t>
      </w:r>
    </w:p>
    <w:p>
      <w:pPr>
        <w:pStyle w:val="Normal"/>
        <w:spacing w:lineRule="auto" w:line="276"/>
        <w:rPr/>
      </w:pPr>
      <w:r>
        <w:rPr/>
      </w:r>
    </w:p>
    <w:p>
      <w:pPr>
        <w:pStyle w:val="Normal"/>
        <w:spacing w:lineRule="auto" w:line="276"/>
        <w:rPr/>
      </w:pPr>
      <w:r>
        <w:rPr/>
        <w:t>The sound tree is a signifier. And the object with branches is the signified. Again, these terms signified and signifier come up again and again in modern and postmodern theory.</w:t>
      </w:r>
    </w:p>
    <w:p>
      <w:pPr>
        <w:pStyle w:val="Normal"/>
        <w:spacing w:lineRule="auto" w:line="276"/>
        <w:rPr/>
      </w:pPr>
      <w:r>
        <w:rPr/>
      </w:r>
    </w:p>
    <w:p>
      <w:pPr>
        <w:pStyle w:val="Normal"/>
        <w:spacing w:lineRule="auto" w:line="276"/>
        <w:rPr/>
      </w:pPr>
      <w:r>
        <w:rPr/>
        <w:t>It's not that hard, really. A word is a signifier, and what it refers to is the signified. It's probably the easier way to think about it.</w:t>
      </w:r>
    </w:p>
    <w:p>
      <w:pPr>
        <w:pStyle w:val="Normal"/>
        <w:spacing w:lineRule="auto" w:line="276"/>
        <w:rPr/>
      </w:pPr>
      <w:r>
        <w:rPr/>
      </w:r>
    </w:p>
    <w:p>
      <w:pPr>
        <w:pStyle w:val="Normal"/>
        <w:spacing w:lineRule="auto" w:line="276"/>
        <w:rPr/>
      </w:pPr>
      <w:r>
        <w:rPr/>
        <w:t>Now, the big difference is not only does he believe that that signified has no preexistent status. It's only justice because we call it justice, but there's no idea of justice behind our word. There's just a concept that we made up through the word.</w:t>
      </w:r>
    </w:p>
    <w:p>
      <w:pPr>
        <w:pStyle w:val="Normal"/>
        <w:spacing w:lineRule="auto" w:line="276"/>
        <w:rPr/>
      </w:pPr>
      <w:r>
        <w:rPr/>
      </w:r>
    </w:p>
    <w:p>
      <w:pPr>
        <w:pStyle w:val="Normal"/>
        <w:spacing w:lineRule="auto" w:line="276"/>
        <w:rPr/>
      </w:pPr>
      <w:r>
        <w:rPr/>
        <w:t>Even more radically, Saussure says that the relationship between signifier and signified is arbitrary. There's no essential link between the word and the concept. And his proof is a good one.</w:t>
      </w:r>
    </w:p>
    <w:p>
      <w:pPr>
        <w:pStyle w:val="Normal"/>
        <w:spacing w:lineRule="auto" w:line="276"/>
        <w:rPr/>
      </w:pPr>
      <w:r>
        <w:rPr/>
      </w:r>
    </w:p>
    <w:p>
      <w:pPr>
        <w:pStyle w:val="Normal"/>
        <w:spacing w:lineRule="auto" w:line="276"/>
        <w:rPr/>
      </w:pPr>
      <w:r>
        <w:rPr/>
        <w:t>He says if it were not, there would only be one language in the world. There's nothing essential about the word tree that should connote or signify that thing with branches. Interestingly, if we want to bring in this logocentric metaphysic, the Bible has an answer for that.</w:t>
      </w:r>
    </w:p>
    <w:p>
      <w:pPr>
        <w:pStyle w:val="Normal"/>
        <w:spacing w:lineRule="auto" w:line="276"/>
        <w:rPr/>
      </w:pPr>
      <w:r>
        <w:rPr/>
      </w:r>
    </w:p>
    <w:p>
      <w:pPr>
        <w:pStyle w:val="Normal"/>
        <w:spacing w:lineRule="auto" w:line="276"/>
        <w:rPr/>
      </w:pPr>
      <w:r>
        <w:rPr/>
        <w:t>Logocentrum has an answer for that. You know what they say? The reason language is arbitrary is because language is fallen, hence the Tower of Babel myth. In other words, it says language used to be pure, but our language is fallen.</w:t>
      </w:r>
    </w:p>
    <w:p>
      <w:pPr>
        <w:pStyle w:val="Normal"/>
        <w:spacing w:lineRule="auto" w:line="276"/>
        <w:rPr/>
      </w:pPr>
      <w:r>
        <w:rPr/>
      </w:r>
    </w:p>
    <w:p>
      <w:pPr>
        <w:pStyle w:val="Normal"/>
        <w:spacing w:lineRule="auto" w:line="276"/>
        <w:rPr/>
      </w:pPr>
      <w:r>
        <w:rPr/>
        <w:t>But in its pure sense, language is pure. Well, Saussure says there's no such thing as pure language. There's no such thing as a language of Adam.</w:t>
      </w:r>
    </w:p>
    <w:p>
      <w:pPr>
        <w:pStyle w:val="Normal"/>
        <w:spacing w:lineRule="auto" w:line="276"/>
        <w:rPr/>
      </w:pPr>
      <w:r>
        <w:rPr/>
      </w:r>
    </w:p>
    <w:p>
      <w:pPr>
        <w:pStyle w:val="Normal"/>
        <w:spacing w:lineRule="auto" w:line="276"/>
        <w:rPr/>
      </w:pPr>
      <w:r>
        <w:rPr/>
        <w:t>Everything is arbitrary. Signifier and signified are just because of what we smacked onto it. There's no essence there.</w:t>
      </w:r>
    </w:p>
    <w:p>
      <w:pPr>
        <w:pStyle w:val="Normal"/>
        <w:spacing w:lineRule="auto" w:line="276"/>
        <w:rPr/>
      </w:pPr>
      <w:r>
        <w:rPr/>
      </w:r>
    </w:p>
    <w:p>
      <w:pPr>
        <w:pStyle w:val="Normal"/>
        <w:spacing w:lineRule="auto" w:line="276"/>
        <w:rPr/>
      </w:pPr>
      <w:r>
        <w:rPr/>
        <w:t>All right? I'm just kind of summing up now. Neither platonic forms nor transcendent truths lurk behind the words we use. They are merely arbitrary man-made concepts.</w:t>
      </w:r>
    </w:p>
    <w:p>
      <w:pPr>
        <w:pStyle w:val="Normal"/>
        <w:spacing w:lineRule="auto" w:line="276"/>
        <w:rPr/>
      </w:pPr>
      <w:r>
        <w:rPr/>
      </w:r>
    </w:p>
    <w:p>
      <w:pPr>
        <w:pStyle w:val="Normal"/>
        <w:spacing w:lineRule="auto" w:line="276"/>
        <w:rPr/>
      </w:pPr>
      <w:r>
        <w:rPr/>
        <w:t>To look back at a metaphor I used in an earlier lecture, the relationship between a word and what it means is not the body to the soul, but clothing to the body. The word is just an arbitrary clothing to the body, which is the idea. All right.</w:t>
      </w:r>
    </w:p>
    <w:p>
      <w:pPr>
        <w:pStyle w:val="Normal"/>
        <w:spacing w:lineRule="auto" w:line="276"/>
        <w:rPr/>
      </w:pPr>
      <w:r>
        <w:rPr/>
      </w:r>
    </w:p>
    <w:p>
      <w:pPr>
        <w:pStyle w:val="Normal"/>
        <w:spacing w:lineRule="auto" w:line="276"/>
        <w:rPr/>
      </w:pPr>
      <w:r>
        <w:rPr/>
        <w:t>We've got that idea. Now, Saussure doesn't stop there. He is a structuralist.</w:t>
      </w:r>
    </w:p>
    <w:p>
      <w:pPr>
        <w:pStyle w:val="Normal"/>
        <w:spacing w:lineRule="auto" w:line="276"/>
        <w:rPr/>
      </w:pPr>
      <w:r>
        <w:rPr/>
      </w:r>
    </w:p>
    <w:p>
      <w:pPr>
        <w:pStyle w:val="Normal"/>
        <w:spacing w:lineRule="auto" w:line="276"/>
        <w:rPr/>
      </w:pPr>
      <w:r>
        <w:rPr/>
        <w:t>He's interested in structure. So he's not so much interested in every individual word or what he calls signs, but he believes that each sign is part of a greater system of signs. And he's interested in the system or structure of signs.</w:t>
      </w:r>
    </w:p>
    <w:p>
      <w:pPr>
        <w:pStyle w:val="Normal"/>
        <w:spacing w:lineRule="auto" w:line="276"/>
        <w:rPr/>
      </w:pPr>
      <w:r>
        <w:rPr/>
      </w:r>
    </w:p>
    <w:p>
      <w:pPr>
        <w:pStyle w:val="Normal"/>
        <w:spacing w:lineRule="auto" w:line="276"/>
        <w:rPr/>
      </w:pPr>
      <w:r>
        <w:rPr/>
        <w:t>Each sign fits into the structure. And he believes, very mathematically, that that structural system goes in two directions. Vertically, up and down, and horizontally, across.</w:t>
      </w:r>
    </w:p>
    <w:p>
      <w:pPr>
        <w:pStyle w:val="Normal"/>
        <w:spacing w:lineRule="auto" w:line="276"/>
        <w:rPr/>
      </w:pPr>
      <w:r>
        <w:rPr/>
      </w:r>
    </w:p>
    <w:p>
      <w:pPr>
        <w:pStyle w:val="Normal"/>
        <w:spacing w:lineRule="auto" w:line="276"/>
        <w:rPr/>
      </w:pPr>
      <w:r>
        <w:rPr/>
        <w:t>Kind of like that Cartesian system of math. You know, we have the different quadrants and you've got up and down and you can plot things. It's that kind of thing.</w:t>
      </w:r>
    </w:p>
    <w:p>
      <w:pPr>
        <w:pStyle w:val="Normal"/>
        <w:spacing w:lineRule="auto" w:line="276"/>
        <w:rPr/>
      </w:pPr>
      <w:r>
        <w:rPr/>
      </w:r>
    </w:p>
    <w:p>
      <w:pPr>
        <w:pStyle w:val="Normal"/>
        <w:spacing w:lineRule="auto" w:line="276"/>
        <w:rPr/>
      </w:pPr>
      <w:r>
        <w:rPr/>
        <w:t>It goes vertically and it goes horizontally. And structuralists make a distinction between vertical meaning and horizontal meaning. And I've got to give you a few more terminology.</w:t>
      </w:r>
    </w:p>
    <w:p>
      <w:pPr>
        <w:pStyle w:val="Normal"/>
        <w:spacing w:lineRule="auto" w:line="276"/>
        <w:rPr/>
      </w:pPr>
      <w:r>
        <w:rPr/>
      </w:r>
    </w:p>
    <w:p>
      <w:pPr>
        <w:pStyle w:val="Normal"/>
        <w:spacing w:lineRule="auto" w:line="276"/>
        <w:rPr/>
      </w:pPr>
      <w:r>
        <w:rPr/>
        <w:t>It enforces a lot of difficult jargon here. All right. First of all, this system... Let me make one more point about the system.</w:t>
      </w:r>
    </w:p>
    <w:p>
      <w:pPr>
        <w:pStyle w:val="Normal"/>
        <w:spacing w:lineRule="auto" w:line="276"/>
        <w:rPr/>
      </w:pPr>
      <w:r>
        <w:rPr/>
      </w:r>
    </w:p>
    <w:p>
      <w:pPr>
        <w:pStyle w:val="Normal"/>
        <w:spacing w:lineRule="auto" w:line="276"/>
        <w:rPr/>
      </w:pPr>
      <w:r>
        <w:rPr/>
        <w:t>I'm sorry. One more point about the system. That system of language is deeper than thought.</w:t>
      </w:r>
    </w:p>
    <w:p>
      <w:pPr>
        <w:pStyle w:val="Normal"/>
        <w:spacing w:lineRule="auto" w:line="276"/>
        <w:rPr/>
      </w:pPr>
      <w:r>
        <w:rPr/>
      </w:r>
    </w:p>
    <w:p>
      <w:pPr>
        <w:pStyle w:val="Normal"/>
        <w:spacing w:lineRule="auto" w:line="276"/>
        <w:rPr/>
      </w:pPr>
      <w:r>
        <w:rPr/>
        <w:t>It's underneath us. It's deeper. It creates our ideas.</w:t>
      </w:r>
    </w:p>
    <w:p>
      <w:pPr>
        <w:pStyle w:val="Normal"/>
        <w:spacing w:lineRule="auto" w:line="276"/>
        <w:rPr/>
      </w:pPr>
      <w:r>
        <w:rPr/>
      </w:r>
    </w:p>
    <w:p>
      <w:pPr>
        <w:pStyle w:val="Normal"/>
        <w:spacing w:lineRule="auto" w:line="276"/>
        <w:rPr/>
      </w:pPr>
      <w:r>
        <w:rPr/>
        <w:t>And Saussure has a word for that. He calls it the lang. L-A-N-G-U-E.</w:t>
      </w:r>
    </w:p>
    <w:p>
      <w:pPr>
        <w:pStyle w:val="Normal"/>
        <w:spacing w:lineRule="auto" w:line="276"/>
        <w:rPr/>
      </w:pPr>
      <w:r>
        <w:rPr/>
      </w:r>
    </w:p>
    <w:p>
      <w:pPr>
        <w:pStyle w:val="Normal"/>
        <w:spacing w:lineRule="auto" w:line="276"/>
        <w:rPr/>
      </w:pPr>
      <w:r>
        <w:rPr/>
        <w:t>L-A-N-G-U-E. The lang is the name of the whole system of language. Now, structuralists like Saussure distinguish the lang from what he calls a parole.</w:t>
      </w:r>
    </w:p>
    <w:p>
      <w:pPr>
        <w:pStyle w:val="Normal"/>
        <w:spacing w:lineRule="auto" w:line="276"/>
        <w:rPr/>
      </w:pPr>
      <w:r>
        <w:rPr/>
      </w:r>
    </w:p>
    <w:p>
      <w:pPr>
        <w:pStyle w:val="Normal"/>
        <w:spacing w:lineRule="auto" w:line="276"/>
        <w:rPr/>
      </w:pPr>
      <w:r>
        <w:rPr/>
        <w:t>A parole is a specific instance of speech or writing. And as a structuralist, Saussure is not very interested in parole. He's not too interested in individual words or poems or anything.</w:t>
      </w:r>
    </w:p>
    <w:p>
      <w:pPr>
        <w:pStyle w:val="Normal"/>
        <w:spacing w:lineRule="auto" w:line="276"/>
        <w:rPr/>
      </w:pPr>
      <w:r>
        <w:rPr/>
      </w:r>
    </w:p>
    <w:p>
      <w:pPr>
        <w:pStyle w:val="Normal"/>
        <w:spacing w:lineRule="auto" w:line="276"/>
        <w:rPr/>
      </w:pPr>
      <w:r>
        <w:rPr/>
        <w:t>He's interested in the lang. He's interested in the structure. Okay.</w:t>
      </w:r>
    </w:p>
    <w:p>
      <w:pPr>
        <w:pStyle w:val="Normal"/>
        <w:spacing w:lineRule="auto" w:line="276"/>
        <w:rPr/>
      </w:pPr>
      <w:r>
        <w:rPr/>
      </w:r>
    </w:p>
    <w:p>
      <w:pPr>
        <w:pStyle w:val="Normal"/>
        <w:spacing w:lineRule="auto" w:line="276"/>
        <w:rPr/>
      </w:pPr>
      <w:r>
        <w:rPr/>
        <w:t>Now let me come back and define vertical and horizontal. A few more terminology. Vertical meaning, he says, is paradigmatic and synchronic.</w:t>
      </w:r>
    </w:p>
    <w:p>
      <w:pPr>
        <w:pStyle w:val="Normal"/>
        <w:spacing w:lineRule="auto" w:line="276"/>
        <w:rPr/>
      </w:pPr>
      <w:r>
        <w:rPr/>
      </w:r>
    </w:p>
    <w:p>
      <w:pPr>
        <w:pStyle w:val="Normal"/>
        <w:spacing w:lineRule="auto" w:line="276"/>
        <w:rPr/>
      </w:pPr>
      <w:r>
        <w:rPr/>
        <w:t>What do those words mean? First of all, paradigmatic relates to why one sign was chosen instead of some related synonym. So paradigmatic, our word paradigm, why did you choose this sign instead of another sign that has the same meaning? Again, that's what paradigmatic means. Synchronic means sort of it means with time or together with time.</w:t>
      </w:r>
    </w:p>
    <w:p>
      <w:pPr>
        <w:pStyle w:val="Normal"/>
        <w:spacing w:lineRule="auto" w:line="276"/>
        <w:rPr/>
      </w:pPr>
      <w:r>
        <w:rPr/>
      </w:r>
    </w:p>
    <w:p>
      <w:pPr>
        <w:pStyle w:val="Normal"/>
        <w:spacing w:lineRule="auto" w:line="276"/>
        <w:rPr/>
      </w:pPr>
      <w:r>
        <w:rPr/>
        <w:t>And synchronic meaning relates to how the sign interacts with the existing structure. An easy way to put that is that synchronic meaning is when you take the system and you freeze it and you just look at it. You look at how the whole system works.</w:t>
      </w:r>
    </w:p>
    <w:p>
      <w:pPr>
        <w:pStyle w:val="Normal"/>
        <w:spacing w:lineRule="auto" w:line="276"/>
        <w:rPr/>
      </w:pPr>
      <w:r>
        <w:rPr/>
      </w:r>
    </w:p>
    <w:p>
      <w:pPr>
        <w:pStyle w:val="Normal"/>
        <w:spacing w:lineRule="auto" w:line="276"/>
        <w:rPr/>
      </w:pPr>
      <w:r>
        <w:rPr/>
        <w:t>Now, horizontal meaning, on the other hand, let's get through this terminology, is syntagmatic and diachronic. Now you can recognize the word syntagmatic has the word syntax in it. And so syntagmatic is interested in relating how the sign functions in terms of the syntax and grammar.</w:t>
      </w:r>
    </w:p>
    <w:p>
      <w:pPr>
        <w:pStyle w:val="Normal"/>
        <w:spacing w:lineRule="auto" w:line="276"/>
        <w:rPr/>
      </w:pPr>
      <w:r>
        <w:rPr/>
      </w:r>
    </w:p>
    <w:p>
      <w:pPr>
        <w:pStyle w:val="Normal"/>
        <w:spacing w:lineRule="auto" w:line="276"/>
        <w:rPr/>
      </w:pPr>
      <w:r>
        <w:rPr/>
        <w:t>So whereas paradigmatic is interested in like metaphors, why we choose one word over another vertically, syntagmatic is interested in how each word or sign interacts in terms of the syntax, the grammar, which is going across as we speak or as we write the sentence. That's syntagmatic. What does diachronic mean? Well, that's a Greek word like synchronic and it means through history.</w:t>
      </w:r>
    </w:p>
    <w:p>
      <w:pPr>
        <w:pStyle w:val="Normal"/>
        <w:spacing w:lineRule="auto" w:line="276"/>
        <w:rPr/>
      </w:pPr>
      <w:r>
        <w:rPr/>
      </w:r>
    </w:p>
    <w:p>
      <w:pPr>
        <w:pStyle w:val="Normal"/>
        <w:spacing w:lineRule="auto" w:line="276"/>
        <w:rPr/>
      </w:pPr>
      <w:r>
        <w:rPr/>
        <w:t>I guess it's a simple way to put it. And diachronic is interested not in freezing the system, but in the evolution through time of the system. How the system changes from time to time.</w:t>
      </w:r>
    </w:p>
    <w:p>
      <w:pPr>
        <w:pStyle w:val="Normal"/>
        <w:spacing w:lineRule="auto" w:line="276"/>
        <w:rPr/>
      </w:pPr>
      <w:r>
        <w:rPr/>
      </w:r>
    </w:p>
    <w:p>
      <w:pPr>
        <w:pStyle w:val="Normal"/>
        <w:spacing w:lineRule="auto" w:line="276"/>
        <w:rPr/>
      </w:pPr>
      <w:r>
        <w:rPr/>
        <w:t>Now, Saussure and Barthes, we'll see, are synchronic. They want to freeze the system. At the end of the lecture, we're going to look at Foucault, who is diachronic.</w:t>
      </w:r>
    </w:p>
    <w:p>
      <w:pPr>
        <w:pStyle w:val="Normal"/>
        <w:spacing w:lineRule="auto" w:line="276"/>
        <w:rPr/>
      </w:pPr>
      <w:r>
        <w:rPr/>
      </w:r>
    </w:p>
    <w:p>
      <w:pPr>
        <w:pStyle w:val="Normal"/>
        <w:spacing w:lineRule="auto" w:line="276"/>
        <w:rPr/>
      </w:pPr>
      <w:r>
        <w:rPr/>
        <w:t>And I think you'll understand better when I give you examples. One more example of vertical and horizontal that might be easy to think of. Think of a musical score.</w:t>
      </w:r>
    </w:p>
    <w:p>
      <w:pPr>
        <w:pStyle w:val="Normal"/>
        <w:spacing w:lineRule="auto" w:line="276"/>
        <w:rPr/>
      </w:pPr>
      <w:r>
        <w:rPr/>
      </w:r>
    </w:p>
    <w:p>
      <w:pPr>
        <w:pStyle w:val="Normal"/>
        <w:spacing w:lineRule="auto" w:line="276"/>
        <w:rPr/>
      </w:pPr>
      <w:r>
        <w:rPr/>
        <w:t>Those of you who know how to read a musical score, if you look at it diachronically or horizontally, you're looking at the melody line that goes across as it moves, as the melody moves. If you look at it synchronically or vertically, you're looking at the orchestration, where the harp is and where the violin is, where the trumpet is. That is a way of looking at it synchronically, if that'll help you to make a picture.</w:t>
      </w:r>
    </w:p>
    <w:p>
      <w:pPr>
        <w:pStyle w:val="Normal"/>
        <w:spacing w:lineRule="auto" w:line="276"/>
        <w:rPr/>
      </w:pPr>
      <w:r>
        <w:rPr/>
      </w:r>
    </w:p>
    <w:p>
      <w:pPr>
        <w:pStyle w:val="Normal"/>
        <w:spacing w:lineRule="auto" w:line="276"/>
        <w:rPr/>
      </w:pPr>
      <w:r>
        <w:rPr/>
        <w:t>All right, another aspect of the lang, or the structure. The meaning of each sign in the structure arises from the differences that set it apart from other signs within the overarching system. Structuralists are interested in difference, not in sameness.</w:t>
      </w:r>
    </w:p>
    <w:p>
      <w:pPr>
        <w:pStyle w:val="Normal"/>
        <w:spacing w:lineRule="auto" w:line="276"/>
        <w:rPr/>
      </w:pPr>
      <w:r>
        <w:rPr/>
      </w:r>
    </w:p>
    <w:p>
      <w:pPr>
        <w:pStyle w:val="Normal"/>
        <w:spacing w:lineRule="auto" w:line="276"/>
        <w:rPr/>
      </w:pPr>
      <w:r>
        <w:rPr/>
        <w:t>And therefore, they reverse the romantic privileging of fusion over fission, synthesis over analysis. They want to go to a scientific, positivistic approach. Let me explain what I mean by differences.</w:t>
      </w:r>
    </w:p>
    <w:p>
      <w:pPr>
        <w:pStyle w:val="Normal"/>
        <w:spacing w:lineRule="auto" w:line="276"/>
        <w:rPr/>
      </w:pPr>
      <w:r>
        <w:rPr/>
      </w:r>
    </w:p>
    <w:p>
      <w:pPr>
        <w:pStyle w:val="Normal"/>
        <w:spacing w:lineRule="auto" w:line="276"/>
        <w:rPr/>
      </w:pPr>
      <w:r>
        <w:rPr/>
        <w:t>For a structuralist, the only reason the word cat is cat is because it's not bat or mat. In other words, the word cat in and of itself has no meaning, only as it's different from something else. An example I like to use from modern day, do you all know how your CDs work? CD is binary technology.</w:t>
      </w:r>
    </w:p>
    <w:p>
      <w:pPr>
        <w:pStyle w:val="Normal"/>
        <w:spacing w:lineRule="auto" w:line="276"/>
        <w:rPr/>
      </w:pPr>
      <w:r>
        <w:rPr/>
      </w:r>
    </w:p>
    <w:p>
      <w:pPr>
        <w:pStyle w:val="Normal"/>
        <w:spacing w:lineRule="auto" w:line="276"/>
        <w:rPr/>
      </w:pPr>
      <w:r>
        <w:rPr/>
        <w:t>Everything in a CD, in a compact disc, is written in a one or a zero. And the only difference, what is a one? A one is not a zero, and a zero is not a one. That's almost very structural, believe it or not.</w:t>
      </w:r>
    </w:p>
    <w:p>
      <w:pPr>
        <w:pStyle w:val="Normal"/>
        <w:spacing w:lineRule="auto" w:line="276"/>
        <w:rPr/>
      </w:pPr>
      <w:r>
        <w:rPr/>
      </w:r>
    </w:p>
    <w:p>
      <w:pPr>
        <w:pStyle w:val="Normal"/>
        <w:spacing w:lineRule="auto" w:line="276"/>
        <w:rPr/>
      </w:pPr>
      <w:r>
        <w:rPr/>
        <w:t>The binary way that we can store an entire symphony in ones and zeros. We can break it down into the differences between ones and zeros. All right, let me reiterate something I said before.</w:t>
      </w:r>
    </w:p>
    <w:p>
      <w:pPr>
        <w:pStyle w:val="Normal"/>
        <w:spacing w:lineRule="auto" w:line="276"/>
        <w:rPr/>
      </w:pPr>
      <w:r>
        <w:rPr/>
      </w:r>
    </w:p>
    <w:p>
      <w:pPr>
        <w:pStyle w:val="Normal"/>
        <w:spacing w:lineRule="auto" w:line="276"/>
        <w:rPr/>
      </w:pPr>
      <w:r>
        <w:rPr/>
        <w:t>For Saussure, all meaning or value emanates from this system. Just like Marx, the system is primary and meaning flows up out of the system. And this system is socially and culturally derived.</w:t>
      </w:r>
    </w:p>
    <w:p>
      <w:pPr>
        <w:pStyle w:val="Normal"/>
        <w:spacing w:lineRule="auto" w:line="276"/>
        <w:rPr/>
      </w:pPr>
      <w:r>
        <w:rPr/>
      </w:r>
    </w:p>
    <w:p>
      <w:pPr>
        <w:pStyle w:val="Normal"/>
        <w:spacing w:lineRule="auto" w:line="276"/>
        <w:rPr/>
      </w:pPr>
      <w:r>
        <w:rPr/>
        <w:t>And it moves upward from the material, not downward from some higher logos. So just like we saw in our fathers of modernism, structure is at the bottom, if you want to say. And it moves upward towards meaning and art and consciousness, rather than downward.</w:t>
      </w:r>
    </w:p>
    <w:p>
      <w:pPr>
        <w:pStyle w:val="Normal"/>
        <w:spacing w:lineRule="auto" w:line="276"/>
        <w:rPr/>
      </w:pPr>
      <w:r>
        <w:rPr/>
      </w:r>
    </w:p>
    <w:p>
      <w:pPr>
        <w:pStyle w:val="Normal"/>
        <w:spacing w:lineRule="auto" w:line="276"/>
        <w:rPr/>
      </w:pPr>
      <w:r>
        <w:rPr/>
        <w:t>So that's why I did the modernist lecture before structuralism, because it's an outgrowth of what I said in the previous lecture. Now, according to Saussure, society creates the system. The system is not a given that fell from heaven.</w:t>
      </w:r>
    </w:p>
    <w:p>
      <w:pPr>
        <w:pStyle w:val="Normal"/>
        <w:spacing w:lineRule="auto" w:line="276"/>
        <w:rPr/>
      </w:pPr>
      <w:r>
        <w:rPr/>
      </w:r>
    </w:p>
    <w:p>
      <w:pPr>
        <w:pStyle w:val="Normal"/>
        <w:spacing w:lineRule="auto" w:line="276"/>
        <w:rPr/>
      </w:pPr>
      <w:r>
        <w:rPr/>
        <w:t>Again, logocentrism didn't come out of the head of God or Plato or anything. It was created by society. And the system creates meaning.</w:t>
      </w:r>
    </w:p>
    <w:p>
      <w:pPr>
        <w:pStyle w:val="Normal"/>
        <w:spacing w:lineRule="auto" w:line="276"/>
        <w:rPr/>
      </w:pPr>
      <w:r>
        <w:rPr/>
      </w:r>
    </w:p>
    <w:p>
      <w:pPr>
        <w:pStyle w:val="Normal"/>
        <w:spacing w:lineRule="auto" w:line="276"/>
        <w:rPr/>
      </w:pPr>
      <w:r>
        <w:rPr/>
        <w:t>It creates meaning. It does not express preexistent ideas. It's not like there are preexistent forms that are expressed in the structure.</w:t>
      </w:r>
    </w:p>
    <w:p>
      <w:pPr>
        <w:pStyle w:val="Normal"/>
        <w:spacing w:lineRule="auto" w:line="276"/>
        <w:rPr/>
      </w:pPr>
      <w:r>
        <w:rPr/>
      </w:r>
    </w:p>
    <w:p>
      <w:pPr>
        <w:pStyle w:val="Normal"/>
        <w:spacing w:lineRule="auto" w:line="276"/>
        <w:rPr/>
      </w:pPr>
      <w:r>
        <w:rPr/>
        <w:t>The structure is what creates the meaning. All right, I'm going to put it in another way that maybe will help. Saussure's structuralism struck the final blow at the long-held faith in the purity, integrity, and eternality of meaning.</w:t>
      </w:r>
    </w:p>
    <w:p>
      <w:pPr>
        <w:pStyle w:val="Normal"/>
        <w:spacing w:lineRule="auto" w:line="276"/>
        <w:rPr/>
      </w:pPr>
      <w:r>
        <w:rPr/>
      </w:r>
    </w:p>
    <w:p>
      <w:pPr>
        <w:pStyle w:val="Normal"/>
        <w:spacing w:lineRule="auto" w:line="276"/>
        <w:rPr/>
      </w:pPr>
      <w:r>
        <w:rPr/>
        <w:t>Let me show you how it works. In the beginning, you have ontologists like Plato. Remember ontology, the study of being? And ontologists like Plato believed in the real existence of ideas and asserted the transcendent, timeless qualities of these ideas.</w:t>
      </w:r>
    </w:p>
    <w:p>
      <w:pPr>
        <w:pStyle w:val="Normal"/>
        <w:spacing w:lineRule="auto" w:line="276"/>
        <w:rPr/>
      </w:pPr>
      <w:r>
        <w:rPr/>
      </w:r>
    </w:p>
    <w:p>
      <w:pPr>
        <w:pStyle w:val="Normal"/>
        <w:spacing w:lineRule="auto" w:line="276"/>
        <w:rPr/>
      </w:pPr>
      <w:r>
        <w:rPr/>
        <w:t>Ontology believes that, again, there are forms that are the source or origin of our ideas. That's ontology. Well, later on, epistemologists like Kant and others, though they kind of abandoned this faith in ontology, but they replaced it with a belief in the equally transcendent qualities of subjective mind.</w:t>
      </w:r>
    </w:p>
    <w:p>
      <w:pPr>
        <w:pStyle w:val="Normal"/>
        <w:spacing w:lineRule="auto" w:line="276"/>
        <w:rPr/>
      </w:pPr>
      <w:r>
        <w:rPr/>
      </w:r>
    </w:p>
    <w:p>
      <w:pPr>
        <w:pStyle w:val="Normal"/>
        <w:spacing w:lineRule="auto" w:line="276"/>
        <w:rPr/>
      </w:pPr>
      <w:r>
        <w:rPr/>
        <w:t>Remember how I showed you in the last lecture that a logos can be the transcendental ego, who we are? And so epistemologists sort of reject ontology in a way, but they replace it with epistemology. So now meaning goes inward. So there's still meaning.</w:t>
      </w:r>
    </w:p>
    <w:p>
      <w:pPr>
        <w:pStyle w:val="Normal"/>
        <w:spacing w:lineRule="auto" w:line="276"/>
        <w:rPr/>
      </w:pPr>
      <w:r>
        <w:rPr/>
      </w:r>
    </w:p>
    <w:p>
      <w:pPr>
        <w:pStyle w:val="Normal"/>
        <w:spacing w:lineRule="auto" w:line="276"/>
        <w:rPr/>
      </w:pPr>
      <w:r>
        <w:rPr/>
        <w:t>There's still a source for things, a fixed source. Well, as we move into our century, the new critics, although ontological in name, really shift their faith to linguistics, to the timelessness of language. Now, again, the new critics, they're pretty much ontologists, but really, as I tried to show a couple of lectures ago, I really think they're putting their faith not so much on ontology, but in linguistics, in words.</w:t>
      </w:r>
    </w:p>
    <w:p>
      <w:pPr>
        <w:pStyle w:val="Normal"/>
        <w:spacing w:lineRule="auto" w:line="276"/>
        <w:rPr/>
      </w:pPr>
      <w:r>
        <w:rPr/>
      </w:r>
    </w:p>
    <w:p>
      <w:pPr>
        <w:pStyle w:val="Normal"/>
        <w:spacing w:lineRule="auto" w:line="276"/>
        <w:rPr/>
      </w:pPr>
      <w:r>
        <w:rPr/>
        <w:t>And so what am I saying? We're moving down from ontology to epistemology to linguistics. It's almost as if we're losing a little bit of faith each time in the origin of things. Well, Saussure's theories of the arbitrary nature of language disrupted even that feeble faith in language, setting in motion both the structuralist abandonment of absolute truth and the postmodern deconstruction of language itself.</w:t>
      </w:r>
    </w:p>
    <w:p>
      <w:pPr>
        <w:pStyle w:val="Normal"/>
        <w:spacing w:lineRule="auto" w:line="276"/>
        <w:rPr/>
      </w:pPr>
      <w:r>
        <w:rPr/>
      </w:r>
    </w:p>
    <w:p>
      <w:pPr>
        <w:pStyle w:val="Normal"/>
        <w:spacing w:lineRule="auto" w:line="276"/>
        <w:rPr/>
      </w:pPr>
      <w:r>
        <w:rPr/>
        <w:t>So along comes Saussure and says, you know, even language is not a trustworthy thing. Even language is not an origin. Language itself is just a structure, just a system.</w:t>
      </w:r>
    </w:p>
    <w:p>
      <w:pPr>
        <w:pStyle w:val="Normal"/>
        <w:spacing w:lineRule="auto" w:line="276"/>
        <w:rPr/>
      </w:pPr>
      <w:r>
        <w:rPr/>
      </w:r>
    </w:p>
    <w:p>
      <w:pPr>
        <w:pStyle w:val="Normal"/>
        <w:spacing w:lineRule="auto" w:line="276"/>
        <w:rPr/>
      </w:pPr>
      <w:r>
        <w:rPr/>
        <w:t>And by the way, I'm using the word structure and system pretty much interchangeably here. Now, this last phase, I mentioned the postmodern deconstruction of language. I'm going to save that for the next two lectures.</w:t>
      </w:r>
    </w:p>
    <w:p>
      <w:pPr>
        <w:pStyle w:val="Normal"/>
        <w:spacing w:lineRule="auto" w:line="276"/>
        <w:rPr/>
      </w:pPr>
      <w:r>
        <w:rPr/>
      </w:r>
    </w:p>
    <w:p>
      <w:pPr>
        <w:pStyle w:val="Normal"/>
        <w:spacing w:lineRule="auto" w:line="276"/>
        <w:rPr/>
      </w:pPr>
      <w:r>
        <w:rPr/>
        <w:t>Right now, we're going to talk about the death of absolute truth. Then we'll get to the deconstruction of language itself in the next lecture, in the next two lectures, really. All right, let us move on now to Barthes and Foucault.</w:t>
      </w:r>
    </w:p>
    <w:p>
      <w:pPr>
        <w:pStyle w:val="Normal"/>
        <w:spacing w:lineRule="auto" w:line="276"/>
        <w:rPr/>
      </w:pPr>
      <w:r>
        <w:rPr/>
      </w:r>
    </w:p>
    <w:p>
      <w:pPr>
        <w:pStyle w:val="Normal"/>
        <w:spacing w:lineRule="auto" w:line="276"/>
        <w:rPr/>
      </w:pPr>
      <w:r>
        <w:rPr/>
        <w:t>Barthes and Foucault adopt or adapt structuralism to the study of poetry and history. Let's begin with Barthes. Barthes views man himself as a structural being.</w:t>
      </w:r>
    </w:p>
    <w:p>
      <w:pPr>
        <w:pStyle w:val="Normal"/>
        <w:spacing w:lineRule="auto" w:line="276"/>
        <w:rPr/>
      </w:pPr>
      <w:r>
        <w:rPr/>
      </w:r>
    </w:p>
    <w:p>
      <w:pPr>
        <w:pStyle w:val="Normal"/>
        <w:spacing w:lineRule="auto" w:line="276"/>
        <w:rPr/>
      </w:pPr>
      <w:r>
        <w:rPr/>
        <w:t>No longer is man by nature a political animal, like Aristotle said, but now man is a structural being. Like Nietzsche, Barthes' concern is with the human process by which men give meaning to things. Again, meaning does not exist or preexist.</w:t>
      </w:r>
    </w:p>
    <w:p>
      <w:pPr>
        <w:pStyle w:val="Normal"/>
        <w:spacing w:lineRule="auto" w:line="276"/>
        <w:rPr/>
      </w:pPr>
      <w:r>
        <w:rPr/>
      </w:r>
    </w:p>
    <w:p>
      <w:pPr>
        <w:pStyle w:val="Normal"/>
        <w:spacing w:lineRule="auto" w:line="276"/>
        <w:rPr/>
      </w:pPr>
      <w:r>
        <w:rPr/>
        <w:t>We give meaning to things, as we saw with Nietzsche before. I created that idol of Athena. I may have thought later it fell from the sky, but I created it.</w:t>
      </w:r>
    </w:p>
    <w:p>
      <w:pPr>
        <w:pStyle w:val="Normal"/>
        <w:spacing w:lineRule="auto" w:line="276"/>
        <w:rPr/>
      </w:pPr>
      <w:r>
        <w:rPr/>
      </w:r>
    </w:p>
    <w:p>
      <w:pPr>
        <w:pStyle w:val="Normal"/>
        <w:spacing w:lineRule="auto" w:line="276"/>
        <w:rPr/>
      </w:pPr>
      <w:r>
        <w:rPr/>
        <w:t>So, Barthes is interested, basically, he's not interested in what things mean anymore, but how they mean, how we as human beings create meaning. A nice way to sum it up, man is not endowed with meaning. Rather, he fabricates or creates meaning.</w:t>
      </w:r>
    </w:p>
    <w:p>
      <w:pPr>
        <w:pStyle w:val="Normal"/>
        <w:spacing w:lineRule="auto" w:line="276"/>
        <w:rPr/>
      </w:pPr>
      <w:r>
        <w:rPr/>
      </w:r>
    </w:p>
    <w:p>
      <w:pPr>
        <w:pStyle w:val="Normal"/>
        <w:spacing w:lineRule="auto" w:line="276"/>
        <w:rPr/>
      </w:pPr>
      <w:r>
        <w:rPr/>
        <w:t>Let me give you an example that many of you will be familiar with. You all know the big catch word for Sartre and existentialism, existence precedes essence. Well, Logocentrism says essence comes first, and out of essence, out of logos, comes our existence.</w:t>
      </w:r>
    </w:p>
    <w:p>
      <w:pPr>
        <w:pStyle w:val="Normal"/>
        <w:spacing w:lineRule="auto" w:line="276"/>
        <w:rPr/>
      </w:pPr>
      <w:r>
        <w:rPr/>
      </w:r>
    </w:p>
    <w:p>
      <w:pPr>
        <w:pStyle w:val="Normal"/>
        <w:spacing w:lineRule="auto" w:line="276"/>
        <w:rPr/>
      </w:pPr>
      <w:r>
        <w:rPr/>
        <w:t>Barthes is very much like Sartre here, in that he is saying our existence comes first. First, we are here, and then we create our own essence. We create our own meaning.</w:t>
      </w:r>
    </w:p>
    <w:p>
      <w:pPr>
        <w:pStyle w:val="Normal"/>
        <w:spacing w:lineRule="auto" w:line="276"/>
        <w:rPr/>
      </w:pPr>
      <w:r>
        <w:rPr/>
      </w:r>
    </w:p>
    <w:p>
      <w:pPr>
        <w:pStyle w:val="Normal"/>
        <w:spacing w:lineRule="auto" w:line="276"/>
        <w:rPr/>
      </w:pPr>
      <w:r>
        <w:rPr/>
        <w:t>That is not to say, Sartre is not exactly a structuralist, he's a little bit different, but he would share that in common, since he is a modernist. Now, Barthes explains to us what the structuralist activity is. In other words, what does the structuralist critic do? How do you take structuralism and put it to work, in terms of analysis of literature or anything else? Well, the structuralist activity renders a work intelligible.</w:t>
      </w:r>
    </w:p>
    <w:p>
      <w:pPr>
        <w:pStyle w:val="Normal"/>
        <w:spacing w:lineRule="auto" w:line="276"/>
        <w:rPr/>
      </w:pPr>
      <w:r>
        <w:rPr/>
      </w:r>
    </w:p>
    <w:p>
      <w:pPr>
        <w:pStyle w:val="Normal"/>
        <w:spacing w:lineRule="auto" w:line="276"/>
        <w:rPr/>
      </w:pPr>
      <w:r>
        <w:rPr/>
        <w:t>In other words, makes a poem make sense. In other words, how do they render a poem intelligible? That's a phrase they often use. It renders it intelligible, not by seeking out its hidden meaning, as maybe a fry would or something, trying to figure out what it means.</w:t>
      </w:r>
    </w:p>
    <w:p>
      <w:pPr>
        <w:pStyle w:val="Normal"/>
        <w:spacing w:lineRule="auto" w:line="276"/>
        <w:rPr/>
      </w:pPr>
      <w:r>
        <w:rPr/>
      </w:r>
    </w:p>
    <w:p>
      <w:pPr>
        <w:pStyle w:val="Normal"/>
        <w:spacing w:lineRule="auto" w:line="276"/>
        <w:rPr/>
      </w:pPr>
      <w:r>
        <w:rPr/>
        <w:t>Rather, this is how they do it. They dissect and then recompose or articulate the object, in accordance with man-made and culture-made rules of association. That calls for a little explanation as well.</w:t>
      </w:r>
    </w:p>
    <w:p>
      <w:pPr>
        <w:pStyle w:val="Normal"/>
        <w:spacing w:lineRule="auto" w:line="276"/>
        <w:rPr/>
      </w:pPr>
      <w:r>
        <w:rPr/>
      </w:r>
    </w:p>
    <w:p>
      <w:pPr>
        <w:pStyle w:val="Normal"/>
        <w:spacing w:lineRule="auto" w:line="276"/>
        <w:rPr/>
      </w:pPr>
      <w:r>
        <w:rPr/>
        <w:t>You take the work, the poem, let's say, you break it down, and then you, again, the fancy word is articulate or recompose. In other words, what Barthes is saying, what the structuralists are saying is, you can't look at poetry as a thing in itself, as some kind of pure Kantian end in itself. What you've got to do is take the poem and break it down, and then articulate it within the structure or system that created it.</w:t>
      </w:r>
    </w:p>
    <w:p>
      <w:pPr>
        <w:pStyle w:val="Normal"/>
        <w:spacing w:lineRule="auto" w:line="276"/>
        <w:rPr/>
      </w:pPr>
      <w:r>
        <w:rPr/>
      </w:r>
    </w:p>
    <w:p>
      <w:pPr>
        <w:pStyle w:val="Normal"/>
        <w:spacing w:lineRule="auto" w:line="276"/>
        <w:rPr/>
      </w:pPr>
      <w:r>
        <w:rPr/>
        <w:t>That's how you can figure out what it means. And again, he's not even interested in what it means. He's interested in how it means, how it functions.</w:t>
      </w:r>
    </w:p>
    <w:p>
      <w:pPr>
        <w:pStyle w:val="Normal"/>
        <w:spacing w:lineRule="auto" w:line="276"/>
        <w:rPr/>
      </w:pPr>
      <w:r>
        <w:rPr/>
      </w:r>
    </w:p>
    <w:p>
      <w:pPr>
        <w:pStyle w:val="Normal"/>
        <w:spacing w:lineRule="auto" w:line="276"/>
        <w:rPr/>
      </w:pPr>
      <w:r>
        <w:rPr/>
        <w:t>And so, a work of art doesn't even exist within a system or a structure. It functions there. And that's what Barthes wants to get to.</w:t>
      </w:r>
    </w:p>
    <w:p>
      <w:pPr>
        <w:pStyle w:val="Normal"/>
        <w:spacing w:lineRule="auto" w:line="276"/>
        <w:rPr/>
      </w:pPr>
      <w:r>
        <w:rPr/>
      </w:r>
    </w:p>
    <w:p>
      <w:pPr>
        <w:pStyle w:val="Normal"/>
        <w:spacing w:lineRule="auto" w:line="276"/>
        <w:rPr/>
      </w:pPr>
      <w:r>
        <w:rPr/>
        <w:t>He wants to get to the way that object, that poem, or that painting, or that symphony, whatever it is, works or functions in the midst of the system. Now, while Barthes' concern, like Saussure, is to freeze a given system of meaning and look at it synchronically, structurists like Foucault prefer, after Karl Marx, a more diachronic approach. Remember those words.</w:t>
      </w:r>
    </w:p>
    <w:p>
      <w:pPr>
        <w:pStyle w:val="Normal"/>
        <w:spacing w:lineRule="auto" w:line="276"/>
        <w:rPr/>
      </w:pPr>
      <w:r>
        <w:rPr/>
      </w:r>
    </w:p>
    <w:p>
      <w:pPr>
        <w:pStyle w:val="Normal"/>
        <w:spacing w:lineRule="auto" w:line="276"/>
        <w:rPr/>
      </w:pPr>
      <w:r>
        <w:rPr/>
        <w:t>Barthes is finally synchronic like Saussure because he wants to freeze the system. He wants to take the object, articulate it within the system, and then freeze it and look at it. That's a synchronic way of doing it.</w:t>
      </w:r>
    </w:p>
    <w:p>
      <w:pPr>
        <w:pStyle w:val="Normal"/>
        <w:spacing w:lineRule="auto" w:line="276"/>
        <w:rPr/>
      </w:pPr>
      <w:r>
        <w:rPr/>
      </w:r>
    </w:p>
    <w:p>
      <w:pPr>
        <w:pStyle w:val="Normal"/>
        <w:spacing w:lineRule="auto" w:line="276"/>
        <w:rPr/>
      </w:pPr>
      <w:r>
        <w:rPr/>
        <w:t>And traditionally, structuralism is synchronic. But there are some that are a little more radical, if you want to say, that are diachronic. And Foucault tends to be more diachronic.</w:t>
      </w:r>
    </w:p>
    <w:p>
      <w:pPr>
        <w:pStyle w:val="Normal"/>
        <w:spacing w:lineRule="auto" w:line="276"/>
        <w:rPr/>
      </w:pPr>
      <w:r>
        <w:rPr/>
      </w:r>
    </w:p>
    <w:p>
      <w:pPr>
        <w:pStyle w:val="Normal"/>
        <w:spacing w:lineRule="auto" w:line="276"/>
        <w:rPr/>
      </w:pPr>
      <w:r>
        <w:rPr/>
        <w:t>Let me explain how. Foucauldian structuralism combines three aspects of modernism. I want you to see how it works together and how we get Foucault.</w:t>
      </w:r>
    </w:p>
    <w:p>
      <w:pPr>
        <w:pStyle w:val="Normal"/>
        <w:spacing w:lineRule="auto" w:line="276"/>
        <w:rPr/>
      </w:pPr>
      <w:r>
        <w:rPr/>
      </w:r>
    </w:p>
    <w:p>
      <w:pPr>
        <w:pStyle w:val="Normal"/>
        <w:spacing w:lineRule="auto" w:line="276"/>
        <w:rPr/>
      </w:pPr>
      <w:r>
        <w:rPr/>
        <w:t>Very, very influential thinker. First of all, Foucault does sort of borrow Barthes' synchronic attempt to dissect and then articulate all thought within the boundaries of an all-encompassing structure. So to a certain extent, he's doing the structuralist activity.</w:t>
      </w:r>
    </w:p>
    <w:p>
      <w:pPr>
        <w:pStyle w:val="Normal"/>
        <w:spacing w:lineRule="auto" w:line="276"/>
        <w:rPr/>
      </w:pPr>
      <w:r>
        <w:rPr/>
      </w:r>
    </w:p>
    <w:p>
      <w:pPr>
        <w:pStyle w:val="Normal"/>
        <w:spacing w:lineRule="auto" w:line="276"/>
        <w:rPr/>
      </w:pPr>
      <w:r>
        <w:rPr/>
        <w:t>He is breaking down and then articulating within a system. But he adds other elements to that. First of all, he adds Karl Marx's diachronic view of history as class struggle and his materialist view of structure and superstructure.</w:t>
      </w:r>
    </w:p>
    <w:p>
      <w:pPr>
        <w:pStyle w:val="Normal"/>
        <w:spacing w:lineRule="auto" w:line="276"/>
        <w:rPr/>
      </w:pPr>
      <w:r>
        <w:rPr/>
      </w:r>
    </w:p>
    <w:p>
      <w:pPr>
        <w:pStyle w:val="Normal"/>
        <w:spacing w:lineRule="auto" w:line="276"/>
        <w:rPr/>
      </w:pPr>
      <w:r>
        <w:rPr/>
        <w:t>Now, we talked before about this idea that there's the structure, which is the means and modes of economic, and then the superstructure, which is art and philosophy and ideology. What I didn't quite say then, what I'm saving for now, is that Marx believed in what he called dialectical materialism. He believed that you move from one economic mode to the next, from the slave to the feudal to capitalism, finally to communism.</w:t>
      </w:r>
    </w:p>
    <w:p>
      <w:pPr>
        <w:pStyle w:val="Normal"/>
        <w:spacing w:lineRule="auto" w:line="276"/>
        <w:rPr/>
      </w:pPr>
      <w:r>
        <w:rPr/>
      </w:r>
    </w:p>
    <w:p>
      <w:pPr>
        <w:pStyle w:val="Normal"/>
        <w:spacing w:lineRule="auto" w:line="276"/>
        <w:rPr/>
      </w:pPr>
      <w:r>
        <w:rPr/>
        <w:t>And so what Marx believed is that it's diachronic. There's not just one system. That economic system is ever-changing.</w:t>
      </w:r>
    </w:p>
    <w:p>
      <w:pPr>
        <w:pStyle w:val="Normal"/>
        <w:spacing w:lineRule="auto" w:line="276"/>
        <w:rPr/>
      </w:pPr>
      <w:r>
        <w:rPr/>
      </w:r>
    </w:p>
    <w:p>
      <w:pPr>
        <w:pStyle w:val="Normal"/>
        <w:spacing w:lineRule="auto" w:line="276"/>
        <w:rPr/>
      </w:pPr>
      <w:r>
        <w:rPr/>
        <w:t>And every time the economic system changes, so does our philosophy, our theology, and our art. That's diachronic. Finally, he adds in Nietzsche's concern with power, or the fancy word for power is hegemony.</w:t>
      </w:r>
    </w:p>
    <w:p>
      <w:pPr>
        <w:pStyle w:val="Normal"/>
        <w:spacing w:lineRule="auto" w:line="276"/>
        <w:rPr/>
      </w:pPr>
      <w:r>
        <w:rPr/>
      </w:r>
    </w:p>
    <w:p>
      <w:pPr>
        <w:pStyle w:val="Normal"/>
        <w:spacing w:lineRule="auto" w:line="276"/>
        <w:rPr/>
      </w:pPr>
      <w:r>
        <w:rPr/>
        <w:t>It's a good jargon word. The power or hegemony, I'm sorry, Nietzsche's concern with power and the genealogy of such things as truth and knowledge. Remember that Nietzsche said that, again, there is no such thing as absolute knowledge.</w:t>
      </w:r>
    </w:p>
    <w:p>
      <w:pPr>
        <w:pStyle w:val="Normal"/>
        <w:spacing w:lineRule="auto" w:line="276"/>
        <w:rPr/>
      </w:pPr>
      <w:r>
        <w:rPr/>
      </w:r>
    </w:p>
    <w:p>
      <w:pPr>
        <w:pStyle w:val="Normal"/>
        <w:spacing w:lineRule="auto" w:line="276"/>
        <w:rPr/>
      </w:pPr>
      <w:r>
        <w:rPr/>
        <w:t>We create it. That's why Nietzsche wrote something called the genealogy of morals, because he's interested in the way these ideas are created, how they are fashioned, man-made. Now Foucault is interested in all those ideas, and he puts it together into his system.</w:t>
      </w:r>
    </w:p>
    <w:p>
      <w:pPr>
        <w:pStyle w:val="Normal"/>
        <w:spacing w:lineRule="auto" w:line="276"/>
        <w:rPr/>
      </w:pPr>
      <w:r>
        <w:rPr/>
      </w:r>
    </w:p>
    <w:p>
      <w:pPr>
        <w:pStyle w:val="Normal"/>
        <w:spacing w:lineRule="auto" w:line="276"/>
        <w:rPr/>
      </w:pPr>
      <w:r>
        <w:rPr/>
        <w:t>Foucault's method is to dissect and then articulate historical events within a structure that is modeled not on relations of meaning, but relations of power. Within, that is, a power network. No more just meanings and whatnot.</w:t>
      </w:r>
    </w:p>
    <w:p>
      <w:pPr>
        <w:pStyle w:val="Normal"/>
        <w:spacing w:lineRule="auto" w:line="276"/>
        <w:rPr/>
      </w:pPr>
      <w:r>
        <w:rPr/>
      </w:r>
    </w:p>
    <w:p>
      <w:pPr>
        <w:pStyle w:val="Normal"/>
        <w:spacing w:lineRule="auto" w:line="276"/>
        <w:rPr/>
      </w:pPr>
      <w:r>
        <w:rPr/>
        <w:t>For Foucault, barring from Marx and Nietzsche, the structure is based on a power network. Power here and there, and it's a network that's always changing. Let's follow through.</w:t>
      </w:r>
    </w:p>
    <w:p>
      <w:pPr>
        <w:pStyle w:val="Normal"/>
        <w:spacing w:lineRule="auto" w:line="276"/>
        <w:rPr/>
      </w:pPr>
      <w:r>
        <w:rPr/>
      </w:r>
    </w:p>
    <w:p>
      <w:pPr>
        <w:pStyle w:val="Normal"/>
        <w:spacing w:lineRule="auto" w:line="276"/>
        <w:rPr/>
      </w:pPr>
      <w:r>
        <w:rPr/>
        <w:t>Now, this network, this network of power, this system, this structure for Foucault forms a discourse that determines what can be thought and said at any given moment in history. Now, what is a discourse? We can say discourse, or we can say discursive structure. Basically the same thing.</w:t>
      </w:r>
    </w:p>
    <w:p>
      <w:pPr>
        <w:pStyle w:val="Normal"/>
        <w:spacing w:lineRule="auto" w:line="276"/>
        <w:rPr/>
      </w:pPr>
      <w:r>
        <w:rPr/>
      </w:r>
    </w:p>
    <w:p>
      <w:pPr>
        <w:pStyle w:val="Normal"/>
        <w:spacing w:lineRule="auto" w:line="276"/>
        <w:rPr/>
      </w:pPr>
      <w:r>
        <w:rPr/>
        <w:t>The discourse is the structure, but the discourse is what determines what we can think or say. It's like the economic means and modes. It determines not only what we say, but even what we think.</w:t>
      </w:r>
    </w:p>
    <w:p>
      <w:pPr>
        <w:pStyle w:val="Normal"/>
        <w:spacing w:lineRule="auto" w:line="276"/>
        <w:rPr/>
      </w:pPr>
      <w:r>
        <w:rPr/>
      </w:r>
    </w:p>
    <w:p>
      <w:pPr>
        <w:pStyle w:val="Normal"/>
        <w:spacing w:lineRule="auto" w:line="276"/>
        <w:rPr/>
      </w:pPr>
      <w:r>
        <w:rPr/>
        <w:t>We can only think what the discourse gives us, what those power, those network of power forces that underlie us, whatever they tell us, that's what we think. That's what he calls the discourse. It's a word that's real big these days.</w:t>
      </w:r>
    </w:p>
    <w:p>
      <w:pPr>
        <w:pStyle w:val="Normal"/>
        <w:spacing w:lineRule="auto" w:line="276"/>
        <w:rPr/>
      </w:pPr>
      <w:r>
        <w:rPr/>
      </w:r>
    </w:p>
    <w:p>
      <w:pPr>
        <w:pStyle w:val="Normal"/>
        <w:spacing w:lineRule="auto" w:line="276"/>
        <w:rPr/>
      </w:pPr>
      <w:r>
        <w:rPr/>
        <w:t>Now, according to Foucault, following Nietzsche, truth is one of the products of the discourse and not vice versa. It's the discourse. It's that network of power relations that determines what truth will be at any given time in history.</w:t>
      </w:r>
    </w:p>
    <w:p>
      <w:pPr>
        <w:pStyle w:val="Normal"/>
        <w:spacing w:lineRule="auto" w:line="276"/>
        <w:rPr/>
      </w:pPr>
      <w:r>
        <w:rPr/>
      </w:r>
    </w:p>
    <w:p>
      <w:pPr>
        <w:pStyle w:val="Normal"/>
        <w:spacing w:lineRule="auto" w:line="276"/>
        <w:rPr/>
      </w:pPr>
      <w:r>
        <w:rPr/>
        <w:t>And so, again, truth doesn't determine the discourse. The discourse determines truth. The founding fathers didn't create capitalism.</w:t>
      </w:r>
    </w:p>
    <w:p>
      <w:pPr>
        <w:pStyle w:val="Normal"/>
        <w:spacing w:lineRule="auto" w:line="276"/>
        <w:rPr/>
      </w:pPr>
      <w:r>
        <w:rPr/>
      </w:r>
    </w:p>
    <w:p>
      <w:pPr>
        <w:pStyle w:val="Normal"/>
        <w:spacing w:lineRule="auto" w:line="276"/>
        <w:rPr/>
      </w:pPr>
      <w:r>
        <w:rPr/>
        <w:t>Again, I'm using that very loosely. Capitalism created the founding fathers, and the same thing with democracy. All right.</w:t>
      </w:r>
    </w:p>
    <w:p>
      <w:pPr>
        <w:pStyle w:val="Normal"/>
        <w:spacing w:lineRule="auto" w:line="276"/>
        <w:rPr/>
      </w:pPr>
      <w:r>
        <w:rPr/>
      </w:r>
    </w:p>
    <w:p>
      <w:pPr>
        <w:pStyle w:val="Normal"/>
        <w:spacing w:lineRule="auto" w:line="276"/>
        <w:rPr/>
      </w:pPr>
      <w:r>
        <w:rPr/>
        <w:t>When the discourse or discursive structure changes during a period of historical transformation, so does truth. Here's the diachronic aspect. Every time the power network or discourse changes, so does truth.</w:t>
      </w:r>
    </w:p>
    <w:p>
      <w:pPr>
        <w:pStyle w:val="Normal"/>
        <w:spacing w:lineRule="auto" w:line="276"/>
        <w:rPr/>
      </w:pPr>
      <w:r>
        <w:rPr/>
      </w:r>
    </w:p>
    <w:p>
      <w:pPr>
        <w:pStyle w:val="Normal"/>
        <w:spacing w:lineRule="auto" w:line="276"/>
        <w:rPr/>
      </w:pPr>
      <w:r>
        <w:rPr/>
        <w:t>And Foucault has written many books showing how our views of things like punishment, insanity, and even sexuality change determined by the discourse. Every time the discourse changes, our view of what sexuality, what is good and bad sexuality, of what insanity means, changes with the discourse. Important distinction.</w:t>
      </w:r>
    </w:p>
    <w:p>
      <w:pPr>
        <w:pStyle w:val="Normal"/>
        <w:spacing w:lineRule="auto" w:line="276"/>
        <w:rPr/>
      </w:pPr>
      <w:r>
        <w:rPr/>
      </w:r>
    </w:p>
    <w:p>
      <w:pPr>
        <w:pStyle w:val="Normal"/>
        <w:spacing w:lineRule="auto" w:line="276"/>
        <w:rPr/>
      </w:pPr>
      <w:r>
        <w:rPr/>
        <w:t>For Foucault, this discourse is not primarily negative or repressive. It's not a system of thou shalt not. Most of you listening to me are probably thinking, oh, the discourse tells you no, no, no, no, no.</w:t>
      </w:r>
    </w:p>
    <w:p>
      <w:pPr>
        <w:pStyle w:val="Normal"/>
        <w:spacing w:lineRule="auto" w:line="276"/>
        <w:rPr/>
      </w:pPr>
      <w:r>
        <w:rPr/>
      </w:r>
    </w:p>
    <w:p>
      <w:pPr>
        <w:pStyle w:val="Normal"/>
        <w:spacing w:lineRule="auto" w:line="276"/>
        <w:rPr/>
      </w:pPr>
      <w:r>
        <w:rPr/>
        <w:t>For Foucault, the discourse is actually positive. It forms what he calls a productive network which runs through the whole social body. So the discourse doesn't just tell you what not to do.</w:t>
      </w:r>
    </w:p>
    <w:p>
      <w:pPr>
        <w:pStyle w:val="Normal"/>
        <w:spacing w:lineRule="auto" w:line="276"/>
        <w:rPr/>
      </w:pPr>
      <w:r>
        <w:rPr/>
      </w:r>
    </w:p>
    <w:p>
      <w:pPr>
        <w:pStyle w:val="Normal"/>
        <w:spacing w:lineRule="auto" w:line="276"/>
        <w:rPr/>
      </w:pPr>
      <w:r>
        <w:rPr/>
        <w:t>It tells you what to do, what to believe, what to create. So he sees the discourse as creative, not necessarily destructive. Let me give you some examples of discourse very quickly.</w:t>
      </w:r>
    </w:p>
    <w:p>
      <w:pPr>
        <w:pStyle w:val="Normal"/>
        <w:spacing w:lineRule="auto" w:line="276"/>
        <w:rPr/>
      </w:pPr>
      <w:r>
        <w:rPr/>
      </w:r>
    </w:p>
    <w:p>
      <w:pPr>
        <w:pStyle w:val="Normal"/>
        <w:spacing w:lineRule="auto" w:line="276"/>
        <w:rPr/>
      </w:pPr>
      <w:r>
        <w:rPr/>
        <w:t>Let's think of the modern American democratic discourse which says that experts, authorities, even presidents can be wrong, but the people must always be right. The big Clinton scandal that's been going around, it's not important. In other words, it's okay to say Clinton's wrong or right.</w:t>
      </w:r>
    </w:p>
    <w:p>
      <w:pPr>
        <w:pStyle w:val="Normal"/>
        <w:spacing w:lineRule="auto" w:line="276"/>
        <w:rPr/>
      </w:pPr>
      <w:r>
        <w:rPr/>
      </w:r>
    </w:p>
    <w:p>
      <w:pPr>
        <w:pStyle w:val="Normal"/>
        <w:spacing w:lineRule="auto" w:line="276"/>
        <w:rPr/>
      </w:pPr>
      <w:r>
        <w:rPr/>
        <w:t>Nobody cares about that. But don't say the people are wrong. If the people say it's okay, it's okay.</w:t>
      </w:r>
    </w:p>
    <w:p>
      <w:pPr>
        <w:pStyle w:val="Normal"/>
        <w:spacing w:lineRule="auto" w:line="276"/>
        <w:rPr/>
      </w:pPr>
      <w:r>
        <w:rPr/>
      </w:r>
    </w:p>
    <w:p>
      <w:pPr>
        <w:pStyle w:val="Normal"/>
        <w:spacing w:lineRule="auto" w:line="276"/>
        <w:rPr/>
      </w:pPr>
      <w:r>
        <w:rPr/>
        <w:t>If the people, a majority, say it's wrong, it's wrong. And this is why I think in our democracy, polling is becoming more and more and more important because our discourse tells us that the people must be always right. Why is it? You've got a man who spends his whole life studying the law and then he got 12 bumpkins deciding whether you're guilty or innocent.</w:t>
      </w:r>
    </w:p>
    <w:p>
      <w:pPr>
        <w:pStyle w:val="Normal"/>
        <w:spacing w:lineRule="auto" w:line="276"/>
        <w:rPr/>
      </w:pPr>
      <w:r>
        <w:rPr/>
      </w:r>
    </w:p>
    <w:p>
      <w:pPr>
        <w:pStyle w:val="Normal"/>
        <w:spacing w:lineRule="auto" w:line="276"/>
        <w:rPr/>
      </w:pPr>
      <w:r>
        <w:rPr/>
        <w:t>The jury. That's a discourse that says don't listen to the authority. Listen to the vote or the will of the people.</w:t>
      </w:r>
    </w:p>
    <w:p>
      <w:pPr>
        <w:pStyle w:val="Normal"/>
        <w:spacing w:lineRule="auto" w:line="276"/>
        <w:rPr/>
      </w:pPr>
      <w:r>
        <w:rPr/>
      </w:r>
    </w:p>
    <w:p>
      <w:pPr>
        <w:pStyle w:val="Normal"/>
        <w:spacing w:lineRule="auto" w:line="276"/>
        <w:rPr/>
      </w:pPr>
      <w:r>
        <w:rPr/>
        <w:t>They know what is truth. They know what is justice. I would call that the American discourse.</w:t>
      </w:r>
    </w:p>
    <w:p>
      <w:pPr>
        <w:pStyle w:val="Normal"/>
        <w:spacing w:lineRule="auto" w:line="276"/>
        <w:rPr/>
      </w:pPr>
      <w:r>
        <w:rPr/>
      </w:r>
    </w:p>
    <w:p>
      <w:pPr>
        <w:pStyle w:val="Normal"/>
        <w:spacing w:lineRule="auto" w:line="276"/>
        <w:rPr/>
      </w:pPr>
      <w:r>
        <w:rPr/>
        <w:t>Let me give you another one that's a little more complex. Another would be the medieval medical discourse, which labeled female herbalists as witches. Some of you may be familiar with this.</w:t>
      </w:r>
    </w:p>
    <w:p>
      <w:pPr>
        <w:pStyle w:val="Normal"/>
        <w:spacing w:lineRule="auto" w:line="276"/>
        <w:rPr/>
      </w:pPr>
      <w:r>
        <w:rPr/>
      </w:r>
    </w:p>
    <w:p>
      <w:pPr>
        <w:pStyle w:val="Normal"/>
        <w:spacing w:lineRule="auto" w:line="276"/>
        <w:rPr/>
      </w:pPr>
      <w:r>
        <w:rPr/>
        <w:t>Maybe it's still true to a certain extent today, but way back in the Middle Ages, not even that far actually, medicine was very much a male thing. Not only controlled by men, but controlled by a male analytical, cut up way of looking at things. This idea of amputation and all that stuff.</w:t>
      </w:r>
    </w:p>
    <w:p>
      <w:pPr>
        <w:pStyle w:val="Normal"/>
        <w:spacing w:lineRule="auto" w:line="276"/>
        <w:rPr/>
      </w:pPr>
      <w:r>
        <w:rPr/>
      </w:r>
    </w:p>
    <w:p>
      <w:pPr>
        <w:pStyle w:val="Normal"/>
        <w:spacing w:lineRule="auto" w:line="276"/>
        <w:rPr/>
      </w:pPr>
      <w:r>
        <w:rPr/>
        <w:t>That was a very masculine discourse. Well, there were a lot of women who used herbal remedies. They knew about teas.</w:t>
      </w:r>
    </w:p>
    <w:p>
      <w:pPr>
        <w:pStyle w:val="Normal"/>
        <w:spacing w:lineRule="auto" w:line="276"/>
        <w:rPr/>
      </w:pPr>
      <w:r>
        <w:rPr/>
      </w:r>
    </w:p>
    <w:p>
      <w:pPr>
        <w:pStyle w:val="Normal"/>
        <w:spacing w:lineRule="auto" w:line="276"/>
        <w:rPr/>
      </w:pPr>
      <w:r>
        <w:rPr/>
        <w:t>They knew about herbs. They knew other ways, more if you want to call them feminine ways of healing people or at least making them better. Now that threatened the male scientific discourse.</w:t>
      </w:r>
    </w:p>
    <w:p>
      <w:pPr>
        <w:pStyle w:val="Normal"/>
        <w:spacing w:lineRule="auto" w:line="276"/>
        <w:rPr/>
      </w:pPr>
      <w:r>
        <w:rPr/>
      </w:r>
    </w:p>
    <w:p>
      <w:pPr>
        <w:pStyle w:val="Normal"/>
        <w:spacing w:lineRule="auto" w:line="276"/>
        <w:rPr/>
      </w:pPr>
      <w:r>
        <w:rPr/>
        <w:t>And so what did they do? They labeled those women witches. They weren't witches. They were just today they would be called practitioners of holistic medicine.</w:t>
      </w:r>
    </w:p>
    <w:p>
      <w:pPr>
        <w:pStyle w:val="Normal"/>
        <w:spacing w:lineRule="auto" w:line="276"/>
        <w:rPr/>
      </w:pPr>
      <w:r>
        <w:rPr/>
      </w:r>
    </w:p>
    <w:p>
      <w:pPr>
        <w:pStyle w:val="Normal"/>
        <w:spacing w:lineRule="auto" w:line="276"/>
        <w:rPr/>
      </w:pPr>
      <w:r>
        <w:rPr/>
        <w:t>And by the way, this discourse is only broken down recently. This is probably true at the beginning of the century. That's another discourse.</w:t>
      </w:r>
    </w:p>
    <w:p>
      <w:pPr>
        <w:pStyle w:val="Normal"/>
        <w:spacing w:lineRule="auto" w:line="276"/>
        <w:rPr/>
      </w:pPr>
      <w:r>
        <w:rPr/>
      </w:r>
    </w:p>
    <w:p>
      <w:pPr>
        <w:pStyle w:val="Normal"/>
        <w:spacing w:lineRule="auto" w:line="276"/>
        <w:rPr/>
      </w:pPr>
      <w:r>
        <w:rPr/>
        <w:t>Maybe a little bit more fun one to deal with. Now, Foucault. What is Foucault's role as a critic? Because we're interested in that.</w:t>
      </w:r>
    </w:p>
    <w:p>
      <w:pPr>
        <w:pStyle w:val="Normal"/>
        <w:spacing w:lineRule="auto" w:line="276"/>
        <w:rPr/>
      </w:pPr>
      <w:r>
        <w:rPr/>
      </w:r>
    </w:p>
    <w:p>
      <w:pPr>
        <w:pStyle w:val="Normal"/>
        <w:spacing w:lineRule="auto" w:line="276"/>
        <w:rPr/>
      </w:pPr>
      <w:r>
        <w:rPr/>
        <w:t>Foucault's role as a critic then is to uncover the fine meshes of the web of power that lie deeper than the institutions of the state. Foucault's doing something apocalyptic too, but what he's uncovering is the discourse. Because you see, we don't think about the discourse.</w:t>
      </w:r>
    </w:p>
    <w:p>
      <w:pPr>
        <w:pStyle w:val="Normal"/>
        <w:spacing w:lineRule="auto" w:line="276"/>
        <w:rPr/>
      </w:pPr>
      <w:r>
        <w:rPr/>
      </w:r>
    </w:p>
    <w:p>
      <w:pPr>
        <w:pStyle w:val="Normal"/>
        <w:spacing w:lineRule="auto" w:line="276"/>
        <w:rPr/>
      </w:pPr>
      <w:r>
        <w:rPr/>
        <w:t>Just like we don't think about the lang. We don't think about the linguistic structure. We just speak.</w:t>
      </w:r>
    </w:p>
    <w:p>
      <w:pPr>
        <w:pStyle w:val="Normal"/>
        <w:spacing w:lineRule="auto" w:line="276"/>
        <w:rPr/>
      </w:pPr>
      <w:r>
        <w:rPr/>
      </w:r>
    </w:p>
    <w:p>
      <w:pPr>
        <w:pStyle w:val="Normal"/>
        <w:spacing w:lineRule="auto" w:line="276"/>
        <w:rPr/>
      </w:pPr>
      <w:r>
        <w:rPr/>
        <w:t>We don't think about our discourse. Foucault wants to expose the discourse and show us how it works. He's not going to change it.</w:t>
      </w:r>
    </w:p>
    <w:p>
      <w:pPr>
        <w:pStyle w:val="Normal"/>
        <w:spacing w:lineRule="auto" w:line="276"/>
        <w:rPr/>
      </w:pPr>
      <w:r>
        <w:rPr/>
      </w:r>
    </w:p>
    <w:p>
      <w:pPr>
        <w:pStyle w:val="Normal"/>
        <w:spacing w:lineRule="auto" w:line="276"/>
        <w:rPr/>
      </w:pPr>
      <w:r>
        <w:rPr/>
        <w:t>He can't do that. But he's going to show us how it works and how it's dynamic and changes. So that's the new role for a critic.</w:t>
      </w:r>
    </w:p>
    <w:p>
      <w:pPr>
        <w:pStyle w:val="Normal"/>
        <w:spacing w:lineRule="auto" w:line="276"/>
        <w:rPr/>
      </w:pPr>
      <w:r>
        <w:rPr/>
      </w:r>
    </w:p>
    <w:p>
      <w:pPr>
        <w:pStyle w:val="Normal"/>
        <w:spacing w:lineRule="auto" w:line="276"/>
        <w:rPr/>
      </w:pPr>
      <w:r>
        <w:rPr/>
        <w:t>To show us how the discourse works. Finally, for Foucault, absolute truth is but one of many discourses or ideologies around which a society can be structured. I had a Foucauldian friend in graduate school and over his bed he had a banner that read truth colon and ideology.</w:t>
      </w:r>
    </w:p>
    <w:p>
      <w:pPr>
        <w:pStyle w:val="Normal"/>
        <w:spacing w:lineRule="auto" w:line="276"/>
        <w:rPr/>
      </w:pPr>
      <w:r>
        <w:rPr/>
      </w:r>
    </w:p>
    <w:p>
      <w:pPr>
        <w:pStyle w:val="Normal"/>
        <w:spacing w:lineRule="auto" w:line="276"/>
        <w:rPr/>
      </w:pPr>
      <w:r>
        <w:rPr/>
        <w:t>He was a Foucauldian because he believed that absolute truth is just one way to structure reality. You can structure reality around lies or around anything else. Truth is just one way of structuring reality.</w:t>
      </w:r>
    </w:p>
    <w:p>
      <w:pPr>
        <w:pStyle w:val="Normal"/>
        <w:spacing w:lineRule="auto" w:line="276"/>
        <w:rPr/>
      </w:pPr>
      <w:r>
        <w:rPr/>
      </w:r>
    </w:p>
    <w:p>
      <w:pPr>
        <w:pStyle w:val="Normal"/>
        <w:spacing w:lineRule="auto" w:line="276"/>
        <w:rPr/>
      </w:pPr>
      <w:r>
        <w:rPr/>
        <w:t>It should not be privileged over anything else. That'll show you the radical side of Foucault. Alright, in our next lecture we will move from modernism to post-modernism.</w:t>
      </w:r>
    </w:p>
    <w:p>
      <w:pPr>
        <w:pStyle w:val="Normal"/>
        <w:spacing w:lineRule="auto" w:line="276"/>
        <w:rPr/>
      </w:pPr>
      <w:r>
        <w:rPr/>
        <w:t xml:space="preserve"> </w:t>
      </w:r>
      <w:r>
        <w:rPr>
          <w:b/>
          <w:bCs/>
        </w:rPr>
        <w:t>This file is longer than 30 minutes.</w:t>
      </w:r>
    </w:p>
    <w:p>
      <w:pPr>
        <w:pStyle w:val="Normal"/>
        <w:spacing w:lineRule="auto" w:line="276"/>
        <w:rPr/>
      </w:pPr>
      <w:r>
        <w:rPr/>
        <w:t xml:space="preserve"> </w:t>
      </w:r>
      <w:hyperlink r:id="rId23">
        <w:r>
          <w:rPr>
            <w:rStyle w:val="InternetLink"/>
            <w:b/>
            <w:bCs/>
          </w:rPr>
          <w:t>Go Unlimited</w:t>
        </w:r>
      </w:hyperlink>
      <w:r>
        <w:rPr>
          <w:b/>
          <w:bCs/>
        </w:rPr>
        <w:t xml:space="preserve"> at </w:t>
      </w:r>
      <w:hyperlink r:id="rId24">
        <w:r>
          <w:rPr>
            <w:rStyle w:val="InternetLink"/>
            <w:b/>
            <w:bCs/>
          </w:rPr>
          <w:t>TurboScribe</w:t>
        </w:r>
      </w:hyperlink>
      <w:r>
        <w:rPr>
          <w:b/>
          <w:bCs/>
        </w:rPr>
        <w:t xml:space="preserve"> to transcribe files up to 10 hours long.</w:t>
      </w:r>
    </w:p>
    <w:p>
      <w:pPr>
        <w:pStyle w:val="Normal"/>
        <w:spacing w:lineRule="auto" w:line="276"/>
        <w:rPr/>
      </w:pPr>
      <w:r>
        <w:rPr/>
      </w:r>
    </w:p>
    <w:p>
      <w:pPr>
        <w:pStyle w:val="Normal"/>
        <w:spacing w:lineRule="auto" w:line="276"/>
        <w:rPr/>
      </w:pPr>
      <w:r>
        <w:rPr>
          <w:b/>
          <w:bCs/>
          <w:sz w:val="28"/>
          <w:szCs w:val="28"/>
        </w:rPr>
        <w:t>Frye, Northrop (1912–1991).</w:t>
      </w:r>
      <w:r>
        <w:rPr>
          <w:sz w:val="28"/>
          <w:szCs w:val="28"/>
        </w:rPr>
        <w:t xml:space="preserve"> </w:t>
      </w:r>
      <w:r>
        <w:rPr/>
        <w:t xml:space="preserve">Canadian literary theorist whose influential Anatomy of Criticism is the founding text of archetypal theory. </w:t>
      </w:r>
    </w:p>
    <w:p>
      <w:pPr>
        <w:pStyle w:val="Normal"/>
        <w:spacing w:lineRule="auto" w:line="276"/>
        <w:rPr/>
      </w:pPr>
      <w:r>
        <w:rPr/>
      </w:r>
    </w:p>
    <w:p>
      <w:pPr>
        <w:pStyle w:val="Normal"/>
        <w:rPr/>
      </w:pPr>
      <w:r>
        <w:rPr/>
      </w:r>
    </w:p>
    <w:p>
      <w:pPr>
        <w:pStyle w:val="Normal"/>
        <w:rPr>
          <w:b/>
          <w:b/>
          <w:bCs/>
          <w:sz w:val="28"/>
          <w:szCs w:val="28"/>
        </w:rPr>
      </w:pPr>
      <w:r>
        <w:rPr>
          <w:b/>
          <w:bCs/>
          <w:sz w:val="28"/>
          <w:szCs w:val="28"/>
        </w:rPr>
        <w:t xml:space="preserve">Chapter 21: Origins of Modernism </w:t>
      </w:r>
    </w:p>
    <w:p>
      <w:pPr>
        <w:pStyle w:val="Normal"/>
        <w:rPr/>
      </w:pPr>
      <w:r>
        <w:rPr/>
        <w:t>This Chapter will focus on a paradigm shift that took place a century ago and that set the groundwork for modern theory.</w:t>
      </w:r>
    </w:p>
    <w:p>
      <w:pPr>
        <w:pStyle w:val="Normal"/>
        <w:rPr/>
      </w:pPr>
      <w:r>
        <w:rPr/>
      </w:r>
    </w:p>
    <w:p>
      <w:pPr>
        <w:pStyle w:val="Normal"/>
        <w:rPr/>
      </w:pPr>
      <w:r>
        <w:rPr/>
        <w:t>Our exploration of this shift will fall naturally into two parts. First, we shall define and explore logocentrism, a theological, philosophical, and theoretical orientation that has dominated Western thought since Plato.</w:t>
      </w:r>
    </w:p>
    <w:p>
      <w:pPr>
        <w:pStyle w:val="Normal"/>
        <w:rPr/>
      </w:pPr>
      <w:r>
        <w:rPr/>
      </w:r>
    </w:p>
    <w:p>
      <w:pPr>
        <w:pStyle w:val="Normal"/>
        <w:rPr/>
      </w:pPr>
      <w:r>
        <w:rPr/>
        <w:t>Then, we shall show how the theories of Freud, Darwin, Marx, and Nietzsche disrupted this established framework, opening the door for a radically new way of viewing the nature of reality, of meaning, of thought, and of art. Beginning in the Victorian age, late 19th century, a paradigm shift slowly spread through Europe that set the groundwork for modern theory.</w:t>
      </w:r>
    </w:p>
    <w:p>
      <w:pPr>
        <w:pStyle w:val="Normal"/>
        <w:rPr/>
      </w:pPr>
      <w:r>
        <w:rPr/>
      </w:r>
    </w:p>
    <w:p>
      <w:pPr>
        <w:pStyle w:val="Normal"/>
        <w:rPr/>
      </w:pPr>
      <w:r>
        <w:rPr/>
        <w:t>Unlike the revolutionary movements of the Renaissance and Romanticism, which were in part reactionary, this paradigm shift marked a radical break with the past.</w:t>
      </w:r>
    </w:p>
    <w:p>
      <w:pPr>
        <w:pStyle w:val="Normal"/>
        <w:rPr/>
      </w:pPr>
      <w:r>
        <w:rPr/>
      </w:r>
    </w:p>
    <w:p>
      <w:pPr>
        <w:pStyle w:val="Normal"/>
        <w:rPr/>
      </w:pPr>
      <w:r>
        <w:rPr/>
        <w:t>that had little precedent. What do I mean when I say Renaissance and Romanticism are in part reactionary? Well, think about it. The Renaissance is very revolutionary, but really it's an attempt to go back to the Classical Age. So it is as much reactionary as revolutionary. Even the Romantic Age, born out of the French Revolution, is in some ways an attempt to go back to the Middle Ages and other kinds of things, to skip over the Age of Reason. So, again, a lot of what we call revolutionary movements</w:t>
      </w:r>
    </w:p>
    <w:p>
      <w:pPr>
        <w:pStyle w:val="Normal"/>
        <w:rPr/>
      </w:pPr>
      <w:r>
        <w:rPr/>
      </w:r>
    </w:p>
    <w:p>
      <w:pPr>
        <w:pStyle w:val="Normal"/>
        <w:rPr/>
      </w:pPr>
      <w:r>
        <w:rPr/>
        <w:t>have a slight reactionary or backward-looking quality. I would argue that the paradigm shift we're going to discuss in this Chapter is really a break. It's a break with a metaphysic that goes from Plato right up to the modern day.</w:t>
      </w:r>
    </w:p>
    <w:p>
      <w:pPr>
        <w:pStyle w:val="Normal"/>
        <w:rPr/>
      </w:pPr>
      <w:r>
        <w:rPr/>
      </w:r>
    </w:p>
    <w:p>
      <w:pPr>
        <w:pStyle w:val="Normal"/>
        <w:rPr/>
      </w:pPr>
      <w:r>
        <w:rPr/>
        <w:t>Indeed, I will argue, this paradigm shift marked a rejection of a long-held metaphysical and aesthetic belief that most theorists from Plato to Coleridge just took for granted. So far in this series, what I'm going to tell you now, we have pretty much taken for granted all the way up to this Chapter. That's how pervasive what I'm going to tell you is.</w:t>
      </w:r>
    </w:p>
    <w:p>
      <w:pPr>
        <w:pStyle w:val="Normal"/>
        <w:rPr/>
      </w:pPr>
      <w:r>
        <w:rPr/>
      </w:r>
    </w:p>
    <w:p>
      <w:pPr>
        <w:pStyle w:val="Normal"/>
        <w:rPr/>
      </w:pPr>
      <w:r>
        <w:rPr/>
        <w:t>In this Chapter, then, we shall first define the nature of those beliefs, what is this metaphysic that reigns from Plato to Coleridge and a little beyond, and then we'll show how the four fathers of modernism, again, Freud, Darwin, Marx, and Nietzsche, disrupted them and thus set in motion the modernist paradigm shift. That will be this Chapter. Then, in the succeeding Chapters, we will trace the impact of this shift.</w:t>
      </w:r>
    </w:p>
    <w:p>
      <w:pPr>
        <w:pStyle w:val="Normal"/>
        <w:rPr/>
      </w:pPr>
      <w:r>
        <w:rPr/>
      </w:r>
    </w:p>
    <w:p>
      <w:pPr>
        <w:pStyle w:val="Normal"/>
        <w:rPr/>
      </w:pPr>
      <w:r>
        <w:rPr/>
        <w:t>And so in Chapter 22, we will take up the modernist school of structuralism.</w:t>
      </w:r>
    </w:p>
    <w:p>
      <w:pPr>
        <w:pStyle w:val="Normal"/>
        <w:rPr/>
      </w:pPr>
      <w:r>
        <w:rPr/>
      </w:r>
    </w:p>
    <w:p>
      <w:pPr>
        <w:pStyle w:val="Normal"/>
        <w:rPr/>
      </w:pPr>
      <w:r>
        <w:rPr/>
        <w:t>Then in Chapter 23, we will trace how in 1966, the modernist paradigm was actually shifted again to make way for a postmodern deconstructive approach to theory. And then finally, in our 24th and final Chapter, we will trace various theoretical schools that all share a distinctly postmodern paradigm. All right.</w:t>
      </w:r>
    </w:p>
    <w:p>
      <w:pPr>
        <w:pStyle w:val="Normal"/>
        <w:rPr/>
      </w:pPr>
      <w:r>
        <w:rPr/>
      </w:r>
    </w:p>
    <w:p>
      <w:pPr>
        <w:pStyle w:val="Normal"/>
        <w:rPr/>
      </w:pPr>
      <w:r>
        <w:rPr/>
        <w:t>Until the modern period, most of the great Western philosophers have been logocentric in their thinking. What is logocentric or what are logocentrists? Well, logocentrists consider meaning to emanate finally from some logos or originary source that is pure and undefiled. I mentioned in the last Chapter,</w:t>
      </w:r>
    </w:p>
    <w:p>
      <w:pPr>
        <w:pStyle w:val="Normal"/>
        <w:rPr/>
      </w:pPr>
      <w:r>
        <w:rPr/>
      </w:r>
    </w:p>
    <w:p>
      <w:pPr>
        <w:pStyle w:val="Normal"/>
        <w:rPr/>
      </w:pPr>
      <w:r>
        <w:rPr/>
        <w:t>John uses the word logos or word to refer to Christ. But again, like the word incarnation logos has a more general meaning logos refers to origins to something that is the origin of everything else a logos refers to something that is pure and undefiled that exists in what Plato calls the world of being</w:t>
      </w:r>
    </w:p>
    <w:p>
      <w:pPr>
        <w:pStyle w:val="Normal"/>
        <w:rPr/>
      </w:pPr>
      <w:r>
        <w:rPr/>
      </w:r>
    </w:p>
    <w:p>
      <w:pPr>
        <w:pStyle w:val="Normal"/>
        <w:rPr/>
      </w:pPr>
      <w:r>
        <w:rPr/>
        <w:t>So Logocentrism literally is centered on the Logos. The center of its philosophy, its metaphysics, is the Logos. This origin, this originary source is a phrase that's often used. Now, examples of this Logos would include Plato's forms. That's the first example of a Logos.</w:t>
      </w:r>
    </w:p>
    <w:p>
      <w:pPr>
        <w:pStyle w:val="Normal"/>
        <w:rPr/>
      </w:pPr>
      <w:r>
        <w:rPr/>
      </w:r>
    </w:p>
    <w:p>
      <w:pPr>
        <w:pStyle w:val="Normal"/>
        <w:rPr/>
      </w:pPr>
      <w:r>
        <w:rPr/>
        <w:t>John's logos is a logos. Augustine obviously agrees with John, but Augustine tends to speak more of the Trinity as the source or origin of everything. In Descartes, mind is often seen as the source, the cogito. Kant often speaks of the thing in itself.</w:t>
      </w:r>
    </w:p>
    <w:p>
      <w:pPr>
        <w:pStyle w:val="Normal"/>
        <w:rPr/>
      </w:pPr>
      <w:r>
        <w:rPr/>
      </w:r>
    </w:p>
    <w:p>
      <w:pPr>
        <w:pStyle w:val="Normal"/>
        <w:rPr/>
      </w:pPr>
      <w:r>
        <w:rPr/>
        <w:t>Hegel speaks of the idea as the origin. Coleridge speaks of God as I am that I am. I'm being very loose here, and we can add a lot of different things here. But the idea is that as you go through the history of metaphysics, most people believe in a logos, but they change its name, or they change its slight location, but they're still centered on the logos as an origin. Now, sometimes in the work of radical epistemologists,</w:t>
      </w:r>
    </w:p>
    <w:p>
      <w:pPr>
        <w:pStyle w:val="Normal"/>
        <w:rPr/>
      </w:pPr>
      <w:r>
        <w:rPr/>
      </w:r>
    </w:p>
    <w:p>
      <w:pPr>
        <w:pStyle w:val="Normal"/>
        <w:rPr/>
      </w:pPr>
      <w:r>
        <w:rPr/>
        <w:t>this logos will become internalized and will become known as the absolute self or the transcendent ego. In other words, sometimes they'll take the logos out of the sky, so to speak, and put it inside of us so that the transcendent ego, our inner being, becomes a logos or a center of meaning. But still, the idea is that there is a center, there is an origin that is somehow pure.</w:t>
      </w:r>
    </w:p>
    <w:p>
      <w:pPr>
        <w:pStyle w:val="Normal"/>
        <w:rPr/>
      </w:pPr>
      <w:r>
        <w:rPr/>
      </w:r>
    </w:p>
    <w:p>
      <w:pPr>
        <w:pStyle w:val="Normal"/>
        <w:rPr/>
      </w:pPr>
      <w:r>
        <w:rPr/>
        <w:t>Now, most Logocentric philosophers will provide for the expression of this Logos through a sensuous incarnation into the physical or material world. The best example we had was our Chapter on Hegel, Chapter 12, where we saw that the Logos wants to come into the world and be incarnated in some way, that this pure origin wants to reveal itself in some way. Plato was a little suspicious of that, but most Logocentrists after him</w:t>
      </w:r>
    </w:p>
    <w:p>
      <w:pPr>
        <w:pStyle w:val="Normal"/>
        <w:rPr/>
      </w:pPr>
      <w:r>
        <w:rPr/>
      </w:r>
    </w:p>
    <w:p>
      <w:pPr>
        <w:pStyle w:val="Normal"/>
        <w:rPr/>
      </w:pPr>
      <w:r>
        <w:rPr/>
        <w:t>If there's no sensuous incarnation at all, how can we know anything about the Logos? Even a little bit, how can we know if it doesn't come into our world in some way? Now, therefore, let's talk about aesthetics. The best art, therefore, is that which most fully realizes the Logos.</w:t>
      </w:r>
    </w:p>
    <w:p>
      <w:pPr>
        <w:pStyle w:val="Normal"/>
        <w:rPr/>
      </w:pPr>
      <w:r>
        <w:rPr/>
      </w:r>
    </w:p>
    <w:p>
      <w:pPr>
        <w:pStyle w:val="Normal"/>
        <w:rPr/>
      </w:pPr>
      <w:r>
        <w:rPr/>
        <w:t>Such art is transcendent. It expresses and encapsulates truths that are eternal and lie outside any given historical period. If you think, we've heard this before. Okay? Art, judge logocentrically, the best art is, again, what expresses the logos, what realizes it in a physical form, what embodies it, as we've seen many times now. Indeed, as in Hegel,</w:t>
      </w:r>
    </w:p>
    <w:p>
      <w:pPr>
        <w:pStyle w:val="Normal"/>
        <w:rPr/>
      </w:pPr>
      <w:r>
        <w:rPr/>
      </w:r>
    </w:p>
    <w:p>
      <w:pPr>
        <w:pStyle w:val="Normal"/>
        <w:rPr/>
      </w:pPr>
      <w:r>
        <w:rPr/>
        <w:t>The success of this incarnation often functions as the supreme standard or touchstone against which all art is measured. The final measure of art, the touchstone, the standard, the criterion or criteria, really plural, against which it is how well does it match up to this? How well does it express the logos? That's how you should judge art. That's a traditional way of looking at art. And almost all of our theorists in one way or another</w:t>
      </w:r>
    </w:p>
    <w:p>
      <w:pPr>
        <w:pStyle w:val="Normal"/>
        <w:rPr/>
      </w:pPr>
      <w:r>
        <w:rPr/>
      </w:r>
    </w:p>
    <w:p>
      <w:pPr>
        <w:pStyle w:val="Normal"/>
        <w:rPr/>
      </w:pPr>
      <w:r>
        <w:rPr/>
        <w:t>are interested in that and believe that in one angle or perspective or another. Now,</w:t>
      </w:r>
    </w:p>
    <w:p>
      <w:pPr>
        <w:pStyle w:val="Normal"/>
        <w:rPr/>
      </w:pPr>
      <w:r>
        <w:rPr/>
      </w:r>
    </w:p>
    <w:p>
      <w:pPr>
        <w:pStyle w:val="Normal"/>
        <w:rPr/>
      </w:pPr>
      <w:r>
        <w:rPr/>
        <w:t>Within such works of art, from a logocentric point of view, meaning is ever imminent. The meaning is there in the work of art, and yet its final point of reference lies above the physical constraints of time and space. In other words, the final function of art, and of all language itself, is to point back to meaning.</w:t>
      </w:r>
    </w:p>
    <w:p>
      <w:pPr>
        <w:pStyle w:val="Normal"/>
        <w:rPr/>
      </w:pPr>
      <w:r>
        <w:rPr/>
      </w:r>
    </w:p>
    <w:p>
      <w:pPr>
        <w:pStyle w:val="Normal"/>
        <w:rPr/>
      </w:pPr>
      <w:r>
        <w:rPr/>
        <w:t>In other words, art is a means to a higher end to point back to meaning.</w:t>
      </w:r>
    </w:p>
    <w:p>
      <w:pPr>
        <w:pStyle w:val="Normal"/>
        <w:rPr/>
      </w:pPr>
      <w:r>
        <w:rPr/>
      </w:r>
    </w:p>
    <w:p>
      <w:pPr>
        <w:pStyle w:val="Normal"/>
        <w:rPr/>
      </w:pPr>
      <w:r>
        <w:rPr/>
        <w:t>Now, I have contradicted myself a little bit because Kant and his tradition tends to say art is an end in itself. And again, you know, I'm trying to give you a package that will include thousands of years. But even there, I don't think there's a huge contradiction because even though Kant believes art is an end in itself, he still believes art points to a higher kind of reality. Just not a scientific, pragmatic kind of meaning or reality, but it still points to some kind of truth. Even for the new critics,</w:t>
      </w:r>
    </w:p>
    <w:p>
      <w:pPr>
        <w:pStyle w:val="Normal"/>
        <w:rPr/>
      </w:pPr>
      <w:r>
        <w:rPr/>
      </w:r>
    </w:p>
    <w:p>
      <w:pPr>
        <w:pStyle w:val="Normal"/>
        <w:rPr/>
      </w:pPr>
      <w:r>
        <w:rPr/>
        <w:t>I really think that they finally believe that that poem is touching on some kind of higher meaning. Like I told you, Christ spoke in parables, ironic parables. I mean, in that sense, I think even the Kantians and the Neo-Kantians would agree to a certain extent that art really should point back to some higher meaning that we want to get a hold of. All right.</w:t>
      </w:r>
    </w:p>
    <w:p>
      <w:pPr>
        <w:pStyle w:val="Normal"/>
        <w:rPr/>
      </w:pPr>
      <w:r>
        <w:rPr/>
      </w:r>
    </w:p>
    <w:p>
      <w:pPr>
        <w:pStyle w:val="Normal"/>
        <w:rPr/>
      </w:pPr>
      <w:r>
        <w:rPr/>
        <w:t>Let me give you another aspect now of logocentrism. Logocentrism generally expresses itself through binaries. What are binaries? A binary is a set of two related terms in which the first term,</w:t>
      </w:r>
    </w:p>
    <w:p>
      <w:pPr>
        <w:pStyle w:val="Normal"/>
        <w:rPr/>
      </w:pPr>
      <w:r>
        <w:rPr/>
      </w:r>
    </w:p>
    <w:p>
      <w:pPr>
        <w:pStyle w:val="Normal"/>
        <w:rPr/>
      </w:pPr>
      <w:r>
        <w:rPr/>
        <w:t>which is perceived to be closer to the logos, is privileged over the second term. There's two terms, and the first term is privileged over the second term, because the first term is seen to be closer to the logos, to the origin. Indeed, the second term is often seen as a falling away from the first. Sort of like world of being to world of becoming.</w:t>
      </w:r>
    </w:p>
    <w:p>
      <w:pPr>
        <w:pStyle w:val="Normal"/>
        <w:rPr/>
      </w:pPr>
      <w:r>
        <w:rPr/>
      </w:r>
    </w:p>
    <w:p>
      <w:pPr>
        <w:pStyle w:val="Normal"/>
        <w:rPr/>
      </w:pPr>
      <w:r>
        <w:rPr/>
        <w:t>Sort of like the first term of the binary and the second term of the binary. Now, the most famous and most defining binary is to be found in Plato, where the idea or form</w:t>
      </w:r>
    </w:p>
    <w:p>
      <w:pPr>
        <w:pStyle w:val="Normal"/>
        <w:rPr/>
      </w:pPr>
      <w:r>
        <w:rPr/>
      </w:r>
    </w:p>
    <w:p>
      <w:pPr>
        <w:pStyle w:val="Normal"/>
        <w:rPr/>
      </w:pPr>
      <w:r>
        <w:rPr/>
        <w:t>is always given precedence over the image or mimesis of this idea. So form is the first term, the imitation is the second term, or the idea is the first term, and the image is the second term. Plato, in many ways, is the founder of logocentrism. Now, what are some other binaries? We might also add soul as the first, and then body as the second term.</w:t>
      </w:r>
    </w:p>
    <w:p>
      <w:pPr>
        <w:pStyle w:val="Normal"/>
        <w:rPr/>
      </w:pPr>
      <w:r>
        <w:rPr/>
      </w:r>
    </w:p>
    <w:p>
      <w:pPr>
        <w:pStyle w:val="Normal"/>
        <w:rPr/>
      </w:pPr>
      <w:r>
        <w:rPr/>
        <w:t>or logos as the first and another Greek word praxis as the second. If logos means word and logic and speech...</w:t>
      </w:r>
    </w:p>
    <w:p>
      <w:pPr>
        <w:pStyle w:val="Normal"/>
        <w:rPr/>
      </w:pPr>
      <w:r>
        <w:rPr/>
      </w:r>
    </w:p>
    <w:p>
      <w:pPr>
        <w:pStyle w:val="Normal"/>
        <w:rPr/>
      </w:pPr>
      <w:r>
        <w:rPr/>
        <w:t>Praxis means action, experience, writing. So, believe it or not, it's often believed in Logocentrism that speech is higher than writing, because speech is pure. God, again, spoke the world into being. Writing is a little bit of a movement away from the Logos. It's a movement away from pure speech. So, Logos is privileged over praxis, which is activity, sort of, in this world, experience in this world. Being, privileged over becoming. The intellectual, privileged over the physical.</w:t>
      </w:r>
    </w:p>
    <w:p>
      <w:pPr>
        <w:pStyle w:val="Normal"/>
        <w:rPr/>
      </w:pPr>
      <w:r>
        <w:rPr/>
      </w:r>
    </w:p>
    <w:p>
      <w:pPr>
        <w:pStyle w:val="Normal"/>
        <w:rPr/>
      </w:pPr>
      <w:r>
        <w:rPr/>
        <w:t>conscious over unconscious essence over existence genius over art Rational over emotional and one more apollonian over Dionysiac and I can add you know more and more to these things But you hopefully have the idea by now now in general that which is closer to perfection to the eternal to that which is unchanging is</w:t>
      </w:r>
    </w:p>
    <w:p>
      <w:pPr>
        <w:pStyle w:val="Normal"/>
        <w:rPr/>
      </w:pPr>
      <w:r>
        <w:rPr/>
      </w:r>
    </w:p>
    <w:p>
      <w:pPr>
        <w:pStyle w:val="Normal"/>
        <w:rPr/>
      </w:pPr>
      <w:r>
        <w:rPr/>
        <w:t>is privileged over that which alters or decays. Now again, there are little contradictions here and there. Romantics tend to switch things a little bit. But in general, the first term is what they think is closer to what is eternal and unchanging, the logos. And that's going to be privileged in some ways over what is farther away. Now, interestingly, feminist critics today accuse logocentrism of being patriarchal, okay, the rule of the father.</w:t>
      </w:r>
    </w:p>
    <w:p>
      <w:pPr>
        <w:pStyle w:val="Normal"/>
        <w:rPr/>
      </w:pPr>
      <w:r>
        <w:rPr/>
      </w:r>
    </w:p>
    <w:p>
      <w:pPr>
        <w:pStyle w:val="Normal"/>
        <w:rPr/>
      </w:pPr>
      <w:r>
        <w:rPr/>
        <w:t>and add the following binaries: male, female, white, non-white, western, non-western, canonical, non-canonical. And there is some truth there. Okay, what they're saying is that oftentimes the masculine is seen as the first term and the feminine as a little bit of a falling away. Okay, so there is some truth there. Now, binaries, so far I've described to you binaries in vertical terms. In other words, the first binaries up, the second binaries down, from the world of being down to the world of becoming.</w:t>
      </w:r>
    </w:p>
    <w:p>
      <w:pPr>
        <w:pStyle w:val="Normal"/>
        <w:rPr/>
      </w:pPr>
      <w:r>
        <w:rPr/>
      </w:r>
    </w:p>
    <w:p>
      <w:pPr>
        <w:pStyle w:val="Normal"/>
        <w:rPr/>
      </w:pPr>
      <w:r>
        <w:rPr/>
        <w:t>But, interestingly, binaries can also be viewed in horizontal spatial terms. With the first term acting as the center and the second term as the margin. So we either go from up to down or from the center to the margin. One's vertical, one's horizontal, but it's still the same basic binary mindset of first and second term.</w:t>
      </w:r>
    </w:p>
    <w:p>
      <w:pPr>
        <w:pStyle w:val="Normal"/>
        <w:rPr/>
      </w:pPr>
      <w:r>
        <w:rPr/>
      </w:r>
    </w:p>
    <w:p>
      <w:pPr>
        <w:pStyle w:val="Normal"/>
        <w:rPr/>
      </w:pPr>
      <w:r>
        <w:rPr/>
        <w:t>Now, let's come back to feminists, because they've criticized this too. When feminist critics argue that women and minorities have traditionally been marginalized, you've heard that word, I'm sure.</w:t>
      </w:r>
    </w:p>
    <w:p>
      <w:pPr>
        <w:pStyle w:val="Normal"/>
        <w:rPr/>
      </w:pPr>
      <w:r>
        <w:rPr/>
      </w:r>
    </w:p>
    <w:p>
      <w:pPr>
        <w:pStyle w:val="Normal"/>
        <w:rPr/>
      </w:pPr>
      <w:r>
        <w:rPr/>
        <w:t>They are speaking in sociopolitical terms, of course, but they're also speaking in metaphysical aesthetic terms. And I think there's a truth here, too. What they're saying is that the masculine has always been put at the center of ideologies and philosophies, and the feminine has been pushed a little bit to the margin. So you don't have to be a full-fledged feminist to see that. But there are ones that have pointed that out. And again, I think there's some truth to that.</w:t>
      </w:r>
    </w:p>
    <w:p>
      <w:pPr>
        <w:pStyle w:val="Normal"/>
        <w:rPr/>
      </w:pPr>
      <w:r>
        <w:rPr/>
      </w:r>
    </w:p>
    <w:p>
      <w:pPr>
        <w:pStyle w:val="Normal"/>
        <w:rPr/>
      </w:pPr>
      <w:r>
        <w:rPr/>
        <w:t>Now, one more thing, in general, Platonists tend to think vertically, from up to down, whereas Aristotelians tend to think horizontally, from center to margin. Remember Aristotle took meaning out of the sky and put it within, in the center. And so, when someone says, "I'm looking for higher meanings," and someone else says, "I'm looking for deeper meanings," it's really the same thing. They're either trying to go up or towards the center. Higher and deeper mean the same thing, metaphysically, in terms of Logocentrism. Isn't that interesting?</w:t>
      </w:r>
    </w:p>
    <w:p>
      <w:pPr>
        <w:pStyle w:val="Normal"/>
        <w:rPr/>
      </w:pPr>
      <w:r>
        <w:rPr/>
      </w:r>
    </w:p>
    <w:p>
      <w:pPr>
        <w:pStyle w:val="Normal"/>
        <w:rPr/>
      </w:pPr>
      <w:r>
        <w:rPr/>
        <w:t>All right, now you hopefully understand logocentrism. Now let me show you how our four fathers of modernism disrupted this. First of all, Freud and Darwin, as fathers of modernism, disrupted these age-old binaries. They broke with them. They disrupted. That's the paradigm shift.</w:t>
      </w:r>
    </w:p>
    <w:p>
      <w:pPr>
        <w:pStyle w:val="Normal"/>
        <w:rPr/>
      </w:pPr>
      <w:r>
        <w:rPr/>
      </w:r>
    </w:p>
    <w:p>
      <w:pPr>
        <w:pStyle w:val="Normal"/>
        <w:rPr/>
      </w:pPr>
      <w:r>
        <w:rPr/>
        <w:t>Now this disruption generally takes one of two forms. Either the poles of the binary are switched so that up-down becomes down-up, okay? So you either switch it around, switch the poles.</w:t>
      </w:r>
    </w:p>
    <w:p>
      <w:pPr>
        <w:pStyle w:val="Normal"/>
        <w:rPr/>
      </w:pPr>
      <w:r>
        <w:rPr/>
      </w:r>
    </w:p>
    <w:p>
      <w:pPr>
        <w:pStyle w:val="Normal"/>
        <w:rPr/>
      </w:pPr>
      <w:r>
        <w:rPr/>
        <w:t>or the center and the margin are juxtaposed in a process known as decentering. So either flip the vertical or invert the horizontal, if you can kind of get a spatial image of that in your mind. Let me give you examples that will make it clear. First, Freud. Think about it. Before Freud, the conscious mind was privileged over the unconscious. We felt that consciousness was the first thing and unconsciousness was a sort of creation of it.</w:t>
      </w:r>
    </w:p>
    <w:p>
      <w:pPr>
        <w:pStyle w:val="Normal"/>
        <w:rPr/>
      </w:pPr>
      <w:r>
        <w:rPr/>
      </w:r>
    </w:p>
    <w:p>
      <w:pPr>
        <w:pStyle w:val="Normal"/>
        <w:rPr/>
      </w:pPr>
      <w:r>
        <w:rPr/>
        <w:t>Freud, the modernist, inverted this established binary, positing the unconscious mind as the true source or origin of conscious thought. You see, now the unconscious is now the logos, the origin, and consciousness is just a creation almost of the unconscious mind. You see how that is a shift or a juxtaposition?</w:t>
      </w:r>
    </w:p>
    <w:p>
      <w:pPr>
        <w:pStyle w:val="Normal"/>
        <w:rPr/>
      </w:pPr>
      <w:r>
        <w:rPr/>
      </w:r>
    </w:p>
    <w:p>
      <w:pPr>
        <w:pStyle w:val="Normal"/>
        <w:rPr/>
      </w:pPr>
      <w:r>
        <w:rPr/>
        <w:t>Another example from Freud: Before Freud, "mental normalcy" was placed at the center of society and neurotics were marginalized both culturally and institutionally. That which is normal was the center of society and all those neurotics and people with neuroses were put out to the margin, not only in a psychological sense, but even institutionally, you know, put out there on the margins of society.</w:t>
      </w:r>
    </w:p>
    <w:p>
      <w:pPr>
        <w:pStyle w:val="Normal"/>
        <w:rPr/>
      </w:pPr>
      <w:r>
        <w:rPr/>
      </w:r>
    </w:p>
    <w:p>
      <w:pPr>
        <w:pStyle w:val="Normal"/>
        <w:rPr/>
      </w:pPr>
      <w:r>
        <w:rPr/>
        <w:t>Freud decentered this view, positing neurosis as the norm through which society and humanity should be viewed. Heck, today, even normal people, quote, suffer from some type of neurosis. Now, neuroses is at the center. Everybody's got a neuroses or a phobia or something. That's the new center of society and or the center of the person, I guess we might want to say. And now, if you are, quote, normal, if that even exists, you belong out in the margin.</w:t>
      </w:r>
    </w:p>
    <w:p>
      <w:pPr>
        <w:pStyle w:val="Normal"/>
        <w:rPr/>
      </w:pPr>
      <w:r>
        <w:rPr/>
      </w:r>
    </w:p>
    <w:p>
      <w:pPr>
        <w:pStyle w:val="Normal"/>
        <w:rPr/>
      </w:pPr>
      <w:r>
        <w:rPr/>
        <w:t>You see that? I think that's an easy way to get us thinking about this juxtaposition. Alright, let's move to Darwin. A similar inversion or decentering or juxtaposition occurs in Darwinian evolution. Think about it. In evolution, the physical side of man, rather than the spiritual side of man,</w:t>
      </w:r>
    </w:p>
    <w:p>
      <w:pPr>
        <w:pStyle w:val="Normal"/>
        <w:rPr/>
      </w:pPr>
      <w:r>
        <w:rPr/>
      </w:r>
    </w:p>
    <w:p>
      <w:pPr>
        <w:pStyle w:val="Normal"/>
        <w:rPr/>
      </w:pPr>
      <w:r>
        <w:rPr/>
        <w:t>is now brought to the center. Now at the center is not our soul or our spirit, but our physical body, our animal body. And now humanity is seen to proceed not downward from spirit, not from God and spirit down to man, but upward from matter. So in other words, we weren't created, we didn't come from the mind of God down. Now we turn it around. We started as matter and we evolved, right? This is a sort of animal evolution.</w:t>
      </w:r>
    </w:p>
    <w:p>
      <w:pPr>
        <w:pStyle w:val="Normal"/>
        <w:rPr/>
      </w:pPr>
      <w:r>
        <w:rPr/>
      </w:r>
    </w:p>
    <w:p>
      <w:pPr>
        <w:pStyle w:val="Normal"/>
        <w:rPr/>
      </w:pPr>
      <w:r>
        <w:rPr/>
        <w:t>Now, I would argue that the myth of evolution is as vital to modernism as the ancient theories of creation are central to logocenters. And let's admit it, creation and evolution are both myths. It takes just as much faith to believe in either one. We cannot prove either one of them, though they've tried. They are both myths.</w:t>
      </w:r>
    </w:p>
    <w:p>
      <w:pPr>
        <w:pStyle w:val="Normal"/>
        <w:rPr/>
      </w:pPr>
      <w:r>
        <w:rPr/>
      </w:r>
    </w:p>
    <w:p>
      <w:pPr>
        <w:pStyle w:val="Normal"/>
        <w:rPr/>
      </w:pPr>
      <w:r>
        <w:rPr/>
        <w:t>Okay, now, you know the change within species maybe it's not a myth but the idea of the full evolution. It's a myth We can't prove either that we certainly can't prove creation They're both myths, but that's important because what our myths myths are things that we found our culture on well if Logocentrism is founded on the myth of creation then the modernist paradigm is founded on evolution</w:t>
      </w:r>
    </w:p>
    <w:p>
      <w:pPr>
        <w:pStyle w:val="Normal"/>
        <w:rPr/>
      </w:pPr>
      <w:r>
        <w:rPr/>
      </w:r>
    </w:p>
    <w:p>
      <w:pPr>
        <w:pStyle w:val="Normal"/>
        <w:rPr/>
      </w:pPr>
      <w:r>
        <w:rPr/>
        <w:t>Now, listen here. The modern debate between evolution and creation, which is still going on, it's more than a dispute over six literal or figurative days. Sometimes we get caught up in all this little stuff. Oh, is a literal day a figurative day?</w:t>
      </w:r>
    </w:p>
    <w:p>
      <w:pPr>
        <w:pStyle w:val="Normal"/>
        <w:rPr/>
      </w:pPr>
      <w:r>
        <w:rPr/>
      </w:r>
    </w:p>
    <w:p>
      <w:pPr>
        <w:pStyle w:val="Normal"/>
        <w:rPr/>
      </w:pPr>
      <w:r>
        <w:rPr/>
        <w:t>There's something more going on. The real battle between creation and evolution, or what it should be, is really a battle over which paradigm, logocentrism, or modernism should rule society. There are two different ways of looking at reality and at ourselves.</w:t>
      </w:r>
    </w:p>
    <w:p>
      <w:pPr>
        <w:pStyle w:val="Normal"/>
        <w:rPr/>
      </w:pPr>
      <w:r>
        <w:rPr/>
      </w:r>
    </w:p>
    <w:p>
      <w:pPr>
        <w:pStyle w:val="Normal"/>
        <w:rPr/>
      </w:pPr>
      <w:r>
        <w:rPr/>
        <w:t>Do we come from God? Is spirit first and then matter? Do we come down or do we start down there and come up? Let me just give you an example here off the cuff that will help you. All right. Traditionally, biblically, both Jews and Christians had this belief. When we were created, we were all monotheists, right? We began as monotheists because we knew God.</w:t>
      </w:r>
    </w:p>
    <w:p>
      <w:pPr>
        <w:pStyle w:val="Normal"/>
        <w:rPr/>
      </w:pPr>
      <w:r>
        <w:rPr/>
      </w:r>
    </w:p>
    <w:p>
      <w:pPr>
        <w:pStyle w:val="Normal"/>
        <w:rPr/>
      </w:pPr>
      <w:r>
        <w:rPr/>
        <w:t>Then, because of sin and ignorance and whatnot, we fell away and we fell from monotheism into polytheism into pantheism into animism. That's what the Bible shows if you read Genesis.</w:t>
      </w:r>
    </w:p>
    <w:p>
      <w:pPr>
        <w:pStyle w:val="Normal"/>
        <w:rPr/>
      </w:pPr>
      <w:r>
        <w:rPr/>
      </w:r>
    </w:p>
    <w:p>
      <w:pPr>
        <w:pStyle w:val="Normal"/>
        <w:rPr/>
      </w:pPr>
      <w:r>
        <w:rPr/>
        <w:t>But what do most modern people believe, especially starting with Sir James Fraser and all the kind of stuff that was going on in the late 19th century? We now believe that all mankind started what? As animists, as little savages running around. Then we worked our way up or we evolved our way from animism to pantheism to polytheism and finally up to the monotheism of Jews, Christians and Muslims. And some people would say we got to go beyond that to science. Now that's the new religion.</w:t>
      </w:r>
    </w:p>
    <w:p>
      <w:pPr>
        <w:pStyle w:val="Normal"/>
        <w:rPr/>
      </w:pPr>
      <w:r>
        <w:rPr/>
      </w:r>
    </w:p>
    <w:p>
      <w:pPr>
        <w:pStyle w:val="Normal"/>
        <w:rPr/>
      </w:pPr>
      <w:r>
        <w:rPr/>
        <w:t>But do you see what I mean? Again, I don't know that either one of those is more true or more not. They're two different orientations. They're two different ways of looking at reality, of where meaning came from, of where we came from. And you've got to understand that you can't have modernism without evolution. Because to have modernism, you've got to have a way for us to get here without God or anything spiritual or any kind of logos.</w:t>
      </w:r>
    </w:p>
    <w:p>
      <w:pPr>
        <w:pStyle w:val="Normal"/>
        <w:rPr/>
      </w:pPr>
      <w:r>
        <w:rPr/>
      </w:r>
    </w:p>
    <w:p>
      <w:pPr>
        <w:pStyle w:val="Normal"/>
        <w:rPr/>
      </w:pPr>
      <w:r>
        <w:rPr/>
        <w:t>You understand? They're very important metaphysically speaking. Let me give you another parallel. The new, this new evolutionary modernist orientation may also be seen in the work of the German theological school of higher criticism. Some of you have studied that, maybe at the teaching company even. Alright, the traditional view for Jews and Christians was that Moses wrote the first five books, the Pentateuch or the Torah. Right? That was the traditional belief that Moses wrote them under God's inspiration.</w:t>
      </w:r>
    </w:p>
    <w:p>
      <w:pPr>
        <w:pStyle w:val="Normal"/>
        <w:rPr/>
      </w:pPr>
      <w:r>
        <w:rPr/>
      </w:r>
    </w:p>
    <w:p>
      <w:pPr>
        <w:pStyle w:val="Normal"/>
        <w:rPr/>
      </w:pPr>
      <w:r>
        <w:rPr/>
        <w:t>But most people today believe what this German school of higher criticism taught. They're modernists. They're evolutionary minded. They said, no, Moses did not write the Pentateuch or the Torah. What the Pentateuch is, is a book or five books that was written and rewritten, edited and re-edited.</w:t>
      </w:r>
    </w:p>
    <w:p>
      <w:pPr>
        <w:pStyle w:val="Normal"/>
        <w:rPr/>
      </w:pPr>
      <w:r>
        <w:rPr/>
      </w:r>
    </w:p>
    <w:p>
      <w:pPr>
        <w:pStyle w:val="Normal"/>
        <w:rPr/>
      </w:pPr>
      <w:r>
        <w:rPr/>
        <w:t>over thousands of years. Moses had nothing to do with it. Moses didn't write it. It was written... Some of you are familiar with the phrase J-E-P-D. I don't have time to go into it. It's called the documentary hypothesis. But the idea is that the Pentateuch evolved. It wasn't so much written, but it evolved. Now think about that.</w:t>
      </w:r>
    </w:p>
    <w:p>
      <w:pPr>
        <w:pStyle w:val="Normal"/>
        <w:rPr/>
      </w:pPr>
      <w:r>
        <w:rPr/>
      </w:r>
    </w:p>
    <w:p>
      <w:pPr>
        <w:pStyle w:val="Normal"/>
        <w:rPr/>
      </w:pPr>
      <w:r>
        <w:rPr/>
        <w:t>To say that Moses wrote the five books is a sort of creationist way of thinking because it says the five books of Moses were the creation of a single mind. And of course behind that mind was the mind of God. That's a logocentric way of looking at it. The modernist way is more evolutionary. It says, let me put it to you in a funny way. Moses did not write the five books. The five books wrote Moses.</w:t>
      </w:r>
    </w:p>
    <w:p>
      <w:pPr>
        <w:pStyle w:val="Normal"/>
        <w:rPr/>
      </w:pPr>
      <w:r>
        <w:rPr/>
      </w:r>
    </w:p>
    <w:p>
      <w:pPr>
        <w:pStyle w:val="Normal"/>
        <w:rPr/>
      </w:pPr>
      <w:r>
        <w:rPr/>
        <w:t>You see that? Some people might even deny that Moses existed. The five books invented him. Isn't that interesting? There's a difference there. Which one's true? I can't prove either one to you. But I want you to see the difference in paradigm. The difference in approach to what way. Now, you know what's interesting? A similar shift occurred in the classical studies of Homeric authorship. At the same time, the Germans were sort of dethroning Moses.</w:t>
      </w:r>
    </w:p>
    <w:p>
      <w:pPr>
        <w:pStyle w:val="Normal"/>
        <w:rPr/>
      </w:pPr>
      <w:r>
        <w:rPr/>
      </w:r>
    </w:p>
    <w:p>
      <w:pPr>
        <w:pStyle w:val="Normal"/>
        <w:rPr/>
      </w:pPr>
      <w:r>
        <w:rPr/>
        <w:t>The Germans and the British were dethroning Homer. Everybody in the past believed that Homer wrote the Elite and the Odyssey, or at least, you know, combined it and put it together in the oral tradition. A lot of modernists now say, no, no, the Elite and the Odyssey is a process of evolution. You know, we all believe in the oral tradition, but beyond that, okay? I mean, everybody believes in the oral tradition, but some people say Moses evolved.</w:t>
      </w:r>
    </w:p>
    <w:p>
      <w:pPr>
        <w:pStyle w:val="Normal"/>
        <w:rPr/>
      </w:pPr>
      <w:r>
        <w:rPr/>
      </w:r>
    </w:p>
    <w:p>
      <w:pPr>
        <w:pStyle w:val="Normal"/>
        <w:rPr/>
      </w:pPr>
      <w:r>
        <w:rPr/>
        <w:t>gathered the oral tradition, others say it was evolution. Some say Homer gathered the oral tradition, others say, again, the Iliad and the Odyssey invented or created Homer. I hope you're seeing the difference here. And again, I don't want to say one's right or one's the other. Wrong! But what I'm saying is this is two radically different ways of looking at art, of looking at ourselves, of looking at the nature of reality. Now, by the way,</w:t>
      </w:r>
    </w:p>
    <w:p>
      <w:pPr>
        <w:pStyle w:val="Normal"/>
        <w:rPr/>
      </w:pPr>
      <w:r>
        <w:rPr/>
      </w:r>
    </w:p>
    <w:p>
      <w:pPr>
        <w:pStyle w:val="Normal"/>
        <w:rPr/>
      </w:pPr>
      <w:r>
        <w:rPr/>
        <w:t>There are very few people that are pure logocentrists or pure modernists. Most of us sort of pick and choose, but I'm giving you the pure version, so to speak. All right, that's Freud and Darwin. But more radical decenterings were affected by Marx and Nietzsche.</w:t>
      </w:r>
    </w:p>
    <w:p>
      <w:pPr>
        <w:pStyle w:val="Normal"/>
        <w:rPr/>
      </w:pPr>
      <w:r>
        <w:rPr/>
      </w:r>
    </w:p>
    <w:p>
      <w:pPr>
        <w:pStyle w:val="Normal"/>
        <w:rPr/>
      </w:pPr>
      <w:r>
        <w:rPr/>
        <w:t>Alright, Marx, as both an atheist and a materialist, denied the real existence of anything beyond the physical. Now please, unfortunately, we have such nasty discourse these days that if I call someone an atheist, it sounds like I'm saying they're immoral or unethical.</w:t>
      </w:r>
    </w:p>
    <w:p>
      <w:pPr>
        <w:pStyle w:val="Normal"/>
        <w:rPr/>
      </w:pPr>
      <w:r>
        <w:rPr/>
      </w:r>
    </w:p>
    <w:p>
      <w:pPr>
        <w:pStyle w:val="Normal"/>
        <w:rPr/>
      </w:pPr>
      <w:r>
        <w:rPr/>
        <w:t>No, nothing. If you're an atheist, you may be moral, you may be immoral, just like a Christian can be moral or immoral. If you're an atheist, all that means is you don't believe in God. But Marx went beyond that. He was a materialist because he didn't believe that there was anything supernatural. You know, no angels, you know, nothing. In other words, all there is is the physical. We sort of talked about this in the Coleridge Chapter. That's what materialism. Marx denied the existence of anything beyond physical matter.</w:t>
      </w:r>
    </w:p>
    <w:p>
      <w:pPr>
        <w:pStyle w:val="Normal"/>
        <w:rPr/>
      </w:pPr>
      <w:r>
        <w:rPr/>
      </w:r>
    </w:p>
    <w:p>
      <w:pPr>
        <w:pStyle w:val="Normal"/>
        <w:rPr/>
      </w:pPr>
      <w:r>
        <w:rPr/>
        <w:t>For Marx, now listen carefully, the base or structure of society is the economic means and modes of production upon which rests the social, political, and intellectual superstructure. That takes some explanation. All right, some of you know a little bit about Marx. Marx believed that the way society works is that all of society is created by economic forces.</w:t>
      </w:r>
    </w:p>
    <w:p>
      <w:pPr>
        <w:pStyle w:val="Normal"/>
        <w:rPr/>
      </w:pPr>
      <w:r>
        <w:rPr/>
      </w:r>
    </w:p>
    <w:p>
      <w:pPr>
        <w:pStyle w:val="Normal"/>
        <w:rPr/>
      </w:pPr>
      <w:r>
        <w:rPr/>
        <w:t>At the base or structure of society is again what he calls the economic means and modes of production whether you're feudal or capitalistic or slave, you know all the different ways of economic structures. Now for Marx it is, most people don't realize this sometimes, for Marx those economic forces determine everything else. In other words our philosophy, our religion, our aesthetics, all of that is determined by</w:t>
      </w:r>
    </w:p>
    <w:p>
      <w:pPr>
        <w:pStyle w:val="Normal"/>
        <w:rPr/>
      </w:pPr>
      <w:r>
        <w:rPr/>
      </w:r>
    </w:p>
    <w:p>
      <w:pPr>
        <w:pStyle w:val="Normal"/>
        <w:rPr/>
      </w:pPr>
      <w:r>
        <w:rPr/>
        <w:t>economic and sometimes socio-economic forces. So what am I saying? For Marx, meaning starts with the physical, with the base, and moves upward towards philosophy and aesthetics.</w:t>
      </w:r>
    </w:p>
    <w:p>
      <w:pPr>
        <w:pStyle w:val="Normal"/>
        <w:rPr/>
      </w:pPr>
      <w:r>
        <w:rPr/>
      </w:r>
    </w:p>
    <w:p>
      <w:pPr>
        <w:pStyle w:val="Normal"/>
        <w:rPr/>
      </w:pPr>
      <w:r>
        <w:rPr/>
        <w:t>Again, a way to put it, thought flows upward from the base. Again, ideology, art, even consciousness itself are determined by economic forces and can never be independent of them. To Marx, the greatest illusion would be our view of our founding fathers in America. This view that a bunch of these great, you know, dead white men got together and had an idea and out of their ideas, their philosophies and beliefs, they created a system of democratic capitalism.</w:t>
      </w:r>
    </w:p>
    <w:p>
      <w:pPr>
        <w:pStyle w:val="Normal"/>
        <w:rPr/>
      </w:pPr>
      <w:r>
        <w:rPr/>
      </w:r>
    </w:p>
    <w:p>
      <w:pPr>
        <w:pStyle w:val="Normal"/>
        <w:rPr/>
      </w:pPr>
      <w:r>
        <w:rPr/>
        <w:t>Marx would say that's an illusion. Okay, the founding fathers did not create capitalism Capitalism created the founding fathers. You see how it's just like the Moses I told you. All right, Marx is inverting a binary human ideas Do not create historical forces historical forces are the origin of human ideas and so again What is the upshot of this the upshot of this is that art and even consciousness?</w:t>
      </w:r>
    </w:p>
    <w:p>
      <w:pPr>
        <w:pStyle w:val="Normal"/>
        <w:rPr/>
      </w:pPr>
      <w:r>
        <w:rPr/>
      </w:r>
    </w:p>
    <w:p>
      <w:pPr>
        <w:pStyle w:val="Normal"/>
        <w:rPr/>
      </w:pPr>
      <w:r>
        <w:rPr/>
        <w:t>have no separate existence, no inherent meaning that can transcend their economic milieu. And so, here's the link to aesthetics, in Marxist system, art loses its transcendent status. Because if it is unable to break free from socio-political forces, then it cannot hope to express truth.</w:t>
      </w:r>
    </w:p>
    <w:p>
      <w:pPr>
        <w:pStyle w:val="Normal"/>
        <w:rPr/>
      </w:pPr>
      <w:r>
        <w:rPr/>
      </w:r>
    </w:p>
    <w:p>
      <w:pPr>
        <w:pStyle w:val="Normal"/>
        <w:rPr/>
      </w:pPr>
      <w:r>
        <w:rPr/>
        <w:t>Again, you see, if even art is a product of a certain economic structure, means and modes of economic production, then how can you say art is eternal or touches on absolute truth or anything like that? It is just a creation, just like a machine is a creation or anything. It's a cultural product.</w:t>
      </w:r>
    </w:p>
    <w:p>
      <w:pPr>
        <w:pStyle w:val="Normal"/>
        <w:rPr/>
      </w:pPr>
      <w:r>
        <w:rPr/>
      </w:r>
    </w:p>
    <w:p>
      <w:pPr>
        <w:pStyle w:val="Normal"/>
        <w:rPr/>
      </w:pPr>
      <w:r>
        <w:rPr/>
        <w:t>So it's no longer transcendent, something that can encapsulate ideas. So Shakespeare is no longer for all time. He is for his age. He is a product of his socioeconomic milieu. Again, a lot of people don't realize that side of Marx. But that side of Marx has had a profound influence on literary theory. Obviously, I'm going to be a little biased here. I think that it's a little bit more negative than positive. But whatever we think, we need to understand it. Because it has very, very strongly influenced our view of ourselves and society, but not</w:t>
      </w:r>
    </w:p>
    <w:p>
      <w:pPr>
        <w:pStyle w:val="Normal"/>
        <w:rPr/>
      </w:pPr>
      <w:r>
        <w:rPr/>
      </w:r>
    </w:p>
    <w:p>
      <w:pPr>
        <w:pStyle w:val="Normal"/>
        <w:rPr/>
      </w:pPr>
      <w:r>
        <w:rPr/>
        <w:t>for us, our view of art. All right. The more modernist Nietzsche went even farther. He broke down the old logo-centric faith in the accessibility and even</w:t>
      </w:r>
    </w:p>
    <w:p>
      <w:pPr>
        <w:pStyle w:val="Normal"/>
        <w:rPr/>
      </w:pPr>
      <w:r>
        <w:rPr/>
      </w:r>
    </w:p>
    <w:p>
      <w:pPr>
        <w:pStyle w:val="Normal"/>
        <w:rPr/>
      </w:pPr>
      <w:r>
        <w:rPr/>
        <w:t>possibility of meaning. It'll take a few minutes to explain that. First of all, I want to tell you that most people, when they think about Nietzsche and the reversing of binaries, are going to go to that Apollo or Apollonian and Dionysiac thing. In the birth of tragedy and early Nietzsche work, he inverted that binary. He said, no, I don't want to privilege the Apollonian. I want to privilege the Dionysiac, that ecstatic side. But you know what?</w:t>
      </w:r>
    </w:p>
    <w:p>
      <w:pPr>
        <w:pStyle w:val="Normal"/>
        <w:rPr/>
      </w:pPr>
      <w:r>
        <w:rPr/>
      </w:r>
    </w:p>
    <w:p>
      <w:pPr>
        <w:pStyle w:val="Normal"/>
        <w:rPr/>
      </w:pPr>
      <w:r>
        <w:rPr/>
        <w:t>To me, that's not really that modernist. Why? First of all, the Romantics did it before him anyway. But it's also not that modernist because if the reason you like the Dionysiac is that it's because it's a kind of ecstatic possession that takes us out of our bodies, well, you're really saying there's a logos then, right? Because...</w:t>
      </w:r>
    </w:p>
    <w:p>
      <w:pPr>
        <w:pStyle w:val="Normal"/>
        <w:rPr/>
      </w:pPr>
      <w:r>
        <w:rPr/>
      </w:r>
    </w:p>
    <w:p>
      <w:pPr>
        <w:pStyle w:val="Normal"/>
        <w:rPr/>
      </w:pPr>
      <w:r>
        <w:rPr/>
        <w:t>If you're being ecstatically possessed and inspired by something, something's got to be inspiring you. So, in other words, to me, this is not the most radical side of Nietzsche because it still allows for some kind of origin or logos that's the origin of our ideas. It's something that possesses us. To me, the real modernist Nietzsche comes in his later works, particularly in an essay he wrote called Truth and Falsity in an Ultramoral Sense.</w:t>
      </w:r>
    </w:p>
    <w:p>
      <w:pPr>
        <w:pStyle w:val="Normal"/>
        <w:rPr/>
      </w:pPr>
      <w:r>
        <w:rPr/>
      </w:r>
    </w:p>
    <w:p>
      <w:pPr>
        <w:pStyle w:val="Normal"/>
        <w:rPr/>
      </w:pPr>
      <w:r>
        <w:rPr/>
        <w:t>In this work, Nietzsche denies the existence of any logos or form. There is no such thing as a logo. There is no such thing as absolute truth or absolute beauty. Why? In this essay, Nietzsche argues that what we call truth or absolute truth with a capital T is finally an illusion that man constructed</w:t>
      </w:r>
    </w:p>
    <w:p>
      <w:pPr>
        <w:pStyle w:val="Normal"/>
        <w:rPr/>
      </w:pPr>
      <w:r>
        <w:rPr/>
      </w:r>
    </w:p>
    <w:p>
      <w:pPr>
        <w:pStyle w:val="Normal"/>
        <w:rPr/>
      </w:pPr>
      <w:r>
        <w:rPr/>
        <w:t>and then forgot he constructed it. Let me give you a nice easy example. Let's say I'm an ancient Greek living in Athens. I carve myself a little idol of Athena and I put it behind a bush and then I go away on a long journey.</w:t>
      </w:r>
    </w:p>
    <w:p>
      <w:pPr>
        <w:pStyle w:val="Normal"/>
        <w:rPr/>
      </w:pPr>
      <w:r>
        <w:rPr/>
      </w:r>
    </w:p>
    <w:p>
      <w:pPr>
        <w:pStyle w:val="Normal"/>
        <w:rPr/>
      </w:pPr>
      <w:r>
        <w:rPr/>
        <w:t>Thirty years later, I come back to the same place and I'm poking behind the bush and lo and behold, I find the idol, the statue. And you know what I say? "Zeus be praised! Athena has given us this idol of herself." What have I forgotten? That I created the darn thing in the beginning.</w:t>
      </w:r>
    </w:p>
    <w:p>
      <w:pPr>
        <w:pStyle w:val="Normal"/>
        <w:rPr/>
      </w:pPr>
      <w:r>
        <w:rPr/>
      </w:r>
    </w:p>
    <w:p>
      <w:pPr>
        <w:pStyle w:val="Normal"/>
        <w:rPr/>
      </w:pPr>
      <w:r>
        <w:rPr/>
        <w:t>Well, that's what Nietzsche... I'm simplifying it, but that's really what Nietzsche says absolute truth is. We created it, we created the system, we created logocentrism, and then forgot we created it. Forget this idea that Plato found logocentrism. He didn't find it, reveal it, he made it up. And therefore, it's a man-made thing. For Nietzsche, there is no truth apart from what man creates. We create truth, and so it's not absolute.</w:t>
      </w:r>
    </w:p>
    <w:p>
      <w:pPr>
        <w:pStyle w:val="Normal"/>
        <w:rPr/>
      </w:pPr>
      <w:r>
        <w:rPr/>
      </w:r>
    </w:p>
    <w:p>
      <w:pPr>
        <w:pStyle w:val="Normal"/>
        <w:rPr/>
      </w:pPr>
      <w:r>
        <w:rPr/>
        <w:t>Finally, for Nietzsche, even God is a man-made truth. This is this idea of God is dead. In other words, God didn't create man. Man created God. And therefore, not only is God dead, but so are all supernatural, transcendent ideas and realities, whether those ideas be theological, philosophical, or aesthetic.</w:t>
      </w:r>
    </w:p>
    <w:p>
      <w:pPr>
        <w:pStyle w:val="Normal"/>
        <w:rPr/>
      </w:pPr>
      <w:r>
        <w:rPr/>
      </w:r>
    </w:p>
    <w:p>
      <w:pPr>
        <w:pStyle w:val="Normal"/>
        <w:rPr/>
      </w:pPr>
      <w:r>
        <w:rPr/>
        <w:t>Again, nothing is really pure again after that. Everything's just a social construct. And so it cannot hope to say,</w:t>
      </w:r>
    </w:p>
    <w:p>
      <w:pPr>
        <w:pStyle w:val="Normal"/>
        <w:rPr/>
      </w:pPr>
      <w:r>
        <w:rPr/>
      </w:r>
    </w:p>
    <w:p>
      <w:pPr>
        <w:pStyle w:val="Normal"/>
        <w:rPr/>
      </w:pPr>
      <w:r>
        <w:rPr/>
        <w:t>you know, I'm a perfect standard. This is partly the reason why Nietzsche has to turn to the will to power. If there are no standards anywhere to tell you how to act or how to behave, then the only way that you're going to behave is a will to power. And, you know, that's the side of Nietzsche that we say, oh, maybe he's to blame, Nietzsche's to blame a little bit. We're being a little bit unfair there. But basically, this idea of will to power says that there are no other touchstones. Nothing else tells us what to do because it's all man-made. All that's left is</w:t>
      </w:r>
    </w:p>
    <w:p>
      <w:pPr>
        <w:pStyle w:val="Normal"/>
        <w:rPr/>
      </w:pPr>
      <w:r>
        <w:rPr/>
      </w:r>
    </w:p>
    <w:p>
      <w:pPr>
        <w:pStyle w:val="Normal"/>
        <w:rPr/>
      </w:pPr>
      <w:r>
        <w:rPr/>
        <w:t>is power. All right. In our next Chapter, we will turn to the main school of modernism, structuralism.</w:t>
      </w:r>
    </w:p>
    <w:p>
      <w:pPr>
        <w:pStyle w:val="Normal"/>
        <w:rPr/>
      </w:pPr>
      <w:r>
        <w:rPr/>
      </w:r>
    </w:p>
    <w:p>
      <w:pPr>
        <w:pStyle w:val="Normal"/>
        <w:rPr/>
      </w:pPr>
      <w:r>
        <w:rPr/>
        <w:t>(Free users can only transcribe the first 30 minutes. Upgrade to re-transcribe the full file.)</w:t>
      </w:r>
    </w:p>
    <w:p>
      <w:pPr>
        <w:pStyle w:val="Normal"/>
        <w:rPr/>
      </w:pPr>
      <w:r>
        <w:rPr/>
        <w:t>(Transcribed by UniScribe (https://www.uniscribe.co). Upgrade to remove this message.)</w:t>
      </w:r>
    </w:p>
    <w:p>
      <w:pPr>
        <w:pStyle w:val="Normal"/>
        <w:rPr/>
      </w:pPr>
      <w:r>
        <w:rPr/>
      </w:r>
    </w:p>
    <w:p>
      <w:pPr>
        <w:pStyle w:val="Normal"/>
        <w:rPr/>
      </w:pPr>
      <w:r>
        <w:rPr/>
      </w:r>
    </w:p>
    <w:p>
      <w:pPr>
        <w:pStyle w:val="Normal"/>
        <w:spacing w:lineRule="auto" w:line="276"/>
        <w:rPr>
          <w:b/>
          <w:b/>
          <w:bCs/>
          <w:sz w:val="32"/>
          <w:szCs w:val="32"/>
        </w:rPr>
      </w:pPr>
      <w:r>
        <w:rPr>
          <w:b/>
          <w:bCs/>
          <w:sz w:val="32"/>
          <w:szCs w:val="32"/>
        </w:rPr>
        <w:t>Saussure, Ferdinand de (1857–1913)</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b/>
          <w:b/>
          <w:bCs/>
          <w:sz w:val="28"/>
          <w:szCs w:val="28"/>
        </w:rPr>
      </w:pPr>
      <w:r>
        <w:rPr/>
        <w:drawing>
          <wp:inline distT="0" distB="0" distL="0" distR="0">
            <wp:extent cx="1562100" cy="1988820"/>
            <wp:effectExtent l="0" t="0" r="0" b="0"/>
            <wp:docPr id="21"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
                    <pic:cNvPicPr>
                      <a:picLocks noChangeAspect="1" noChangeArrowheads="1"/>
                    </pic:cNvPicPr>
                  </pic:nvPicPr>
                  <pic:blipFill>
                    <a:blip r:embed="rId25"/>
                    <a:stretch>
                      <a:fillRect/>
                    </a:stretch>
                  </pic:blipFill>
                  <pic:spPr bwMode="auto">
                    <a:xfrm>
                      <a:off x="0" y="0"/>
                      <a:ext cx="1562100" cy="198882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Swiss linguist whose pioneer work, Course on General Linguistics, is the founding text of structuralism.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pPr>
      <w:r>
        <w:rPr/>
      </w:r>
    </w:p>
    <w:p>
      <w:pPr>
        <w:pStyle w:val="Normal"/>
        <w:spacing w:lineRule="auto" w:line="276"/>
        <w:rPr>
          <w:b/>
          <w:b/>
          <w:bCs/>
          <w:sz w:val="32"/>
          <w:szCs w:val="32"/>
        </w:rPr>
      </w:pPr>
      <w:r>
        <w:rPr>
          <w:b/>
          <w:bCs/>
          <w:sz w:val="32"/>
          <w:szCs w:val="32"/>
        </w:rPr>
        <w:t>Foucault, Michel (1926–1984)</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b/>
          <w:b/>
          <w:bCs/>
          <w:sz w:val="28"/>
          <w:szCs w:val="28"/>
        </w:rPr>
      </w:pPr>
      <w:r>
        <w:rPr/>
        <w:drawing>
          <wp:inline distT="0" distB="0" distL="0" distR="0">
            <wp:extent cx="1623060" cy="1531620"/>
            <wp:effectExtent l="0" t="0" r="0" b="0"/>
            <wp:docPr id="22"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
                    <pic:cNvPicPr>
                      <a:picLocks noChangeAspect="1" noChangeArrowheads="1"/>
                    </pic:cNvPicPr>
                  </pic:nvPicPr>
                  <pic:blipFill>
                    <a:blip r:embed="rId26"/>
                    <a:stretch>
                      <a:fillRect/>
                    </a:stretch>
                  </pic:blipFill>
                  <pic:spPr bwMode="auto">
                    <a:xfrm>
                      <a:off x="0" y="0"/>
                      <a:ext cx="1623060" cy="153162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French historian, philosopher, and theorist whose work has elements of both structuralist and poststructuralist thought.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rPr/>
      </w:pPr>
      <w:r>
        <w:rPr/>
      </w:r>
    </w:p>
    <w:p>
      <w:pPr>
        <w:pStyle w:val="Normal"/>
        <w:spacing w:lineRule="auto" w:line="276"/>
        <w:rPr>
          <w:b/>
          <w:b/>
          <w:bCs/>
          <w:sz w:val="32"/>
          <w:szCs w:val="32"/>
        </w:rPr>
      </w:pPr>
      <w:r>
        <w:rPr>
          <w:b/>
          <w:bCs/>
          <w:sz w:val="32"/>
          <w:szCs w:val="32"/>
        </w:rPr>
        <w:t>Derrida, Jacques (b. 1930)</w:t>
      </w:r>
    </w:p>
    <w:p>
      <w:pPr>
        <w:sectPr>
          <w:type w:val="continuous"/>
          <w:pgSz w:w="12240" w:h="15840"/>
          <w:pgMar w:left="1440" w:right="1440" w:header="0" w:top="1440" w:footer="720" w:bottom="1440" w:gutter="0"/>
          <w:formProt w:val="false"/>
          <w:textDirection w:val="lrTb"/>
          <w:docGrid w:type="default" w:linePitch="360" w:charSpace="0"/>
        </w:sectPr>
      </w:pPr>
    </w:p>
    <w:p>
      <w:pPr>
        <w:pStyle w:val="Normal"/>
        <w:spacing w:lineRule="auto" w:line="276"/>
        <w:rPr/>
      </w:pPr>
      <w:r>
        <w:rPr/>
        <w:drawing>
          <wp:inline distT="0" distB="0" distL="0" distR="0">
            <wp:extent cx="1440180" cy="1493520"/>
            <wp:effectExtent l="0" t="0" r="0" b="0"/>
            <wp:docPr id="23"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
                    <pic:cNvPicPr>
                      <a:picLocks noChangeAspect="1" noChangeArrowheads="1"/>
                    </pic:cNvPicPr>
                  </pic:nvPicPr>
                  <pic:blipFill>
                    <a:blip r:embed="rId27"/>
                    <a:stretch>
                      <a:fillRect/>
                    </a:stretch>
                  </pic:blipFill>
                  <pic:spPr bwMode="auto">
                    <a:xfrm>
                      <a:off x="0" y="0"/>
                      <a:ext cx="1440180" cy="1493520"/>
                    </a:xfrm>
                    <a:prstGeom prst="rect">
                      <a:avLst/>
                    </a:prstGeom>
                  </pic:spPr>
                </pic:pic>
              </a:graphicData>
            </a:graphic>
          </wp:inline>
        </w:drawing>
      </w:r>
    </w:p>
    <w:p>
      <w:pPr>
        <w:pStyle w:val="Normal"/>
        <w:spacing w:lineRule="auto" w:line="276"/>
        <w:rPr/>
      </w:pPr>
      <w:r>
        <w:rPr/>
      </w:r>
    </w:p>
    <w:p>
      <w:pPr>
        <w:pStyle w:val="Normal"/>
        <w:spacing w:lineRule="auto" w:line="276"/>
        <w:rPr/>
      </w:pPr>
      <w:r>
        <w:rPr/>
        <w:t xml:space="preserve">French literary theorist; founder of deconstructionism. His 1966 Chapter (delivered at Johns Hopkins), “Structure, Sign and Play in the Discourse of the Human Sciences,” ushered American critics into the era of poststructuralism. </w:t>
      </w:r>
    </w:p>
    <w:p>
      <w:pPr>
        <w:sectPr>
          <w:type w:val="continuous"/>
          <w:pgSz w:w="12240" w:h="15840"/>
          <w:pgMar w:left="1440" w:right="1440" w:header="0" w:top="1440" w:footer="720" w:bottom="1440" w:gutter="0"/>
          <w:cols w:num="2" w:equalWidth="false" w:sep="false">
            <w:col w:w="2640" w:space="720"/>
            <w:col w:w="5999"/>
          </w:cols>
          <w:formProt w:val="false"/>
          <w:textDirection w:val="lrTb"/>
          <w:docGrid w:type="default" w:linePitch="360" w:charSpace="0"/>
        </w:sectPr>
      </w:pPr>
    </w:p>
    <w:p>
      <w:pPr>
        <w:pStyle w:val="Normal"/>
        <w:spacing w:lineRule="auto" w:line="276"/>
        <w:rPr/>
      </w:pPr>
      <w:r>
        <w:rPr>
          <w:b/>
          <w:bCs/>
        </w:rPr>
        <w:t>L23.24 - Jacques Derrida on Deconstruction</w:t>
      </w:r>
    </w:p>
    <w:p>
      <w:pPr>
        <w:pStyle w:val="Normal"/>
        <w:spacing w:lineRule="auto" w:line="276"/>
        <w:rPr/>
      </w:pPr>
      <w:r>
        <w:rPr/>
        <w:t>Lecture 23, Jacques Derrida on Deconstruction In this lecture, we shall consider the origins of deconstruction in the theories of Derrida, particularly as they were first presented to America in his famous, or perhaps infamous, lecture, Structure, Sign and Play in the Discourse of the Human Sciences. Jacques Derrida reads the history of Western metaphysics as a continual search for a logos, or originary presence. Derrida says, yes, all of Western metaphysics is logocentric, and he finds that a problem.</w:t>
      </w:r>
    </w:p>
    <w:p>
      <w:pPr>
        <w:pStyle w:val="Normal"/>
        <w:spacing w:lineRule="auto" w:line="276"/>
        <w:rPr/>
      </w:pPr>
      <w:r>
        <w:rPr/>
      </w:r>
    </w:p>
    <w:p>
      <w:pPr>
        <w:pStyle w:val="Normal"/>
        <w:spacing w:lineRule="auto" w:line="276"/>
        <w:rPr/>
      </w:pPr>
      <w:r>
        <w:rPr/>
        <w:t>He says we keep trying to find a logos and origin, we can't get that out of our system. Now, he says the reason it is so much a part of philosophy is the reason is that this logos, if you can find it, it promises to give meaning and purpose to all things, to act as a universal center, a transcendental signified that all signifiers can be referred back to. In other words, we want the logos because we want a center, we want something that is the origin of everything, and we want what he calls, again, a transcendental signified.</w:t>
      </w:r>
    </w:p>
    <w:p>
      <w:pPr>
        <w:pStyle w:val="Normal"/>
        <w:spacing w:lineRule="auto" w:line="276"/>
        <w:rPr/>
      </w:pPr>
      <w:r>
        <w:rPr/>
      </w:r>
    </w:p>
    <w:p>
      <w:pPr>
        <w:pStyle w:val="Normal"/>
        <w:spacing w:lineRule="auto" w:line="276"/>
        <w:rPr/>
      </w:pPr>
      <w:r>
        <w:rPr/>
        <w:t>Now remember, a signified is what the word refers back to, the signifier returns back to the signified. A transcendental signified would be something that all the signifieds themselves point back to. We want something that will put a capstone, that will be the top and the origin and everything, that will be like a god, sort of, that will answer all questions and be the behind all references, all signification.</w:t>
      </w:r>
    </w:p>
    <w:p>
      <w:pPr>
        <w:pStyle w:val="Normal"/>
        <w:spacing w:lineRule="auto" w:line="276"/>
        <w:rPr/>
      </w:pPr>
      <w:r>
        <w:rPr/>
      </w:r>
    </w:p>
    <w:p>
      <w:pPr>
        <w:pStyle w:val="Normal"/>
        <w:spacing w:lineRule="auto" w:line="276"/>
        <w:rPr/>
      </w:pPr>
      <w:r>
        <w:rPr/>
        <w:t>He says we desire that. Now, behind this search, Derrida says, is a desire for a higher reality, a full presence that is beyond and thus not implicated in the play of structure. We want presence, we want to know there's something there, and we want to know there's something there that is pure and undefiled, not just a god that is there, but like a consciousness, a personality, that we have something inside of us that is a presence, that's real, that's undefiled.</w:t>
      </w:r>
    </w:p>
    <w:p>
      <w:pPr>
        <w:pStyle w:val="Normal"/>
        <w:spacing w:lineRule="auto" w:line="276"/>
        <w:rPr/>
      </w:pPr>
      <w:r>
        <w:rPr/>
      </w:r>
    </w:p>
    <w:p>
      <w:pPr>
        <w:pStyle w:val="Normal"/>
        <w:spacing w:lineRule="auto" w:line="276"/>
        <w:rPr/>
      </w:pPr>
      <w:r>
        <w:rPr/>
        <w:t>We yearn for that, we're hungry for it, and we reach for it, something that is not caught up in structure. Now, he claims, Western philosophy since Plato has simply renamed this presence and shifted this center without ever breaking from its centering impulse. And that's sort of what I told you in lecture 21.</w:t>
      </w:r>
    </w:p>
    <w:p>
      <w:pPr>
        <w:pStyle w:val="Normal"/>
        <w:spacing w:lineRule="auto" w:line="276"/>
        <w:rPr/>
      </w:pPr>
      <w:r>
        <w:rPr/>
      </w:r>
    </w:p>
    <w:p>
      <w:pPr>
        <w:pStyle w:val="Normal"/>
        <w:spacing w:lineRule="auto" w:line="276"/>
        <w:rPr/>
      </w:pPr>
      <w:r>
        <w:rPr/>
        <w:t>In fact, I borrowed that a little bit from Derrida, kind of used it against him maybe, but I borrowed a little bit because I think Derrida's right, that even though different philosophers have different names for the logos, it's basically the same centering impulse. Now, actually, Derrida says that is what metaphysics is. To Derrida, metaphysics is looking for a logo, so he would say he's not a metaphysician.</w:t>
      </w:r>
    </w:p>
    <w:p>
      <w:pPr>
        <w:pStyle w:val="Normal"/>
        <w:spacing w:lineRule="auto" w:line="276"/>
        <w:rPr/>
      </w:pPr>
      <w:r>
        <w:rPr/>
      </w:r>
    </w:p>
    <w:p>
      <w:pPr>
        <w:pStyle w:val="Normal"/>
        <w:spacing w:lineRule="auto" w:line="276"/>
        <w:rPr/>
      </w:pPr>
      <w:r>
        <w:rPr/>
        <w:t>We might call him that, but he's saying he's not a metaphysician because he doesn't want a logos, as we'll see. Now, here's the fun part. Derrida says that even the structuralists, the modernists, have sought a center, a fixed locus, or presence, or origin.</w:t>
      </w:r>
    </w:p>
    <w:p>
      <w:pPr>
        <w:pStyle w:val="Normal"/>
        <w:spacing w:lineRule="auto" w:line="276"/>
        <w:rPr/>
      </w:pPr>
      <w:r>
        <w:rPr/>
      </w:r>
    </w:p>
    <w:p>
      <w:pPr>
        <w:pStyle w:val="Normal"/>
        <w:spacing w:lineRule="auto" w:line="276"/>
        <w:rPr/>
      </w:pPr>
      <w:r>
        <w:rPr/>
        <w:t>In other words, they haven't really de-centered. They keep saying, we de-centered, we got rid of the center. No, they didn't.</w:t>
      </w:r>
    </w:p>
    <w:p>
      <w:pPr>
        <w:pStyle w:val="Normal"/>
        <w:spacing w:lineRule="auto" w:line="276"/>
        <w:rPr/>
      </w:pPr>
      <w:r>
        <w:rPr/>
      </w:r>
    </w:p>
    <w:p>
      <w:pPr>
        <w:pStyle w:val="Normal"/>
        <w:spacing w:lineRule="auto" w:line="276"/>
        <w:rPr/>
      </w:pPr>
      <w:r>
        <w:rPr/>
        <w:t>Their de-centering is just that juxtaposition. They just brought the margin to the center and came up with a new center. Now, structure forms the center rather than logos, but they're still thinking in a centering way, and so they're not really any different, is what Derrida is saying.</w:t>
      </w:r>
    </w:p>
    <w:p>
      <w:pPr>
        <w:pStyle w:val="Normal"/>
        <w:spacing w:lineRule="auto" w:line="276"/>
        <w:rPr/>
      </w:pPr>
      <w:r>
        <w:rPr/>
      </w:r>
    </w:p>
    <w:p>
      <w:pPr>
        <w:pStyle w:val="Normal"/>
        <w:spacing w:lineRule="auto" w:line="276"/>
        <w:rPr/>
      </w:pPr>
      <w:r>
        <w:rPr/>
        <w:t>They, the structuralists, have broken from the old metaphysic, okay, but they still use its terminology and its binaries. Though they sometimes reverse the binaries, they still think in terms of them, and that's part of logocentrism. If you're thinking in terms of binaries, in a way, you're still looking for a center.</w:t>
      </w:r>
    </w:p>
    <w:p>
      <w:pPr>
        <w:pStyle w:val="Normal"/>
        <w:spacing w:lineRule="auto" w:line="276"/>
        <w:rPr/>
      </w:pPr>
      <w:r>
        <w:rPr/>
      </w:r>
    </w:p>
    <w:p>
      <w:pPr>
        <w:pStyle w:val="Normal"/>
        <w:spacing w:lineRule="auto" w:line="276"/>
        <w:rPr/>
      </w:pPr>
      <w:r>
        <w:rPr/>
        <w:t>Maybe that center is not God anymore. Maybe that center is actually physical, but it's still a center, and you're still thinking in terms of binaries, one privileged over the other. Derrida, and here comes the word, would deconstruct all such attempts to posit a center or to establish a system of binaries.</w:t>
      </w:r>
    </w:p>
    <w:p>
      <w:pPr>
        <w:pStyle w:val="Normal"/>
        <w:spacing w:lineRule="auto" w:line="276"/>
        <w:rPr/>
      </w:pPr>
      <w:r>
        <w:rPr/>
      </w:r>
    </w:p>
    <w:p>
      <w:pPr>
        <w:pStyle w:val="Normal"/>
        <w:spacing w:lineRule="auto" w:line="276"/>
        <w:rPr/>
      </w:pPr>
      <w:r>
        <w:rPr/>
        <w:t>He would replace it instead with a full, free play of meaning. Let's look at that carefully. The word deconstruction simply means that we're going to take this centering impulse and deconstruct it.</w:t>
      </w:r>
    </w:p>
    <w:p>
      <w:pPr>
        <w:pStyle w:val="Normal"/>
        <w:spacing w:lineRule="auto" w:line="276"/>
        <w:rPr/>
      </w:pPr>
      <w:r>
        <w:rPr/>
      </w:r>
    </w:p>
    <w:p>
      <w:pPr>
        <w:pStyle w:val="Normal"/>
        <w:spacing w:lineRule="auto" w:line="276"/>
        <w:rPr/>
      </w:pPr>
      <w:r>
        <w:rPr/>
        <w:t>Take the binary and break it in half. That's on a simple level what deconstruction means. Break down the old metaphysic.</w:t>
      </w:r>
    </w:p>
    <w:p>
      <w:pPr>
        <w:pStyle w:val="Normal"/>
        <w:spacing w:lineRule="auto" w:line="276"/>
        <w:rPr/>
      </w:pPr>
      <w:r>
        <w:rPr/>
      </w:r>
    </w:p>
    <w:p>
      <w:pPr>
        <w:pStyle w:val="Normal"/>
        <w:spacing w:lineRule="auto" w:line="276"/>
        <w:rPr/>
      </w:pPr>
      <w:r>
        <w:rPr/>
        <w:t>Break down the old binary way of looking at things. Again, instead of that, what Derrida wants again is what he calls a full, free play of meaning. He doesn't want to be put into any system, Derrida.</w:t>
      </w:r>
    </w:p>
    <w:p>
      <w:pPr>
        <w:pStyle w:val="Normal"/>
        <w:spacing w:lineRule="auto" w:line="276"/>
        <w:rPr/>
      </w:pPr>
      <w:r>
        <w:rPr/>
      </w:r>
    </w:p>
    <w:p>
      <w:pPr>
        <w:pStyle w:val="Normal"/>
        <w:spacing w:lineRule="auto" w:line="276"/>
        <w:rPr/>
      </w:pPr>
      <w:r>
        <w:rPr/>
        <w:t>Now, interestingly, this is a little bit like that play drive of Schiller again that we looked at in lecture 11, but the difference is, or what Derrida would say the difference is, is that Schiller's free play is really not a free play because Schiller is still trying to keep a metaphysic, keep some kind of belief in God, a belief in transcendence or whatever, so it's not really a free play because you still have sort of counters or measures that you've got to stay within, boundaries if you will. Derrida says his play is a full, free play of meaning because it's got nothing to stop it. There's no presence, there's no center, there's no logos to stop that free play of meaning from going in any direction.</w:t>
      </w:r>
    </w:p>
    <w:p>
      <w:pPr>
        <w:pStyle w:val="Normal"/>
        <w:spacing w:lineRule="auto" w:line="276"/>
        <w:rPr/>
      </w:pPr>
      <w:r>
        <w:rPr/>
      </w:r>
    </w:p>
    <w:p>
      <w:pPr>
        <w:pStyle w:val="Normal"/>
        <w:spacing w:lineRule="auto" w:line="276"/>
        <w:rPr/>
      </w:pPr>
      <w:r>
        <w:rPr/>
        <w:t>So again, Derrida is saying maybe people before me said they were looking for a free, full play. Maybe they said they were breaking the old metaphysic, but they really weren't. That's up to me.</w:t>
      </w:r>
    </w:p>
    <w:p>
      <w:pPr>
        <w:pStyle w:val="Normal"/>
        <w:spacing w:lineRule="auto" w:line="276"/>
        <w:rPr/>
      </w:pPr>
      <w:r>
        <w:rPr/>
      </w:r>
    </w:p>
    <w:p>
      <w:pPr>
        <w:pStyle w:val="Normal"/>
        <w:spacing w:lineRule="auto" w:line="276"/>
        <w:rPr/>
      </w:pPr>
      <w:r>
        <w:rPr/>
        <w:t>And that's why it's another paradigm shift from modernism to post-modernism. Modernism switches the binary, deconstruction wants to break the binary. Maybe that's an easy way to describe it.</w:t>
      </w:r>
    </w:p>
    <w:p>
      <w:pPr>
        <w:pStyle w:val="Normal"/>
        <w:spacing w:lineRule="auto" w:line="276"/>
        <w:rPr/>
      </w:pPr>
      <w:r>
        <w:rPr/>
      </w:r>
    </w:p>
    <w:p>
      <w:pPr>
        <w:pStyle w:val="Normal"/>
        <w:spacing w:lineRule="auto" w:line="276"/>
        <w:rPr/>
      </w:pPr>
      <w:r>
        <w:rPr/>
        <w:t>All right. Derrida's theories, as I've presented them, were first made public in a 1966 lecture, it was at Johns Hopkins, and it was called Structure, Sign, and Play in the Discourse of the Human Sciences. And basically, this lecture is generally accepted as the birthday of deconstruction in America.</w:t>
      </w:r>
    </w:p>
    <w:p>
      <w:pPr>
        <w:pStyle w:val="Normal"/>
        <w:spacing w:lineRule="auto" w:line="276"/>
        <w:rPr/>
      </w:pPr>
      <w:r>
        <w:rPr/>
      </w:r>
    </w:p>
    <w:p>
      <w:pPr>
        <w:pStyle w:val="Normal"/>
        <w:spacing w:lineRule="auto" w:line="276"/>
        <w:rPr/>
      </w:pPr>
      <w:r>
        <w:rPr/>
        <w:t>Deconstruction was in Europe a little before us. It always comes to America after Europe. But that's the birthday.</w:t>
      </w:r>
    </w:p>
    <w:p>
      <w:pPr>
        <w:pStyle w:val="Normal"/>
        <w:spacing w:lineRule="auto" w:line="276"/>
        <w:rPr/>
      </w:pPr>
      <w:r>
        <w:rPr/>
      </w:r>
    </w:p>
    <w:p>
      <w:pPr>
        <w:pStyle w:val="Normal"/>
        <w:spacing w:lineRule="auto" w:line="276"/>
        <w:rPr/>
      </w:pPr>
      <w:r>
        <w:rPr/>
        <w:t>That's basically when deconstruction begins in our country. A little bit about terminology. Deconstruction, post-modernism, and post-structuralism are all used pretty much interchangeably.</w:t>
      </w:r>
    </w:p>
    <w:p>
      <w:pPr>
        <w:pStyle w:val="Normal"/>
        <w:spacing w:lineRule="auto" w:line="276"/>
        <w:rPr/>
      </w:pPr>
      <w:r>
        <w:rPr/>
      </w:r>
    </w:p>
    <w:p>
      <w:pPr>
        <w:pStyle w:val="Normal"/>
        <w:spacing w:lineRule="auto" w:line="276"/>
        <w:rPr/>
      </w:pPr>
      <w:r>
        <w:rPr/>
        <w:t>I mean, if you want to really be precise, post-modernism and post-structuralism is equivalent, and deconstruction is a form of post-modernism or post-structuralism, but they're still used fairly interchangeably. Now, in this essay, Structure, Sign, and Play, Derrida ironically spends more time attacking and deconstructing modern theorists than he does the traditional ones. So the fun thing about it, I mean, if you're somebody that's not crazy about modernism or post-modernism, you may actually have fun, because he doesn't even attacking Plato or Kant directly.</w:t>
      </w:r>
    </w:p>
    <w:p>
      <w:pPr>
        <w:pStyle w:val="Normal"/>
        <w:spacing w:lineRule="auto" w:line="276"/>
        <w:rPr/>
      </w:pPr>
      <w:r>
        <w:rPr/>
      </w:r>
    </w:p>
    <w:p>
      <w:pPr>
        <w:pStyle w:val="Normal"/>
        <w:spacing w:lineRule="auto" w:line="276"/>
        <w:rPr/>
      </w:pPr>
      <w:r>
        <w:rPr/>
        <w:t>He attacks all the people from the left. Saussure, I mentioned Levi-Strauss, but all these other people, he deconstructs them. So it is a little bit of fun.</w:t>
      </w:r>
    </w:p>
    <w:p>
      <w:pPr>
        <w:pStyle w:val="Normal"/>
        <w:spacing w:lineRule="auto" w:line="276"/>
        <w:rPr/>
      </w:pPr>
      <w:r>
        <w:rPr/>
      </w:r>
    </w:p>
    <w:p>
      <w:pPr>
        <w:pStyle w:val="Normal"/>
        <w:spacing w:lineRule="auto" w:line="276"/>
        <w:rPr/>
      </w:pPr>
      <w:r>
        <w:rPr/>
        <w:t>It's kind of like, I don't know if you know this, but Karl Marx, he did not agree with any other Marxists. I mean, any other Marxists, he said, no, you're wrong, you're wrong, you're wrong. There's only pure Marxists.</w:t>
      </w:r>
    </w:p>
    <w:p>
      <w:pPr>
        <w:pStyle w:val="Normal"/>
        <w:spacing w:lineRule="auto" w:line="276"/>
        <w:rPr/>
      </w:pPr>
      <w:r>
        <w:rPr/>
      </w:r>
    </w:p>
    <w:p>
      <w:pPr>
        <w:pStyle w:val="Normal"/>
        <w:spacing w:lineRule="auto" w:line="276"/>
        <w:rPr/>
      </w:pPr>
      <w:r>
        <w:rPr/>
        <w:t>It's kind of funny. Well, Derrida, he's not really irascible, actually. He's kind of a fun fellow.</w:t>
      </w:r>
    </w:p>
    <w:p>
      <w:pPr>
        <w:pStyle w:val="Normal"/>
        <w:spacing w:lineRule="auto" w:line="276"/>
        <w:rPr/>
      </w:pPr>
      <w:r>
        <w:rPr/>
      </w:r>
    </w:p>
    <w:p>
      <w:pPr>
        <w:pStyle w:val="Normal"/>
        <w:spacing w:lineRule="auto" w:line="276"/>
        <w:rPr/>
      </w:pPr>
      <w:r>
        <w:rPr/>
        <w:t>But he has fun breaking down all the pretensions of the structuralists. And you know what it's like? I think one of the reasons deconstruction is so popular, I'm being a little critical here, but part of the reason they attacked Socrates and put him to death was because all of Socrates' followers were using his techniques, his Socratic dialogue, to go around and break down all the ideas of their elders, right? What's more fun for a college student than to go up to some authority figure and use reason and logic to show them that they're a fool? I really think this is why deconstruction is so popular amongst graduate students particularly, because it's fun to, it's the anxiety of influence again, isn't it, the Oedipal thing? It's fun to deconstruct people. You get into it.</w:t>
      </w:r>
    </w:p>
    <w:p>
      <w:pPr>
        <w:pStyle w:val="Normal"/>
        <w:spacing w:lineRule="auto" w:line="276"/>
        <w:rPr/>
      </w:pPr>
      <w:r>
        <w:rPr/>
      </w:r>
    </w:p>
    <w:p>
      <w:pPr>
        <w:pStyle w:val="Normal"/>
        <w:spacing w:lineRule="auto" w:line="276"/>
        <w:rPr/>
      </w:pPr>
      <w:r>
        <w:rPr/>
        <w:t>It's a lot of fun. And again, sometimes, I mean, Derrida's pretty wild, but sometimes his followers are even more deconstructive than he is. And again, it just reminds me of those sophists.</w:t>
      </w:r>
    </w:p>
    <w:p>
      <w:pPr>
        <w:pStyle w:val="Normal"/>
        <w:spacing w:lineRule="auto" w:line="276"/>
        <w:rPr/>
      </w:pPr>
      <w:r>
        <w:rPr/>
      </w:r>
    </w:p>
    <w:p>
      <w:pPr>
        <w:pStyle w:val="Normal"/>
        <w:spacing w:lineRule="auto" w:line="276"/>
        <w:rPr/>
      </w:pPr>
      <w:r>
        <w:rPr/>
        <w:t>And I'm going to actually link deconstruction to sophistry, because it has fun breaking down arguments. All right. In his lecture, Derrida identifies three forerunners to what he's doing.</w:t>
      </w:r>
    </w:p>
    <w:p>
      <w:pPr>
        <w:pStyle w:val="Normal"/>
        <w:spacing w:lineRule="auto" w:line="276"/>
        <w:rPr/>
      </w:pPr>
      <w:r>
        <w:rPr/>
      </w:r>
    </w:p>
    <w:p>
      <w:pPr>
        <w:pStyle w:val="Normal"/>
        <w:spacing w:lineRule="auto" w:line="276"/>
        <w:rPr/>
      </w:pPr>
      <w:r>
        <w:rPr/>
        <w:t>Nietzsche, Freud, and Martin Heidegger. We haven't talked about him, but he's a famous philosopher. Now, the funny thing is even these guys get deconstructed, but they get deconstructed less than the other ones, because he really likes them.</w:t>
      </w:r>
    </w:p>
    <w:p>
      <w:pPr>
        <w:pStyle w:val="Normal"/>
        <w:spacing w:lineRule="auto" w:line="276"/>
        <w:rPr/>
      </w:pPr>
      <w:r>
        <w:rPr/>
      </w:r>
    </w:p>
    <w:p>
      <w:pPr>
        <w:pStyle w:val="Normal"/>
        <w:spacing w:lineRule="auto" w:line="276"/>
        <w:rPr/>
      </w:pPr>
      <w:r>
        <w:rPr/>
        <w:t>Let me show you how they're the predecessors or forerunners of Derrida, at least the way he explains it. First, Nietzsche. Nietzsche is a Nietzsche.</w:t>
      </w:r>
    </w:p>
    <w:p>
      <w:pPr>
        <w:pStyle w:val="Normal"/>
        <w:spacing w:lineRule="auto" w:line="276"/>
        <w:rPr/>
      </w:pPr>
      <w:r>
        <w:rPr/>
      </w:r>
    </w:p>
    <w:p>
      <w:pPr>
        <w:pStyle w:val="Normal"/>
        <w:spacing w:lineRule="auto" w:line="276"/>
        <w:rPr/>
      </w:pPr>
      <w:r>
        <w:rPr/>
        <w:t>He did away with such concepts as being and truth, showing them to be arbitrary and in constant play. Not only did Nietzsche show us that there is no absolute truth, he actually showed that truth itself was constantly changing and in play. And that's an idea that Derrida is going to agree with.</w:t>
      </w:r>
    </w:p>
    <w:p>
      <w:pPr>
        <w:pStyle w:val="Normal"/>
        <w:spacing w:lineRule="auto" w:line="276"/>
        <w:rPr/>
      </w:pPr>
      <w:r>
        <w:rPr/>
      </w:r>
    </w:p>
    <w:p>
      <w:pPr>
        <w:pStyle w:val="Normal"/>
        <w:spacing w:lineRule="auto" w:line="276"/>
        <w:rPr/>
      </w:pPr>
      <w:r>
        <w:rPr/>
        <w:t>And so, you know, it's interesting. Nietzsche is really the true father of modernism and postmodernism. He is an incredibly important figure in Western metaphysics.</w:t>
      </w:r>
    </w:p>
    <w:p>
      <w:pPr>
        <w:pStyle w:val="Normal"/>
        <w:spacing w:lineRule="auto" w:line="276"/>
        <w:rPr/>
      </w:pPr>
      <w:r>
        <w:rPr/>
      </w:r>
    </w:p>
    <w:p>
      <w:pPr>
        <w:pStyle w:val="Normal"/>
        <w:spacing w:lineRule="auto" w:line="276"/>
        <w:rPr/>
      </w:pPr>
      <w:r>
        <w:rPr/>
        <w:t>You can love him or hate him, but without him, things would be different. I mean, that's true, maybe a very philosopher, but particularly Nietzsche. He sets the groundwork for modernism, as I described it in the last two lectures, and the groundwork for deconstruction the next two lectures, these two lectures.</w:t>
      </w:r>
    </w:p>
    <w:p>
      <w:pPr>
        <w:pStyle w:val="Normal"/>
        <w:spacing w:lineRule="auto" w:line="276"/>
        <w:rPr/>
      </w:pPr>
      <w:r>
        <w:rPr/>
      </w:r>
    </w:p>
    <w:p>
      <w:pPr>
        <w:pStyle w:val="Normal"/>
        <w:spacing w:lineRule="auto" w:line="276"/>
        <w:rPr/>
      </w:pPr>
      <w:r>
        <w:rPr/>
        <w:t>All right, what about Freud? Freud did away with the faith that the subjective self or consciousness can function as a logocentric presence or a transcendental signify. In other words, if Nietzsche kills ontology, Freud kills epistemology. To mention something I mentioned before.</w:t>
      </w:r>
    </w:p>
    <w:p>
      <w:pPr>
        <w:pStyle w:val="Normal"/>
        <w:spacing w:lineRule="auto" w:line="276"/>
        <w:rPr/>
      </w:pPr>
      <w:r>
        <w:rPr/>
      </w:r>
    </w:p>
    <w:p>
      <w:pPr>
        <w:pStyle w:val="Normal"/>
        <w:spacing w:lineRule="auto" w:line="276"/>
        <w:rPr/>
      </w:pPr>
      <w:r>
        <w:rPr/>
        <w:t>In other words, Freud shows us that, you know, even our consciousness, our self, can't function as a logos. Even that is broken down. So again, Freud finishes what Nietzsche starts in that sense, or they're doing it fairly similar.</w:t>
      </w:r>
    </w:p>
    <w:p>
      <w:pPr>
        <w:pStyle w:val="Normal"/>
        <w:spacing w:lineRule="auto" w:line="276"/>
        <w:rPr/>
      </w:pPr>
      <w:r>
        <w:rPr/>
      </w:r>
    </w:p>
    <w:p>
      <w:pPr>
        <w:pStyle w:val="Normal"/>
        <w:spacing w:lineRule="auto" w:line="276"/>
        <w:rPr/>
      </w:pPr>
      <w:r>
        <w:rPr/>
        <w:t>Now, a way to put it is that Freud demystified that nostalgic, romantic turn inward that would seek to posit itself and its ego as a fixed, stable center. It's easy for romantic-minded people, and in some ways, Freud is a romantic. He's an anti-romantic, but he's also a romantic.</w:t>
      </w:r>
    </w:p>
    <w:p>
      <w:pPr>
        <w:pStyle w:val="Normal"/>
        <w:spacing w:lineRule="auto" w:line="276"/>
        <w:rPr/>
      </w:pPr>
      <w:r>
        <w:rPr/>
      </w:r>
    </w:p>
    <w:p>
      <w:pPr>
        <w:pStyle w:val="Normal"/>
        <w:spacing w:lineRule="auto" w:line="276"/>
        <w:rPr/>
      </w:pPr>
      <w:r>
        <w:rPr/>
        <w:t>And, you know, there's that romantic thing that says, well, nothing else is true. There's no God, there's no truth, but there's me. Well, Freud does away with that faith that me, my ego, can form a fixed, stable center, as it does oftentimes for a lot of artists.</w:t>
      </w:r>
    </w:p>
    <w:p>
      <w:pPr>
        <w:pStyle w:val="Normal"/>
        <w:spacing w:lineRule="auto" w:line="276"/>
        <w:rPr/>
      </w:pPr>
      <w:r>
        <w:rPr/>
      </w:r>
    </w:p>
    <w:p>
      <w:pPr>
        <w:pStyle w:val="Normal"/>
        <w:spacing w:lineRule="auto" w:line="276"/>
        <w:rPr/>
      </w:pPr>
      <w:r>
        <w:rPr/>
        <w:t>You know, a lot of artists reject everything, but they have recourse to themself as the center of all meaning, and that's how they fix and stabilize meaning. They make themselves into the transcendental signified. In other words, all meaning eventually goes back to them, and that's what gives it the unity.</w:t>
      </w:r>
    </w:p>
    <w:p>
      <w:pPr>
        <w:pStyle w:val="Normal"/>
        <w:spacing w:lineRule="auto" w:line="276"/>
        <w:rPr/>
      </w:pPr>
      <w:r>
        <w:rPr/>
      </w:r>
    </w:p>
    <w:p>
      <w:pPr>
        <w:pStyle w:val="Normal"/>
        <w:spacing w:lineRule="auto" w:line="276"/>
        <w:rPr/>
      </w:pPr>
      <w:r>
        <w:rPr/>
        <w:t>Well, Freud problematized that by saying, you know, no, we're the product of unconscious forces. Finally, Heidegger did away with the metaphysical concept of being as presence, of any eternal, preexistent I am. Now, Heidegger's very hard to explain, but again, the basic idea here is that there's no more presence.</w:t>
      </w:r>
    </w:p>
    <w:p>
      <w:pPr>
        <w:pStyle w:val="Normal"/>
        <w:spacing w:lineRule="auto" w:line="276"/>
        <w:rPr/>
      </w:pPr>
      <w:r>
        <w:rPr/>
      </w:r>
    </w:p>
    <w:p>
      <w:pPr>
        <w:pStyle w:val="Normal"/>
        <w:spacing w:lineRule="auto" w:line="276"/>
        <w:rPr/>
      </w:pPr>
      <w:r>
        <w:rPr/>
        <w:t>Even we ourselves, we don't carry some kind of presence with us. I think the easiest way to understand this is to have recourse, once again, to Sartre's idea of existence preceding essence. Even though we are, we be, or something, we're a being, we don't carry an essence with us.</w:t>
      </w:r>
    </w:p>
    <w:p>
      <w:pPr>
        <w:pStyle w:val="Normal"/>
        <w:spacing w:lineRule="auto" w:line="276"/>
        <w:rPr/>
      </w:pPr>
      <w:r>
        <w:rPr/>
      </w:r>
    </w:p>
    <w:p>
      <w:pPr>
        <w:pStyle w:val="Normal"/>
        <w:spacing w:lineRule="auto" w:line="276"/>
        <w:rPr/>
      </w:pPr>
      <w:r>
        <w:rPr/>
        <w:t>That essence is produced as we act in the world, as we create. Our existence gives way to essence, maybe is the easiest way to understand that in a nutshell. So again, the reason these three people are forerunners, again, is because all of them are breaking down all possibilities for a fixed center, or stable origin, or again, transcendental signified.</w:t>
      </w:r>
    </w:p>
    <w:p>
      <w:pPr>
        <w:pStyle w:val="Normal"/>
        <w:spacing w:lineRule="auto" w:line="276"/>
        <w:rPr/>
      </w:pPr>
      <w:r>
        <w:rPr/>
      </w:r>
    </w:p>
    <w:p>
      <w:pPr>
        <w:pStyle w:val="Normal"/>
        <w:spacing w:lineRule="auto" w:line="276"/>
        <w:rPr/>
      </w:pPr>
      <w:r>
        <w:rPr/>
        <w:t>Now, in the rest of the lecture, I want to show you that what Derrida is really doing is breaking from Western metaphysics. And to break from Western metaphysics means to break from two things, Platonism and Christianity. Because the Platonic mindset and the Christian mindset, especially as they were brought together in Augustine, that's why he's so important, is, that's really the Western tradition.</w:t>
      </w:r>
    </w:p>
    <w:p>
      <w:pPr>
        <w:pStyle w:val="Normal"/>
        <w:spacing w:lineRule="auto" w:line="276"/>
        <w:rPr/>
      </w:pPr>
      <w:r>
        <w:rPr/>
      </w:r>
    </w:p>
    <w:p>
      <w:pPr>
        <w:pStyle w:val="Normal"/>
        <w:spacing w:lineRule="auto" w:line="276"/>
        <w:rPr/>
      </w:pPr>
      <w:r>
        <w:rPr/>
        <w:t>Well, Derrida breaks both. I want to show you how. Let's start with Plato.</w:t>
      </w:r>
    </w:p>
    <w:p>
      <w:pPr>
        <w:pStyle w:val="Normal"/>
        <w:spacing w:lineRule="auto" w:line="276"/>
        <w:rPr/>
      </w:pPr>
      <w:r>
        <w:rPr/>
      </w:r>
    </w:p>
    <w:p>
      <w:pPr>
        <w:pStyle w:val="Normal"/>
        <w:spacing w:lineRule="auto" w:line="276"/>
        <w:rPr/>
      </w:pPr>
      <w:r>
        <w:rPr/>
        <w:t>All right. In rejecting logocentrism and its earliest proponent, Plato, who sort of invented logocentrism, Derrida has reaffirmed the foundational tenets of Plato's nemesis, Gorgias the sophist. Plato's great enemy, the one that Plato had to disprove or outdo, was a sophist named Gorgias.</w:t>
      </w:r>
    </w:p>
    <w:p>
      <w:pPr>
        <w:pStyle w:val="Normal"/>
        <w:spacing w:lineRule="auto" w:line="276"/>
        <w:rPr/>
      </w:pPr>
      <w:r>
        <w:rPr/>
      </w:r>
    </w:p>
    <w:p>
      <w:pPr>
        <w:pStyle w:val="Normal"/>
        <w:spacing w:lineRule="auto" w:line="276"/>
        <w:rPr/>
      </w:pPr>
      <w:r>
        <w:rPr/>
        <w:t>Now, according to Gorgias, he had these three propositions. Some of you may be familiar with these. Gorgias's three propositions were, number one, nothing exists.</w:t>
      </w:r>
    </w:p>
    <w:p>
      <w:pPr>
        <w:pStyle w:val="Normal"/>
        <w:spacing w:lineRule="auto" w:line="276"/>
        <w:rPr/>
      </w:pPr>
      <w:r>
        <w:rPr/>
      </w:r>
    </w:p>
    <w:p>
      <w:pPr>
        <w:pStyle w:val="Normal"/>
        <w:spacing w:lineRule="auto" w:line="276"/>
        <w:rPr/>
      </w:pPr>
      <w:r>
        <w:rPr/>
        <w:t>Now, he doesn't mean there's no matter. He means nothing, no presence exists is really what he means in the Derrida sense. Nothing exists.</w:t>
      </w:r>
    </w:p>
    <w:p>
      <w:pPr>
        <w:pStyle w:val="Normal"/>
        <w:spacing w:lineRule="auto" w:line="276"/>
        <w:rPr/>
      </w:pPr>
      <w:r>
        <w:rPr/>
      </w:r>
    </w:p>
    <w:p>
      <w:pPr>
        <w:pStyle w:val="Normal"/>
        <w:spacing w:lineRule="auto" w:line="276"/>
        <w:rPr/>
      </w:pPr>
      <w:r>
        <w:rPr/>
        <w:t>Number two, if it exists, it cannot be known. Number three, if it can be known, it cannot be communicated. Now, those are his three propositions.</w:t>
      </w:r>
    </w:p>
    <w:p>
      <w:pPr>
        <w:pStyle w:val="Normal"/>
        <w:spacing w:lineRule="auto" w:line="276"/>
        <w:rPr/>
      </w:pPr>
      <w:r>
        <w:rPr/>
      </w:r>
    </w:p>
    <w:p>
      <w:pPr>
        <w:pStyle w:val="Normal"/>
        <w:spacing w:lineRule="auto" w:line="276"/>
        <w:rPr/>
      </w:pPr>
      <w:r>
        <w:rPr/>
        <w:t>And again, much of Platonism, we might say, is an attempt to answer that. Well, I'm going to show how deconstruction goes back to those three propositions of Gorgias. Let's go through it.</w:t>
      </w:r>
    </w:p>
    <w:p>
      <w:pPr>
        <w:pStyle w:val="Normal"/>
        <w:spacing w:lineRule="auto" w:line="276"/>
        <w:rPr/>
      </w:pPr>
      <w:r>
        <w:rPr/>
      </w:r>
    </w:p>
    <w:p>
      <w:pPr>
        <w:pStyle w:val="Normal"/>
        <w:spacing w:lineRule="auto" w:line="276"/>
        <w:rPr/>
      </w:pPr>
      <w:r>
        <w:rPr/>
        <w:t>First of all, Gorgias's first proposition, nothing exists. In place of that, Derrida argues that there exists no pure, undifferentiated presence, no norm, no center, no touchstone against which all other imitations can be measured. I think that's pretty clear.</w:t>
      </w:r>
    </w:p>
    <w:p>
      <w:pPr>
        <w:pStyle w:val="Normal"/>
        <w:spacing w:lineRule="auto" w:line="276"/>
        <w:rPr/>
      </w:pPr>
      <w:r>
        <w:rPr/>
      </w:r>
    </w:p>
    <w:p>
      <w:pPr>
        <w:pStyle w:val="Normal"/>
        <w:spacing w:lineRule="auto" w:line="276"/>
        <w:rPr/>
      </w:pPr>
      <w:r>
        <w:rPr/>
        <w:t>Nothing exists. There's no logos. There's no center.</w:t>
      </w:r>
    </w:p>
    <w:p>
      <w:pPr>
        <w:pStyle w:val="Normal"/>
        <w:spacing w:lineRule="auto" w:line="276"/>
        <w:rPr/>
      </w:pPr>
      <w:r>
        <w:rPr/>
      </w:r>
    </w:p>
    <w:p>
      <w:pPr>
        <w:pStyle w:val="Normal"/>
        <w:spacing w:lineRule="auto" w:line="276"/>
        <w:rPr/>
      </w:pPr>
      <w:r>
        <w:rPr/>
        <w:t>The other ones are a little more difficult. All right. Proposition two, if it exists, it cannot be known.</w:t>
      </w:r>
    </w:p>
    <w:p>
      <w:pPr>
        <w:pStyle w:val="Normal"/>
        <w:spacing w:lineRule="auto" w:line="276"/>
        <w:rPr/>
      </w:pPr>
      <w:r>
        <w:rPr/>
      </w:r>
    </w:p>
    <w:p>
      <w:pPr>
        <w:pStyle w:val="Normal"/>
        <w:spacing w:lineRule="auto" w:line="276"/>
        <w:rPr/>
      </w:pPr>
      <w:r>
        <w:rPr/>
        <w:t>Even if it does exist, let's say there is a logos. It doesn't make a difference because it cannot be known. Here's Derrida's version.</w:t>
      </w:r>
    </w:p>
    <w:p>
      <w:pPr>
        <w:pStyle w:val="Normal"/>
        <w:spacing w:lineRule="auto" w:line="276"/>
        <w:rPr/>
      </w:pPr>
      <w:r>
        <w:rPr/>
      </w:r>
    </w:p>
    <w:p>
      <w:pPr>
        <w:pStyle w:val="Normal"/>
        <w:spacing w:lineRule="auto" w:line="276"/>
        <w:rPr/>
      </w:pPr>
      <w:r>
        <w:rPr/>
        <w:t>And Derrida doesn't say this. This is my critique or way of explaining Derrida. I should say, I think if he saw this, he probably would agree.</w:t>
      </w:r>
    </w:p>
    <w:p>
      <w:pPr>
        <w:pStyle w:val="Normal"/>
        <w:spacing w:lineRule="auto" w:line="276"/>
        <w:rPr/>
      </w:pPr>
      <w:r>
        <w:rPr/>
      </w:r>
    </w:p>
    <w:p>
      <w:pPr>
        <w:pStyle w:val="Normal"/>
        <w:spacing w:lineRule="auto" w:line="276"/>
        <w:rPr/>
      </w:pPr>
      <w:r>
        <w:rPr/>
        <w:t>But I want to say this is my critique. Derrida asserts our inability to find a clear way back to any originary presence or even any controlling system of logic. So for Derrida too, even if there is a logos, a transcendental signified, we can't get there.</w:t>
      </w:r>
    </w:p>
    <w:p>
      <w:pPr>
        <w:pStyle w:val="Normal"/>
        <w:spacing w:lineRule="auto" w:line="276"/>
        <w:rPr/>
      </w:pPr>
      <w:r>
        <w:rPr/>
      </w:r>
    </w:p>
    <w:p>
      <w:pPr>
        <w:pStyle w:val="Normal"/>
        <w:spacing w:lineRule="auto" w:line="276"/>
        <w:rPr/>
      </w:pPr>
      <w:r>
        <w:rPr/>
        <w:t>There's no way to get back to a pure origin, to a transcendental signified. Even if it exists, it's impossible to get back. Now, Derrida expresses this inability in a word that he coined, différance.</w:t>
      </w:r>
    </w:p>
    <w:p>
      <w:pPr>
        <w:pStyle w:val="Normal"/>
        <w:spacing w:lineRule="auto" w:line="276"/>
        <w:rPr/>
      </w:pPr>
      <w:r>
        <w:rPr/>
      </w:r>
    </w:p>
    <w:p>
      <w:pPr>
        <w:pStyle w:val="Normal"/>
        <w:spacing w:lineRule="auto" w:line="276"/>
        <w:rPr/>
      </w:pPr>
      <w:r>
        <w:rPr/>
        <w:t>Now in French, that's D-I-F-F-E-R-E-N-C-E. I'm sorry, Derrida spells it A-N-C-E at the end. The way, the shorthand is to say différance with an A. He invented the word.</w:t>
      </w:r>
    </w:p>
    <w:p>
      <w:pPr>
        <w:pStyle w:val="Normal"/>
        <w:spacing w:lineRule="auto" w:line="276"/>
        <w:rPr/>
      </w:pPr>
      <w:r>
        <w:rPr/>
      </w:r>
    </w:p>
    <w:p>
      <w:pPr>
        <w:pStyle w:val="Normal"/>
        <w:spacing w:lineRule="auto" w:line="276"/>
        <w:rPr/>
      </w:pPr>
      <w:r>
        <w:rPr/>
        <w:t>Now this word is a pun and it's untranslatable, but I'll explain to you the way it works in French. Now, the word différance with an A is actually a pun that plays on two French words, the French word for difference and the French word for to defer. That's how he made that word.</w:t>
      </w:r>
    </w:p>
    <w:p>
      <w:pPr>
        <w:pStyle w:val="Normal"/>
        <w:spacing w:lineRule="auto" w:line="276"/>
        <w:rPr/>
      </w:pPr>
      <w:r>
        <w:rPr/>
      </w:r>
    </w:p>
    <w:p>
      <w:pPr>
        <w:pStyle w:val="Normal"/>
        <w:spacing w:lineRule="auto" w:line="276"/>
        <w:rPr/>
      </w:pPr>
      <w:r>
        <w:rPr/>
        <w:t>Now I'll explain why that's important in one moment, but let me show you the other reason. Okay. Différance with an E and différance with an A are pronounced exactly the same in French.</w:t>
      </w:r>
    </w:p>
    <w:p>
      <w:pPr>
        <w:pStyle w:val="Normal"/>
        <w:spacing w:lineRule="auto" w:line="276"/>
        <w:rPr/>
      </w:pPr>
      <w:r>
        <w:rPr/>
      </w:r>
    </w:p>
    <w:p>
      <w:pPr>
        <w:pStyle w:val="Normal"/>
        <w:spacing w:lineRule="auto" w:line="276"/>
        <w:rPr/>
      </w:pPr>
      <w:r>
        <w:rPr/>
        <w:t>And so what he does with that word is he breaks down one of the oldest binaries of speech writing. It was believed, as I mentioned earlier, that speech was pure. You know, it's closer to the logos, whereas writing is a kind of a dirty thing.</w:t>
      </w:r>
    </w:p>
    <w:p>
      <w:pPr>
        <w:pStyle w:val="Normal"/>
        <w:spacing w:lineRule="auto" w:line="276"/>
        <w:rPr/>
      </w:pPr>
      <w:r>
        <w:rPr/>
      </w:r>
    </w:p>
    <w:p>
      <w:pPr>
        <w:pStyle w:val="Normal"/>
        <w:spacing w:lineRule="auto" w:line="276"/>
        <w:rPr/>
      </w:pPr>
      <w:r>
        <w:rPr/>
        <w:t>It's a physical thing. Well, what he shows is, wait a minute, if speech is so pure, if I say différance, you don't know which one I'm talking about until I write it down. So that word is a little, it's almost like a one word poem that breaks down this faith in that binary.</w:t>
      </w:r>
    </w:p>
    <w:p>
      <w:pPr>
        <w:pStyle w:val="Normal"/>
        <w:spacing w:lineRule="auto" w:line="276"/>
        <w:rPr/>
      </w:pPr>
      <w:r>
        <w:rPr/>
      </w:r>
    </w:p>
    <w:p>
      <w:pPr>
        <w:pStyle w:val="Normal"/>
        <w:spacing w:lineRule="auto" w:line="276"/>
        <w:rPr/>
      </w:pPr>
      <w:r>
        <w:rPr/>
        <w:t>All right, let's come back though to the more important difference and defer. All right. Like the structuralist, Derrida does privilege difference over sameness.</w:t>
      </w:r>
    </w:p>
    <w:p>
      <w:pPr>
        <w:pStyle w:val="Normal"/>
        <w:spacing w:lineRule="auto" w:line="276"/>
        <w:rPr/>
      </w:pPr>
      <w:r>
        <w:rPr/>
      </w:r>
    </w:p>
    <w:p>
      <w:pPr>
        <w:pStyle w:val="Normal"/>
        <w:spacing w:lineRule="auto" w:line="276"/>
        <w:rPr/>
      </w:pPr>
      <w:r>
        <w:rPr/>
        <w:t>He agrees with it. He agrees that meaning comes out of difference. Remember, it's cat only because it's not bat or mat.</w:t>
      </w:r>
    </w:p>
    <w:p>
      <w:pPr>
        <w:pStyle w:val="Normal"/>
        <w:spacing w:lineRule="auto" w:line="276"/>
        <w:rPr/>
      </w:pPr>
      <w:r>
        <w:rPr/>
      </w:r>
    </w:p>
    <w:p>
      <w:pPr>
        <w:pStyle w:val="Normal"/>
        <w:spacing w:lineRule="auto" w:line="276"/>
        <w:rPr/>
      </w:pPr>
      <w:r>
        <w:rPr/>
        <w:t>He agrees with that idea of difference. However, and here's the change, he does not share their faith in structure. Derrida argues instead, here comes the word defer, that every time we think we have found a center, it always points back to some other center or signified.</w:t>
      </w:r>
    </w:p>
    <w:p>
      <w:pPr>
        <w:pStyle w:val="Normal"/>
        <w:spacing w:lineRule="auto" w:line="276"/>
        <w:rPr/>
      </w:pPr>
      <w:r>
        <w:rPr/>
      </w:r>
    </w:p>
    <w:p>
      <w:pPr>
        <w:pStyle w:val="Normal"/>
        <w:spacing w:lineRule="auto" w:line="276"/>
        <w:rPr/>
      </w:pPr>
      <w:r>
        <w:rPr/>
        <w:t>And thus, meaning is perpetually deferred. In other words, I've got a signifier and I trace it back to a signified, to the origin of it. But you know what I find? I find out that that's really not a signified, it's another signifier.</w:t>
      </w:r>
    </w:p>
    <w:p>
      <w:pPr>
        <w:pStyle w:val="Normal"/>
        <w:spacing w:lineRule="auto" w:line="276"/>
        <w:rPr/>
      </w:pPr>
      <w:r>
        <w:rPr/>
      </w:r>
    </w:p>
    <w:p>
      <w:pPr>
        <w:pStyle w:val="Normal"/>
        <w:spacing w:lineRule="auto" w:line="276"/>
        <w:rPr/>
      </w:pPr>
      <w:r>
        <w:rPr/>
        <w:t>And so I follow that to another signified, which itself is a signified and I never get out of it. In other words, every time I think I found the meaning, it's just another signifier pointing somewhere else, bing, boing, bang, and we never get back to meaning. Meaning is perpetually deferred, not just difference, but it is perpetually deferred.</w:t>
      </w:r>
    </w:p>
    <w:p>
      <w:pPr>
        <w:pStyle w:val="Normal"/>
        <w:spacing w:lineRule="auto" w:line="276"/>
        <w:rPr/>
      </w:pPr>
      <w:r>
        <w:rPr/>
      </w:r>
    </w:p>
    <w:p>
      <w:pPr>
        <w:pStyle w:val="Normal"/>
        <w:spacing w:lineRule="auto" w:line="276"/>
        <w:rPr/>
      </w:pPr>
      <w:r>
        <w:rPr/>
        <w:t>We can't get to a source. In fact, whenever we try to get to the center or meaning of a text, we end up trapped in an aporia. That's a word he used.</w:t>
      </w:r>
    </w:p>
    <w:p>
      <w:pPr>
        <w:pStyle w:val="Normal"/>
        <w:spacing w:lineRule="auto" w:line="276"/>
        <w:rPr/>
      </w:pPr>
      <w:r>
        <w:rPr/>
      </w:r>
    </w:p>
    <w:p>
      <w:pPr>
        <w:pStyle w:val="Normal"/>
        <w:spacing w:lineRule="auto" w:line="276"/>
        <w:rPr/>
      </w:pPr>
      <w:r>
        <w:rPr/>
        <w:t>It is a Greek word and it means wayless. Aporia is a state of suspension in which meaning is always already deferred. That's a little jargon, a little Derridian jargon, always already.</w:t>
      </w:r>
    </w:p>
    <w:p>
      <w:pPr>
        <w:pStyle w:val="Normal"/>
        <w:spacing w:lineRule="auto" w:line="276"/>
        <w:rPr/>
      </w:pPr>
      <w:r>
        <w:rPr/>
      </w:r>
    </w:p>
    <w:p>
      <w:pPr>
        <w:pStyle w:val="Normal"/>
        <w:spacing w:lineRule="auto" w:line="276"/>
        <w:rPr/>
      </w:pPr>
      <w:r>
        <w:rPr/>
        <w:t>In other words, it's now, but it's always been. In other words, whenever I try to find a center, I end up in an aporia, wayless. I'm lost.</w:t>
      </w:r>
    </w:p>
    <w:p>
      <w:pPr>
        <w:pStyle w:val="Normal"/>
        <w:spacing w:lineRule="auto" w:line="276"/>
        <w:rPr/>
      </w:pPr>
      <w:r>
        <w:rPr/>
      </w:r>
    </w:p>
    <w:p>
      <w:pPr>
        <w:pStyle w:val="Normal"/>
        <w:spacing w:lineRule="auto" w:line="276"/>
        <w:rPr/>
      </w:pPr>
      <w:r>
        <w:rPr/>
        <w:t>I'm caught. I'm in a state of suspension and I'm frozen. I can't go anywhere because I can't get back to meaning.</w:t>
      </w:r>
    </w:p>
    <w:p>
      <w:pPr>
        <w:pStyle w:val="Normal"/>
        <w:spacing w:lineRule="auto" w:line="276"/>
        <w:rPr/>
      </w:pPr>
      <w:r>
        <w:rPr/>
      </w:r>
    </w:p>
    <w:p>
      <w:pPr>
        <w:pStyle w:val="Normal"/>
        <w:spacing w:lineRule="auto" w:line="276"/>
        <w:rPr/>
      </w:pPr>
      <w:r>
        <w:rPr/>
        <w:t>That's the word aporia. That's actually used quite often in theory these days. There's no way to get back.</w:t>
      </w:r>
    </w:p>
    <w:p>
      <w:pPr>
        <w:pStyle w:val="Normal"/>
        <w:spacing w:lineRule="auto" w:line="276"/>
        <w:rPr/>
      </w:pPr>
      <w:r>
        <w:rPr/>
      </w:r>
    </w:p>
    <w:p>
      <w:pPr>
        <w:pStyle w:val="Normal"/>
        <w:spacing w:lineRule="auto" w:line="276"/>
        <w:rPr/>
      </w:pPr>
      <w:r>
        <w:rPr/>
        <w:t>I should mention, by the way, that Keats' idea of negative capability actually is a little bit linked to aporia. Now, I certainly don't think Keats would be a deconstructionist, but there's a touch there. I mean, what we thought of as negative capabilities, like aporia, were suspended.</w:t>
      </w:r>
    </w:p>
    <w:p>
      <w:pPr>
        <w:pStyle w:val="Normal"/>
        <w:spacing w:lineRule="auto" w:line="276"/>
        <w:rPr/>
      </w:pPr>
      <w:r>
        <w:rPr/>
      </w:r>
    </w:p>
    <w:p>
      <w:pPr>
        <w:pStyle w:val="Normal"/>
        <w:spacing w:lineRule="auto" w:line="276"/>
        <w:rPr/>
      </w:pPr>
      <w:r>
        <w:rPr/>
        <w:t>So it's interesting. There's a link there. All right.</w:t>
      </w:r>
    </w:p>
    <w:p>
      <w:pPr>
        <w:pStyle w:val="Normal"/>
        <w:spacing w:lineRule="auto" w:line="276"/>
        <w:rPr/>
      </w:pPr>
      <w:r>
        <w:rPr/>
      </w:r>
    </w:p>
    <w:p>
      <w:pPr>
        <w:pStyle w:val="Normal"/>
        <w:spacing w:lineRule="auto" w:line="276"/>
        <w:rPr/>
      </w:pPr>
      <w:r>
        <w:rPr/>
        <w:t>Proposition three, if it can be known, it cannot be communicated. So let's say there is a logos. Let's say we can know it.</w:t>
      </w:r>
    </w:p>
    <w:p>
      <w:pPr>
        <w:pStyle w:val="Normal"/>
        <w:spacing w:lineRule="auto" w:line="276"/>
        <w:rPr/>
      </w:pPr>
      <w:r>
        <w:rPr/>
      </w:r>
    </w:p>
    <w:p>
      <w:pPr>
        <w:pStyle w:val="Normal"/>
        <w:spacing w:lineRule="auto" w:line="276"/>
        <w:rPr/>
      </w:pPr>
      <w:r>
        <w:rPr/>
        <w:t>Even if we can know it, we can't communicate it. Now, for this, we find the echo of this in Derrida's insistence that there has been a breakdown of signifier and signified. The big question for deconstruction is, can writing as a system of arbitrary signification capture or even express meaning? The answer for the deconstructionist would be no.</w:t>
      </w:r>
    </w:p>
    <w:p>
      <w:pPr>
        <w:pStyle w:val="Normal"/>
        <w:spacing w:lineRule="auto" w:line="276"/>
        <w:rPr/>
      </w:pPr>
      <w:r>
        <w:rPr/>
      </w:r>
    </w:p>
    <w:p>
      <w:pPr>
        <w:pStyle w:val="Normal"/>
        <w:spacing w:lineRule="auto" w:line="276"/>
        <w:rPr/>
      </w:pPr>
      <w:r>
        <w:rPr/>
        <w:t>In other words, signifier and signified are not only arbitrary, they're completely broken down. You really can't get from one to the other. They're really, really arbitrary, if you want to put it that way.</w:t>
      </w:r>
    </w:p>
    <w:p>
      <w:pPr>
        <w:pStyle w:val="Normal"/>
        <w:spacing w:lineRule="auto" w:line="276"/>
        <w:rPr/>
      </w:pPr>
      <w:r>
        <w:rPr/>
      </w:r>
    </w:p>
    <w:p>
      <w:pPr>
        <w:pStyle w:val="Normal"/>
        <w:spacing w:lineRule="auto" w:line="276"/>
        <w:rPr/>
      </w:pPr>
      <w:r>
        <w:rPr/>
        <w:t>We can't get back to meaning. Language does not embody or incarnate meaning. We can't get there.</w:t>
      </w:r>
    </w:p>
    <w:p>
      <w:pPr>
        <w:pStyle w:val="Normal"/>
        <w:spacing w:lineRule="auto" w:line="276"/>
        <w:rPr/>
      </w:pPr>
      <w:r>
        <w:rPr/>
      </w:r>
    </w:p>
    <w:p>
      <w:pPr>
        <w:pStyle w:val="Normal"/>
        <w:spacing w:lineRule="auto" w:line="276"/>
        <w:rPr/>
      </w:pPr>
      <w:r>
        <w:rPr/>
        <w:t>Now, if you're thinking, in this step-by-step affirmation of Gorgias' proposition, we see again the progressive rejection of ontology, epistemology, and linguistics. Think about it. Nothing exists.</w:t>
      </w:r>
    </w:p>
    <w:p>
      <w:pPr>
        <w:pStyle w:val="Normal"/>
        <w:spacing w:lineRule="auto" w:line="276"/>
        <w:rPr/>
      </w:pPr>
      <w:r>
        <w:rPr/>
      </w:r>
    </w:p>
    <w:p>
      <w:pPr>
        <w:pStyle w:val="Normal"/>
        <w:spacing w:lineRule="auto" w:line="276"/>
        <w:rPr/>
      </w:pPr>
      <w:r>
        <w:rPr/>
        <w:t>That's a rejection of ontology, the study of being. If it does exist, it cannot be known. That's a rejection of epistemology.</w:t>
      </w:r>
    </w:p>
    <w:p>
      <w:pPr>
        <w:pStyle w:val="Normal"/>
        <w:spacing w:lineRule="auto" w:line="276"/>
        <w:rPr/>
      </w:pPr>
      <w:r>
        <w:rPr/>
      </w:r>
    </w:p>
    <w:p>
      <w:pPr>
        <w:pStyle w:val="Normal"/>
        <w:spacing w:lineRule="auto" w:line="276"/>
        <w:rPr/>
      </w:pPr>
      <w:r>
        <w:rPr/>
        <w:t>What is epistemology? The study of knowing. If it can be known, it cannot be communicated. That's a breakdown in linguistics.</w:t>
      </w:r>
    </w:p>
    <w:p>
      <w:pPr>
        <w:pStyle w:val="Normal"/>
        <w:spacing w:lineRule="auto" w:line="276"/>
        <w:rPr/>
      </w:pPr>
      <w:r>
        <w:rPr/>
      </w:r>
    </w:p>
    <w:p>
      <w:pPr>
        <w:pStyle w:val="Normal"/>
        <w:spacing w:lineRule="auto" w:line="276"/>
        <w:rPr/>
      </w:pPr>
      <w:r>
        <w:rPr/>
        <w:t>Even words have no meaning. See how it works? Isn't it beautiful? All right. Let's come to the Christian part.</w:t>
      </w:r>
    </w:p>
    <w:p>
      <w:pPr>
        <w:pStyle w:val="Normal"/>
        <w:spacing w:lineRule="auto" w:line="276"/>
        <w:rPr/>
      </w:pPr>
      <w:r>
        <w:rPr/>
      </w:r>
    </w:p>
    <w:p>
      <w:pPr>
        <w:pStyle w:val="Normal"/>
        <w:spacing w:lineRule="auto" w:line="276"/>
        <w:rPr/>
      </w:pPr>
      <w:r>
        <w:rPr/>
        <w:t>We've seen how Derrida rejects the Platonic metaphysic. Now, let us see how deconstruction marks a rejection of Trinitarian and Incarnational Christianity. Now, again, I must pause and say, please, when I say it is anti-Christian, I do not mean it's anti-moral or anti-ethical.</w:t>
      </w:r>
    </w:p>
    <w:p>
      <w:pPr>
        <w:pStyle w:val="Normal"/>
        <w:spacing w:lineRule="auto" w:line="276"/>
        <w:rPr/>
      </w:pPr>
      <w:r>
        <w:rPr/>
      </w:r>
    </w:p>
    <w:p>
      <w:pPr>
        <w:pStyle w:val="Normal"/>
        <w:spacing w:lineRule="auto" w:line="276"/>
        <w:rPr/>
      </w:pPr>
      <w:r>
        <w:rPr/>
        <w:t>C.S. Lewis told us this in Mere Christianity, that our word Christian has come to have no meaning. Christianity used to have a meaning, a certain metaphysical meaning about Christ and all that. Today, it means somebody you like.</w:t>
      </w:r>
    </w:p>
    <w:p>
      <w:pPr>
        <w:pStyle w:val="Normal"/>
        <w:spacing w:lineRule="auto" w:line="276"/>
        <w:rPr/>
      </w:pPr>
      <w:r>
        <w:rPr/>
      </w:r>
    </w:p>
    <w:p>
      <w:pPr>
        <w:pStyle w:val="Normal"/>
        <w:spacing w:lineRule="auto" w:line="276"/>
        <w:rPr/>
      </w:pPr>
      <w:r>
        <w:rPr/>
        <w:t>So, again, when I use it, I use it in the C.S. Lewis version. In other words, Christianity has a certain metaphysic, the Trinity and the Incarnation particularly. Although Derrida himself is a pretty ethical man, he rejects the metaphysic of Christianity.</w:t>
      </w:r>
    </w:p>
    <w:p>
      <w:pPr>
        <w:pStyle w:val="Normal"/>
        <w:spacing w:lineRule="auto" w:line="276"/>
        <w:rPr/>
      </w:pPr>
      <w:r>
        <w:rPr/>
      </w:r>
    </w:p>
    <w:p>
      <w:pPr>
        <w:pStyle w:val="Normal"/>
        <w:spacing w:lineRule="auto" w:line="276"/>
        <w:rPr/>
      </w:pPr>
      <w:r>
        <w:rPr/>
        <w:t>And indeed, deconstruction is incompatible with the Christian belief, as we've seen before, that in Jesus of Nazareth, perfect manhood and godhood combined. Or, to put it metaphysically, that God is wholly transcendent and wholly imminent, right? The Christian belief, again, is that God is transcendent, outside the world. Let me explain to you how Christianity is different, okay? Jews and Muslims and deists, they believe in a transcendent God.</w:t>
      </w:r>
    </w:p>
    <w:p>
      <w:pPr>
        <w:pStyle w:val="Normal"/>
        <w:spacing w:lineRule="auto" w:line="276"/>
        <w:rPr/>
      </w:pPr>
      <w:r>
        <w:rPr/>
      </w:r>
    </w:p>
    <w:p>
      <w:pPr>
        <w:pStyle w:val="Normal"/>
        <w:spacing w:lineRule="auto" w:line="276"/>
        <w:rPr/>
      </w:pPr>
      <w:r>
        <w:rPr/>
        <w:t>They believe in a God that's perfect and outside of the world and created everything, okay? Eastern religions, in general, Hinduism, Buddhism, Confucianism, tend to believe in immanence. In other words, God is part of this world, right? Even the sort of New Age we call today tends to believe in immanence. What makes the Christian metaphysic unique, and this is the one way it's unique, or maybe the only way it's really unique, is that they believe that God is completely transcendent, but at one moment in history, God became imminent in the person of Jesus of Nazareth.</w:t>
      </w:r>
    </w:p>
    <w:p>
      <w:pPr>
        <w:pStyle w:val="Normal"/>
        <w:spacing w:lineRule="auto" w:line="276"/>
        <w:rPr/>
      </w:pPr>
      <w:r>
        <w:rPr/>
      </w:r>
    </w:p>
    <w:p>
      <w:pPr>
        <w:pStyle w:val="Normal"/>
        <w:spacing w:lineRule="auto" w:line="276"/>
        <w:rPr/>
      </w:pPr>
      <w:r>
        <w:rPr/>
        <w:t>So, let's think of it this way. At one point in history, a signified, indeed the transcendental signified, came down and became a signifier. I like to call this redemptive logocentrism.</w:t>
      </w:r>
    </w:p>
    <w:p>
      <w:pPr>
        <w:pStyle w:val="Normal"/>
        <w:spacing w:lineRule="auto" w:line="276"/>
        <w:rPr/>
      </w:pPr>
      <w:r>
        <w:rPr/>
      </w:r>
    </w:p>
    <w:p>
      <w:pPr>
        <w:pStyle w:val="Normal"/>
        <w:spacing w:lineRule="auto" w:line="276"/>
        <w:rPr/>
      </w:pPr>
      <w:r>
        <w:rPr/>
        <w:t>If Plato is logocentrism, Christianity is redemptive logocentrism, because it says you can bring the two together. We've kind of seen this before, but I'm trying to explain it to you in a different way today. Well, again, for Derrida, that's the ultimate illusion.</w:t>
      </w:r>
    </w:p>
    <w:p>
      <w:pPr>
        <w:pStyle w:val="Normal"/>
        <w:spacing w:lineRule="auto" w:line="276"/>
        <w:rPr/>
      </w:pPr>
      <w:r>
        <w:rPr/>
      </w:r>
    </w:p>
    <w:p>
      <w:pPr>
        <w:pStyle w:val="Normal"/>
        <w:spacing w:lineRule="auto" w:line="276"/>
        <w:rPr/>
      </w:pPr>
      <w:r>
        <w:rPr/>
        <w:t>There's no way you can bring the two together. Signified and signified have nothing to do with each other. There's no essential link there.</w:t>
      </w:r>
    </w:p>
    <w:p>
      <w:pPr>
        <w:pStyle w:val="Normal"/>
        <w:spacing w:lineRule="auto" w:line="276"/>
        <w:rPr/>
      </w:pPr>
      <w:r>
        <w:rPr/>
      </w:r>
    </w:p>
    <w:p>
      <w:pPr>
        <w:pStyle w:val="Normal"/>
        <w:spacing w:lineRule="auto" w:line="276"/>
        <w:rPr/>
      </w:pPr>
      <w:r>
        <w:rPr/>
        <w:t>Now, in the same way that Plato answered Gorgias, the Bible also offers an answer to Gorgias. I'll show you something. This is kind of neat, the way it works.</w:t>
      </w:r>
    </w:p>
    <w:p>
      <w:pPr>
        <w:pStyle w:val="Normal"/>
        <w:spacing w:lineRule="auto" w:line="276"/>
        <w:rPr/>
      </w:pPr>
      <w:r>
        <w:rPr/>
      </w:r>
    </w:p>
    <w:p>
      <w:pPr>
        <w:pStyle w:val="Normal"/>
        <w:spacing w:lineRule="auto" w:line="276"/>
        <w:rPr/>
      </w:pPr>
      <w:r>
        <w:rPr/>
        <w:t>Think of the prologue to John's Gospel, John chapter 1, verses 1 to 18, right? The prologue. All right, proposition 1 for Gorgias, nothing exists. What does John 1.1 say? In the beginning was the Word, and the Word was with God.</w:t>
      </w:r>
    </w:p>
    <w:p>
      <w:pPr>
        <w:pStyle w:val="Normal"/>
        <w:spacing w:lineRule="auto" w:line="276"/>
        <w:rPr/>
      </w:pPr>
      <w:r>
        <w:rPr/>
      </w:r>
    </w:p>
    <w:p>
      <w:pPr>
        <w:pStyle w:val="Normal"/>
        <w:spacing w:lineRule="auto" w:line="276"/>
        <w:rPr/>
      </w:pPr>
      <w:r>
        <w:rPr/>
        <w:t>We all know that, right? That is, in a way, an answer to nothing exists. It says, yes, something does exist, the Logos, okay? If it does exist, it cannot be known. John 1.14, another famous verse, and the Word became flesh and dwelt among us, full of grace and truth.</w:t>
      </w:r>
    </w:p>
    <w:p>
      <w:pPr>
        <w:pStyle w:val="Normal"/>
        <w:spacing w:lineRule="auto" w:line="276"/>
        <w:rPr/>
      </w:pPr>
      <w:r>
        <w:rPr/>
      </w:r>
    </w:p>
    <w:p>
      <w:pPr>
        <w:pStyle w:val="Normal"/>
        <w:spacing w:lineRule="auto" w:line="276"/>
        <w:rPr/>
      </w:pPr>
      <w:r>
        <w:rPr/>
        <w:t>In other words, not only is there a Logos that exists and is transcendent, at some point it came into the world and was known. That's that incarnation idea we've talked about so often in this series. Finally, if it cannot, if it can be known, it cannot be communicated.</w:t>
      </w:r>
    </w:p>
    <w:p>
      <w:pPr>
        <w:pStyle w:val="Normal"/>
        <w:spacing w:lineRule="auto" w:line="276"/>
        <w:rPr/>
      </w:pPr>
      <w:r>
        <w:rPr/>
      </w:r>
    </w:p>
    <w:p>
      <w:pPr>
        <w:pStyle w:val="Normal"/>
        <w:spacing w:lineRule="auto" w:line="276"/>
        <w:rPr/>
      </w:pPr>
      <w:r>
        <w:rPr/>
        <w:t>All right, what is John 1.18, the end of the prologue? No one has ever seen God. The only Son, who is in the bosom of the Father, He has made Him known. And you know, the Greek there can also mean He has communicated, or He has narrated Him.</w:t>
      </w:r>
    </w:p>
    <w:p>
      <w:pPr>
        <w:pStyle w:val="Normal"/>
        <w:spacing w:lineRule="auto" w:line="276"/>
        <w:rPr/>
      </w:pPr>
      <w:r>
        <w:rPr/>
      </w:r>
    </w:p>
    <w:p>
      <w:pPr>
        <w:pStyle w:val="Normal"/>
        <w:spacing w:lineRule="auto" w:line="276"/>
        <w:rPr/>
      </w:pPr>
      <w:r>
        <w:rPr/>
        <w:t>So again, the Logos, both for Plato and for Christianity, exists, can be known, and can be communicated. Let's bring some of these ideas together. Deconstruction, therefore, is both anti-structural and anti-incarnational.</w:t>
      </w:r>
    </w:p>
    <w:p>
      <w:pPr>
        <w:pStyle w:val="Normal"/>
        <w:spacing w:lineRule="auto" w:line="276"/>
        <w:rPr/>
      </w:pPr>
      <w:r>
        <w:rPr/>
      </w:r>
    </w:p>
    <w:p>
      <w:pPr>
        <w:pStyle w:val="Normal"/>
        <w:spacing w:lineRule="auto" w:line="276"/>
        <w:rPr/>
      </w:pPr>
      <w:r>
        <w:rPr/>
        <w:t>Not only does it reject, metaphysically, the fusion of divine and human, not only does it reject it in that theological sense I've been talking about, but it rejects the possibility for higher transcendent truth or meaning to be incarnated in any form, any aesthetic form. So in the same way that there's no, whatever, theological incarnation, there also can be no aesthetic incarnation. Do you see how, again, what Derrida is doing, something very different.</w:t>
      </w:r>
    </w:p>
    <w:p>
      <w:pPr>
        <w:pStyle w:val="Normal"/>
        <w:spacing w:lineRule="auto" w:line="276"/>
        <w:rPr/>
      </w:pPr>
      <w:r>
        <w:rPr/>
      </w:r>
    </w:p>
    <w:p>
      <w:pPr>
        <w:pStyle w:val="Normal"/>
        <w:spacing w:lineRule="auto" w:line="276"/>
        <w:rPr/>
      </w:pPr>
      <w:r>
        <w:rPr/>
        <w:t>This is a completely new metaphysic. In fact, it's not a metaphysic at all, again, Derrida would say. Again, this Christian idea, see, isn't it interesting that Jesus is referred to as the Word? And that's why there's such a link to aesthetics, because there's an idea, not just that God became flesh, but the Word, the Logos, became flesh.</w:t>
      </w:r>
    </w:p>
    <w:p>
      <w:pPr>
        <w:pStyle w:val="Normal"/>
        <w:spacing w:lineRule="auto" w:line="276"/>
        <w:rPr/>
      </w:pPr>
      <w:r>
        <w:rPr/>
      </w:r>
    </w:p>
    <w:p>
      <w:pPr>
        <w:pStyle w:val="Normal"/>
        <w:spacing w:lineRule="auto" w:line="276"/>
        <w:rPr/>
      </w:pPr>
      <w:r>
        <w:rPr/>
        <w:t>So again, we're really speaking in aesthetic terms here. The same thing, and this is another weird thing about the Bible, I'm not sure how this came about, but not only is the phrase Word of God used for Christ, it's also used for the Bible. Logos, what is it, Logos, whatever, Logos Theou, that's what it is, the Word of God.</w:t>
      </w:r>
    </w:p>
    <w:p>
      <w:pPr>
        <w:pStyle w:val="Normal"/>
        <w:spacing w:lineRule="auto" w:line="276"/>
        <w:rPr/>
      </w:pPr>
      <w:r>
        <w:rPr/>
      </w:r>
    </w:p>
    <w:p>
      <w:pPr>
        <w:pStyle w:val="Normal"/>
        <w:spacing w:lineRule="auto" w:line="276"/>
        <w:rPr/>
      </w:pPr>
      <w:r>
        <w:rPr/>
        <w:t>Now, again, this idea that the Bible is divine and human is, again, another answer to Gorgias and something that goes against deconstruction. All right, hopefully you've got that idea now. Now, I want to bring it back and say something kind of funny here, okay.</w:t>
      </w:r>
    </w:p>
    <w:p>
      <w:pPr>
        <w:pStyle w:val="Normal"/>
        <w:spacing w:lineRule="auto" w:line="276"/>
        <w:rPr/>
      </w:pPr>
      <w:r>
        <w:rPr/>
      </w:r>
    </w:p>
    <w:p>
      <w:pPr>
        <w:pStyle w:val="Normal"/>
        <w:spacing w:lineRule="auto" w:line="276"/>
        <w:rPr/>
      </w:pPr>
      <w:r>
        <w:rPr/>
        <w:t>What I'm going to argue is that the reason it took Gorgias 2,500 years to come back in the form of Derrida is that, obviously, the Platonic and Christian system that I've been trying to lay out for you must be very strong and supple. And revisionist history aside, that is the foundation of Western civilization. Bible and Plato, basically, and, you know, throwing Homer along with Plato, that's the foundation of Western civilization.</w:t>
      </w:r>
    </w:p>
    <w:p>
      <w:pPr>
        <w:pStyle w:val="Normal"/>
        <w:spacing w:lineRule="auto" w:line="276"/>
        <w:rPr/>
      </w:pPr>
      <w:r>
        <w:rPr/>
      </w:r>
    </w:p>
    <w:p>
      <w:pPr>
        <w:pStyle w:val="Normal"/>
        <w:spacing w:lineRule="auto" w:line="276"/>
        <w:rPr/>
      </w:pPr>
      <w:r>
        <w:rPr/>
        <w:t>And again, I think that those metaphysics have been so strong that they've been keeping Gorgias in check. Indeed, we might say, with a smile in our face, that Plato and Augustine trounced poor old Gorgias so severely that it took him a couple of millennia to recover. So, again, there's a little bit of fun there.</w:t>
      </w:r>
    </w:p>
    <w:p>
      <w:pPr>
        <w:pStyle w:val="Normal"/>
        <w:spacing w:lineRule="auto" w:line="276"/>
        <w:rPr/>
      </w:pPr>
      <w:r>
        <w:rPr/>
      </w:r>
    </w:p>
    <w:p>
      <w:pPr>
        <w:pStyle w:val="Normal"/>
        <w:spacing w:lineRule="auto" w:line="276"/>
        <w:rPr/>
      </w:pPr>
      <w:r>
        <w:rPr/>
        <w:t>All right, now, I've been kind of tough on Derrida, partly because Derrida is tough on everybody else, so I think he can take it. But now, I want to be fair at the end here, because Derrida is not thinking the way I'm thinking. Let me explain.</w:t>
      </w:r>
    </w:p>
    <w:p>
      <w:pPr>
        <w:pStyle w:val="Normal"/>
        <w:spacing w:lineRule="auto" w:line="276"/>
        <w:rPr/>
      </w:pPr>
      <w:r>
        <w:rPr/>
      </w:r>
    </w:p>
    <w:p>
      <w:pPr>
        <w:pStyle w:val="Normal"/>
        <w:spacing w:lineRule="auto" w:line="276"/>
        <w:rPr/>
      </w:pPr>
      <w:r>
        <w:rPr/>
        <w:t>Okay, for somebody who's a Platonist or a Christian or works within that metaphysic, the Derridian idea of aporia is tantamount to being in Dante's dark wood of error. I mean, for a lot of people, you'd say, my God, if Derrida's right, I might as well just hang myself right now. I mean, to a lot of people working within that metaphysic, the traditional one, they'd be, Christ, forget about that.</w:t>
      </w:r>
    </w:p>
    <w:p>
      <w:pPr>
        <w:pStyle w:val="Normal"/>
        <w:spacing w:lineRule="auto" w:line="276"/>
        <w:rPr/>
      </w:pPr>
      <w:r>
        <w:rPr/>
      </w:r>
    </w:p>
    <w:p>
      <w:pPr>
        <w:pStyle w:val="Normal"/>
        <w:spacing w:lineRule="auto" w:line="276"/>
        <w:rPr/>
      </w:pPr>
      <w:r>
        <w:rPr/>
        <w:t>But, and this is where I'm going to be fair to him, for Derrida, aporia is not a negative state. He's not running off and killing himself. He's excited about it.</w:t>
      </w:r>
    </w:p>
    <w:p>
      <w:pPr>
        <w:pStyle w:val="Normal"/>
        <w:spacing w:lineRule="auto" w:line="276"/>
        <w:rPr/>
      </w:pPr>
      <w:r>
        <w:rPr/>
      </w:r>
    </w:p>
    <w:p>
      <w:pPr>
        <w:pStyle w:val="Normal"/>
        <w:spacing w:lineRule="auto" w:line="276"/>
        <w:rPr/>
      </w:pPr>
      <w:r>
        <w:rPr/>
        <w:t>He thinks it is not negative. It should not call for a nostalgic longing for meaning or presence as it does in Rousseau. He spends a lot of time deconstructing Rousseau.</w:t>
      </w:r>
    </w:p>
    <w:p>
      <w:pPr>
        <w:pStyle w:val="Normal"/>
        <w:spacing w:lineRule="auto" w:line="276"/>
        <w:rPr/>
      </w:pPr>
      <w:r>
        <w:rPr/>
      </w:r>
    </w:p>
    <w:p>
      <w:pPr>
        <w:pStyle w:val="Normal"/>
        <w:spacing w:lineRule="auto" w:line="276"/>
        <w:rPr/>
      </w:pPr>
      <w:r>
        <w:rPr/>
        <w:t>Although Rousseau is important to modernism too, Rousseau always had this nostalgia trying to look back, and he particularly saw himself as a center or origin. Derrida says, no, deconstruction should not make us look back and say, oh, I miss the good old days when meaning meant something. No, for Derrida and his deconstructionists, deconstruction is positive, and deconstructive aporia particularly, is positive.</w:t>
      </w:r>
    </w:p>
    <w:p>
      <w:pPr>
        <w:pStyle w:val="Normal"/>
        <w:spacing w:lineRule="auto" w:line="276"/>
        <w:rPr/>
      </w:pPr>
      <w:r>
        <w:rPr/>
      </w:r>
    </w:p>
    <w:p>
      <w:pPr>
        <w:pStyle w:val="Normal"/>
        <w:spacing w:lineRule="auto" w:line="276"/>
        <w:rPr/>
      </w:pPr>
      <w:r>
        <w:rPr/>
        <w:t>It marks, as it does in Nietzsche, the joyous affirmation of the play of the world and of the innocence of becoming. See, for Derrida, like for Nietzsche, this is affirmative. It's good.</w:t>
      </w:r>
    </w:p>
    <w:p>
      <w:pPr>
        <w:pStyle w:val="Normal"/>
        <w:spacing w:lineRule="auto" w:line="276"/>
        <w:rPr/>
      </w:pPr>
      <w:r>
        <w:rPr/>
      </w:r>
    </w:p>
    <w:p>
      <w:pPr>
        <w:pStyle w:val="Normal"/>
        <w:spacing w:lineRule="auto" w:line="276"/>
        <w:rPr/>
      </w:pPr>
      <w:r>
        <w:rPr/>
        <w:t>It means there's free play. You get rid of Plato, you get rid of the Bible, you're free, right? I mean, and you know, these things do put boundaries in our life, right? They tell us what to do and what not to do. But here, it's deconstruction sets us free.</w:t>
      </w:r>
    </w:p>
    <w:p>
      <w:pPr>
        <w:pStyle w:val="Normal"/>
        <w:spacing w:lineRule="auto" w:line="276"/>
        <w:rPr/>
      </w:pPr>
      <w:r>
        <w:rPr/>
      </w:r>
    </w:p>
    <w:p>
      <w:pPr>
        <w:pStyle w:val="Normal"/>
        <w:spacing w:lineRule="auto" w:line="276"/>
        <w:rPr/>
      </w:pPr>
      <w:r>
        <w:rPr/>
        <w:t>So again, I want to emphasize that for Derrida, this is great. This is positive. And it frees us in two ways, deconstruction and aporia.</w:t>
      </w:r>
    </w:p>
    <w:p>
      <w:pPr>
        <w:pStyle w:val="Normal"/>
        <w:spacing w:lineRule="auto" w:line="276"/>
        <w:rPr/>
      </w:pPr>
      <w:r>
        <w:rPr/>
      </w:r>
    </w:p>
    <w:p>
      <w:pPr>
        <w:pStyle w:val="Normal"/>
        <w:spacing w:lineRule="auto" w:line="276"/>
        <w:rPr/>
      </w:pPr>
      <w:r>
        <w:rPr/>
        <w:t>It frees us first from being bound by any fixed truths or origins. That's obvious. We're not bound by them anymore.</w:t>
      </w:r>
    </w:p>
    <w:p>
      <w:pPr>
        <w:pStyle w:val="Normal"/>
        <w:spacing w:lineRule="auto" w:line="276"/>
        <w:rPr/>
      </w:pPr>
      <w:r>
        <w:rPr/>
      </w:r>
    </w:p>
    <w:p>
      <w:pPr>
        <w:pStyle w:val="Normal"/>
        <w:spacing w:lineRule="auto" w:line="276"/>
        <w:rPr/>
      </w:pPr>
      <w:r>
        <w:rPr/>
        <w:t>But even more, it frees us from any guilt we might feel over the absence of meaning. See, a lot of people don't believe there's truth anymore, but they feel guilty about it. Like Woody Allen, I haven't done anything, but I feel guilty anyway.</w:t>
      </w:r>
    </w:p>
    <w:p>
      <w:pPr>
        <w:pStyle w:val="Normal"/>
        <w:spacing w:lineRule="auto" w:line="276"/>
        <w:rPr/>
      </w:pPr>
      <w:r>
        <w:rPr/>
      </w:r>
    </w:p>
    <w:p>
      <w:pPr>
        <w:pStyle w:val="Normal"/>
        <w:spacing w:lineRule="auto" w:line="276"/>
        <w:rPr/>
      </w:pPr>
      <w:r>
        <w:rPr/>
        <w:t>We feel guilty like there should be some kind of truth. There should be an origin. There should be a logos.</w:t>
      </w:r>
    </w:p>
    <w:p>
      <w:pPr>
        <w:pStyle w:val="Normal"/>
        <w:spacing w:lineRule="auto" w:line="276"/>
        <w:rPr/>
      </w:pPr>
      <w:r>
        <w:rPr/>
      </w:r>
    </w:p>
    <w:p>
      <w:pPr>
        <w:pStyle w:val="Normal"/>
        <w:spacing w:lineRule="auto" w:line="276"/>
        <w:rPr/>
      </w:pPr>
      <w:r>
        <w:rPr/>
        <w:t>What Derrida is saying, the logos is not there. And don't long after, don't feel guilty. Just accept the world with an affirmation.</w:t>
      </w:r>
    </w:p>
    <w:p>
      <w:pPr>
        <w:pStyle w:val="Normal"/>
        <w:spacing w:lineRule="auto" w:line="276"/>
        <w:rPr/>
      </w:pPr>
      <w:r>
        <w:rPr/>
      </w:r>
    </w:p>
    <w:p>
      <w:pPr>
        <w:pStyle w:val="Normal"/>
        <w:spacing w:lineRule="auto" w:line="276"/>
        <w:rPr/>
      </w:pPr>
      <w:r>
        <w:rPr/>
        <w:t>And that's one thing I've got to respect about Derrida. He's pretty straightforward. Now, in this affirmation, I believe Derrida is much like the existentialist Jean-Paul Sartre, we've mentioned several times, who felt that the absence, Sartre did, who felt that the absence of a higher plan or purpose in our lives did not render life meaningless, but made our choices even more vital.</w:t>
      </w:r>
    </w:p>
    <w:p>
      <w:pPr>
        <w:pStyle w:val="Normal"/>
        <w:spacing w:lineRule="auto" w:line="276"/>
        <w:rPr/>
      </w:pPr>
      <w:r>
        <w:rPr/>
      </w:r>
    </w:p>
    <w:p>
      <w:pPr>
        <w:pStyle w:val="Normal"/>
        <w:spacing w:lineRule="auto" w:line="276"/>
        <w:rPr/>
      </w:pPr>
      <w:r>
        <w:rPr/>
        <w:t>You would think if somebody believed what Sartre did, why doesn't he hang himself? No, for Sartre, that's good. It means we're free and that it's our choices that make the world. So again, for Sartre, like for Derrida, this is positive.</w:t>
      </w:r>
    </w:p>
    <w:p>
      <w:pPr>
        <w:pStyle w:val="Normal"/>
        <w:spacing w:lineRule="auto" w:line="276"/>
        <w:rPr/>
      </w:pPr>
      <w:r>
        <w:rPr/>
      </w:r>
    </w:p>
    <w:p>
      <w:pPr>
        <w:pStyle w:val="Normal"/>
        <w:spacing w:lineRule="auto" w:line="276"/>
        <w:rPr/>
      </w:pPr>
      <w:r>
        <w:rPr/>
        <w:t>It's maybe hard for a metaphysician to believe that, but it's positive. Let me end with an example to kind of tie things together with Oedipus Rex, with Oedipus the king. There's that scene in Oedipus, I told you way back when, where for a moment, Oedipus and also Jocasta think that they have escaped their fate and they're all excited and they raise their fist up at heaven and say, ha, why do we have to listen to screaming birds? All those prophecies are foolish.</w:t>
      </w:r>
    </w:p>
    <w:p>
      <w:pPr>
        <w:pStyle w:val="Normal"/>
        <w:spacing w:lineRule="auto" w:line="276"/>
        <w:rPr/>
      </w:pPr>
      <w:r>
        <w:rPr/>
      </w:r>
    </w:p>
    <w:p>
      <w:pPr>
        <w:pStyle w:val="Normal"/>
        <w:spacing w:lineRule="auto" w:line="276"/>
        <w:rPr/>
      </w:pPr>
      <w:r>
        <w:rPr/>
        <w:t>We are just sports of chance, groping in the darkness. Now, the way you read that will show you whether you're a traditionalist or a Derrida, a deconstructionist. A traditionalist, when they hear that, they're terrified.</w:t>
      </w:r>
    </w:p>
    <w:p>
      <w:pPr>
        <w:pStyle w:val="Normal"/>
        <w:spacing w:lineRule="auto" w:line="276"/>
        <w:rPr/>
      </w:pPr>
      <w:r>
        <w:rPr/>
      </w:r>
    </w:p>
    <w:p>
      <w:pPr>
        <w:pStyle w:val="Normal"/>
        <w:spacing w:lineRule="auto" w:line="276"/>
        <w:rPr/>
      </w:pPr>
      <w:r>
        <w:rPr/>
        <w:t>They say, wait a minute, if the prophecies are wrong, if everything's just a sport of chance, if we're in the dark, then life is meaningless, right? We're in the dark wood of error. But another way to read that is, the deconstructive way to read it is, wait a minute, that means we're free. Nobody tells us what to do.</w:t>
      </w:r>
    </w:p>
    <w:p>
      <w:pPr>
        <w:pStyle w:val="Normal"/>
        <w:spacing w:lineRule="auto" w:line="276"/>
        <w:rPr/>
      </w:pPr>
      <w:r>
        <w:rPr/>
      </w:r>
    </w:p>
    <w:p>
      <w:pPr>
        <w:pStyle w:val="Normal"/>
        <w:spacing w:lineRule="auto" w:line="276"/>
        <w:rPr/>
      </w:pPr>
      <w:r>
        <w:rPr/>
        <w:t>All right, everything's dark, but at least it's my darkness and I choose it. Now, Sophocles goes with the first one. Sophocles says, no, we've got to go back to what he called Ananke, necessity.</w:t>
      </w:r>
    </w:p>
    <w:p>
      <w:pPr>
        <w:pStyle w:val="Normal"/>
        <w:spacing w:lineRule="auto" w:line="276"/>
        <w:rPr/>
      </w:pPr>
      <w:r>
        <w:rPr/>
      </w:r>
    </w:p>
    <w:p>
      <w:pPr>
        <w:pStyle w:val="Normal"/>
        <w:spacing w:lineRule="auto" w:line="276"/>
        <w:rPr/>
      </w:pPr>
      <w:r>
        <w:rPr/>
        <w:t>We've got to go back to the rule of law and fate and prophecy. But Derrida would have a different interpretation, very un-Aristotelian. He would say, no, that's good.</w:t>
      </w:r>
    </w:p>
    <w:p>
      <w:pPr>
        <w:pStyle w:val="Normal"/>
        <w:spacing w:lineRule="auto" w:line="276"/>
        <w:rPr/>
      </w:pPr>
      <w:r>
        <w:rPr/>
      </w:r>
    </w:p>
    <w:p>
      <w:pPr>
        <w:pStyle w:val="Normal"/>
        <w:spacing w:lineRule="auto" w:line="276"/>
        <w:rPr/>
      </w:pPr>
      <w:r>
        <w:rPr/>
        <w:t>We're sports of chance. You know, both Derrida and C.S. Lewis would say, we live in the shadowlands. For Derrida, that's good.</w:t>
      </w:r>
    </w:p>
    <w:p>
      <w:pPr>
        <w:pStyle w:val="Normal"/>
        <w:spacing w:lineRule="auto" w:line="276"/>
        <w:rPr/>
      </w:pPr>
      <w:r>
        <w:rPr/>
      </w:r>
    </w:p>
    <w:p>
      <w:pPr>
        <w:pStyle w:val="Normal"/>
        <w:spacing w:lineRule="auto" w:line="276"/>
        <w:rPr/>
      </w:pPr>
      <w:r>
        <w:rPr/>
        <w:t>Let's stay in the shadowlands. For C.S. Lewis, it's only good because the higher reality is yet to come. So again, I hope we can understand Derrida and deconstruction.</w:t>
      </w:r>
    </w:p>
    <w:p>
      <w:pPr>
        <w:pStyle w:val="Normal"/>
        <w:spacing w:lineRule="auto" w:line="276"/>
        <w:rPr/>
      </w:pPr>
      <w:r>
        <w:rPr/>
      </w:r>
    </w:p>
    <w:p>
      <w:pPr>
        <w:pStyle w:val="Normal"/>
        <w:spacing w:lineRule="auto" w:line="276"/>
        <w:rPr/>
      </w:pPr>
      <w:r>
        <w:rPr/>
        <w:t>In our last final lecture, we will look at varieties of postmodern theory.</w:t>
      </w:r>
    </w:p>
    <w:p>
      <w:pPr>
        <w:pStyle w:val="Normal"/>
        <w:spacing w:lineRule="auto" w:line="276"/>
        <w:rPr/>
      </w:pPr>
      <w:r>
        <w:rPr/>
        <w:t xml:space="preserve"> </w:t>
      </w:r>
      <w:r>
        <w:rPr>
          <w:b/>
          <w:bCs/>
        </w:rPr>
        <w:t>This file is longer than 30 minutes.</w:t>
      </w:r>
    </w:p>
    <w:p>
      <w:pPr>
        <w:pStyle w:val="Normal"/>
        <w:spacing w:lineRule="auto" w:line="276"/>
        <w:rPr/>
      </w:pPr>
      <w:r>
        <w:rPr/>
      </w:r>
    </w:p>
    <w:p>
      <w:pPr>
        <w:pStyle w:val="Normal"/>
        <w:spacing w:lineRule="auto" w:line="276"/>
        <w:rPr/>
      </w:pPr>
      <w:r>
        <w:rPr/>
      </w:r>
    </w:p>
    <w:p>
      <w:pPr>
        <w:pStyle w:val="Normal"/>
        <w:spacing w:lineRule="auto" w:line="276"/>
        <w:rPr/>
      </w:pPr>
      <w:r>
        <w:rPr>
          <w:b/>
          <w:bCs/>
        </w:rPr>
        <w:t>L24.24 - Varieties of Post-modernism</w:t>
      </w:r>
    </w:p>
    <w:p>
      <w:pPr>
        <w:pStyle w:val="Normal"/>
        <w:spacing w:lineRule="auto" w:line="276"/>
        <w:rPr/>
      </w:pPr>
      <w:r>
        <w:rPr/>
        <w:t>Lecture 24 Varieties of Postmodernism In our final lecture, we shall trace how the postmodern theories of Derrida are played out in the writings of Paul de Man, Roland Barthes, Michel Foucault, and Stanley Fish, as well as in the modern critical schools of New Historicism and Feminism. Let me mention at the outset that like Lecture 22, there is a lot of material. I am going to be moving quickly, so gird up your loins, tighten your belts.</w:t>
      </w:r>
    </w:p>
    <w:p>
      <w:pPr>
        <w:pStyle w:val="Normal"/>
        <w:spacing w:lineRule="auto" w:line="276"/>
        <w:rPr/>
      </w:pPr>
      <w:r>
        <w:rPr/>
      </w:r>
    </w:p>
    <w:p>
      <w:pPr>
        <w:pStyle w:val="Normal"/>
        <w:spacing w:lineRule="auto" w:line="276"/>
        <w:rPr/>
      </w:pPr>
      <w:r>
        <w:rPr/>
        <w:t>We're going to be moving and covering a lot of ground. Let us begin with Paul de Man, who's long been at Yale. He's died now, but he was at Yale for a long time.</w:t>
      </w:r>
    </w:p>
    <w:p>
      <w:pPr>
        <w:pStyle w:val="Normal"/>
        <w:spacing w:lineRule="auto" w:line="276"/>
        <w:rPr/>
      </w:pPr>
      <w:r>
        <w:rPr/>
      </w:r>
    </w:p>
    <w:p>
      <w:pPr>
        <w:pStyle w:val="Normal"/>
        <w:spacing w:lineRule="auto" w:line="276"/>
        <w:rPr/>
      </w:pPr>
      <w:r>
        <w:rPr/>
        <w:t>And Paul de Man is always known as a disciple of Derrida, and he is, but it's ironic because he's older than Derrida, quite a bit, and he was doing it about the same time, but still, Derrida gets the credit for being first. Now Paul de Man then, following the lead of Derrida, carries deconstruction into the interpretation of literature. Derrida deals with literature a little bit.</w:t>
      </w:r>
    </w:p>
    <w:p>
      <w:pPr>
        <w:pStyle w:val="Normal"/>
        <w:spacing w:lineRule="auto" w:line="276"/>
        <w:rPr/>
      </w:pPr>
      <w:r>
        <w:rPr/>
      </w:r>
    </w:p>
    <w:p>
      <w:pPr>
        <w:pStyle w:val="Normal"/>
        <w:spacing w:lineRule="auto" w:line="276"/>
        <w:rPr/>
      </w:pPr>
      <w:r>
        <w:rPr/>
        <w:t>Paul de Man is really the one that deals fully with literature. Now, de Man argues that critics are still caught in the aporia of trying to break the code of a text, of so unpacking it as to reach a stable meaning. He says, look, here we are, you know, getting in the 70s, 80s, 90s, and we're still trying to break the code.</w:t>
      </w:r>
    </w:p>
    <w:p>
      <w:pPr>
        <w:pStyle w:val="Normal"/>
        <w:spacing w:lineRule="auto" w:line="276"/>
        <w:rPr/>
      </w:pPr>
      <w:r>
        <w:rPr/>
      </w:r>
    </w:p>
    <w:p>
      <w:pPr>
        <w:pStyle w:val="Normal"/>
        <w:spacing w:lineRule="auto" w:line="276"/>
        <w:rPr/>
      </w:pPr>
      <w:r>
        <w:rPr/>
        <w:t>We're still doing this new critical thing. We're still trying to reduce it to a meaning, and we don't realize that it's an aporia. We're caught.</w:t>
      </w:r>
    </w:p>
    <w:p>
      <w:pPr>
        <w:pStyle w:val="Normal"/>
        <w:spacing w:lineRule="auto" w:line="276"/>
        <w:rPr/>
      </w:pPr>
      <w:r>
        <w:rPr/>
      </w:r>
    </w:p>
    <w:p>
      <w:pPr>
        <w:pStyle w:val="Normal"/>
        <w:spacing w:lineRule="auto" w:line="276"/>
        <w:rPr/>
      </w:pPr>
      <w:r>
        <w:rPr/>
        <w:t>We can't do it, but we still try to. We still think there's some stable meaning, some logos in the center of the text. We are still doing, in other words, reductive close readings that set up a referential structure where inside refers to outside or outside to inside.</w:t>
      </w:r>
    </w:p>
    <w:p>
      <w:pPr>
        <w:pStyle w:val="Normal"/>
        <w:spacing w:lineRule="auto" w:line="276"/>
        <w:rPr/>
      </w:pPr>
      <w:r>
        <w:rPr/>
      </w:r>
    </w:p>
    <w:p>
      <w:pPr>
        <w:pStyle w:val="Normal"/>
        <w:spacing w:lineRule="auto" w:line="276"/>
        <w:rPr/>
      </w:pPr>
      <w:r>
        <w:rPr/>
        <w:t>We think we can match up external and internal and all these things, the structure and texture. That's a kind of a binary. He breaks that down, okay? There is no inside and outside.</w:t>
      </w:r>
    </w:p>
    <w:p>
      <w:pPr>
        <w:pStyle w:val="Normal"/>
        <w:spacing w:lineRule="auto" w:line="276"/>
        <w:rPr/>
      </w:pPr>
      <w:r>
        <w:rPr/>
      </w:r>
    </w:p>
    <w:p>
      <w:pPr>
        <w:pStyle w:val="Normal"/>
        <w:spacing w:lineRule="auto" w:line="276"/>
        <w:rPr/>
      </w:pPr>
      <w:r>
        <w:rPr/>
        <w:t>That's a, again, a logocentric binary that we've created. We don't have this kind of reference that we think we do. We still, de Man says, view the critic as one who reconciles form and meaning, or we might add structure and texture, who opens the text like a Chinese box to release a secret meaning.</w:t>
      </w:r>
    </w:p>
    <w:p>
      <w:pPr>
        <w:pStyle w:val="Normal"/>
        <w:spacing w:lineRule="auto" w:line="276"/>
        <w:rPr/>
      </w:pPr>
      <w:r>
        <w:rPr/>
      </w:r>
    </w:p>
    <w:p>
      <w:pPr>
        <w:pStyle w:val="Normal"/>
        <w:spacing w:lineRule="auto" w:line="276"/>
        <w:rPr/>
      </w:pPr>
      <w:r>
        <w:rPr/>
        <w:t>You all know those beautiful Chinese boxes. You open one and there's a smaller, and you open that and there's a smaller. Well, he says critics are still doing that.</w:t>
      </w:r>
    </w:p>
    <w:p>
      <w:pPr>
        <w:pStyle w:val="Normal"/>
        <w:spacing w:lineRule="auto" w:line="276"/>
        <w:rPr/>
      </w:pPr>
      <w:r>
        <w:rPr/>
      </w:r>
    </w:p>
    <w:p>
      <w:pPr>
        <w:pStyle w:val="Normal"/>
        <w:spacing w:lineRule="auto" w:line="276"/>
        <w:rPr/>
      </w:pPr>
      <w:r>
        <w:rPr/>
        <w:t>Like, we can keep getting until we get to the C, to the meaning, whatever it is. He says, again, this only leads to aporia. This is not the way to do it.</w:t>
      </w:r>
    </w:p>
    <w:p>
      <w:pPr>
        <w:pStyle w:val="Normal"/>
        <w:spacing w:lineRule="auto" w:line="276"/>
        <w:rPr/>
      </w:pPr>
      <w:r>
        <w:rPr/>
      </w:r>
    </w:p>
    <w:p>
      <w:pPr>
        <w:pStyle w:val="Normal"/>
        <w:spacing w:lineRule="auto" w:line="276"/>
        <w:rPr/>
      </w:pPr>
      <w:r>
        <w:rPr/>
        <w:t>He's deconstructing that. De Man, again, rejects this view of criticism and of the critic, this view of the critic, in favor of semiology. Now, semiology is a Greek word.</w:t>
      </w:r>
    </w:p>
    <w:p>
      <w:pPr>
        <w:pStyle w:val="Normal"/>
        <w:spacing w:lineRule="auto" w:line="276"/>
        <w:rPr/>
      </w:pPr>
      <w:r>
        <w:rPr/>
      </w:r>
    </w:p>
    <w:p>
      <w:pPr>
        <w:pStyle w:val="Normal"/>
        <w:spacing w:lineRule="auto" w:line="276"/>
        <w:rPr/>
      </w:pPr>
      <w:r>
        <w:rPr/>
        <w:t>It means literally the study of signs, but I think it's better to think of it as the study of signs as signifiers because semiology tends to go in that Derridian direction of the perpetual deferral of meaning. Signs are all signifiers. Signs don't really have meaning.</w:t>
      </w:r>
    </w:p>
    <w:p>
      <w:pPr>
        <w:pStyle w:val="Normal"/>
        <w:spacing w:lineRule="auto" w:line="276"/>
        <w:rPr/>
      </w:pPr>
      <w:r>
        <w:rPr/>
      </w:r>
    </w:p>
    <w:p>
      <w:pPr>
        <w:pStyle w:val="Normal"/>
        <w:spacing w:lineRule="auto" w:line="276"/>
        <w:rPr/>
      </w:pPr>
      <w:r>
        <w:rPr/>
        <w:t>Signs are just signifiers pointing to other signifiers pointing to other signifiers. So, again, in this sense, he's a deconstructionist like Derrida. He believes that what we think is real is just a sign of something else, which again is a sign of something else, and so on and so on.</w:t>
      </w:r>
    </w:p>
    <w:p>
      <w:pPr>
        <w:pStyle w:val="Normal"/>
        <w:spacing w:lineRule="auto" w:line="276"/>
        <w:rPr/>
      </w:pPr>
      <w:r>
        <w:rPr/>
      </w:r>
    </w:p>
    <w:p>
      <w:pPr>
        <w:pStyle w:val="Normal"/>
        <w:spacing w:lineRule="auto" w:line="276"/>
        <w:rPr/>
      </w:pPr>
      <w:r>
        <w:rPr/>
        <w:t>Now, he wants to do something different. The reason he likes semiology is because he said it's not like logic. The trouble with logic is logic posits the possibility of a logos.</w:t>
      </w:r>
    </w:p>
    <w:p>
      <w:pPr>
        <w:pStyle w:val="Normal"/>
        <w:spacing w:lineRule="auto" w:line="276"/>
        <w:rPr/>
      </w:pPr>
      <w:r>
        <w:rPr/>
      </w:r>
    </w:p>
    <w:p>
      <w:pPr>
        <w:pStyle w:val="Normal"/>
        <w:spacing w:lineRule="auto" w:line="276"/>
        <w:rPr/>
      </w:pPr>
      <w:r>
        <w:rPr/>
        <w:t>It's kind of related to the word. Logic always looks for a logos, a structure, reason, or even in grammar because even grammar offers the possibility of fixed, unproblematic meaning. So he doesn't want logic and he doesn't want grammar.</w:t>
      </w:r>
    </w:p>
    <w:p>
      <w:pPr>
        <w:pStyle w:val="Normal"/>
        <w:spacing w:lineRule="auto" w:line="276"/>
        <w:rPr/>
      </w:pPr>
      <w:r>
        <w:rPr/>
      </w:r>
    </w:p>
    <w:p>
      <w:pPr>
        <w:pStyle w:val="Normal"/>
        <w:spacing w:lineRule="auto" w:line="276"/>
        <w:rPr/>
      </w:pPr>
      <w:r>
        <w:rPr/>
        <w:t>They're fixed. Instead, he advocates semiology and also rhetoric because there each sign gives way to another in an endless series of deferrals. Think about rhetoric.</w:t>
      </w:r>
    </w:p>
    <w:p>
      <w:pPr>
        <w:pStyle w:val="Normal"/>
        <w:spacing w:lineRule="auto" w:line="276"/>
        <w:rPr/>
      </w:pPr>
      <w:r>
        <w:rPr/>
      </w:r>
    </w:p>
    <w:p>
      <w:pPr>
        <w:pStyle w:val="Normal"/>
        <w:spacing w:lineRule="auto" w:line="276"/>
        <w:rPr/>
      </w:pPr>
      <w:r>
        <w:rPr/>
        <w:t>Think about the sophists again. Gorgias was a sophist. What were the sophists able to do with rhetoric? They were able to make the weaker argument the stronger.</w:t>
      </w:r>
    </w:p>
    <w:p>
      <w:pPr>
        <w:pStyle w:val="Normal"/>
        <w:spacing w:lineRule="auto" w:line="276"/>
        <w:rPr/>
      </w:pPr>
      <w:r>
        <w:rPr/>
      </w:r>
    </w:p>
    <w:p>
      <w:pPr>
        <w:pStyle w:val="Normal"/>
        <w:spacing w:lineRule="auto" w:line="276"/>
        <w:rPr/>
      </w:pPr>
      <w:r>
        <w:rPr/>
        <w:t>That's what they accused Socrates of, but it was really the sophists who were doing that. Again, he likes that though. He wants that kind of rhetoric because it allows you to be in stable meaning, back and forth, no fixed meaning.</w:t>
      </w:r>
    </w:p>
    <w:p>
      <w:pPr>
        <w:pStyle w:val="Normal"/>
        <w:spacing w:lineRule="auto" w:line="276"/>
        <w:rPr/>
      </w:pPr>
      <w:r>
        <w:rPr/>
      </w:r>
    </w:p>
    <w:p>
      <w:pPr>
        <w:pStyle w:val="Normal"/>
        <w:spacing w:lineRule="auto" w:line="276"/>
        <w:rPr/>
      </w:pPr>
      <w:r>
        <w:rPr/>
        <w:t>The semiologist who is ever conscious of the slippery, arbitrary nature of language prefers not to ask what words mean, but how they mean. Remember I talked about that before? They no longer believe that words really mean anything. So now we want to find out is how they mean, the system or the structure by which they mean.</w:t>
      </w:r>
    </w:p>
    <w:p>
      <w:pPr>
        <w:pStyle w:val="Normal"/>
        <w:spacing w:lineRule="auto" w:line="276"/>
        <w:rPr/>
      </w:pPr>
      <w:r>
        <w:rPr/>
      </w:r>
    </w:p>
    <w:p>
      <w:pPr>
        <w:pStyle w:val="Normal"/>
        <w:spacing w:lineRule="auto" w:line="276"/>
        <w:rPr/>
      </w:pPr>
      <w:r>
        <w:rPr/>
        <w:t>And that's true really for postmodern too. Let me give you an example that will make it easy. And I'm going to use a nice unpolitically correct example.</w:t>
      </w:r>
    </w:p>
    <w:p>
      <w:pPr>
        <w:pStyle w:val="Normal"/>
        <w:spacing w:lineRule="auto" w:line="276"/>
        <w:rPr/>
      </w:pPr>
      <w:r>
        <w:rPr/>
      </w:r>
    </w:p>
    <w:p>
      <w:pPr>
        <w:pStyle w:val="Normal"/>
        <w:spacing w:lineRule="auto" w:line="276"/>
        <w:rPr/>
      </w:pPr>
      <w:r>
        <w:rPr/>
        <w:t>If I went to a deconstructionist and said, comment, here's a statement. Homosexuality is a sin. Comment on that.</w:t>
      </w:r>
    </w:p>
    <w:p>
      <w:pPr>
        <w:pStyle w:val="Normal"/>
        <w:spacing w:lineRule="auto" w:line="276"/>
        <w:rPr/>
      </w:pPr>
      <w:r>
        <w:rPr/>
      </w:r>
    </w:p>
    <w:p>
      <w:pPr>
        <w:pStyle w:val="Normal"/>
        <w:spacing w:lineRule="auto" w:line="276"/>
        <w:rPr/>
      </w:pPr>
      <w:r>
        <w:rPr/>
        <w:t>Well, you know what the deconstructionist won't do? He will not worry about truth claims. He will not say that is true or false or right or wrong or moral or immoral. That is irrelevant.</w:t>
      </w:r>
    </w:p>
    <w:p>
      <w:pPr>
        <w:pStyle w:val="Normal"/>
        <w:spacing w:lineRule="auto" w:line="276"/>
        <w:rPr/>
      </w:pPr>
      <w:r>
        <w:rPr/>
      </w:r>
    </w:p>
    <w:p>
      <w:pPr>
        <w:pStyle w:val="Normal"/>
        <w:spacing w:lineRule="auto" w:line="276"/>
        <w:rPr/>
      </w:pPr>
      <w:r>
        <w:rPr/>
        <w:t>It's not, he won't even talk about truth claims. What he'll do is he'll say, well, what do we mean by sin? What kind of referential system are you working in? After all, if there's no transcendent signified, what does sin mean? If there's no Holy God to measure sin against. So what man made system of sin are you talking about? What signification system and homosexuality? Well, what is sexuality? How are you defining that? Do you see what I'm getting at? They can drive you crazy deconstructionists because you'll never get a straight answer out of them, but they're serious.</w:t>
      </w:r>
    </w:p>
    <w:p>
      <w:pPr>
        <w:pStyle w:val="Normal"/>
        <w:spacing w:lineRule="auto" w:line="276"/>
        <w:rPr/>
      </w:pPr>
      <w:r>
        <w:rPr/>
      </w:r>
    </w:p>
    <w:p>
      <w:pPr>
        <w:pStyle w:val="Normal"/>
        <w:spacing w:lineRule="auto" w:line="276"/>
        <w:rPr/>
      </w:pPr>
      <w:r>
        <w:rPr/>
        <w:t>I mean, it's us. It sounds like a big joke, but they're serious about it because they don't want to posit any fixed meaning. And so you'll go around and around in circles.</w:t>
      </w:r>
    </w:p>
    <w:p>
      <w:pPr>
        <w:pStyle w:val="Normal"/>
        <w:spacing w:lineRule="auto" w:line="276"/>
        <w:rPr/>
      </w:pPr>
      <w:r>
        <w:rPr/>
      </w:r>
    </w:p>
    <w:p>
      <w:pPr>
        <w:pStyle w:val="Normal"/>
        <w:spacing w:lineRule="auto" w:line="276"/>
        <w:rPr/>
      </w:pPr>
      <w:r>
        <w:rPr/>
        <w:t>Now, some people would say that's the case with Plato, but Plato always ends up with the meaning. He plays around to get rid of the untruth so he can get to the truth. Remember the, remember the Socratic method that wipes away the falsehood to get at the truth.</w:t>
      </w:r>
    </w:p>
    <w:p>
      <w:pPr>
        <w:pStyle w:val="Normal"/>
        <w:spacing w:lineRule="auto" w:line="276"/>
        <w:rPr/>
      </w:pPr>
      <w:r>
        <w:rPr/>
      </w:r>
    </w:p>
    <w:p>
      <w:pPr>
        <w:pStyle w:val="Normal"/>
        <w:spacing w:lineRule="auto" w:line="276"/>
        <w:rPr/>
      </w:pPr>
      <w:r>
        <w:rPr/>
        <w:t>Deconstruction doesn't do that. It plays games. It goes around and around and it can drive you crazy.</w:t>
      </w:r>
    </w:p>
    <w:p>
      <w:pPr>
        <w:pStyle w:val="Normal"/>
        <w:spacing w:lineRule="auto" w:line="276"/>
        <w:rPr/>
      </w:pPr>
      <w:r>
        <w:rPr/>
      </w:r>
    </w:p>
    <w:p>
      <w:pPr>
        <w:pStyle w:val="Normal"/>
        <w:spacing w:lineRule="auto" w:line="276"/>
        <w:rPr/>
      </w:pPr>
      <w:r>
        <w:rPr/>
        <w:t>It's like one of those friends you have that everything you say, they find another meaning for it too. You want to strangle them? Well, a deconstructionist can be annoying like that, but they're serious about it. They want to show you that language is slippery and it can't hold meaning.</w:t>
      </w:r>
    </w:p>
    <w:p>
      <w:pPr>
        <w:pStyle w:val="Normal"/>
        <w:spacing w:lineRule="auto" w:line="276"/>
        <w:rPr/>
      </w:pPr>
      <w:r>
        <w:rPr/>
      </w:r>
    </w:p>
    <w:p>
      <w:pPr>
        <w:pStyle w:val="Normal"/>
        <w:spacing w:lineRule="auto" w:line="276"/>
        <w:rPr/>
      </w:pPr>
      <w:r>
        <w:rPr/>
        <w:t>Who are we to make truth claims? They're not possible really anymore. All right. In an essay called semiology and rhetoric, and that's sort of what I've been quoting all along here, demand offers both a rhetorical critique of grammar and a grammatical critique of rhetoric.</w:t>
      </w:r>
    </w:p>
    <w:p>
      <w:pPr>
        <w:pStyle w:val="Normal"/>
        <w:spacing w:lineRule="auto" w:line="276"/>
        <w:rPr/>
      </w:pPr>
      <w:r>
        <w:rPr/>
      </w:r>
    </w:p>
    <w:p>
      <w:pPr>
        <w:pStyle w:val="Normal"/>
        <w:spacing w:lineRule="auto" w:line="276"/>
        <w:rPr/>
      </w:pPr>
      <w:r>
        <w:rPr/>
        <w:t>Now, how does this work? Let's look at the first one, the rhetorical critique of grammar. He carries that out by studying rhetorical questions that seem in grammatical terms to be fixed, but rhetorically deconstruct themselves into a state of unresolved suspension. Let's give an example, the rhetorical question, what's the difference? Now that sounds like a very stable, it's only three words.</w:t>
      </w:r>
    </w:p>
    <w:p>
      <w:pPr>
        <w:pStyle w:val="Normal"/>
        <w:spacing w:lineRule="auto" w:line="276"/>
        <w:rPr/>
      </w:pPr>
      <w:r>
        <w:rPr/>
      </w:r>
    </w:p>
    <w:p>
      <w:pPr>
        <w:pStyle w:val="Normal"/>
        <w:spacing w:lineRule="auto" w:line="276"/>
        <w:rPr/>
      </w:pPr>
      <w:r>
        <w:rPr/>
        <w:t>It has a simple syntax that should have a stable meaning. But if you look at it rhetorically, what could it mean? It could mean what's the difference could mean a vigorous intensification of dialogue. What's the difference? Tell me, let's fight about it.</w:t>
      </w:r>
    </w:p>
    <w:p>
      <w:pPr>
        <w:pStyle w:val="Normal"/>
        <w:spacing w:lineRule="auto" w:line="276"/>
        <w:rPr/>
      </w:pPr>
      <w:r>
        <w:rPr/>
      </w:r>
    </w:p>
    <w:p>
      <w:pPr>
        <w:pStyle w:val="Normal"/>
        <w:spacing w:lineRule="auto" w:line="276"/>
        <w:rPr/>
      </w:pPr>
      <w:r>
        <w:rPr/>
        <w:t>Or it could mean an apathetic end to all further debate. What's the difference? You see, even a phrase that seems so stable is instable or unstable. Another example, likewise, the comment that was interesting.</w:t>
      </w:r>
    </w:p>
    <w:p>
      <w:pPr>
        <w:pStyle w:val="Normal"/>
        <w:spacing w:lineRule="auto" w:line="276"/>
        <w:rPr/>
      </w:pPr>
      <w:r>
        <w:rPr/>
      </w:r>
    </w:p>
    <w:p>
      <w:pPr>
        <w:pStyle w:val="Normal"/>
        <w:spacing w:lineRule="auto" w:line="276"/>
        <w:rPr/>
      </w:pPr>
      <w:r>
        <w:rPr/>
        <w:t>If I ask you, what did you think about this lecture? And you said that was interesting. It could mean you thought it was the most fascinating thing you ever heard, or you could mean you were absolutely bored to tears. So that phrase that was interesting is not stable.</w:t>
      </w:r>
    </w:p>
    <w:p>
      <w:pPr>
        <w:pStyle w:val="Normal"/>
        <w:spacing w:lineRule="auto" w:line="276"/>
        <w:rPr/>
      </w:pPr>
      <w:r>
        <w:rPr/>
      </w:r>
    </w:p>
    <w:p>
      <w:pPr>
        <w:pStyle w:val="Normal"/>
        <w:spacing w:lineRule="auto" w:line="276"/>
        <w:rPr/>
      </w:pPr>
      <w:r>
        <w:rPr/>
        <w:t>It is not fixed in any way. Again, in both examples, common phrases are revealed as inherently unstable. Even simple phrase, not just poetry, not just metaphors and all that, that we can admit are unstable.</w:t>
      </w:r>
    </w:p>
    <w:p>
      <w:pPr>
        <w:pStyle w:val="Normal"/>
        <w:spacing w:lineRule="auto" w:line="276"/>
        <w:rPr/>
      </w:pPr>
      <w:r>
        <w:rPr/>
      </w:r>
    </w:p>
    <w:p>
      <w:pPr>
        <w:pStyle w:val="Normal"/>
        <w:spacing w:lineRule="auto" w:line="276"/>
        <w:rPr/>
      </w:pPr>
      <w:r>
        <w:rPr/>
        <w:t>Even nice grammatical constructions are also unstable. Now, the latter critique, the grammatical critique of rhetoric, here he carries this out by showing how different types of figurative language, metaphors and whatnot, deconstruct each other in such a way as to demystify any aesthetic or metaphysical claims made by the text. See, poets are always saying, we've got the truth, we embody truth, and poetry is written in figurative language.</w:t>
      </w:r>
    </w:p>
    <w:p>
      <w:pPr>
        <w:pStyle w:val="Normal"/>
        <w:spacing w:lineRule="auto" w:line="276"/>
        <w:rPr/>
      </w:pPr>
      <w:r>
        <w:rPr/>
      </w:r>
    </w:p>
    <w:p>
      <w:pPr>
        <w:pStyle w:val="Normal"/>
        <w:spacing w:lineRule="auto" w:line="276"/>
        <w:rPr/>
      </w:pPr>
      <w:r>
        <w:rPr/>
        <w:t>Well, what he does is now he brings in grammar and he shows grammatically and syntactically that metaphoric language also breaks down because there's so many different ways to read it. And so again, it's not stable, it's not fixed, it's not truth. So either way you go at it, it's breaking down meaning.</w:t>
      </w:r>
    </w:p>
    <w:p>
      <w:pPr>
        <w:pStyle w:val="Normal"/>
        <w:spacing w:lineRule="auto" w:line="276"/>
        <w:rPr/>
      </w:pPr>
      <w:r>
        <w:rPr/>
      </w:r>
    </w:p>
    <w:p>
      <w:pPr>
        <w:pStyle w:val="Normal"/>
        <w:spacing w:lineRule="auto" w:line="276"/>
        <w:rPr/>
      </w:pPr>
      <w:r>
        <w:rPr/>
        <w:t>Now, this is funny. In one sense, this is just a radical restatement of new critical irony. In one way, this sounds like irony, right? It's unstable, but there's a little bit of a difference.</w:t>
      </w:r>
    </w:p>
    <w:p>
      <w:pPr>
        <w:pStyle w:val="Normal"/>
        <w:spacing w:lineRule="auto" w:line="276"/>
        <w:rPr/>
      </w:pPr>
      <w:r>
        <w:rPr/>
      </w:r>
    </w:p>
    <w:p>
      <w:pPr>
        <w:pStyle w:val="Normal"/>
        <w:spacing w:lineRule="auto" w:line="276"/>
        <w:rPr/>
      </w:pPr>
      <w:r>
        <w:rPr/>
        <w:t>Demand carries it to a higher level of ambiguity that borders on nihilism, I would argue, and that disrupts any claims the poem might make to truth. He goes much farther, past irony to, I would say, a little bit of nihilism, you know, that there's nothing, there's no meaning, back to Gorgias, I guess. So again, and that's something that is still debated, is deconstruction nihilism or not? That's a debate that's still going on in the academy.</w:t>
      </w:r>
    </w:p>
    <w:p>
      <w:pPr>
        <w:pStyle w:val="Normal"/>
        <w:spacing w:lineRule="auto" w:line="276"/>
        <w:rPr/>
      </w:pPr>
      <w:r>
        <w:rPr/>
      </w:r>
    </w:p>
    <w:p>
      <w:pPr>
        <w:pStyle w:val="Normal"/>
        <w:spacing w:lineRule="auto" w:line="276"/>
        <w:rPr/>
      </w:pPr>
      <w:r>
        <w:rPr/>
        <w:t>Now, actually, Demand is more clever. Demand would say, you know what? It's not really the critic that deconstructs the text. The text actually deconstructs itself.</w:t>
      </w:r>
    </w:p>
    <w:p>
      <w:pPr>
        <w:pStyle w:val="Normal"/>
        <w:spacing w:lineRule="auto" w:line="276"/>
        <w:rPr/>
      </w:pPr>
      <w:r>
        <w:rPr/>
      </w:r>
    </w:p>
    <w:p>
      <w:pPr>
        <w:pStyle w:val="Normal"/>
        <w:spacing w:lineRule="auto" w:line="276"/>
        <w:rPr/>
      </w:pPr>
      <w:r>
        <w:rPr/>
        <w:t>And Stanley Fish, we'll talk about him later, he wrote a book called Self-Consuming Artifacts. He believes that language is so unstable inherently that it deconstructs itself. I just help it along.</w:t>
      </w:r>
    </w:p>
    <w:p>
      <w:pPr>
        <w:pStyle w:val="Normal"/>
        <w:spacing w:lineRule="auto" w:line="276"/>
        <w:rPr/>
      </w:pPr>
      <w:r>
        <w:rPr/>
      </w:r>
    </w:p>
    <w:p>
      <w:pPr>
        <w:pStyle w:val="Normal"/>
        <w:spacing w:lineRule="auto" w:line="276"/>
        <w:rPr/>
      </w:pPr>
      <w:r>
        <w:rPr/>
        <w:t>It's already doing it. So in other words, what he's saying is, don't blame me. It's like that resistance to psychoanalysis.</w:t>
      </w:r>
    </w:p>
    <w:p>
      <w:pPr>
        <w:pStyle w:val="Normal"/>
        <w:spacing w:lineRule="auto" w:line="276"/>
        <w:rPr/>
      </w:pPr>
      <w:r>
        <w:rPr/>
      </w:r>
    </w:p>
    <w:p>
      <w:pPr>
        <w:pStyle w:val="Normal"/>
        <w:spacing w:lineRule="auto" w:line="276"/>
        <w:rPr/>
      </w:pPr>
      <w:r>
        <w:rPr/>
        <w:t>And then there's a lot of that resistance to deconstruction. Don't resist me. The language is doing it itself.</w:t>
      </w:r>
    </w:p>
    <w:p>
      <w:pPr>
        <w:pStyle w:val="Normal"/>
        <w:spacing w:lineRule="auto" w:line="276"/>
        <w:rPr/>
      </w:pPr>
      <w:r>
        <w:rPr/>
      </w:r>
    </w:p>
    <w:p>
      <w:pPr>
        <w:pStyle w:val="Normal"/>
        <w:spacing w:lineRule="auto" w:line="276"/>
        <w:rPr/>
      </w:pPr>
      <w:r>
        <w:rPr/>
        <w:t>I'm just explaining it, you know, that kind of thing. All right. Now, another fun thing about this, like all deconstructionists, Paul Demand uses puns to deconstruct language and is constantly vigilant that he not freeze meaning or posit a center in his readings of text.</w:t>
      </w:r>
    </w:p>
    <w:p>
      <w:pPr>
        <w:pStyle w:val="Normal"/>
        <w:spacing w:lineRule="auto" w:line="276"/>
        <w:rPr/>
      </w:pPr>
      <w:r>
        <w:rPr/>
      </w:r>
    </w:p>
    <w:p>
      <w:pPr>
        <w:pStyle w:val="Normal"/>
        <w:spacing w:lineRule="auto" w:line="276"/>
        <w:rPr/>
      </w:pPr>
      <w:r>
        <w:rPr/>
        <w:t>He wants to make sure that you don't come along and deconstruct him. He wants to make sure that he never has any fixed center. And that's why deconstruction is so hard to read.</w:t>
      </w:r>
    </w:p>
    <w:p>
      <w:pPr>
        <w:pStyle w:val="Normal"/>
        <w:spacing w:lineRule="auto" w:line="276"/>
        <w:rPr/>
      </w:pPr>
      <w:r>
        <w:rPr/>
      </w:r>
    </w:p>
    <w:p>
      <w:pPr>
        <w:pStyle w:val="Normal"/>
        <w:spacing w:lineRule="auto" w:line="276"/>
        <w:rPr/>
      </w:pPr>
      <w:r>
        <w:rPr/>
        <w:t>To many of us, they seem catty, like they're playing with you because they won't. You can't pin them down. And they love to use things like parentheses, like they'll write the word signification, but they'll put parentheses around S.I.N.G. signification.</w:t>
      </w:r>
    </w:p>
    <w:p>
      <w:pPr>
        <w:pStyle w:val="Normal"/>
        <w:spacing w:lineRule="auto" w:line="276"/>
        <w:rPr/>
      </w:pPr>
      <w:r>
        <w:rPr/>
      </w:r>
    </w:p>
    <w:p>
      <w:pPr>
        <w:pStyle w:val="Normal"/>
        <w:spacing w:lineRule="auto" w:line="276"/>
        <w:rPr/>
      </w:pPr>
      <w:r>
        <w:rPr/>
        <w:t>I mean, they play with things. It's kind of fun, but it does become a little tiresome after a whole book. But they're always playing because they never want to freeze meaning.</w:t>
      </w:r>
    </w:p>
    <w:p>
      <w:pPr>
        <w:pStyle w:val="Normal"/>
        <w:spacing w:lineRule="auto" w:line="276"/>
        <w:rPr/>
      </w:pPr>
      <w:r>
        <w:rPr/>
      </w:r>
    </w:p>
    <w:p>
      <w:pPr>
        <w:pStyle w:val="Normal"/>
        <w:spacing w:lineRule="auto" w:line="276"/>
        <w:rPr/>
      </w:pPr>
      <w:r>
        <w:rPr/>
        <w:t>In that sense, they're more diachronic than synchronic, if you want to use the language of structuralism. Indeed, as a master player of the game, Paul Demand is careful not to leave himself open to being deconstructed by another more clever player. And it's a game.</w:t>
      </w:r>
    </w:p>
    <w:p>
      <w:pPr>
        <w:pStyle w:val="Normal"/>
        <w:spacing w:lineRule="auto" w:line="276"/>
        <w:rPr/>
      </w:pPr>
      <w:r>
        <w:rPr/>
      </w:r>
    </w:p>
    <w:p>
      <w:pPr>
        <w:pStyle w:val="Normal"/>
        <w:spacing w:lineRule="auto" w:line="276"/>
        <w:rPr/>
      </w:pPr>
      <w:r>
        <w:rPr/>
        <w:t>And I'll give you an example. When I was at the University of Michigan, I heard somebody give a speech on deconstruction. I didn't understand it because it was half in French.</w:t>
      </w:r>
    </w:p>
    <w:p>
      <w:pPr>
        <w:pStyle w:val="Normal"/>
        <w:spacing w:lineRule="auto" w:line="276"/>
        <w:rPr/>
      </w:pPr>
      <w:r>
        <w:rPr/>
      </w:r>
    </w:p>
    <w:p>
      <w:pPr>
        <w:pStyle w:val="Normal"/>
        <w:spacing w:lineRule="auto" w:line="276"/>
        <w:rPr/>
      </w:pPr>
      <w:r>
        <w:rPr/>
        <w:t>It did not have to be, but it was half in French. Now, the fun thing, though, was after he finished, there was another colleague of his in the audience. He raised his hand, he stood up, and in five minutes, deconstructed his colleague's deconstructive essay.</w:t>
      </w:r>
    </w:p>
    <w:p>
      <w:pPr>
        <w:pStyle w:val="Normal"/>
        <w:spacing w:lineRule="auto" w:line="276"/>
        <w:rPr/>
      </w:pPr>
      <w:r>
        <w:rPr/>
      </w:r>
    </w:p>
    <w:p>
      <w:pPr>
        <w:pStyle w:val="Normal"/>
        <w:spacing w:lineRule="auto" w:line="276"/>
        <w:rPr/>
      </w:pPr>
      <w:r>
        <w:rPr/>
        <w:t>That was a lot of fun to watch. It was really a lot of fun to watch. It's a game, and you've got to be clever to keep on top.</w:t>
      </w:r>
    </w:p>
    <w:p>
      <w:pPr>
        <w:pStyle w:val="Normal"/>
        <w:spacing w:lineRule="auto" w:line="276"/>
        <w:rPr/>
      </w:pPr>
      <w:r>
        <w:rPr/>
      </w:r>
    </w:p>
    <w:p>
      <w:pPr>
        <w:pStyle w:val="Normal"/>
        <w:spacing w:lineRule="auto" w:line="276"/>
        <w:rPr/>
      </w:pPr>
      <w:r>
        <w:rPr/>
        <w:t>Very strange little subculture there, deconstruction. All right, let's turn to Roland Barthes. We've heard him before in Lecture 22.</w:t>
      </w:r>
    </w:p>
    <w:p>
      <w:pPr>
        <w:pStyle w:val="Normal"/>
        <w:spacing w:lineRule="auto" w:line="276"/>
        <w:rPr/>
      </w:pPr>
      <w:r>
        <w:rPr/>
      </w:r>
    </w:p>
    <w:p>
      <w:pPr>
        <w:pStyle w:val="Normal"/>
        <w:spacing w:lineRule="auto" w:line="276"/>
        <w:rPr/>
      </w:pPr>
      <w:r>
        <w:rPr/>
        <w:t>Now, although Barthes in his early years was a structuralist or modernist, his later writings do have a tendency toward deconstruction or postmodernism. He really goes both ways, as does Michel Foucault. We'll get to him in a moment.</w:t>
      </w:r>
    </w:p>
    <w:p>
      <w:pPr>
        <w:pStyle w:val="Normal"/>
        <w:spacing w:lineRule="auto" w:line="276"/>
        <w:rPr/>
      </w:pPr>
      <w:r>
        <w:rPr/>
      </w:r>
    </w:p>
    <w:p>
      <w:pPr>
        <w:pStyle w:val="Normal"/>
        <w:spacing w:lineRule="auto" w:line="276"/>
        <w:rPr/>
      </w:pPr>
      <w:r>
        <w:rPr/>
        <w:t>So let's look at the postmodern Barthes now. Thus, in the tradition of Derrida and Paul de Man, Barthes, in The Death of the Author, that's an essay, breaks down or deconstructs the empire, or hegemony, if you remember that word, the empire or hegemony of the author. He wants to break down the power that we link to the author.</w:t>
      </w:r>
    </w:p>
    <w:p>
      <w:pPr>
        <w:pStyle w:val="Normal"/>
        <w:spacing w:lineRule="auto" w:line="276"/>
        <w:rPr/>
      </w:pPr>
      <w:r>
        <w:rPr/>
      </w:r>
    </w:p>
    <w:p>
      <w:pPr>
        <w:pStyle w:val="Normal"/>
        <w:spacing w:lineRule="auto" w:line="276"/>
        <w:rPr/>
      </w:pPr>
      <w:r>
        <w:rPr/>
        <w:t>He proclaims in his essay boldly, the death of the author as the center or origin of the text. The author, he asserts, is born with the text and cannot furnish a final transcendental signified to our interpretation. So he wants to cut off the author and say, he's not, you know, a lot of people say, well, I know what the meaning is.</w:t>
      </w:r>
    </w:p>
    <w:p>
      <w:pPr>
        <w:pStyle w:val="Normal"/>
        <w:spacing w:lineRule="auto" w:line="276"/>
        <w:rPr/>
      </w:pPr>
      <w:r>
        <w:rPr/>
      </w:r>
    </w:p>
    <w:p>
      <w:pPr>
        <w:pStyle w:val="Normal"/>
        <w:spacing w:lineRule="auto" w:line="276"/>
        <w:rPr/>
      </w:pPr>
      <w:r>
        <w:rPr/>
        <w:t>I'll talk to the author or talk to the poet. No, he says that even the poet or the author cannot function as a transcendental signified. He's no end.</w:t>
      </w:r>
    </w:p>
    <w:p>
      <w:pPr>
        <w:pStyle w:val="Normal"/>
        <w:spacing w:lineRule="auto" w:line="276"/>
        <w:rPr/>
      </w:pPr>
      <w:r>
        <w:rPr/>
      </w:r>
    </w:p>
    <w:p>
      <w:pPr>
        <w:pStyle w:val="Normal"/>
        <w:spacing w:lineRule="auto" w:line="276"/>
        <w:rPr/>
      </w:pPr>
      <w:r>
        <w:rPr/>
        <w:t>He's just part of the game himself. He is part of the endless deferral of meaning. Now, this is really a radical assertion of the intentional fallacy.</w:t>
      </w:r>
    </w:p>
    <w:p>
      <w:pPr>
        <w:pStyle w:val="Normal"/>
        <w:spacing w:lineRule="auto" w:line="276"/>
        <w:rPr/>
      </w:pPr>
      <w:r>
        <w:rPr/>
      </w:r>
    </w:p>
    <w:p>
      <w:pPr>
        <w:pStyle w:val="Normal"/>
        <w:spacing w:lineRule="auto" w:line="276"/>
        <w:rPr/>
      </w:pPr>
      <w:r>
        <w:rPr/>
        <w:t>Isn't the new critic idea that you shouldn't look at the authorial intention? But this goes far beyond the new critics because Barthes refuses to freeze the meaning of a text or to assign to it any ultimate or secret meaning. So it's like the intentional fallacy of Wimsatt, but he goes beyond that because he won't freeze anything. It's not just lopping off the author.</w:t>
      </w:r>
    </w:p>
    <w:p>
      <w:pPr>
        <w:pStyle w:val="Normal"/>
        <w:spacing w:lineRule="auto" w:line="276"/>
        <w:rPr/>
      </w:pPr>
      <w:r>
        <w:rPr/>
      </w:r>
    </w:p>
    <w:p>
      <w:pPr>
        <w:pStyle w:val="Normal"/>
        <w:spacing w:lineRule="auto" w:line="276"/>
        <w:rPr/>
      </w:pPr>
      <w:r>
        <w:rPr/>
        <w:t>He doesn't want to freeze any meaning or give it any secret or hidden or transcendental meaning. According to Barthes, a book is but, here's a wonderful quote, a tissue of signs, endless imitation, infinitely postponed. That's another idea of aporia or deferral.</w:t>
      </w:r>
    </w:p>
    <w:p>
      <w:pPr>
        <w:pStyle w:val="Normal"/>
        <w:spacing w:lineRule="auto" w:line="276"/>
        <w:rPr/>
      </w:pPr>
      <w:r>
        <w:rPr/>
      </w:r>
    </w:p>
    <w:p>
      <w:pPr>
        <w:pStyle w:val="Normal"/>
        <w:spacing w:lineRule="auto" w:line="276"/>
        <w:rPr/>
      </w:pPr>
      <w:r>
        <w:rPr/>
        <w:t>You never can get there. Meaning is always postponed, always already postponed to use Derrida's favorite phrase. Now, Barthes knows what he's doing because he says this revolutionary move, the death of the author, is finally counter theological.</w:t>
      </w:r>
    </w:p>
    <w:p>
      <w:pPr>
        <w:pStyle w:val="Normal"/>
        <w:spacing w:lineRule="auto" w:line="276"/>
        <w:rPr/>
      </w:pPr>
      <w:r>
        <w:rPr/>
      </w:r>
    </w:p>
    <w:p>
      <w:pPr>
        <w:pStyle w:val="Normal"/>
        <w:spacing w:lineRule="auto" w:line="276"/>
        <w:rPr/>
      </w:pPr>
      <w:r>
        <w:rPr/>
        <w:t>For to deauthorize the poet is also to deauthorize God, reason, science, and law. So Barthes would really agree with my critique in the last lecture of Derrida that when you break down the author as a logos, you're breaking down everything. There's no longer any set system, whether it's God, whether it's reason, whether it's the law or science are all broken down.</w:t>
      </w:r>
    </w:p>
    <w:p>
      <w:pPr>
        <w:pStyle w:val="Normal"/>
        <w:spacing w:lineRule="auto" w:line="276"/>
        <w:rPr/>
      </w:pPr>
      <w:r>
        <w:rPr/>
      </w:r>
    </w:p>
    <w:p>
      <w:pPr>
        <w:pStyle w:val="Normal"/>
        <w:spacing w:lineRule="auto" w:line="276"/>
        <w:rPr/>
      </w:pPr>
      <w:r>
        <w:rPr/>
        <w:t>Now, what does Barthes do? Even more radically, this is the part that I like, this is fun. Even more radically, it deconstructs the very authority of both the literary critic and the English professor who claims to be able to interpret for his readers or students the real meaning of the poem. What Barthes says is that the empire of the poet is the empire of the critic and the empire, we might say, of the English teacher.</w:t>
      </w:r>
    </w:p>
    <w:p>
      <w:pPr>
        <w:pStyle w:val="Normal"/>
        <w:spacing w:lineRule="auto" w:line="276"/>
        <w:rPr/>
      </w:pPr>
      <w:r>
        <w:rPr/>
      </w:r>
    </w:p>
    <w:p>
      <w:pPr>
        <w:pStyle w:val="Normal"/>
        <w:spacing w:lineRule="auto" w:line="276"/>
        <w:rPr/>
      </w:pPr>
      <w:r>
        <w:rPr/>
        <w:t>See, if there's no signified or transcendental signified, what is my job as teacher or critic? So my authority, my hegemony is broken too. Why would he want to do that? Well, anyway, that's what he's doing in his theory. Now, Barthes instead finds the unity of a text, not in its origin, the author, but in its destination, in the reader.</w:t>
      </w:r>
    </w:p>
    <w:p>
      <w:pPr>
        <w:pStyle w:val="Normal"/>
        <w:spacing w:lineRule="auto" w:line="276"/>
        <w:rPr/>
      </w:pPr>
      <w:r>
        <w:rPr/>
      </w:r>
    </w:p>
    <w:p>
      <w:pPr>
        <w:pStyle w:val="Normal"/>
        <w:spacing w:lineRule="auto" w:line="276"/>
        <w:rPr/>
      </w:pPr>
      <w:r>
        <w:rPr/>
        <w:t>That's where he starts to posit meaning at the end. Now listen, of course, the new critics would accuse him here of replacing the intentional fallacy with a new form of the affective fallacy, not the author, but the reader, right? Now, deconstructionists like Paul de Man and Derrida, on the other hand, they would accuse him of merely shifting the center from author to reader. Get what's happening here? Barthes is not as good at the game as Paul de Man.</w:t>
      </w:r>
    </w:p>
    <w:p>
      <w:pPr>
        <w:pStyle w:val="Normal"/>
        <w:spacing w:lineRule="auto" w:line="276"/>
        <w:rPr/>
      </w:pPr>
      <w:r>
        <w:rPr/>
      </w:r>
    </w:p>
    <w:p>
      <w:pPr>
        <w:pStyle w:val="Normal"/>
        <w:spacing w:lineRule="auto" w:line="276"/>
        <w:rPr/>
      </w:pPr>
      <w:r>
        <w:rPr/>
        <w:t>He's a little bit older. He's not as good. He gets caught sometimes.</w:t>
      </w:r>
    </w:p>
    <w:p>
      <w:pPr>
        <w:pStyle w:val="Normal"/>
        <w:spacing w:lineRule="auto" w:line="276"/>
        <w:rPr/>
      </w:pPr>
      <w:r>
        <w:rPr/>
      </w:r>
    </w:p>
    <w:p>
      <w:pPr>
        <w:pStyle w:val="Normal"/>
        <w:spacing w:lineRule="auto" w:line="276"/>
        <w:rPr/>
      </w:pPr>
      <w:r>
        <w:rPr/>
        <w:t>He's not as good at the game. He's not so supple because he grew up with structuralism rather than post-structuralism. So there's a little bit of fun there.</w:t>
      </w:r>
    </w:p>
    <w:p>
      <w:pPr>
        <w:pStyle w:val="Normal"/>
        <w:spacing w:lineRule="auto" w:line="276"/>
        <w:rPr/>
      </w:pPr>
      <w:r>
        <w:rPr/>
      </w:r>
    </w:p>
    <w:p>
      <w:pPr>
        <w:pStyle w:val="Normal"/>
        <w:spacing w:lineRule="auto" w:line="276"/>
        <w:rPr/>
      </w:pPr>
      <w:r>
        <w:rPr/>
        <w:t>But still, I would say essentially it's a postmodern idea, the death of the author. All right. In his proclamation of the death of the author, Barthes is one with Foucault.</w:t>
      </w:r>
    </w:p>
    <w:p>
      <w:pPr>
        <w:pStyle w:val="Normal"/>
        <w:spacing w:lineRule="auto" w:line="276"/>
        <w:rPr/>
      </w:pPr>
      <w:r>
        <w:rPr/>
      </w:r>
    </w:p>
    <w:p>
      <w:pPr>
        <w:pStyle w:val="Normal"/>
        <w:spacing w:lineRule="auto" w:line="276"/>
        <w:rPr/>
      </w:pPr>
      <w:r>
        <w:rPr/>
        <w:t>And now we'll get to the postmodern side of Michel Foucault, who, in an essay called Truth and Power, and I was quoting pretty much from that essay in Lecture 22, in that essay, Foucault proclaims the death of the great man theory of history. He says, we must rid ourselves of the illusion that an individual consciousness can determine the discursive structure in which he lives. You all know what the great man theory is, the idea that history is propelled forward by these charismatic leaders, Julius Caesar, Mark Anthony, Hitler, Napoleon, all these people.</w:t>
      </w:r>
    </w:p>
    <w:p>
      <w:pPr>
        <w:pStyle w:val="Normal"/>
        <w:spacing w:lineRule="auto" w:line="276"/>
        <w:rPr/>
      </w:pPr>
      <w:r>
        <w:rPr/>
      </w:r>
    </w:p>
    <w:p>
      <w:pPr>
        <w:pStyle w:val="Normal"/>
        <w:spacing w:lineRule="auto" w:line="276"/>
        <w:rPr/>
      </w:pPr>
      <w:r>
        <w:rPr/>
        <w:t>And it also includes women, Cleopatra, Joan of Arc, Queen Elizabeth. So we say great man, but it really includes men and women. It's basically the idea that these strong personalities are what determine history.</w:t>
      </w:r>
    </w:p>
    <w:p>
      <w:pPr>
        <w:pStyle w:val="Normal"/>
        <w:spacing w:lineRule="auto" w:line="276"/>
        <w:rPr/>
      </w:pPr>
      <w:r>
        <w:rPr/>
      </w:r>
    </w:p>
    <w:p>
      <w:pPr>
        <w:pStyle w:val="Normal"/>
        <w:spacing w:lineRule="auto" w:line="276"/>
        <w:rPr/>
      </w:pPr>
      <w:r>
        <w:rPr/>
        <w:t>Foucault kills that. The person, the consciousness, does not determine history. History, the discourse, determines the person.</w:t>
      </w:r>
    </w:p>
    <w:p>
      <w:pPr>
        <w:pStyle w:val="Normal"/>
        <w:spacing w:lineRule="auto" w:line="276"/>
        <w:rPr/>
      </w:pPr>
      <w:r>
        <w:rPr/>
      </w:r>
    </w:p>
    <w:p>
      <w:pPr>
        <w:pStyle w:val="Normal"/>
        <w:spacing w:lineRule="auto" w:line="276"/>
        <w:rPr/>
      </w:pPr>
      <w:r>
        <w:rPr/>
        <w:t>Remember again, the founding fathers didn't make America. America made the founding fathers. Now, this is important for art because from here we get that even the greatest poets cannot achieve a transcendent vantage point that will allow them to create pure poems untainted by the socio-political realities of their time.</w:t>
      </w:r>
    </w:p>
    <w:p>
      <w:pPr>
        <w:pStyle w:val="Normal"/>
        <w:spacing w:lineRule="auto" w:line="276"/>
        <w:rPr/>
      </w:pPr>
      <w:r>
        <w:rPr/>
      </w:r>
    </w:p>
    <w:p>
      <w:pPr>
        <w:pStyle w:val="Normal"/>
        <w:spacing w:lineRule="auto" w:line="276"/>
        <w:rPr/>
      </w:pPr>
      <w:r>
        <w:rPr/>
        <w:t>Again, gone is the notion that Shakespeare is not for an age, but for all time. Again, even poets cannot rise above. This is kind of Marxism, but it's taken even farther.</w:t>
      </w:r>
    </w:p>
    <w:p>
      <w:pPr>
        <w:pStyle w:val="Normal"/>
        <w:spacing w:lineRule="auto" w:line="276"/>
        <w:rPr/>
      </w:pPr>
      <w:r>
        <w:rPr/>
      </w:r>
    </w:p>
    <w:p>
      <w:pPr>
        <w:pStyle w:val="Normal"/>
        <w:spacing w:lineRule="auto" w:line="276"/>
        <w:rPr/>
      </w:pPr>
      <w:r>
        <w:rPr/>
        <w:t>Even the poet cannot be a voice separate from his discursive structure. Now, a similar critical belief, this idea that the author cannot rise above, the poet cannot rise above his discourse, this is expressed in the writings of New Historicism, an influential post-modernist school that, though it uses many of the techniques and much of the terminology of the deconstructionists, is really descended theoretically from Marx, Nietzsche, and Foucault. Now, I don't have much time, but I've got to mention New Historicism because it's very, very influential, and it's real big now, and it's been big for a while.</w:t>
      </w:r>
    </w:p>
    <w:p>
      <w:pPr>
        <w:pStyle w:val="Normal"/>
        <w:spacing w:lineRule="auto" w:line="276"/>
        <w:rPr/>
      </w:pPr>
      <w:r>
        <w:rPr/>
      </w:r>
    </w:p>
    <w:p>
      <w:pPr>
        <w:pStyle w:val="Normal"/>
        <w:spacing w:lineRule="auto" w:line="276"/>
        <w:rPr/>
      </w:pPr>
      <w:r>
        <w:rPr/>
        <w:t>Now, to the New Historicist, if I put it in a little package, to the New Historicist, the poet is often the least likely source for clues as to what his poem means, for he is as much a product of his discursive structure as is his poem. History just means we look at history in the background. Historicism tends to suggest that history ventriloquizes us, that discourse tells us we can't rise above.</w:t>
      </w:r>
    </w:p>
    <w:p>
      <w:pPr>
        <w:pStyle w:val="Normal"/>
        <w:spacing w:lineRule="auto" w:line="276"/>
        <w:rPr/>
      </w:pPr>
      <w:r>
        <w:rPr/>
      </w:r>
    </w:p>
    <w:p>
      <w:pPr>
        <w:pStyle w:val="Normal"/>
        <w:spacing w:lineRule="auto" w:line="276"/>
        <w:rPr/>
      </w:pPr>
      <w:r>
        <w:rPr/>
        <w:t>Let me give you a best example from my life. I wrote my dissertation on William Wordsworth. I was putting together my dissertation, and I showed it to one of my advisors, who was a New Historicist.</w:t>
      </w:r>
    </w:p>
    <w:p>
      <w:pPr>
        <w:pStyle w:val="Normal"/>
        <w:spacing w:lineRule="auto" w:line="276"/>
        <w:rPr/>
      </w:pPr>
      <w:r>
        <w:rPr/>
      </w:r>
    </w:p>
    <w:p>
      <w:pPr>
        <w:pStyle w:val="Normal"/>
        <w:spacing w:lineRule="auto" w:line="276"/>
        <w:rPr/>
      </w:pPr>
      <w:r>
        <w:rPr/>
        <w:t>He gave it back to me, and you know what he said? You're doing a very Wordsworthian reading of Wordsworth here. Now, if I were to say that to one of my students, I would mean that as the highest possible compliment. I would be saying, yes, you understand exactly what Wordsworth is doing, you've been true to him and faithful to what he's doing, and you've explained it to me.</w:t>
      </w:r>
    </w:p>
    <w:p>
      <w:pPr>
        <w:pStyle w:val="Normal"/>
        <w:spacing w:lineRule="auto" w:line="276"/>
        <w:rPr/>
      </w:pPr>
      <w:r>
        <w:rPr/>
      </w:r>
    </w:p>
    <w:p>
      <w:pPr>
        <w:pStyle w:val="Normal"/>
        <w:spacing w:lineRule="auto" w:line="276"/>
        <w:rPr/>
      </w:pPr>
      <w:r>
        <w:rPr/>
        <w:t>But do you know what he meant? It was a criticism. Now, he was a nice guy, he wasn't being cruel, but it was a criticism. What he was saying was, it was kind of incredulously saying, wait a minute, you're taking Wordsworth's point of view? You're taking his word for what it means? What do you think you're doing? You can't trust Wordsworth.</w:t>
      </w:r>
    </w:p>
    <w:p>
      <w:pPr>
        <w:pStyle w:val="Normal"/>
        <w:spacing w:lineRule="auto" w:line="276"/>
        <w:rPr/>
      </w:pPr>
      <w:r>
        <w:rPr/>
      </w:r>
    </w:p>
    <w:p>
      <w:pPr>
        <w:pStyle w:val="Normal"/>
        <w:spacing w:lineRule="auto" w:line="276"/>
        <w:rPr/>
      </w:pPr>
      <w:r>
        <w:rPr/>
        <w:t>He's a product of his discursive structure. I mean, it shocked me when I finally realized what he meant by that. At first, I thought, oh, thank you.</w:t>
      </w:r>
    </w:p>
    <w:p>
      <w:pPr>
        <w:pStyle w:val="Normal"/>
        <w:spacing w:lineRule="auto" w:line="276"/>
        <w:rPr/>
      </w:pPr>
      <w:r>
        <w:rPr/>
      </w:r>
    </w:p>
    <w:p>
      <w:pPr>
        <w:pStyle w:val="Normal"/>
        <w:spacing w:lineRule="auto" w:line="276"/>
        <w:rPr/>
      </w:pPr>
      <w:r>
        <w:rPr/>
        <w:t>Then I realized, wait a minute, this is a criticism, okay? I mean, that's New Historicism. Now, to understand a poem for a New Historicist, what we have to do is we must pierce through its erasures those moments when the poet attempts to elide material realities that disrupt his aesthetic agenda or ideology. In other words, poets, to try to maintain the illusion that they are pure and disinterested and above, have all these little erasures.</w:t>
      </w:r>
    </w:p>
    <w:p>
      <w:pPr>
        <w:pStyle w:val="Normal"/>
        <w:spacing w:lineRule="auto" w:line="276"/>
        <w:rPr/>
      </w:pPr>
      <w:r>
        <w:rPr/>
      </w:r>
    </w:p>
    <w:p>
      <w:pPr>
        <w:pStyle w:val="Normal"/>
        <w:spacing w:lineRule="auto" w:line="276"/>
        <w:rPr/>
      </w:pPr>
      <w:r>
        <w:rPr/>
        <w:t>They try to erase history. They try to erase material realities and socio-political stuff and all of that, right? Well, the New Historicist says, ha ha ha, you can't fool me. I'm going to pierce through that erasure or that illusion and find out what's really going on there.</w:t>
      </w:r>
    </w:p>
    <w:p>
      <w:pPr>
        <w:pStyle w:val="Normal"/>
        <w:spacing w:lineRule="auto" w:line="276"/>
        <w:rPr/>
      </w:pPr>
      <w:r>
        <w:rPr/>
      </w:r>
    </w:p>
    <w:p>
      <w:pPr>
        <w:pStyle w:val="Normal"/>
        <w:spacing w:lineRule="auto" w:line="276"/>
        <w:rPr/>
      </w:pPr>
      <w:r>
        <w:rPr/>
        <w:t>Now, I'm joking here, but if there's one thing that bothers me, it's this. This is something I really balked against in graduate school. Because again, I went into graduate school because I loved Wordsworth and Shakespeare, and I wanted to learn from them.</w:t>
      </w:r>
    </w:p>
    <w:p>
      <w:pPr>
        <w:pStyle w:val="Normal"/>
        <w:spacing w:lineRule="auto" w:line="276"/>
        <w:rPr/>
      </w:pPr>
      <w:r>
        <w:rPr/>
      </w:r>
    </w:p>
    <w:p>
      <w:pPr>
        <w:pStyle w:val="Normal"/>
        <w:spacing w:lineRule="auto" w:line="276"/>
        <w:rPr/>
      </w:pPr>
      <w:r>
        <w:rPr/>
        <w:t>They were my authorities. I went there as a seminarian to go to seminary to listen to his authorities in the Bible. These are my authorities.</w:t>
      </w:r>
    </w:p>
    <w:p>
      <w:pPr>
        <w:pStyle w:val="Normal"/>
        <w:spacing w:lineRule="auto" w:line="276"/>
        <w:rPr/>
      </w:pPr>
      <w:r>
        <w:rPr/>
      </w:r>
    </w:p>
    <w:p>
      <w:pPr>
        <w:pStyle w:val="Normal"/>
        <w:spacing w:lineRule="auto" w:line="276"/>
        <w:rPr/>
      </w:pPr>
      <w:r>
        <w:rPr/>
        <w:t>These people. And here they are saying, no, no, no. They're unenlightened.</w:t>
      </w:r>
    </w:p>
    <w:p>
      <w:pPr>
        <w:pStyle w:val="Normal"/>
        <w:spacing w:lineRule="auto" w:line="276"/>
        <w:rPr/>
      </w:pPr>
      <w:r>
        <w:rPr/>
      </w:r>
    </w:p>
    <w:p>
      <w:pPr>
        <w:pStyle w:val="Normal"/>
        <w:spacing w:lineRule="auto" w:line="276"/>
        <w:rPr/>
      </w:pPr>
      <w:r>
        <w:rPr/>
        <w:t>They don't know what they're doing. Let's show you what's really happening. I mean, again, this is something that I would go as far as to say that it offends me a little bit.</w:t>
      </w:r>
    </w:p>
    <w:p>
      <w:pPr>
        <w:pStyle w:val="Normal"/>
        <w:spacing w:lineRule="auto" w:line="276"/>
        <w:rPr/>
      </w:pPr>
      <w:r>
        <w:rPr/>
      </w:r>
    </w:p>
    <w:p>
      <w:pPr>
        <w:pStyle w:val="Normal"/>
        <w:spacing w:lineRule="auto" w:line="276"/>
        <w:rPr/>
      </w:pPr>
      <w:r>
        <w:rPr/>
        <w:t>But this is very, very big in modern academia, and it is all the rage. And I should say, just in case you're interested, the two biggest eras that tend to attract New Historicism is the Romantic Age, and especially Wordsworth, and Shakespeare's Age, the Elizabethan Age, because there's a lot of power structures going on there, and politics, and whatnot. But again, New Historicism, you should know a little bit about it because it's very influential.</w:t>
      </w:r>
    </w:p>
    <w:p>
      <w:pPr>
        <w:pStyle w:val="Normal"/>
        <w:spacing w:lineRule="auto" w:line="276"/>
        <w:rPr/>
      </w:pPr>
      <w:r>
        <w:rPr/>
      </w:r>
    </w:p>
    <w:p>
      <w:pPr>
        <w:pStyle w:val="Normal"/>
        <w:spacing w:lineRule="auto" w:line="276"/>
        <w:rPr/>
      </w:pPr>
      <w:r>
        <w:rPr/>
        <w:t>All right, let's go to Stanley Fish now. In an essay called Normal Circumstances and Other Special Cases, actually the real title is longer, but that's a short version, Stanley Fish cleverly reworks the theories of de Man, Barthes, and the New Historicists. That's why I'm leaving him for here.</w:t>
      </w:r>
    </w:p>
    <w:p>
      <w:pPr>
        <w:pStyle w:val="Normal"/>
        <w:spacing w:lineRule="auto" w:line="276"/>
        <w:rPr/>
      </w:pPr>
      <w:r>
        <w:rPr/>
      </w:r>
    </w:p>
    <w:p>
      <w:pPr>
        <w:pStyle w:val="Normal"/>
        <w:spacing w:lineRule="auto" w:line="276"/>
        <w:rPr/>
      </w:pPr>
      <w:r>
        <w:rPr/>
        <w:t>Stanley Fish, by the way, has long been at Duke University, but is just about to leave and go somewhere else. He was offered some phenomenal figure to go somewhere else. But anyway, very, very influential man, Stanley Fish.</w:t>
      </w:r>
    </w:p>
    <w:p>
      <w:pPr>
        <w:pStyle w:val="Normal"/>
        <w:spacing w:lineRule="auto" w:line="276"/>
        <w:rPr/>
      </w:pPr>
      <w:r>
        <w:rPr/>
      </w:r>
    </w:p>
    <w:p>
      <w:pPr>
        <w:pStyle w:val="Normal"/>
        <w:spacing w:lineRule="auto" w:line="276"/>
        <w:rPr/>
      </w:pPr>
      <w:r>
        <w:rPr/>
        <w:t>Now, let's see, and Stanley Fish, it's called Reader Response Theory. Let me show you how it works with de Man, Barthes, and the New Historicists. First, you take de Man's refusal to freeze meaning.</w:t>
      </w:r>
    </w:p>
    <w:p>
      <w:pPr>
        <w:pStyle w:val="Normal"/>
        <w:spacing w:lineRule="auto" w:line="276"/>
        <w:rPr/>
      </w:pPr>
      <w:r>
        <w:rPr/>
      </w:r>
    </w:p>
    <w:p>
      <w:pPr>
        <w:pStyle w:val="Normal"/>
        <w:spacing w:lineRule="auto" w:line="276"/>
        <w:rPr/>
      </w:pPr>
      <w:r>
        <w:rPr/>
        <w:t>You mix that together with the New Historicist belief that a text is a product of sociopolitical realities. And then finally, you throw in Barthes' desire to privilege reader over author. And I think you come up with Fish's Reader Response Theory.</w:t>
      </w:r>
    </w:p>
    <w:p>
      <w:pPr>
        <w:pStyle w:val="Normal"/>
        <w:spacing w:lineRule="auto" w:line="276"/>
        <w:rPr/>
      </w:pPr>
      <w:r>
        <w:rPr/>
      </w:r>
    </w:p>
    <w:p>
      <w:pPr>
        <w:pStyle w:val="Normal"/>
        <w:spacing w:lineRule="auto" w:line="276"/>
        <w:rPr/>
      </w:pPr>
      <w:r>
        <w:rPr/>
        <w:t>Let me explain to you what this theory is. Fish deconstructs the traditional belief that a given text has a stable meaning that is accessible to the trained critic. See, a lot of people think a poem has one meaning and we've got to get at it.</w:t>
      </w:r>
    </w:p>
    <w:p>
      <w:pPr>
        <w:pStyle w:val="Normal"/>
        <w:spacing w:lineRule="auto" w:line="276"/>
        <w:rPr/>
      </w:pPr>
      <w:r>
        <w:rPr/>
      </w:r>
    </w:p>
    <w:p>
      <w:pPr>
        <w:pStyle w:val="Normal"/>
        <w:spacing w:lineRule="auto" w:line="276"/>
        <w:rPr/>
      </w:pPr>
      <w:r>
        <w:rPr/>
        <w:t>Some people get closer, some people get farther, but there is a meaning if we can only get at it. And maybe we can't reach it, but at least we know it's there. There's a stable meaning to this text.</w:t>
      </w:r>
    </w:p>
    <w:p>
      <w:pPr>
        <w:pStyle w:val="Normal"/>
        <w:spacing w:lineRule="auto" w:line="276"/>
        <w:rPr/>
      </w:pPr>
      <w:r>
        <w:rPr/>
      </w:r>
    </w:p>
    <w:p>
      <w:pPr>
        <w:pStyle w:val="Normal"/>
        <w:spacing w:lineRule="auto" w:line="276"/>
        <w:rPr/>
      </w:pPr>
      <w:r>
        <w:rPr/>
        <w:t>No, no. Fish tells us that there is no literal, quote, common sense meaning to any given text that can be distinguished from a more variable, figurative, aesthetic reading. Oh, no, there's no... And by the way, postmodernists hate common sense.</w:t>
      </w:r>
    </w:p>
    <w:p>
      <w:pPr>
        <w:pStyle w:val="Normal"/>
        <w:spacing w:lineRule="auto" w:line="276"/>
        <w:rPr/>
      </w:pPr>
      <w:r>
        <w:rPr/>
      </w:r>
    </w:p>
    <w:p>
      <w:pPr>
        <w:pStyle w:val="Normal"/>
        <w:spacing w:lineRule="auto" w:line="276"/>
        <w:rPr/>
      </w:pPr>
      <w:r>
        <w:rPr/>
        <w:t>That's meaningless. Common sense to them is the bourgeois status quo. They say common sense is just another construct, just like absolute truth is.</w:t>
      </w:r>
    </w:p>
    <w:p>
      <w:pPr>
        <w:pStyle w:val="Normal"/>
        <w:spacing w:lineRule="auto" w:line="276"/>
        <w:rPr/>
      </w:pPr>
      <w:r>
        <w:rPr/>
      </w:r>
    </w:p>
    <w:p>
      <w:pPr>
        <w:pStyle w:val="Normal"/>
        <w:spacing w:lineRule="auto" w:line="276"/>
        <w:rPr/>
      </w:pPr>
      <w:r>
        <w:rPr/>
        <w:t>So common sense has fallen in these modern and postmodern days. What I'm saying is that Fish denies completely Kant's idea of the subjective universal, that it's true for one person and therefore true for everybody else. Well, what is the other way to look at it? Okay, he says what the meaning is.</w:t>
      </w:r>
    </w:p>
    <w:p>
      <w:pPr>
        <w:pStyle w:val="Normal"/>
        <w:spacing w:lineRule="auto" w:line="276"/>
        <w:rPr/>
      </w:pPr>
      <w:r>
        <w:rPr/>
      </w:r>
    </w:p>
    <w:p>
      <w:pPr>
        <w:pStyle w:val="Normal"/>
        <w:spacing w:lineRule="auto" w:line="276"/>
        <w:rPr/>
      </w:pPr>
      <w:r>
        <w:rPr/>
        <w:t>He believes there's a meaning, but this is how he explains it. And he's pretty rhetorically powerful, Fish. He says what is perceived to be in the text, that fixed meaning that we cling to, is actually a product of the assumptions we bring to it, of the interpretive community within which we read it.</w:t>
      </w:r>
    </w:p>
    <w:p>
      <w:pPr>
        <w:pStyle w:val="Normal"/>
        <w:spacing w:lineRule="auto" w:line="276"/>
        <w:rPr/>
      </w:pPr>
      <w:r>
        <w:rPr/>
      </w:r>
    </w:p>
    <w:p>
      <w:pPr>
        <w:pStyle w:val="Normal"/>
        <w:spacing w:lineRule="auto" w:line="276"/>
        <w:rPr/>
      </w:pPr>
      <w:r>
        <w:rPr/>
        <w:t>So an interpretive community can be middle-class people as opposed to poor people. It can be men as opposed to women. It can be Westerners as opposed to Easterners.</w:t>
      </w:r>
    </w:p>
    <w:p>
      <w:pPr>
        <w:pStyle w:val="Normal"/>
        <w:spacing w:lineRule="auto" w:line="276"/>
        <w:rPr/>
      </w:pPr>
      <w:r>
        <w:rPr/>
      </w:r>
    </w:p>
    <w:p>
      <w:pPr>
        <w:pStyle w:val="Normal"/>
        <w:spacing w:lineRule="auto" w:line="276"/>
        <w:rPr/>
      </w:pPr>
      <w:r>
        <w:rPr/>
        <w:t>It depends how you define it, but an interpretive community can follow any kind of race or class or gender distinction. But what he's saying is that texts only have meaning within the confines of a certain interpretive community, a community that interprets in a certain way. And so, although a text, be it a complex poem or a simple command, may have within a given historical community a stable meaning, within that interpretive community it might have a stable meaning, but, here's the trick, that meaning will change from community to community.</w:t>
      </w:r>
    </w:p>
    <w:p>
      <w:pPr>
        <w:pStyle w:val="Normal"/>
        <w:spacing w:lineRule="auto" w:line="276"/>
        <w:rPr/>
      </w:pPr>
      <w:r>
        <w:rPr/>
      </w:r>
    </w:p>
    <w:p>
      <w:pPr>
        <w:pStyle w:val="Normal"/>
        <w:spacing w:lineRule="auto" w:line="276"/>
        <w:rPr/>
      </w:pPr>
      <w:r>
        <w:rPr/>
        <w:t>So it's weird. Fish says, yes, that has a fixed meaning, but only for you. For that community it has another fixed meaning, and for that community it has another fixed meaning.</w:t>
      </w:r>
    </w:p>
    <w:p>
      <w:pPr>
        <w:pStyle w:val="Normal"/>
        <w:spacing w:lineRule="auto" w:line="276"/>
        <w:rPr/>
      </w:pPr>
      <w:r>
        <w:rPr/>
      </w:r>
    </w:p>
    <w:p>
      <w:pPr>
        <w:pStyle w:val="Normal"/>
        <w:spacing w:lineRule="auto" w:line="276"/>
        <w:rPr/>
      </w:pPr>
      <w:r>
        <w:rPr/>
        <w:t>By the way, at Duke, do you know that Fish also taught law courses? And I'll tell you, post-structural law is a frightening concept. You think about the O.J. Simpson trial. Post-structural law that says, you know, everything is what we make it.</w:t>
      </w:r>
    </w:p>
    <w:p>
      <w:pPr>
        <w:pStyle w:val="Normal"/>
        <w:spacing w:lineRule="auto" w:line="276"/>
        <w:rPr/>
      </w:pPr>
      <w:r>
        <w:rPr/>
      </w:r>
    </w:p>
    <w:p>
      <w:pPr>
        <w:pStyle w:val="Normal"/>
        <w:spacing w:lineRule="auto" w:line="276"/>
        <w:rPr/>
      </w:pPr>
      <w:r>
        <w:rPr/>
        <w:t>It's pretty frightening, but that's getting stronger and stronger these days. Fish is an amazing man, and you can't help but like him, because you can give him any statement. I mean, you can give him the most common sense statement you can think of, and he will give you, like that, three or four different ways to read it.</w:t>
      </w:r>
    </w:p>
    <w:p>
      <w:pPr>
        <w:pStyle w:val="Normal"/>
        <w:spacing w:lineRule="auto" w:line="276"/>
        <w:rPr/>
      </w:pPr>
      <w:r>
        <w:rPr/>
      </w:r>
    </w:p>
    <w:p>
      <w:pPr>
        <w:pStyle w:val="Normal"/>
        <w:spacing w:lineRule="auto" w:line="276"/>
        <w:rPr/>
      </w:pPr>
      <w:r>
        <w:rPr/>
        <w:t>He is just a master at it. He is the debate coach par excellence. I mean, you give him any statement, he'll show you a thousand different ways to look at it in a bunch of different contexts.</w:t>
      </w:r>
    </w:p>
    <w:p>
      <w:pPr>
        <w:pStyle w:val="Normal"/>
        <w:spacing w:lineRule="auto" w:line="276"/>
        <w:rPr/>
      </w:pPr>
      <w:r>
        <w:rPr/>
      </w:r>
    </w:p>
    <w:p>
      <w:pPr>
        <w:pStyle w:val="Normal"/>
        <w:spacing w:lineRule="auto" w:line="276"/>
        <w:rPr/>
      </w:pPr>
      <w:r>
        <w:rPr/>
        <w:t>So nothing's stable there. So he's odd. Fish gives us the illusion of fixed meaning, but it's not really fixed because it's constantly changing.</w:t>
      </w:r>
    </w:p>
    <w:p>
      <w:pPr>
        <w:pStyle w:val="Normal"/>
        <w:spacing w:lineRule="auto" w:line="276"/>
        <w:rPr/>
      </w:pPr>
      <w:r>
        <w:rPr/>
      </w:r>
    </w:p>
    <w:p>
      <w:pPr>
        <w:pStyle w:val="Normal"/>
        <w:spacing w:lineRule="auto" w:line="276"/>
        <w:rPr/>
      </w:pPr>
      <w:r>
        <w:rPr/>
        <w:t>In a way, it's very much multiculturalism, if you're familiar with that idea. All right, along with the increased focus put on class by new historicists, new historicists because they're interested in, you know, socioeconomic realities that influence the poet. That's really saying you're interested in class, you know, with the lower class and the middle class and whatnot.</w:t>
      </w:r>
    </w:p>
    <w:p>
      <w:pPr>
        <w:pStyle w:val="Normal"/>
        <w:spacing w:lineRule="auto" w:line="276"/>
        <w:rPr/>
      </w:pPr>
      <w:r>
        <w:rPr/>
      </w:r>
    </w:p>
    <w:p>
      <w:pPr>
        <w:pStyle w:val="Normal"/>
        <w:spacing w:lineRule="auto" w:line="276"/>
        <w:rPr/>
      </w:pPr>
      <w:r>
        <w:rPr/>
        <w:t>New historicists are interested in class. Well, there are other groups called colonial and feminist critics who are interested in race and gender. Now, we don't have time to go into this in much, but basically modern theory these days is very influenced by what we call race, class and gender.</w:t>
      </w:r>
    </w:p>
    <w:p>
      <w:pPr>
        <w:pStyle w:val="Normal"/>
        <w:spacing w:lineRule="auto" w:line="276"/>
        <w:rPr/>
      </w:pPr>
      <w:r>
        <w:rPr/>
      </w:r>
    </w:p>
    <w:p>
      <w:pPr>
        <w:pStyle w:val="Normal"/>
        <w:spacing w:lineRule="auto" w:line="276"/>
        <w:rPr/>
      </w:pPr>
      <w:r>
        <w:rPr/>
        <w:t>They're always looking for those things everywhere. That's that sort of political correctness we talk about. And again, they distinguish between one community and another community.</w:t>
      </w:r>
    </w:p>
    <w:p>
      <w:pPr>
        <w:pStyle w:val="Normal"/>
        <w:spacing w:lineRule="auto" w:line="276"/>
        <w:rPr/>
      </w:pPr>
      <w:r>
        <w:rPr/>
      </w:r>
    </w:p>
    <w:p>
      <w:pPr>
        <w:pStyle w:val="Normal"/>
        <w:spacing w:lineRule="auto" w:line="276"/>
        <w:rPr/>
      </w:pPr>
      <w:r>
        <w:rPr/>
        <w:t>Now, such critics, critics who focus on race, class and gender seek to break down all binaries that make distinctions between male and female, white and non-white, whatever. They want to break down all distinctions. They want to carve out a place for themselves, a room of their own, to use Virginia Woolf's famous phrase, the right to redefine themselves outside any established structures.</w:t>
      </w:r>
    </w:p>
    <w:p>
      <w:pPr>
        <w:pStyle w:val="Normal"/>
        <w:spacing w:lineRule="auto" w:line="276"/>
        <w:rPr/>
      </w:pPr>
      <w:r>
        <w:rPr/>
      </w:r>
    </w:p>
    <w:p>
      <w:pPr>
        <w:pStyle w:val="Normal"/>
        <w:spacing w:lineRule="auto" w:line="276"/>
        <w:rPr/>
      </w:pPr>
      <w:r>
        <w:rPr/>
        <w:t>So it's Virginia Woolf, but much more than her, even more post-structural. Even Virginia Woolf might be a little bit shocked. But what they want to do is create a space, break down the binary.</w:t>
      </w:r>
    </w:p>
    <w:p>
      <w:pPr>
        <w:pStyle w:val="Normal"/>
        <w:spacing w:lineRule="auto" w:line="276"/>
        <w:rPr/>
      </w:pPr>
      <w:r>
        <w:rPr/>
      </w:r>
    </w:p>
    <w:p>
      <w:pPr>
        <w:pStyle w:val="Normal"/>
        <w:spacing w:lineRule="auto" w:line="276"/>
        <w:rPr/>
      </w:pPr>
      <w:r>
        <w:rPr/>
        <w:t>Now, I don't have much time, so let's just focus on feminism. All right, modern feminists, or I really should say postmodern feminists. It's kind of weird.</w:t>
      </w:r>
    </w:p>
    <w:p>
      <w:pPr>
        <w:pStyle w:val="Normal"/>
        <w:spacing w:lineRule="auto" w:line="276"/>
        <w:rPr/>
      </w:pPr>
      <w:r>
        <w:rPr/>
      </w:r>
    </w:p>
    <w:p>
      <w:pPr>
        <w:pStyle w:val="Normal"/>
        <w:spacing w:lineRule="auto" w:line="276"/>
        <w:rPr/>
      </w:pPr>
      <w:r>
        <w:rPr/>
        <w:t>We use both words, but I guess we mean postmodern. Modern feminists believe that all gender differences are societal constructs, part of the discursive structure. What separates sort of traditional feminism that just fights for equal rights and the vote from this real modern postmodern feminists? I don't, many people don't realize this, but postmodern feminists believe that there are no essential differences between men and women.</w:t>
      </w:r>
    </w:p>
    <w:p>
      <w:pPr>
        <w:pStyle w:val="Normal"/>
        <w:spacing w:lineRule="auto" w:line="276"/>
        <w:rPr/>
      </w:pPr>
      <w:r>
        <w:rPr/>
      </w:r>
    </w:p>
    <w:p>
      <w:pPr>
        <w:pStyle w:val="Normal"/>
        <w:spacing w:lineRule="auto" w:line="276"/>
        <w:rPr/>
      </w:pPr>
      <w:r>
        <w:rPr/>
        <w:t>You've heard this argument before. The only reason men and women are different is why? Because we give boys trucks to play with and girls dolls to play with. Now, I will say that anybody who has a boy and a girl, a son and a daughter knows that's nonsense, but that is at the root of modern feminism.</w:t>
      </w:r>
    </w:p>
    <w:p>
      <w:pPr>
        <w:pStyle w:val="Normal"/>
        <w:spacing w:lineRule="auto" w:line="276"/>
        <w:rPr/>
      </w:pPr>
      <w:r>
        <w:rPr/>
      </w:r>
    </w:p>
    <w:p>
      <w:pPr>
        <w:pStyle w:val="Normal"/>
        <w:spacing w:lineRule="auto" w:line="276"/>
        <w:rPr/>
      </w:pPr>
      <w:r>
        <w:rPr/>
        <w:t>In other words, postmodern or modern feminism, it's the same when we talk about it these days. They are anti-essentialist. They don't believe there are any essential differences between men and women.</w:t>
      </w:r>
    </w:p>
    <w:p>
      <w:pPr>
        <w:pStyle w:val="Normal"/>
        <w:spacing w:lineRule="auto" w:line="276"/>
        <w:rPr/>
      </w:pPr>
      <w:r>
        <w:rPr/>
      </w:r>
    </w:p>
    <w:p>
      <w:pPr>
        <w:pStyle w:val="Normal"/>
        <w:spacing w:lineRule="auto" w:line="276"/>
        <w:rPr/>
      </w:pPr>
      <w:r>
        <w:rPr/>
        <w:t>They despise the book, Men are from Mars and Women are from Venus, which has been one of the biggest attacks on feminism of the last 10 or 15 years, actually, believe it or not, even though it's very popular and non-academic. Now, to show this, because they're anti-essentialist, they always use the word gender rather than sex to speak of men and women, because the word sex suggests essential biological differences between men and women. You may have noticed everybody says gender now.</w:t>
      </w:r>
    </w:p>
    <w:p>
      <w:pPr>
        <w:pStyle w:val="Normal"/>
        <w:spacing w:lineRule="auto" w:line="276"/>
        <w:rPr/>
      </w:pPr>
      <w:r>
        <w:rPr/>
      </w:r>
    </w:p>
    <w:p>
      <w:pPr>
        <w:pStyle w:val="Normal"/>
        <w:spacing w:lineRule="auto" w:line="276"/>
        <w:rPr/>
      </w:pPr>
      <w:r>
        <w:rPr/>
        <w:t>That's the reason, that's jargon, because if you say sex, that suggests there's a biological difference. They want to say anti-essentialist. Society makes the differences.</w:t>
      </w:r>
    </w:p>
    <w:p>
      <w:pPr>
        <w:pStyle w:val="Normal"/>
        <w:spacing w:lineRule="auto" w:line="276"/>
        <w:rPr/>
      </w:pPr>
      <w:r>
        <w:rPr/>
      </w:r>
    </w:p>
    <w:p>
      <w:pPr>
        <w:pStyle w:val="Normal"/>
        <w:spacing w:lineRule="auto" w:line="276"/>
        <w:rPr/>
      </w:pPr>
      <w:r>
        <w:rPr/>
        <w:t>I've read feminists who've actually denied the maternal instinct, believe it or not. They say that too is a societal construct. Pretty amazing.</w:t>
      </w:r>
    </w:p>
    <w:p>
      <w:pPr>
        <w:pStyle w:val="Normal"/>
        <w:spacing w:lineRule="auto" w:line="276"/>
        <w:rPr/>
      </w:pPr>
      <w:r>
        <w:rPr/>
      </w:r>
    </w:p>
    <w:p>
      <w:pPr>
        <w:pStyle w:val="Normal"/>
        <w:spacing w:lineRule="auto" w:line="276"/>
        <w:rPr/>
      </w:pPr>
      <w:r>
        <w:rPr/>
        <w:t>Most people don't realize when they say I'm a feminist, very different from what feminism is today. All right, now, just as feminists reject all essential gender differences, so postmodernists in general reject all essential differences between various kinds of writing. Let's come back to poetry and aesthetics.</w:t>
      </w:r>
    </w:p>
    <w:p>
      <w:pPr>
        <w:pStyle w:val="Normal"/>
        <w:spacing w:lineRule="auto" w:line="276"/>
        <w:rPr/>
      </w:pPr>
      <w:r>
        <w:rPr/>
      </w:r>
    </w:p>
    <w:p>
      <w:pPr>
        <w:pStyle w:val="Normal"/>
        <w:spacing w:lineRule="auto" w:line="276"/>
        <w:rPr/>
      </w:pPr>
      <w:r>
        <w:rPr/>
        <w:t>This is why postmodernists tend to use the word text. You notice I switched to text this lecture? The French equivalent is écriture. It means almost the same as text.</w:t>
      </w:r>
    </w:p>
    <w:p>
      <w:pPr>
        <w:pStyle w:val="Normal"/>
        <w:spacing w:lineRule="auto" w:line="276"/>
        <w:rPr/>
      </w:pPr>
      <w:r>
        <w:rPr/>
      </w:r>
    </w:p>
    <w:p>
      <w:pPr>
        <w:pStyle w:val="Normal"/>
        <w:spacing w:lineRule="auto" w:line="276"/>
        <w:rPr/>
      </w:pPr>
      <w:r>
        <w:rPr/>
        <w:t>They use text to describe all forms of writing. Now, everything's a text. Why? Behind the word text lies at least three things.</w:t>
      </w:r>
    </w:p>
    <w:p>
      <w:pPr>
        <w:pStyle w:val="Normal"/>
        <w:spacing w:lineRule="auto" w:line="276"/>
        <w:rPr/>
      </w:pPr>
      <w:r>
        <w:rPr/>
      </w:r>
    </w:p>
    <w:p>
      <w:pPr>
        <w:pStyle w:val="Normal"/>
        <w:spacing w:lineRule="auto" w:line="276"/>
        <w:rPr/>
      </w:pPr>
      <w:r>
        <w:rPr/>
        <w:t>First, a refusal to privilege poetry. No longer will they accept poetry as some higher thing. Everything's text.</w:t>
      </w:r>
    </w:p>
    <w:p>
      <w:pPr>
        <w:pStyle w:val="Normal"/>
        <w:spacing w:lineRule="auto" w:line="276"/>
        <w:rPr/>
      </w:pPr>
      <w:r>
        <w:rPr/>
      </w:r>
    </w:p>
    <w:p>
      <w:pPr>
        <w:pStyle w:val="Normal"/>
        <w:spacing w:lineRule="auto" w:line="276"/>
        <w:rPr/>
      </w:pPr>
      <w:r>
        <w:rPr/>
        <w:t>Poetry is not better than prose, better than letters, better than anything. It's all text. Another reason is it rejects the hegemony of the author.</w:t>
      </w:r>
    </w:p>
    <w:p>
      <w:pPr>
        <w:pStyle w:val="Normal"/>
        <w:spacing w:lineRule="auto" w:line="276"/>
        <w:rPr/>
      </w:pPr>
      <w:r>
        <w:rPr/>
      </w:r>
    </w:p>
    <w:p>
      <w:pPr>
        <w:pStyle w:val="Normal"/>
        <w:spacing w:lineRule="auto" w:line="276"/>
        <w:rPr/>
      </w:pPr>
      <w:r>
        <w:rPr/>
        <w:t>No special poet is prophet. It's just text. And finally, it captures the belief that all writing, and I mean from the Bible to pornography, every kind of writing, every kind of text is a cultural product with no separate aesthetic existence.</w:t>
      </w:r>
    </w:p>
    <w:p>
      <w:pPr>
        <w:pStyle w:val="Normal"/>
        <w:spacing w:lineRule="auto" w:line="276"/>
        <w:rPr/>
      </w:pPr>
      <w:r>
        <w:rPr/>
      </w:r>
    </w:p>
    <w:p>
      <w:pPr>
        <w:pStyle w:val="Normal"/>
        <w:spacing w:lineRule="auto" w:line="276"/>
        <w:rPr/>
      </w:pPr>
      <w:r>
        <w:rPr/>
        <w:t>Everything's a text, and everything can be studied. I mean, you can write on Gilligan's Island as much as you can write on Romeo and Juliet. It's all text.</w:t>
      </w:r>
    </w:p>
    <w:p>
      <w:pPr>
        <w:pStyle w:val="Normal"/>
        <w:spacing w:lineRule="auto" w:line="276"/>
        <w:rPr/>
      </w:pPr>
      <w:r>
        <w:rPr/>
      </w:r>
    </w:p>
    <w:p>
      <w:pPr>
        <w:pStyle w:val="Normal"/>
        <w:spacing w:lineRule="auto" w:line="276"/>
        <w:rPr/>
      </w:pPr>
      <w:r>
        <w:rPr/>
        <w:t>Indeed, at the heart of text-based theory is a rejection of the long-held belief that there are a core group of literary works, the canon, that possess an inherent timeless truth and beauty that transcends the historical period in which they were created. They are anti-essentialist, and so there is no canon. There are no works that are essentially aesthetically superior to other ones.</w:t>
      </w:r>
    </w:p>
    <w:p>
      <w:pPr>
        <w:pStyle w:val="Normal"/>
        <w:spacing w:lineRule="auto" w:line="276"/>
        <w:rPr/>
      </w:pPr>
      <w:r>
        <w:rPr/>
      </w:r>
    </w:p>
    <w:p>
      <w:pPr>
        <w:pStyle w:val="Normal"/>
        <w:spacing w:lineRule="auto" w:line="276"/>
        <w:rPr/>
      </w:pPr>
      <w:r>
        <w:rPr/>
        <w:t>Isn't this ironic? I am ending my very canonical survey of literary theory with the postmodern assertion that the canon is just a social product. To quote an old cigarette ad, you've come a long way, baby. I'll let you figure out my tone.</w:t>
      </w:r>
    </w:p>
    <w:p>
      <w:pPr>
        <w:pStyle w:val="Normal"/>
        <w:spacing w:lineRule="auto" w:line="276"/>
        <w:rPr/>
      </w:pPr>
      <w:r>
        <w:rPr/>
      </w:r>
    </w:p>
    <w:p>
      <w:pPr>
        <w:pStyle w:val="Normal"/>
        <w:spacing w:lineRule="auto" w:line="276"/>
        <w:rPr/>
      </w:pPr>
      <w:r>
        <w:rPr/>
        <w:t>All right, I want to thank you for joining me. There's been a lot of information here. I hope it will affect the way you read, and let me give you an invitation.</w:t>
      </w:r>
    </w:p>
    <w:p>
      <w:pPr>
        <w:pStyle w:val="Normal"/>
        <w:spacing w:lineRule="auto" w:line="276"/>
        <w:rPr/>
      </w:pPr>
      <w:r>
        <w:rPr/>
      </w:r>
    </w:p>
    <w:p>
      <w:pPr>
        <w:pStyle w:val="Normal"/>
        <w:spacing w:lineRule="auto" w:line="276"/>
        <w:rPr/>
      </w:pPr>
      <w:r>
        <w:rPr/>
        <w:t>If you're ever in the Houston area, and you can find your way to Houston Baptist University, come look me up. I'd love to talk to you. I enjoy speaking about literary theory.</w:t>
      </w:r>
    </w:p>
    <w:p>
      <w:pPr>
        <w:pStyle w:val="Normal"/>
        <w:spacing w:lineRule="auto" w:line="276"/>
        <w:rPr/>
      </w:pPr>
      <w:r>
        <w:rPr/>
      </w:r>
    </w:p>
    <w:p>
      <w:pPr>
        <w:pStyle w:val="Normal"/>
        <w:spacing w:lineRule="auto" w:line="276"/>
        <w:rPr/>
      </w:pPr>
      <w:r>
        <w:rPr/>
        <w:t>I think it's very important, and I think it really determines not only the way we read literature, but really the way we view ourselves, our world, God, and everything. So again, I want to emphasize this is not just ivory tower. Think about what we've talked about in these 24 lectures.</w:t>
      </w:r>
    </w:p>
    <w:p>
      <w:pPr>
        <w:pStyle w:val="Normal"/>
        <w:spacing w:lineRule="auto" w:line="276"/>
        <w:rPr/>
      </w:pPr>
      <w:r>
        <w:rPr/>
      </w:r>
    </w:p>
    <w:p>
      <w:pPr>
        <w:pStyle w:val="Normal"/>
        <w:spacing w:lineRule="auto" w:line="276"/>
        <w:rPr/>
      </w:pPr>
      <w:r>
        <w:rPr/>
        <w:t>They do have a bearing on the way we live our lives. Again, thank you, and I hope to speak with you someday. I'm Tom Rollins, president of The Teaching Company.</w:t>
      </w:r>
    </w:p>
    <w:p>
      <w:pPr>
        <w:pStyle w:val="Normal"/>
        <w:spacing w:lineRule="auto" w:line="276"/>
        <w:rPr/>
      </w:pPr>
      <w:r>
        <w:rPr/>
      </w:r>
    </w:p>
    <w:p>
      <w:pPr>
        <w:pStyle w:val="Normal"/>
        <w:spacing w:lineRule="auto" w:line="276"/>
        <w:rPr/>
      </w:pPr>
      <w:r>
        <w:rPr/>
        <w:t>We hope you've enjoyed the lectures on these tapes. To order more courses, or to receive a copy of our most recent catalog, call 1-800-TEACH-12.</w:t>
      </w:r>
    </w:p>
    <w:p>
      <w:pPr>
        <w:pStyle w:val="Normal"/>
        <w:spacing w:lineRule="auto" w:line="276"/>
        <w:rPr/>
      </w:pPr>
      <w:r>
        <w:rPr/>
        <w:t xml:space="preserve"> </w:t>
      </w:r>
      <w:r>
        <w:rPr>
          <w:b/>
          <w:bCs/>
        </w:rPr>
        <w:t>This file is longer than 30 minutes.</w:t>
      </w:r>
    </w:p>
    <w:p>
      <w:pPr>
        <w:pStyle w:val="Normal"/>
        <w:spacing w:lineRule="auto" w:line="276"/>
        <w:rPr/>
      </w:pPr>
      <w:r>
        <w:rPr/>
      </w:r>
    </w:p>
    <w:p>
      <w:pPr>
        <w:pStyle w:val="Normal"/>
        <w:widowControl/>
        <w:bidi w:val="0"/>
        <w:spacing w:lineRule="auto" w:line="276" w:before="0" w:after="160"/>
        <w:jc w:val="left"/>
        <w:rPr/>
      </w:pPr>
      <w:r>
        <w:rPr/>
      </w:r>
    </w:p>
    <w:sectPr>
      <w:type w:val="continuous"/>
      <w:pgSz w:w="12240" w:h="15840"/>
      <w:pgMar w:left="1440" w:right="1440" w:header="0" w:top="1440" w:footer="720" w:bottom="1440"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Calibri Light">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43162314"/>
    </w:sdtPr>
    <w:sdtContent>
      <w:p>
        <w:pPr>
          <w:pStyle w:val="Footer"/>
          <w:pBdr>
            <w:top w:val="single" w:sz="4" w:space="1" w:color="D9D9D9"/>
          </w:pBdr>
          <w:jc w:val="right"/>
          <w:rPr/>
        </w:pPr>
        <w:r>
          <w:rPr/>
          <w:fldChar w:fldCharType="begin"/>
        </w:r>
        <w:r>
          <w:rPr/>
          <w:instrText> PAGE </w:instrText>
        </w:r>
        <w:r>
          <w:rPr/>
          <w:fldChar w:fldCharType="separate"/>
        </w:r>
        <w:r>
          <w:rPr/>
          <w:t>60</w:t>
        </w:r>
        <w:r>
          <w:rPr/>
          <w:fldChar w:fldCharType="end"/>
        </w:r>
        <w:r>
          <w:rPr/>
          <w:t xml:space="preserve"> </w:t>
        </w:r>
        <w:r>
          <w:rPr/>
          <w:t xml:space="preserve">| </w:t>
        </w:r>
        <w:r>
          <w:rPr>
            <w:color w:val="7F7F7F" w:themeColor="background1" w:themeShade="7f"/>
            <w:spacing w:val="60"/>
          </w:rPr>
          <w:t>Page</w:t>
        </w:r>
      </w:p>
      <w:p>
        <w:pPr>
          <w:pStyle w:val="Footer"/>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rPr>
        <w:b/>
        <w:rFonts w:ascii="Calibri" w:hAnsi="Calibri" w:eastAsia="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rPr>
        <w:b/>
        <w:rFonts w:eastAsia="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rPr>
        <w:rFonts w:ascii="Calibri" w:hAnsi="Calibri" w:eastAsia="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kern w:val="2"/>
        <w:szCs w:val="24"/>
        <w:lang w:val="en-US"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33a3"/>
    <w:pPr>
      <w:widowControl/>
      <w:bidi w:val="0"/>
      <w:spacing w:lineRule="auto" w:line="276" w:before="0" w:after="160"/>
      <w:jc w:val="left"/>
    </w:pPr>
    <w:rPr>
      <w:rFonts w:ascii="Calibri" w:hAnsi="Calibri" w:eastAsia="Calibri" w:cs="Arial"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e25bb7"/>
    <w:pPr>
      <w:keepNext w:val="true"/>
      <w:keepLines/>
      <w:spacing w:before="360" w:after="80"/>
      <w:outlineLvl w:val="0"/>
    </w:pPr>
    <w:rPr>
      <w:rFonts w:ascii="Calibri Light" w:hAnsi="Calibri Light" w:eastAsia="" w:cs="Times New Roman" w:asciiTheme="majorHAnsi" w:cstheme="majorBidi" w:eastAsiaTheme="majorEastAsia" w:hAnsiTheme="majorHAnsi"/>
      <w:color w:val="2F5496" w:themeColor="accent1" w:themeShade="bf"/>
      <w:sz w:val="40"/>
      <w:szCs w:val="40"/>
    </w:rPr>
  </w:style>
  <w:style w:type="paragraph" w:styleId="Heading2">
    <w:name w:val="Heading 2"/>
    <w:basedOn w:val="Normal"/>
    <w:next w:val="Normal"/>
    <w:link w:val="Heading2Char"/>
    <w:uiPriority w:val="9"/>
    <w:semiHidden/>
    <w:unhideWhenUsed/>
    <w:qFormat/>
    <w:rsid w:val="00e25bb7"/>
    <w:pPr>
      <w:keepNext w:val="true"/>
      <w:keepLines/>
      <w:spacing w:before="160" w:after="80"/>
      <w:outlineLvl w:val="1"/>
    </w:pPr>
    <w:rPr>
      <w:rFonts w:ascii="Calibri Light" w:hAnsi="Calibri Light" w:eastAsia="" w:cs="Times New Roman" w:asciiTheme="majorHAnsi" w:cstheme="majorBidi" w:eastAsiaTheme="majorEastAsia" w:hAnsiTheme="majorHAnsi"/>
      <w:color w:val="2F5496" w:themeColor="accent1" w:themeShade="bf"/>
      <w:sz w:val="32"/>
      <w:szCs w:val="32"/>
    </w:rPr>
  </w:style>
  <w:style w:type="paragraph" w:styleId="Heading3">
    <w:name w:val="Heading 3"/>
    <w:basedOn w:val="Normal"/>
    <w:next w:val="Normal"/>
    <w:link w:val="Heading3Char"/>
    <w:uiPriority w:val="9"/>
    <w:semiHidden/>
    <w:unhideWhenUsed/>
    <w:qFormat/>
    <w:rsid w:val="00e25bb7"/>
    <w:pPr>
      <w:keepNext w:val="true"/>
      <w:keepLines/>
      <w:spacing w:before="160" w:after="80"/>
      <w:outlineLvl w:val="2"/>
    </w:pPr>
    <w:rPr>
      <w:rFonts w:eastAsia="" w:cs="Times New Roman" w:cstheme="majorBidi"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e25bb7"/>
    <w:pPr>
      <w:keepNext w:val="true"/>
      <w:keepLines/>
      <w:spacing w:before="80" w:after="40"/>
      <w:outlineLvl w:val="3"/>
    </w:pPr>
    <w:rPr>
      <w:rFonts w:eastAsia="" w:cs="Times New Roman" w:cstheme="majorBidi"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e25bb7"/>
    <w:pPr>
      <w:keepNext w:val="true"/>
      <w:keepLines/>
      <w:spacing w:before="80" w:after="40"/>
      <w:outlineLvl w:val="4"/>
    </w:pPr>
    <w:rPr>
      <w:rFonts w:eastAsia="" w:cs="Times New Roman" w:cstheme="majorBidi" w:eastAsiaTheme="majorEastAsia"/>
      <w:color w:val="2F5496" w:themeColor="accent1" w:themeShade="bf"/>
    </w:rPr>
  </w:style>
  <w:style w:type="paragraph" w:styleId="Heading6">
    <w:name w:val="Heading 6"/>
    <w:basedOn w:val="Normal"/>
    <w:next w:val="Normal"/>
    <w:link w:val="Heading6Char"/>
    <w:uiPriority w:val="9"/>
    <w:semiHidden/>
    <w:unhideWhenUsed/>
    <w:qFormat/>
    <w:rsid w:val="00e25bb7"/>
    <w:pPr>
      <w:keepNext w:val="true"/>
      <w:keepLines/>
      <w:spacing w:before="40" w:after="0"/>
      <w:outlineLvl w:val="5"/>
    </w:pPr>
    <w:rPr>
      <w:rFonts w:eastAsia="" w:cs="Times New Roman"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e25bb7"/>
    <w:pPr>
      <w:keepNext w:val="true"/>
      <w:keepLines/>
      <w:spacing w:before="40" w:after="0"/>
      <w:outlineLvl w:val="6"/>
    </w:pPr>
    <w:rPr>
      <w:rFonts w:eastAsia="" w:cs="Times New Roman"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e25bb7"/>
    <w:pPr>
      <w:keepNext w:val="true"/>
      <w:keepLines/>
      <w:spacing w:before="0" w:after="0"/>
      <w:outlineLvl w:val="7"/>
    </w:pPr>
    <w:rPr>
      <w:rFonts w:eastAsia="" w:cs="Times New Roman"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e25bb7"/>
    <w:pPr>
      <w:keepNext w:val="true"/>
      <w:keepLines/>
      <w:spacing w:before="0" w:after="0"/>
      <w:outlineLvl w:val="8"/>
    </w:pPr>
    <w:rPr>
      <w:rFonts w:eastAsia="" w:cs="Times New Roman"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e25bb7"/>
    <w:rPr>
      <w:rFonts w:ascii="Calibri Light" w:hAnsi="Calibri Light" w:eastAsia="" w:cs="Times New Roman" w:asciiTheme="majorHAnsi" w:cstheme="majorBidi" w:eastAsiaTheme="majorEastAsia" w:hAnsiTheme="majorHAnsi"/>
      <w:color w:val="2F5496" w:themeColor="accent1" w:themeShade="bf"/>
      <w:sz w:val="40"/>
      <w:szCs w:val="40"/>
    </w:rPr>
  </w:style>
  <w:style w:type="character" w:styleId="Heading2Char" w:customStyle="1">
    <w:name w:val="Heading 2 Char"/>
    <w:basedOn w:val="DefaultParagraphFont"/>
    <w:link w:val="Heading2"/>
    <w:uiPriority w:val="9"/>
    <w:semiHidden/>
    <w:qFormat/>
    <w:rsid w:val="00e25bb7"/>
    <w:rPr>
      <w:rFonts w:ascii="Calibri Light" w:hAnsi="Calibri Light" w:eastAsia="" w:cs="Times New Roman" w:asciiTheme="majorHAnsi" w:cstheme="majorBidi" w:eastAsiaTheme="majorEastAsia" w:hAnsiTheme="majorHAnsi"/>
      <w:color w:val="2F5496" w:themeColor="accent1" w:themeShade="bf"/>
      <w:sz w:val="32"/>
      <w:szCs w:val="32"/>
    </w:rPr>
  </w:style>
  <w:style w:type="character" w:styleId="Heading3Char" w:customStyle="1">
    <w:name w:val="Heading 3 Char"/>
    <w:basedOn w:val="DefaultParagraphFont"/>
    <w:link w:val="Heading3"/>
    <w:uiPriority w:val="9"/>
    <w:semiHidden/>
    <w:qFormat/>
    <w:rsid w:val="00e25bb7"/>
    <w:rPr>
      <w:rFonts w:eastAsia="" w:cs="Times New Roman" w:cstheme="majorBidi" w:eastAsiaTheme="majorEastAsia"/>
      <w:color w:val="2F5496" w:themeColor="accent1" w:themeShade="bf"/>
      <w:sz w:val="28"/>
      <w:szCs w:val="28"/>
    </w:rPr>
  </w:style>
  <w:style w:type="character" w:styleId="Heading4Char" w:customStyle="1">
    <w:name w:val="Heading 4 Char"/>
    <w:basedOn w:val="DefaultParagraphFont"/>
    <w:link w:val="Heading4"/>
    <w:uiPriority w:val="9"/>
    <w:semiHidden/>
    <w:qFormat/>
    <w:rsid w:val="00e25bb7"/>
    <w:rPr>
      <w:rFonts w:eastAsia="" w:cs="Times New Roman" w:cstheme="majorBidi" w:eastAsiaTheme="majorEastAsia"/>
      <w:i/>
      <w:iCs/>
      <w:color w:val="2F5496" w:themeColor="accent1" w:themeShade="bf"/>
    </w:rPr>
  </w:style>
  <w:style w:type="character" w:styleId="Heading5Char" w:customStyle="1">
    <w:name w:val="Heading 5 Char"/>
    <w:basedOn w:val="DefaultParagraphFont"/>
    <w:link w:val="Heading5"/>
    <w:uiPriority w:val="9"/>
    <w:semiHidden/>
    <w:qFormat/>
    <w:rsid w:val="00e25bb7"/>
    <w:rPr>
      <w:rFonts w:eastAsia="" w:cs="Times New Roman" w:cstheme="majorBidi" w:eastAsiaTheme="majorEastAsia"/>
      <w:color w:val="2F5496" w:themeColor="accent1" w:themeShade="bf"/>
    </w:rPr>
  </w:style>
  <w:style w:type="character" w:styleId="Heading6Char" w:customStyle="1">
    <w:name w:val="Heading 6 Char"/>
    <w:basedOn w:val="DefaultParagraphFont"/>
    <w:link w:val="Heading6"/>
    <w:uiPriority w:val="9"/>
    <w:semiHidden/>
    <w:qFormat/>
    <w:rsid w:val="00e25bb7"/>
    <w:rPr>
      <w:rFonts w:eastAsia="" w:cs="Times New Roman"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e25bb7"/>
    <w:rPr>
      <w:rFonts w:eastAsia="" w:cs="Times New Roman"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e25bb7"/>
    <w:rPr>
      <w:rFonts w:eastAsia="" w:cs="Times New Roman"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e25bb7"/>
    <w:rPr>
      <w:rFonts w:eastAsia="" w:cs="Times New Roman" w:cstheme="majorBidi" w:eastAsiaTheme="majorEastAsia"/>
      <w:color w:val="272727" w:themeColor="text1" w:themeTint="d8"/>
    </w:rPr>
  </w:style>
  <w:style w:type="character" w:styleId="TitleChar" w:customStyle="1">
    <w:name w:val="Title Char"/>
    <w:basedOn w:val="DefaultParagraphFont"/>
    <w:link w:val="Title"/>
    <w:uiPriority w:val="10"/>
    <w:qFormat/>
    <w:rsid w:val="00e25bb7"/>
    <w:rPr>
      <w:rFonts w:ascii="Calibri Light" w:hAnsi="Calibri Light" w:eastAsia="" w:cs="Times New Roman"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e25bb7"/>
    <w:rPr>
      <w:rFonts w:eastAsia="" w:cs="Times New Roman"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e25bb7"/>
    <w:rPr>
      <w:i/>
      <w:iCs/>
      <w:color w:val="404040" w:themeColor="text1" w:themeTint="bf"/>
    </w:rPr>
  </w:style>
  <w:style w:type="character" w:styleId="IntenseEmphasis">
    <w:name w:val="Intense Emphasis"/>
    <w:basedOn w:val="DefaultParagraphFont"/>
    <w:uiPriority w:val="21"/>
    <w:qFormat/>
    <w:rsid w:val="00e25bb7"/>
    <w:rPr>
      <w:i/>
      <w:iCs/>
      <w:color w:val="2F5496" w:themeColor="accent1" w:themeShade="bf"/>
    </w:rPr>
  </w:style>
  <w:style w:type="character" w:styleId="IntenseQuoteChar" w:customStyle="1">
    <w:name w:val="Intense Quote Char"/>
    <w:basedOn w:val="DefaultParagraphFont"/>
    <w:link w:val="IntenseQuote"/>
    <w:uiPriority w:val="30"/>
    <w:qFormat/>
    <w:rsid w:val="00e25bb7"/>
    <w:rPr>
      <w:i/>
      <w:iCs/>
      <w:color w:val="2F5496" w:themeColor="accent1" w:themeShade="bf"/>
    </w:rPr>
  </w:style>
  <w:style w:type="character" w:styleId="IntenseReference">
    <w:name w:val="Intense Reference"/>
    <w:basedOn w:val="DefaultParagraphFont"/>
    <w:uiPriority w:val="32"/>
    <w:qFormat/>
    <w:rsid w:val="00e25bb7"/>
    <w:rPr>
      <w:b/>
      <w:bCs/>
      <w:smallCaps/>
      <w:color w:val="2F5496" w:themeColor="accent1" w:themeShade="bf"/>
      <w:spacing w:val="5"/>
    </w:rPr>
  </w:style>
  <w:style w:type="character" w:styleId="InternetLink">
    <w:name w:val="Internet Link"/>
    <w:basedOn w:val="DefaultParagraphFont"/>
    <w:uiPriority w:val="99"/>
    <w:unhideWhenUsed/>
    <w:rsid w:val="005a58f5"/>
    <w:rPr>
      <w:color w:val="0563C1" w:themeColor="hyperlink"/>
      <w:u w:val="single"/>
    </w:rPr>
  </w:style>
  <w:style w:type="character" w:styleId="UnresolvedMention">
    <w:name w:val="Unresolved Mention"/>
    <w:basedOn w:val="DefaultParagraphFont"/>
    <w:uiPriority w:val="99"/>
    <w:semiHidden/>
    <w:unhideWhenUsed/>
    <w:qFormat/>
    <w:rsid w:val="005a58f5"/>
    <w:rPr>
      <w:color w:val="605E5C"/>
      <w:shd w:fill="E1DFDD" w:val="clear"/>
    </w:rPr>
  </w:style>
  <w:style w:type="character" w:styleId="HeaderChar" w:customStyle="1">
    <w:name w:val="Header Char"/>
    <w:basedOn w:val="DefaultParagraphFont"/>
    <w:link w:val="Header"/>
    <w:uiPriority w:val="99"/>
    <w:qFormat/>
    <w:rsid w:val="009f2427"/>
    <w:rPr/>
  </w:style>
  <w:style w:type="character" w:styleId="FooterChar" w:customStyle="1">
    <w:name w:val="Footer Char"/>
    <w:basedOn w:val="DefaultParagraphFont"/>
    <w:link w:val="Footer"/>
    <w:uiPriority w:val="99"/>
    <w:qFormat/>
    <w:rsid w:val="009f2427"/>
    <w:rPr/>
  </w:style>
  <w:style w:type="character" w:styleId="ListLabel1">
    <w:name w:val="ListLabel 1"/>
    <w:qFormat/>
    <w:rPr>
      <w:rFonts w:ascii="Calibri" w:hAnsi="Calibri" w:eastAsia="Calibri" w:cs="Calibri"/>
      <w:b/>
    </w:rPr>
  </w:style>
  <w:style w:type="character" w:styleId="ListLabel2">
    <w:name w:val="ListLabel 2"/>
    <w:qFormat/>
    <w:rPr>
      <w:rFonts w:eastAsia="Calibri" w:cs="Calibri"/>
      <w:b/>
    </w:rPr>
  </w:style>
  <w:style w:type="character" w:styleId="ListLabel3">
    <w:name w:val="ListLabel 3"/>
    <w:qFormat/>
    <w:rPr>
      <w:rFonts w:ascii="Calibri" w:hAnsi="Calibri" w:eastAsia="Calibri" w:cs="Calibri"/>
    </w:rPr>
  </w:style>
  <w:style w:type="character" w:styleId="ListLabel4">
    <w:name w:val="ListLabel 4"/>
    <w:qFormat/>
    <w:rPr>
      <w:b/>
      <w:bCs/>
    </w:rPr>
  </w:style>
  <w:style w:type="character" w:styleId="ListLabel5">
    <w:name w:val="ListLabel 5"/>
    <w:qFormat/>
    <w:rPr>
      <w:rFonts w:ascii="Calibri" w:hAnsi="Calibri" w:eastAsia="Calibri" w:cs="Calibri"/>
      <w:b/>
    </w:rPr>
  </w:style>
  <w:style w:type="character" w:styleId="ListLabel6">
    <w:name w:val="ListLabel 6"/>
    <w:qFormat/>
    <w:rPr>
      <w:rFonts w:eastAsia="Calibri" w:cs="Calibri"/>
      <w:b/>
    </w:rPr>
  </w:style>
  <w:style w:type="character" w:styleId="ListLabel7">
    <w:name w:val="ListLabel 7"/>
    <w:qFormat/>
    <w:rPr>
      <w:rFonts w:ascii="Calibri" w:hAnsi="Calibri" w:eastAsia="Calibri" w:cs="Calibri"/>
    </w:rPr>
  </w:style>
  <w:style w:type="character" w:styleId="ListLabel8">
    <w:name w:val="ListLabel 8"/>
    <w:qFormat/>
    <w:rPr>
      <w:b/>
      <w:bC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e25bb7"/>
    <w:pPr>
      <w:spacing w:lineRule="auto" w:line="240" w:before="0" w:after="80"/>
      <w:contextualSpacing/>
    </w:pPr>
    <w:rPr>
      <w:rFonts w:ascii="Calibri Light" w:hAnsi="Calibri Light" w:eastAsia="" w:cs="Times New Roman"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e25bb7"/>
    <w:pPr/>
    <w:rPr>
      <w:rFonts w:eastAsia="" w:cs="Times New Roman"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e25bb7"/>
    <w:pPr>
      <w:spacing w:before="160" w:after="160"/>
      <w:jc w:val="center"/>
    </w:pPr>
    <w:rPr>
      <w:i/>
      <w:iCs/>
      <w:color w:val="404040" w:themeColor="text1" w:themeTint="bf"/>
    </w:rPr>
  </w:style>
  <w:style w:type="paragraph" w:styleId="ListParagraph">
    <w:name w:val="List Paragraph"/>
    <w:basedOn w:val="Normal"/>
    <w:uiPriority w:val="34"/>
    <w:qFormat/>
    <w:rsid w:val="00e25bb7"/>
    <w:pPr>
      <w:spacing w:before="0" w:after="160"/>
      <w:ind w:left="720" w:hanging="0"/>
      <w:contextualSpacing/>
    </w:pPr>
    <w:rPr/>
  </w:style>
  <w:style w:type="paragraph" w:styleId="IntenseQuote">
    <w:name w:val="Intense Quote"/>
    <w:basedOn w:val="Normal"/>
    <w:next w:val="Normal"/>
    <w:link w:val="IntenseQuoteChar"/>
    <w:uiPriority w:val="30"/>
    <w:qFormat/>
    <w:rsid w:val="00e25bb7"/>
    <w:pPr>
      <w:pBdr>
        <w:top w:val="single" w:sz="4" w:space="10" w:color="2F5496"/>
        <w:bottom w:val="single" w:sz="4" w:space="10" w:color="2F5496"/>
      </w:pBdr>
      <w:spacing w:before="360" w:after="360"/>
      <w:ind w:left="864" w:right="864" w:hanging="0"/>
      <w:jc w:val="center"/>
    </w:pPr>
    <w:rPr>
      <w:i/>
      <w:iCs/>
      <w:color w:val="2F5496" w:themeColor="accent1" w:themeShade="bf"/>
    </w:rPr>
  </w:style>
  <w:style w:type="paragraph" w:styleId="Header">
    <w:name w:val="Header"/>
    <w:basedOn w:val="Normal"/>
    <w:link w:val="HeaderChar"/>
    <w:uiPriority w:val="99"/>
    <w:unhideWhenUsed/>
    <w:rsid w:val="009f2427"/>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9f2427"/>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12.jpeg"/><Relationship Id="rId15" Type="http://schemas.openxmlformats.org/officeDocument/2006/relationships/image" Target="media/image13.jpeg"/><Relationship Id="rId16" Type="http://schemas.openxmlformats.org/officeDocument/2006/relationships/image" Target="media/image14.jpeg"/><Relationship Id="rId17" Type="http://schemas.openxmlformats.org/officeDocument/2006/relationships/image" Target="media/image15.jpeg"/><Relationship Id="rId18" Type="http://schemas.openxmlformats.org/officeDocument/2006/relationships/image" Target="media/image16.png"/><Relationship Id="rId19" Type="http://schemas.openxmlformats.org/officeDocument/2006/relationships/image" Target="media/image17.jpeg"/><Relationship Id="rId20" Type="http://schemas.openxmlformats.org/officeDocument/2006/relationships/image" Target="media/image18.jpeg"/><Relationship Id="rId21" Type="http://schemas.openxmlformats.org/officeDocument/2006/relationships/image" Target="media/image19.jpeg"/><Relationship Id="rId22" Type="http://schemas.openxmlformats.org/officeDocument/2006/relationships/image" Target="media/image20.jpeg"/><Relationship Id="rId23" Type="http://schemas.openxmlformats.org/officeDocument/2006/relationships/hyperlink" Target="https://turboscribe.ai/subscribed?ref=docx_export_upsell" TargetMode="External"/><Relationship Id="rId24" Type="http://schemas.openxmlformats.org/officeDocument/2006/relationships/hyperlink" Target="https://turboscribe.ai/?ref=docx_export_upsell" TargetMode="External"/><Relationship Id="rId25" Type="http://schemas.openxmlformats.org/officeDocument/2006/relationships/image" Target="media/image21.jpeg"/><Relationship Id="rId26" Type="http://schemas.openxmlformats.org/officeDocument/2006/relationships/image" Target="media/image22.jpeg"/><Relationship Id="rId27" Type="http://schemas.openxmlformats.org/officeDocument/2006/relationships/image" Target="media/image23.jpeg"/><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Relationship Id="rId3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98B8E-3958-4E23-893C-64FB41C22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Application>Neat_Office/6.2.8.2$Windows_x86 LibreOffice_project/</Application>
  <Pages>282</Pages>
  <Words>115070</Words>
  <Characters>542830</Characters>
  <CharactersWithSpaces>655618</CharactersWithSpaces>
  <Paragraphs>2388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2026-05-09T12:53:00Z</dcterms:created>
  <dc:creator>SAEED RANJBAR</dc:creator>
  <dc:description/>
  <dc:language>en-US</dc:language>
  <cp:lastModifiedBy/>
  <dcterms:modified xsi:type="dcterms:W3CDTF">2026-06-24T03:16:22Z</dcterms:modified>
  <cp:revision>351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